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1DFFC" w14:textId="77777777" w:rsidR="00C67E64" w:rsidRDefault="00C67E64">
      <w:pPr>
        <w:pStyle w:val="BodyText"/>
        <w:rPr>
          <w:rFonts w:ascii="Times New Roman"/>
          <w:sz w:val="20"/>
        </w:rPr>
      </w:pPr>
    </w:p>
    <w:p w14:paraId="7F21DFFD" w14:textId="77777777" w:rsidR="00C67E64" w:rsidRDefault="00C67E64">
      <w:pPr>
        <w:pStyle w:val="BodyText"/>
        <w:rPr>
          <w:rFonts w:ascii="Times New Roman"/>
          <w:sz w:val="20"/>
        </w:rPr>
      </w:pPr>
    </w:p>
    <w:p w14:paraId="7F21DFFE" w14:textId="77777777" w:rsidR="00C67E64" w:rsidRDefault="00C67E64">
      <w:pPr>
        <w:pStyle w:val="BodyText"/>
        <w:rPr>
          <w:rFonts w:ascii="Times New Roman"/>
          <w:sz w:val="20"/>
        </w:rPr>
      </w:pPr>
    </w:p>
    <w:p w14:paraId="7F21DFFF" w14:textId="77777777" w:rsidR="00C67E64" w:rsidRDefault="00C67E64">
      <w:pPr>
        <w:pStyle w:val="BodyText"/>
        <w:rPr>
          <w:rFonts w:ascii="Times New Roman"/>
          <w:sz w:val="20"/>
        </w:rPr>
      </w:pPr>
    </w:p>
    <w:p w14:paraId="7F21E000" w14:textId="77777777" w:rsidR="00C67E64" w:rsidRDefault="00C67E64">
      <w:pPr>
        <w:pStyle w:val="BodyText"/>
        <w:rPr>
          <w:rFonts w:ascii="Times New Roman"/>
          <w:sz w:val="20"/>
        </w:rPr>
      </w:pPr>
    </w:p>
    <w:p w14:paraId="7F21E001" w14:textId="77777777" w:rsidR="00C67E64" w:rsidRDefault="00C67E64">
      <w:pPr>
        <w:pStyle w:val="BodyText"/>
        <w:rPr>
          <w:rFonts w:ascii="Times New Roman"/>
          <w:sz w:val="20"/>
        </w:rPr>
      </w:pPr>
    </w:p>
    <w:p w14:paraId="7F21E002" w14:textId="77777777" w:rsidR="00C67E64" w:rsidRDefault="00C67E64">
      <w:pPr>
        <w:pStyle w:val="BodyText"/>
        <w:rPr>
          <w:rFonts w:ascii="Times New Roman"/>
          <w:sz w:val="20"/>
        </w:rPr>
      </w:pPr>
    </w:p>
    <w:p w14:paraId="7F21E003" w14:textId="77777777" w:rsidR="00C67E64" w:rsidRDefault="00C67E64">
      <w:pPr>
        <w:pStyle w:val="BodyText"/>
        <w:rPr>
          <w:rFonts w:ascii="Times New Roman"/>
          <w:sz w:val="20"/>
        </w:rPr>
      </w:pPr>
    </w:p>
    <w:p w14:paraId="7F21E004" w14:textId="77777777" w:rsidR="00C67E64" w:rsidRDefault="00C67E64">
      <w:pPr>
        <w:pStyle w:val="BodyText"/>
        <w:rPr>
          <w:rFonts w:ascii="Times New Roman"/>
          <w:sz w:val="20"/>
        </w:rPr>
      </w:pPr>
    </w:p>
    <w:p w14:paraId="7F21E005" w14:textId="77777777" w:rsidR="00C67E64" w:rsidRDefault="00C67E64">
      <w:pPr>
        <w:pStyle w:val="BodyText"/>
        <w:rPr>
          <w:rFonts w:ascii="Times New Roman"/>
          <w:sz w:val="20"/>
        </w:rPr>
      </w:pPr>
    </w:p>
    <w:p w14:paraId="7F21E006" w14:textId="77777777" w:rsidR="00C67E64" w:rsidRDefault="00C67E64">
      <w:pPr>
        <w:pStyle w:val="BodyText"/>
        <w:rPr>
          <w:rFonts w:ascii="Times New Roman"/>
          <w:sz w:val="20"/>
        </w:rPr>
      </w:pPr>
    </w:p>
    <w:p w14:paraId="7F21E007" w14:textId="169401FC" w:rsidR="00C67E64" w:rsidRDefault="00E733E4" w:rsidP="00B6258C">
      <w:pPr>
        <w:pStyle w:val="BodyText"/>
        <w:jc w:val="center"/>
        <w:rPr>
          <w:sz w:val="48"/>
          <w:szCs w:val="48"/>
        </w:rPr>
      </w:pPr>
      <w:r>
        <w:rPr>
          <w:sz w:val="48"/>
          <w:szCs w:val="48"/>
        </w:rPr>
        <w:t>UW-MILWAUKEE</w:t>
      </w:r>
    </w:p>
    <w:p w14:paraId="74330DA5" w14:textId="086FE6C6" w:rsidR="00F41D52" w:rsidRDefault="00F41D52" w:rsidP="00B6258C">
      <w:pPr>
        <w:pStyle w:val="BodyText"/>
        <w:jc w:val="center"/>
        <w:rPr>
          <w:sz w:val="48"/>
          <w:szCs w:val="48"/>
        </w:rPr>
      </w:pPr>
      <w:r>
        <w:rPr>
          <w:sz w:val="48"/>
          <w:szCs w:val="48"/>
        </w:rPr>
        <w:t>HELEN BADER SCHOOL OF SOCIAL WELFARE</w:t>
      </w:r>
    </w:p>
    <w:p w14:paraId="1C836697" w14:textId="2CBE94B5" w:rsidR="00F41D52" w:rsidRDefault="00F41D52" w:rsidP="00B6258C">
      <w:pPr>
        <w:pStyle w:val="BodyText"/>
        <w:jc w:val="center"/>
        <w:rPr>
          <w:sz w:val="48"/>
          <w:szCs w:val="48"/>
        </w:rPr>
      </w:pPr>
      <w:r>
        <w:rPr>
          <w:sz w:val="48"/>
          <w:szCs w:val="48"/>
        </w:rPr>
        <w:t>SOCIAL WORK FIELD EDUCATION</w:t>
      </w:r>
    </w:p>
    <w:p w14:paraId="755DBF3A" w14:textId="273ED478" w:rsidR="001047C9" w:rsidRDefault="001047C9" w:rsidP="00B6258C">
      <w:pPr>
        <w:pStyle w:val="BodyText"/>
        <w:jc w:val="center"/>
        <w:rPr>
          <w:sz w:val="48"/>
          <w:szCs w:val="48"/>
        </w:rPr>
      </w:pPr>
      <w:r>
        <w:rPr>
          <w:sz w:val="48"/>
          <w:szCs w:val="48"/>
        </w:rPr>
        <w:t xml:space="preserve">POLICY </w:t>
      </w:r>
      <w:r w:rsidR="007F04D8">
        <w:rPr>
          <w:sz w:val="48"/>
          <w:szCs w:val="48"/>
        </w:rPr>
        <w:t xml:space="preserve">&amp; PROCEDURE </w:t>
      </w:r>
      <w:r>
        <w:rPr>
          <w:sz w:val="48"/>
          <w:szCs w:val="48"/>
        </w:rPr>
        <w:t>MANUAL</w:t>
      </w:r>
    </w:p>
    <w:p w14:paraId="14F2333A" w14:textId="77777777" w:rsidR="007F04D8" w:rsidRDefault="007F04D8" w:rsidP="00B6258C">
      <w:pPr>
        <w:pStyle w:val="BodyText"/>
        <w:jc w:val="center"/>
        <w:rPr>
          <w:sz w:val="48"/>
          <w:szCs w:val="48"/>
        </w:rPr>
      </w:pPr>
    </w:p>
    <w:p w14:paraId="70A3C818" w14:textId="327B67AF" w:rsidR="007F04D8" w:rsidRPr="00B6258C" w:rsidRDefault="00383DBC" w:rsidP="00B6258C">
      <w:pPr>
        <w:pStyle w:val="BodyText"/>
        <w:jc w:val="center"/>
        <w:rPr>
          <w:sz w:val="48"/>
          <w:szCs w:val="48"/>
        </w:rPr>
      </w:pPr>
      <w:r>
        <w:rPr>
          <w:sz w:val="48"/>
          <w:szCs w:val="48"/>
        </w:rPr>
        <w:t>APRIL</w:t>
      </w:r>
      <w:r w:rsidR="007F04D8">
        <w:rPr>
          <w:sz w:val="48"/>
          <w:szCs w:val="48"/>
        </w:rPr>
        <w:t xml:space="preserve"> 2024</w:t>
      </w:r>
    </w:p>
    <w:p w14:paraId="7F21E008" w14:textId="77777777" w:rsidR="00C67E64" w:rsidRDefault="00C67E64">
      <w:pPr>
        <w:pStyle w:val="BodyText"/>
        <w:rPr>
          <w:rFonts w:ascii="Times New Roman"/>
          <w:sz w:val="20"/>
        </w:rPr>
      </w:pPr>
    </w:p>
    <w:p w14:paraId="7F21E009" w14:textId="77777777" w:rsidR="00C67E64" w:rsidRDefault="00C67E64">
      <w:pPr>
        <w:pStyle w:val="BodyText"/>
        <w:rPr>
          <w:rFonts w:ascii="Times New Roman"/>
          <w:sz w:val="20"/>
        </w:rPr>
      </w:pPr>
    </w:p>
    <w:p w14:paraId="7F21E00A" w14:textId="77777777" w:rsidR="00C67E64" w:rsidRDefault="00C67E64">
      <w:pPr>
        <w:pStyle w:val="BodyText"/>
        <w:rPr>
          <w:rFonts w:ascii="Times New Roman"/>
          <w:sz w:val="20"/>
        </w:rPr>
      </w:pPr>
    </w:p>
    <w:p w14:paraId="7F21E00B" w14:textId="77777777" w:rsidR="00C67E64" w:rsidRDefault="00C67E64">
      <w:pPr>
        <w:pStyle w:val="BodyText"/>
        <w:rPr>
          <w:rFonts w:ascii="Times New Roman"/>
          <w:sz w:val="20"/>
        </w:rPr>
      </w:pPr>
    </w:p>
    <w:p w14:paraId="7F21E00C" w14:textId="77777777" w:rsidR="00C67E64" w:rsidRDefault="00C67E64">
      <w:pPr>
        <w:pStyle w:val="BodyText"/>
        <w:rPr>
          <w:rFonts w:ascii="Times New Roman"/>
          <w:sz w:val="20"/>
        </w:rPr>
      </w:pPr>
    </w:p>
    <w:p w14:paraId="7F21E00D" w14:textId="77777777" w:rsidR="00C67E64" w:rsidRDefault="00C67E64">
      <w:pPr>
        <w:pStyle w:val="BodyText"/>
        <w:rPr>
          <w:rFonts w:ascii="Times New Roman"/>
          <w:sz w:val="20"/>
        </w:rPr>
      </w:pPr>
    </w:p>
    <w:p w14:paraId="7F21E00E" w14:textId="77777777" w:rsidR="00C67E64" w:rsidRDefault="00C67E64">
      <w:pPr>
        <w:pStyle w:val="BodyText"/>
        <w:rPr>
          <w:rFonts w:ascii="Times New Roman"/>
          <w:sz w:val="20"/>
        </w:rPr>
      </w:pPr>
    </w:p>
    <w:p w14:paraId="7F21E010" w14:textId="77777777" w:rsidR="00C67E64" w:rsidRDefault="00C67E64" w:rsidP="0032197A">
      <w:pPr>
        <w:pStyle w:val="BodyText"/>
        <w:rPr>
          <w:rFonts w:ascii="Times New Roman"/>
          <w:sz w:val="20"/>
        </w:rPr>
      </w:pPr>
    </w:p>
    <w:p w14:paraId="7F21E011" w14:textId="77777777" w:rsidR="00C67E64" w:rsidRDefault="00C67E64">
      <w:pPr>
        <w:pStyle w:val="BodyText"/>
        <w:rPr>
          <w:rFonts w:ascii="Times New Roman"/>
          <w:sz w:val="20"/>
        </w:rPr>
      </w:pPr>
    </w:p>
    <w:p w14:paraId="7F21E012" w14:textId="77777777" w:rsidR="00C67E64" w:rsidRDefault="00C67E64">
      <w:pPr>
        <w:pStyle w:val="BodyText"/>
        <w:rPr>
          <w:rFonts w:ascii="Times New Roman"/>
          <w:sz w:val="20"/>
        </w:rPr>
      </w:pPr>
    </w:p>
    <w:p w14:paraId="7F21E016" w14:textId="7F2EC6CF" w:rsidR="00C67E64" w:rsidRDefault="00C67E64" w:rsidP="00991C2C">
      <w:pPr>
        <w:pStyle w:val="BodyText"/>
        <w:tabs>
          <w:tab w:val="left" w:pos="8796"/>
        </w:tabs>
        <w:rPr>
          <w:rFonts w:ascii="Times New Roman"/>
          <w:sz w:val="20"/>
        </w:rPr>
      </w:pPr>
    </w:p>
    <w:p w14:paraId="7F21E017" w14:textId="77777777" w:rsidR="00C67E64" w:rsidRDefault="00C67E64">
      <w:pPr>
        <w:pStyle w:val="BodyText"/>
        <w:rPr>
          <w:rFonts w:ascii="Times New Roman"/>
          <w:sz w:val="20"/>
        </w:rPr>
      </w:pPr>
    </w:p>
    <w:p w14:paraId="7F21E018" w14:textId="6839CF33" w:rsidR="00C67E64" w:rsidRDefault="00C50109" w:rsidP="00C50109">
      <w:pPr>
        <w:pStyle w:val="BodyText"/>
        <w:tabs>
          <w:tab w:val="left" w:pos="3120"/>
          <w:tab w:val="left" w:pos="8775"/>
        </w:tabs>
        <w:rPr>
          <w:rFonts w:ascii="Times New Roman"/>
          <w:sz w:val="20"/>
        </w:rPr>
      </w:pPr>
      <w:r>
        <w:rPr>
          <w:rFonts w:ascii="Times New Roman"/>
          <w:sz w:val="20"/>
        </w:rPr>
        <w:tab/>
      </w:r>
      <w:r>
        <w:rPr>
          <w:rFonts w:ascii="Times New Roman"/>
          <w:sz w:val="20"/>
        </w:rPr>
        <w:tab/>
      </w:r>
    </w:p>
    <w:p w14:paraId="7F21E019" w14:textId="77777777" w:rsidR="00C67E64" w:rsidRDefault="00C67E64">
      <w:pPr>
        <w:pStyle w:val="BodyText"/>
        <w:rPr>
          <w:rFonts w:ascii="Times New Roman"/>
          <w:sz w:val="20"/>
        </w:rPr>
      </w:pPr>
    </w:p>
    <w:p w14:paraId="7F21E01A" w14:textId="77777777" w:rsidR="00C67E64" w:rsidRDefault="00C67E64">
      <w:pPr>
        <w:pStyle w:val="BodyText"/>
        <w:rPr>
          <w:rFonts w:ascii="Times New Roman"/>
          <w:sz w:val="20"/>
        </w:rPr>
      </w:pPr>
    </w:p>
    <w:p w14:paraId="7F21E01B" w14:textId="77777777" w:rsidR="00C67E64" w:rsidRDefault="00C67E64">
      <w:pPr>
        <w:pStyle w:val="BodyText"/>
        <w:rPr>
          <w:rFonts w:ascii="Times New Roman"/>
          <w:sz w:val="20"/>
        </w:rPr>
      </w:pPr>
    </w:p>
    <w:p w14:paraId="7F21E01C" w14:textId="77777777" w:rsidR="00C67E64" w:rsidRDefault="00C67E64">
      <w:pPr>
        <w:pStyle w:val="BodyText"/>
        <w:rPr>
          <w:rFonts w:ascii="Times New Roman"/>
          <w:sz w:val="20"/>
        </w:rPr>
      </w:pPr>
    </w:p>
    <w:p w14:paraId="7F21E01D" w14:textId="77777777" w:rsidR="00C67E64" w:rsidRDefault="00C67E64">
      <w:pPr>
        <w:pStyle w:val="BodyText"/>
        <w:rPr>
          <w:rFonts w:ascii="Times New Roman"/>
          <w:sz w:val="20"/>
        </w:rPr>
      </w:pPr>
    </w:p>
    <w:p w14:paraId="7F21E01E" w14:textId="77777777" w:rsidR="00C67E64" w:rsidRDefault="00C67E64">
      <w:pPr>
        <w:pStyle w:val="BodyText"/>
        <w:rPr>
          <w:rFonts w:ascii="Times New Roman"/>
          <w:sz w:val="20"/>
        </w:rPr>
      </w:pPr>
    </w:p>
    <w:p w14:paraId="7F21E01F" w14:textId="77777777" w:rsidR="00C67E64" w:rsidRDefault="00C67E64">
      <w:pPr>
        <w:pStyle w:val="BodyText"/>
        <w:rPr>
          <w:rFonts w:ascii="Times New Roman"/>
          <w:sz w:val="20"/>
        </w:rPr>
      </w:pPr>
    </w:p>
    <w:p w14:paraId="7F21E020" w14:textId="77777777" w:rsidR="00C67E64" w:rsidRDefault="00C67E64">
      <w:pPr>
        <w:pStyle w:val="BodyText"/>
        <w:rPr>
          <w:rFonts w:ascii="Times New Roman"/>
          <w:sz w:val="20"/>
        </w:rPr>
      </w:pPr>
    </w:p>
    <w:p w14:paraId="7F21E021" w14:textId="77777777" w:rsidR="00C67E64" w:rsidRDefault="00C67E64">
      <w:pPr>
        <w:pStyle w:val="BodyText"/>
        <w:rPr>
          <w:rFonts w:ascii="Times New Roman"/>
          <w:sz w:val="20"/>
        </w:rPr>
      </w:pPr>
    </w:p>
    <w:p w14:paraId="7F21E022" w14:textId="77777777" w:rsidR="00C67E64" w:rsidRDefault="00C67E64">
      <w:pPr>
        <w:pStyle w:val="BodyText"/>
        <w:rPr>
          <w:rFonts w:ascii="Times New Roman"/>
          <w:sz w:val="20"/>
        </w:rPr>
      </w:pPr>
    </w:p>
    <w:p w14:paraId="7F21E023" w14:textId="77777777" w:rsidR="00C67E64" w:rsidRDefault="00C67E64">
      <w:pPr>
        <w:pStyle w:val="BodyText"/>
        <w:rPr>
          <w:rFonts w:ascii="Times New Roman"/>
          <w:sz w:val="20"/>
        </w:rPr>
      </w:pPr>
    </w:p>
    <w:p w14:paraId="7F21E024" w14:textId="77777777" w:rsidR="00C67E64" w:rsidRDefault="00C67E64">
      <w:pPr>
        <w:pStyle w:val="BodyText"/>
        <w:rPr>
          <w:rFonts w:ascii="Times New Roman"/>
          <w:sz w:val="20"/>
        </w:rPr>
      </w:pPr>
    </w:p>
    <w:p w14:paraId="7F21E025" w14:textId="77777777" w:rsidR="00C67E64" w:rsidRDefault="00C67E64">
      <w:pPr>
        <w:pStyle w:val="BodyText"/>
        <w:rPr>
          <w:rFonts w:ascii="Times New Roman"/>
          <w:sz w:val="20"/>
        </w:rPr>
      </w:pPr>
    </w:p>
    <w:p w14:paraId="7F21E026" w14:textId="77777777" w:rsidR="00C67E64" w:rsidRDefault="00C67E64">
      <w:pPr>
        <w:pStyle w:val="BodyText"/>
        <w:rPr>
          <w:rFonts w:ascii="Times New Roman"/>
          <w:sz w:val="20"/>
        </w:rPr>
      </w:pPr>
    </w:p>
    <w:p w14:paraId="7F21E027" w14:textId="77777777" w:rsidR="00C67E64" w:rsidRDefault="00C67E64">
      <w:pPr>
        <w:pStyle w:val="BodyText"/>
        <w:rPr>
          <w:rFonts w:ascii="Times New Roman"/>
          <w:sz w:val="20"/>
        </w:rPr>
      </w:pPr>
    </w:p>
    <w:p w14:paraId="7F21E028" w14:textId="77777777" w:rsidR="00C67E64" w:rsidRDefault="00C67E64">
      <w:pPr>
        <w:pStyle w:val="BodyText"/>
        <w:rPr>
          <w:rFonts w:ascii="Times New Roman"/>
          <w:sz w:val="20"/>
        </w:rPr>
      </w:pPr>
    </w:p>
    <w:p w14:paraId="7F21E029" w14:textId="77777777" w:rsidR="00C67E64" w:rsidRDefault="00C67E64">
      <w:pPr>
        <w:pStyle w:val="BodyText"/>
        <w:rPr>
          <w:rFonts w:ascii="Times New Roman"/>
          <w:sz w:val="20"/>
        </w:rPr>
      </w:pPr>
    </w:p>
    <w:p w14:paraId="7F21E02A" w14:textId="77777777" w:rsidR="00C67E64" w:rsidRDefault="00C67E64">
      <w:pPr>
        <w:rPr>
          <w:rFonts w:ascii="Times New Roman"/>
          <w:sz w:val="20"/>
        </w:rPr>
        <w:sectPr w:rsidR="00C67E64" w:rsidSect="002F4485">
          <w:type w:val="continuous"/>
          <w:pgSz w:w="12240" w:h="15840"/>
          <w:pgMar w:top="680" w:right="360" w:bottom="280" w:left="960" w:header="720" w:footer="720" w:gutter="0"/>
          <w:cols w:space="720"/>
        </w:sectPr>
      </w:pPr>
    </w:p>
    <w:p w14:paraId="7F21E030" w14:textId="77777777" w:rsidR="00C67E64" w:rsidRDefault="00C67E64" w:rsidP="00B6258C">
      <w:pPr>
        <w:jc w:val="right"/>
        <w:rPr>
          <w:rFonts w:ascii="Cambria"/>
          <w:sz w:val="44"/>
        </w:rPr>
        <w:sectPr w:rsidR="00C67E64" w:rsidSect="002F4485">
          <w:type w:val="continuous"/>
          <w:pgSz w:w="12240" w:h="15840"/>
          <w:pgMar w:top="680" w:right="360" w:bottom="280" w:left="960" w:header="720" w:footer="720" w:gutter="0"/>
          <w:cols w:space="720"/>
        </w:sectPr>
      </w:pPr>
    </w:p>
    <w:p w14:paraId="7F21E031" w14:textId="77777777" w:rsidR="00C67E64" w:rsidRDefault="00C67E64">
      <w:pPr>
        <w:pStyle w:val="BodyText"/>
        <w:rPr>
          <w:rFonts w:ascii="Cambria"/>
          <w:i/>
          <w:sz w:val="20"/>
        </w:rPr>
      </w:pPr>
    </w:p>
    <w:p w14:paraId="7F21E032" w14:textId="77777777" w:rsidR="00C67E64" w:rsidRDefault="00C67E64">
      <w:pPr>
        <w:pStyle w:val="BodyText"/>
        <w:rPr>
          <w:rFonts w:ascii="Cambria"/>
          <w:i/>
          <w:sz w:val="20"/>
        </w:rPr>
      </w:pPr>
    </w:p>
    <w:p w14:paraId="7F21E033" w14:textId="77777777" w:rsidR="00C67E64" w:rsidRDefault="00C67E64">
      <w:pPr>
        <w:pStyle w:val="BodyText"/>
        <w:spacing w:before="10"/>
        <w:rPr>
          <w:rFonts w:ascii="Cambria"/>
          <w:i/>
          <w:sz w:val="25"/>
        </w:rPr>
      </w:pPr>
    </w:p>
    <w:p w14:paraId="7F21E034" w14:textId="77777777" w:rsidR="00C67E64" w:rsidRDefault="008B4D8E">
      <w:pPr>
        <w:spacing w:before="89"/>
        <w:ind w:left="480"/>
        <w:rPr>
          <w:sz w:val="32"/>
        </w:rPr>
      </w:pPr>
      <w:r>
        <w:rPr>
          <w:color w:val="365F91"/>
          <w:sz w:val="32"/>
        </w:rPr>
        <w:t>Table</w:t>
      </w:r>
      <w:r>
        <w:rPr>
          <w:color w:val="365F91"/>
          <w:spacing w:val="-15"/>
          <w:sz w:val="32"/>
        </w:rPr>
        <w:t xml:space="preserve"> </w:t>
      </w:r>
      <w:r>
        <w:rPr>
          <w:color w:val="365F91"/>
          <w:sz w:val="32"/>
        </w:rPr>
        <w:t>of</w:t>
      </w:r>
      <w:r>
        <w:rPr>
          <w:color w:val="365F91"/>
          <w:spacing w:val="-12"/>
          <w:sz w:val="32"/>
        </w:rPr>
        <w:t xml:space="preserve"> </w:t>
      </w:r>
      <w:r>
        <w:rPr>
          <w:color w:val="365F91"/>
          <w:spacing w:val="-2"/>
          <w:sz w:val="32"/>
        </w:rPr>
        <w:t>Contents</w:t>
      </w:r>
    </w:p>
    <w:p w14:paraId="7F21E035" w14:textId="77777777" w:rsidR="00C67E64" w:rsidRDefault="00C67E64">
      <w:pPr>
        <w:rPr>
          <w:sz w:val="32"/>
        </w:rPr>
        <w:sectPr w:rsidR="00C67E64" w:rsidSect="002F4485">
          <w:headerReference w:type="default" r:id="rId7"/>
          <w:footerReference w:type="default" r:id="rId8"/>
          <w:pgSz w:w="12240" w:h="15840"/>
          <w:pgMar w:top="960" w:right="360" w:bottom="1822" w:left="960" w:header="414" w:footer="1416" w:gutter="0"/>
          <w:pgNumType w:start="1"/>
          <w:cols w:space="720"/>
        </w:sectPr>
      </w:pPr>
    </w:p>
    <w:sdt>
      <w:sdtPr>
        <w:id w:val="483744078"/>
        <w:docPartObj>
          <w:docPartGallery w:val="Table of Contents"/>
          <w:docPartUnique/>
        </w:docPartObj>
      </w:sdtPr>
      <w:sdtEndPr/>
      <w:sdtContent>
        <w:p w14:paraId="7F21E036" w14:textId="77777777" w:rsidR="00C67E64" w:rsidRDefault="00DA47A3">
          <w:pPr>
            <w:pStyle w:val="TOC1"/>
            <w:tabs>
              <w:tab w:val="right" w:pos="9841"/>
            </w:tabs>
            <w:spacing w:before="151"/>
          </w:pPr>
          <w:hyperlink w:anchor="_bookmark0" w:history="1">
            <w:r w:rsidR="008B4D8E">
              <w:t>General</w:t>
            </w:r>
            <w:r w:rsidR="008B4D8E">
              <w:rPr>
                <w:spacing w:val="-14"/>
              </w:rPr>
              <w:t xml:space="preserve"> </w:t>
            </w:r>
            <w:r w:rsidR="008B4D8E">
              <w:t>Objectives</w:t>
            </w:r>
            <w:r w:rsidR="008B4D8E">
              <w:rPr>
                <w:spacing w:val="-6"/>
              </w:rPr>
              <w:t xml:space="preserve"> </w:t>
            </w:r>
            <w:r w:rsidR="008B4D8E">
              <w:t>of</w:t>
            </w:r>
            <w:r w:rsidR="008B4D8E">
              <w:rPr>
                <w:spacing w:val="-2"/>
              </w:rPr>
              <w:t xml:space="preserve"> </w:t>
            </w:r>
            <w:r w:rsidR="008B4D8E">
              <w:t>the</w:t>
            </w:r>
            <w:r w:rsidR="008B4D8E">
              <w:rPr>
                <w:spacing w:val="-6"/>
              </w:rPr>
              <w:t xml:space="preserve"> </w:t>
            </w:r>
            <w:r w:rsidR="008B4D8E">
              <w:t>HBSSW</w:t>
            </w:r>
            <w:r w:rsidR="008B4D8E">
              <w:rPr>
                <w:spacing w:val="5"/>
              </w:rPr>
              <w:t xml:space="preserve"> </w:t>
            </w:r>
            <w:r w:rsidR="008B4D8E">
              <w:t>Social</w:t>
            </w:r>
            <w:r w:rsidR="008B4D8E">
              <w:rPr>
                <w:spacing w:val="-17"/>
              </w:rPr>
              <w:t xml:space="preserve"> </w:t>
            </w:r>
            <w:r w:rsidR="008B4D8E">
              <w:t>Work</w:t>
            </w:r>
            <w:r w:rsidR="008B4D8E">
              <w:rPr>
                <w:spacing w:val="-6"/>
              </w:rPr>
              <w:t xml:space="preserve"> </w:t>
            </w:r>
            <w:r w:rsidR="008B4D8E">
              <w:t>Field</w:t>
            </w:r>
            <w:r w:rsidR="008B4D8E">
              <w:rPr>
                <w:spacing w:val="-4"/>
              </w:rPr>
              <w:t xml:space="preserve"> </w:t>
            </w:r>
            <w:r w:rsidR="008B4D8E">
              <w:t>Education</w:t>
            </w:r>
            <w:r w:rsidR="008B4D8E">
              <w:rPr>
                <w:spacing w:val="-7"/>
              </w:rPr>
              <w:t xml:space="preserve"> </w:t>
            </w:r>
            <w:r w:rsidR="008B4D8E">
              <w:rPr>
                <w:spacing w:val="-2"/>
              </w:rPr>
              <w:t>Program</w:t>
            </w:r>
            <w:r w:rsidR="008B4D8E">
              <w:tab/>
            </w:r>
            <w:r w:rsidR="008B4D8E">
              <w:rPr>
                <w:spacing w:val="-10"/>
              </w:rPr>
              <w:t>3</w:t>
            </w:r>
          </w:hyperlink>
        </w:p>
        <w:p w14:paraId="7F21E037" w14:textId="77777777" w:rsidR="00C67E64" w:rsidRDefault="00DA47A3">
          <w:pPr>
            <w:pStyle w:val="TOC1"/>
            <w:tabs>
              <w:tab w:val="right" w:pos="9841"/>
            </w:tabs>
          </w:pPr>
          <w:hyperlink w:anchor="_bookmark1" w:history="1">
            <w:r w:rsidR="008B4D8E">
              <w:t>Field</w:t>
            </w:r>
            <w:r w:rsidR="008B4D8E">
              <w:rPr>
                <w:spacing w:val="-5"/>
              </w:rPr>
              <w:t xml:space="preserve"> </w:t>
            </w:r>
            <w:r w:rsidR="008B4D8E">
              <w:t>Course</w:t>
            </w:r>
            <w:r w:rsidR="008B4D8E">
              <w:rPr>
                <w:spacing w:val="-8"/>
              </w:rPr>
              <w:t xml:space="preserve"> </w:t>
            </w:r>
            <w:r w:rsidR="008B4D8E">
              <w:t>Competency</w:t>
            </w:r>
            <w:r w:rsidR="008B4D8E">
              <w:rPr>
                <w:spacing w:val="-12"/>
              </w:rPr>
              <w:t xml:space="preserve"> </w:t>
            </w:r>
            <w:r w:rsidR="008B4D8E">
              <w:rPr>
                <w:spacing w:val="-2"/>
              </w:rPr>
              <w:t>Outcomes</w:t>
            </w:r>
            <w:r w:rsidR="008B4D8E">
              <w:tab/>
            </w:r>
            <w:r w:rsidR="008B4D8E">
              <w:rPr>
                <w:spacing w:val="-10"/>
              </w:rPr>
              <w:t>4</w:t>
            </w:r>
          </w:hyperlink>
        </w:p>
        <w:p w14:paraId="7F21E038" w14:textId="77777777" w:rsidR="00C67E64" w:rsidRDefault="00DA47A3">
          <w:pPr>
            <w:pStyle w:val="TOC1"/>
            <w:tabs>
              <w:tab w:val="right" w:pos="9841"/>
            </w:tabs>
            <w:spacing w:before="160"/>
          </w:pPr>
          <w:hyperlink w:anchor="_bookmark2" w:history="1">
            <w:r w:rsidR="008B4D8E">
              <w:t>BSW</w:t>
            </w:r>
            <w:r w:rsidR="008B4D8E">
              <w:rPr>
                <w:spacing w:val="1"/>
              </w:rPr>
              <w:t xml:space="preserve"> </w:t>
            </w:r>
            <w:r w:rsidR="008B4D8E">
              <w:t>Field</w:t>
            </w:r>
            <w:r w:rsidR="008B4D8E">
              <w:rPr>
                <w:spacing w:val="-8"/>
              </w:rPr>
              <w:t xml:space="preserve"> </w:t>
            </w:r>
            <w:r w:rsidR="008B4D8E">
              <w:t>Course</w:t>
            </w:r>
            <w:r w:rsidR="008B4D8E">
              <w:rPr>
                <w:spacing w:val="-9"/>
              </w:rPr>
              <w:t xml:space="preserve"> </w:t>
            </w:r>
            <w:r w:rsidR="008B4D8E">
              <w:rPr>
                <w:spacing w:val="-2"/>
              </w:rPr>
              <w:t>Requirements</w:t>
            </w:r>
            <w:r w:rsidR="008B4D8E">
              <w:tab/>
            </w:r>
            <w:r w:rsidR="008B4D8E">
              <w:rPr>
                <w:spacing w:val="-10"/>
              </w:rPr>
              <w:t>4</w:t>
            </w:r>
          </w:hyperlink>
        </w:p>
        <w:p w14:paraId="7F21E039" w14:textId="77777777" w:rsidR="00C67E64" w:rsidRDefault="00DA47A3">
          <w:pPr>
            <w:pStyle w:val="TOC1"/>
            <w:tabs>
              <w:tab w:val="right" w:pos="9841"/>
            </w:tabs>
            <w:spacing w:before="164"/>
          </w:pPr>
          <w:hyperlink w:anchor="_bookmark3" w:history="1">
            <w:r w:rsidR="008B4D8E">
              <w:t>MSW</w:t>
            </w:r>
            <w:r w:rsidR="008B4D8E">
              <w:rPr>
                <w:spacing w:val="1"/>
              </w:rPr>
              <w:t xml:space="preserve"> </w:t>
            </w:r>
            <w:r w:rsidR="008B4D8E">
              <w:t>Field</w:t>
            </w:r>
            <w:r w:rsidR="008B4D8E">
              <w:rPr>
                <w:spacing w:val="-9"/>
              </w:rPr>
              <w:t xml:space="preserve"> </w:t>
            </w:r>
            <w:r w:rsidR="008B4D8E">
              <w:t>Course</w:t>
            </w:r>
            <w:r w:rsidR="008B4D8E">
              <w:rPr>
                <w:spacing w:val="-9"/>
              </w:rPr>
              <w:t xml:space="preserve"> </w:t>
            </w:r>
            <w:r w:rsidR="008B4D8E">
              <w:rPr>
                <w:spacing w:val="-2"/>
              </w:rPr>
              <w:t>Requirements</w:t>
            </w:r>
            <w:r w:rsidR="008B4D8E">
              <w:tab/>
            </w:r>
            <w:r w:rsidR="008B4D8E">
              <w:rPr>
                <w:spacing w:val="-10"/>
              </w:rPr>
              <w:t>4</w:t>
            </w:r>
          </w:hyperlink>
        </w:p>
        <w:p w14:paraId="7F21E03A" w14:textId="77777777" w:rsidR="00C67E64" w:rsidRDefault="00DA47A3">
          <w:pPr>
            <w:pStyle w:val="TOC1"/>
            <w:tabs>
              <w:tab w:val="right" w:pos="9841"/>
            </w:tabs>
            <w:spacing w:before="160"/>
          </w:pPr>
          <w:hyperlink w:anchor="_bookmark4" w:history="1">
            <w:r w:rsidR="008B4D8E">
              <w:rPr>
                <w:spacing w:val="-2"/>
              </w:rPr>
              <w:t>Registration</w:t>
            </w:r>
            <w:r w:rsidR="008B4D8E">
              <w:rPr>
                <w:spacing w:val="-3"/>
              </w:rPr>
              <w:t xml:space="preserve"> </w:t>
            </w:r>
            <w:r w:rsidR="008B4D8E">
              <w:rPr>
                <w:spacing w:val="-2"/>
              </w:rPr>
              <w:t>Requirements</w:t>
            </w:r>
            <w:r w:rsidR="008B4D8E">
              <w:tab/>
            </w:r>
            <w:r w:rsidR="008B4D8E">
              <w:rPr>
                <w:spacing w:val="-10"/>
              </w:rPr>
              <w:t>6</w:t>
            </w:r>
          </w:hyperlink>
        </w:p>
        <w:p w14:paraId="7F21E03B" w14:textId="77777777" w:rsidR="00C67E64" w:rsidRDefault="00DA47A3">
          <w:pPr>
            <w:pStyle w:val="TOC1"/>
            <w:tabs>
              <w:tab w:val="right" w:pos="9841"/>
            </w:tabs>
          </w:pPr>
          <w:hyperlink w:anchor="_bookmark5" w:history="1">
            <w:r w:rsidR="008B4D8E">
              <w:t>Field</w:t>
            </w:r>
            <w:r w:rsidR="008B4D8E">
              <w:rPr>
                <w:spacing w:val="-8"/>
              </w:rPr>
              <w:t xml:space="preserve"> </w:t>
            </w:r>
            <w:r w:rsidR="008B4D8E">
              <w:t>Placement</w:t>
            </w:r>
            <w:r w:rsidR="008B4D8E">
              <w:rPr>
                <w:spacing w:val="-6"/>
              </w:rPr>
              <w:t xml:space="preserve"> </w:t>
            </w:r>
            <w:r w:rsidR="008B4D8E">
              <w:t>Policies</w:t>
            </w:r>
            <w:r w:rsidR="008B4D8E">
              <w:rPr>
                <w:spacing w:val="-6"/>
              </w:rPr>
              <w:t xml:space="preserve"> </w:t>
            </w:r>
            <w:r w:rsidR="008B4D8E">
              <w:t>and</w:t>
            </w:r>
            <w:r w:rsidR="008B4D8E">
              <w:rPr>
                <w:spacing w:val="-7"/>
              </w:rPr>
              <w:t xml:space="preserve"> </w:t>
            </w:r>
            <w:r w:rsidR="008B4D8E">
              <w:rPr>
                <w:spacing w:val="-2"/>
              </w:rPr>
              <w:t>Procedures</w:t>
            </w:r>
            <w:r w:rsidR="008B4D8E">
              <w:tab/>
            </w:r>
            <w:r w:rsidR="008B4D8E">
              <w:rPr>
                <w:spacing w:val="-10"/>
              </w:rPr>
              <w:t>6</w:t>
            </w:r>
          </w:hyperlink>
        </w:p>
        <w:p w14:paraId="7F21E03C" w14:textId="77777777" w:rsidR="00C67E64" w:rsidRDefault="00DA47A3">
          <w:pPr>
            <w:pStyle w:val="TOC1"/>
            <w:tabs>
              <w:tab w:val="right" w:pos="9841"/>
            </w:tabs>
          </w:pPr>
          <w:hyperlink w:anchor="_bookmark6" w:history="1">
            <w:r w:rsidR="008B4D8E">
              <w:t>Student</w:t>
            </w:r>
            <w:r w:rsidR="008B4D8E">
              <w:rPr>
                <w:spacing w:val="-10"/>
              </w:rPr>
              <w:t xml:space="preserve"> </w:t>
            </w:r>
            <w:r w:rsidR="008B4D8E">
              <w:t>Placement</w:t>
            </w:r>
            <w:r w:rsidR="008B4D8E">
              <w:rPr>
                <w:spacing w:val="-7"/>
              </w:rPr>
              <w:t xml:space="preserve"> </w:t>
            </w:r>
            <w:r w:rsidR="008B4D8E">
              <w:rPr>
                <w:spacing w:val="-2"/>
              </w:rPr>
              <w:t>Process</w:t>
            </w:r>
            <w:r w:rsidR="008B4D8E">
              <w:tab/>
            </w:r>
            <w:r w:rsidR="008B4D8E">
              <w:rPr>
                <w:spacing w:val="-10"/>
              </w:rPr>
              <w:t>7</w:t>
            </w:r>
          </w:hyperlink>
        </w:p>
        <w:p w14:paraId="7F21E03D" w14:textId="77777777" w:rsidR="00C67E64" w:rsidRDefault="00DA47A3">
          <w:pPr>
            <w:pStyle w:val="TOC1"/>
            <w:tabs>
              <w:tab w:val="right" w:pos="9841"/>
            </w:tabs>
            <w:spacing w:before="163"/>
          </w:pPr>
          <w:hyperlink w:anchor="_bookmark7" w:history="1">
            <w:r w:rsidR="008B4D8E">
              <w:t>Field</w:t>
            </w:r>
            <w:r w:rsidR="008B4D8E">
              <w:rPr>
                <w:spacing w:val="-9"/>
              </w:rPr>
              <w:t xml:space="preserve"> </w:t>
            </w:r>
            <w:r w:rsidR="008B4D8E">
              <w:t>Application</w:t>
            </w:r>
            <w:r w:rsidR="008B4D8E">
              <w:rPr>
                <w:spacing w:val="-8"/>
              </w:rPr>
              <w:t xml:space="preserve"> </w:t>
            </w:r>
            <w:r w:rsidR="008B4D8E">
              <w:rPr>
                <w:spacing w:val="-2"/>
              </w:rPr>
              <w:t>Procedures</w:t>
            </w:r>
            <w:r w:rsidR="008B4D8E">
              <w:tab/>
            </w:r>
            <w:r w:rsidR="008B4D8E">
              <w:rPr>
                <w:spacing w:val="-10"/>
                <w:w w:val="95"/>
              </w:rPr>
              <w:t>9</w:t>
            </w:r>
          </w:hyperlink>
        </w:p>
        <w:p w14:paraId="7F21E03E" w14:textId="77777777" w:rsidR="00C67E64" w:rsidRDefault="00DA47A3">
          <w:pPr>
            <w:pStyle w:val="TOC1"/>
            <w:tabs>
              <w:tab w:val="right" w:pos="9835"/>
            </w:tabs>
          </w:pPr>
          <w:hyperlink w:anchor="_bookmark8" w:history="1">
            <w:r w:rsidR="008B4D8E">
              <w:t>Completion</w:t>
            </w:r>
            <w:r w:rsidR="008B4D8E">
              <w:rPr>
                <w:spacing w:val="-13"/>
              </w:rPr>
              <w:t xml:space="preserve"> </w:t>
            </w:r>
            <w:r w:rsidR="008B4D8E">
              <w:t>of</w:t>
            </w:r>
            <w:r w:rsidR="008B4D8E">
              <w:rPr>
                <w:spacing w:val="-8"/>
              </w:rPr>
              <w:t xml:space="preserve"> </w:t>
            </w:r>
            <w:r w:rsidR="008B4D8E">
              <w:t>Field</w:t>
            </w:r>
            <w:r w:rsidR="008B4D8E">
              <w:rPr>
                <w:spacing w:val="-9"/>
              </w:rPr>
              <w:t xml:space="preserve"> </w:t>
            </w:r>
            <w:r w:rsidR="008B4D8E">
              <w:rPr>
                <w:spacing w:val="-2"/>
              </w:rPr>
              <w:t>Requirements</w:t>
            </w:r>
            <w:r w:rsidR="008B4D8E">
              <w:tab/>
            </w:r>
            <w:r w:rsidR="008B4D8E">
              <w:rPr>
                <w:spacing w:val="-5"/>
              </w:rPr>
              <w:t>13</w:t>
            </w:r>
          </w:hyperlink>
        </w:p>
        <w:p w14:paraId="7F21E03F" w14:textId="77777777" w:rsidR="00C67E64" w:rsidRDefault="00DA47A3">
          <w:pPr>
            <w:pStyle w:val="TOC1"/>
            <w:tabs>
              <w:tab w:val="right" w:pos="9835"/>
            </w:tabs>
          </w:pPr>
          <w:hyperlink w:anchor="_bookmark9" w:history="1">
            <w:r w:rsidR="008B4D8E">
              <w:t>Block</w:t>
            </w:r>
            <w:r w:rsidR="008B4D8E">
              <w:rPr>
                <w:spacing w:val="-10"/>
              </w:rPr>
              <w:t xml:space="preserve"> </w:t>
            </w:r>
            <w:r w:rsidR="008B4D8E">
              <w:t>Placement</w:t>
            </w:r>
            <w:r w:rsidR="008B4D8E">
              <w:rPr>
                <w:spacing w:val="-6"/>
              </w:rPr>
              <w:t xml:space="preserve"> </w:t>
            </w:r>
            <w:r w:rsidR="008B4D8E">
              <w:rPr>
                <w:spacing w:val="-2"/>
              </w:rPr>
              <w:t>Policy</w:t>
            </w:r>
            <w:r w:rsidR="008B4D8E">
              <w:tab/>
            </w:r>
            <w:r w:rsidR="008B4D8E">
              <w:rPr>
                <w:spacing w:val="-5"/>
              </w:rPr>
              <w:t>13</w:t>
            </w:r>
          </w:hyperlink>
        </w:p>
        <w:p w14:paraId="7F21E040" w14:textId="77777777" w:rsidR="00C67E64" w:rsidRDefault="00DA47A3">
          <w:pPr>
            <w:pStyle w:val="TOC1"/>
            <w:tabs>
              <w:tab w:val="right" w:pos="9835"/>
            </w:tabs>
          </w:pPr>
          <w:hyperlink w:anchor="_bookmark10" w:history="1">
            <w:r w:rsidR="008B4D8E">
              <w:t>Field</w:t>
            </w:r>
            <w:r w:rsidR="008B4D8E">
              <w:rPr>
                <w:spacing w:val="-5"/>
              </w:rPr>
              <w:t xml:space="preserve"> </w:t>
            </w:r>
            <w:r w:rsidR="008B4D8E">
              <w:t>Instructor</w:t>
            </w:r>
            <w:r w:rsidR="008B4D8E">
              <w:rPr>
                <w:spacing w:val="-5"/>
              </w:rPr>
              <w:t xml:space="preserve"> </w:t>
            </w:r>
            <w:r w:rsidR="008B4D8E">
              <w:rPr>
                <w:spacing w:val="-2"/>
                <w:w w:val="95"/>
              </w:rPr>
              <w:t>Requirements</w:t>
            </w:r>
            <w:r w:rsidR="008B4D8E">
              <w:tab/>
            </w:r>
            <w:r w:rsidR="008B4D8E">
              <w:rPr>
                <w:spacing w:val="-5"/>
              </w:rPr>
              <w:t>14</w:t>
            </w:r>
          </w:hyperlink>
        </w:p>
        <w:p w14:paraId="7F21E041" w14:textId="77777777" w:rsidR="00C67E64" w:rsidRDefault="00DA47A3">
          <w:pPr>
            <w:pStyle w:val="TOC1"/>
            <w:tabs>
              <w:tab w:val="right" w:pos="9830"/>
            </w:tabs>
            <w:spacing w:before="163"/>
          </w:pPr>
          <w:hyperlink w:anchor="_bookmark11" w:history="1">
            <w:r w:rsidR="008B4D8E">
              <w:t>Holidays</w:t>
            </w:r>
            <w:r w:rsidR="008B4D8E">
              <w:rPr>
                <w:spacing w:val="-11"/>
              </w:rPr>
              <w:t xml:space="preserve"> </w:t>
            </w:r>
            <w:r w:rsidR="008B4D8E">
              <w:t>and</w:t>
            </w:r>
            <w:r w:rsidR="008B4D8E">
              <w:rPr>
                <w:spacing w:val="-9"/>
              </w:rPr>
              <w:t xml:space="preserve"> </w:t>
            </w:r>
            <w:r w:rsidR="008B4D8E">
              <w:t>Interim</w:t>
            </w:r>
            <w:r w:rsidR="008B4D8E">
              <w:rPr>
                <w:spacing w:val="-8"/>
              </w:rPr>
              <w:t xml:space="preserve"> </w:t>
            </w:r>
            <w:r w:rsidR="008B4D8E">
              <w:rPr>
                <w:spacing w:val="-2"/>
              </w:rPr>
              <w:t>Periods</w:t>
            </w:r>
            <w:r w:rsidR="008B4D8E">
              <w:tab/>
            </w:r>
            <w:r w:rsidR="008B4D8E">
              <w:rPr>
                <w:spacing w:val="-5"/>
              </w:rPr>
              <w:t>19</w:t>
            </w:r>
          </w:hyperlink>
        </w:p>
        <w:p w14:paraId="7F21E042" w14:textId="77777777" w:rsidR="00C67E64" w:rsidRDefault="00DA47A3">
          <w:pPr>
            <w:pStyle w:val="TOC1"/>
            <w:tabs>
              <w:tab w:val="right" w:pos="9835"/>
            </w:tabs>
          </w:pPr>
          <w:hyperlink w:anchor="_bookmark12" w:history="1">
            <w:r w:rsidR="008B4D8E">
              <w:t>Adjustments</w:t>
            </w:r>
            <w:r w:rsidR="008B4D8E">
              <w:rPr>
                <w:spacing w:val="-6"/>
              </w:rPr>
              <w:t xml:space="preserve"> </w:t>
            </w:r>
            <w:r w:rsidR="008B4D8E">
              <w:t>to</w:t>
            </w:r>
            <w:r w:rsidR="008B4D8E">
              <w:rPr>
                <w:spacing w:val="-4"/>
              </w:rPr>
              <w:t xml:space="preserve"> </w:t>
            </w:r>
            <w:r w:rsidR="008B4D8E">
              <w:t>Field</w:t>
            </w:r>
            <w:r w:rsidR="008B4D8E">
              <w:rPr>
                <w:spacing w:val="-7"/>
              </w:rPr>
              <w:t xml:space="preserve"> </w:t>
            </w:r>
            <w:r w:rsidR="008B4D8E">
              <w:rPr>
                <w:spacing w:val="-2"/>
                <w:w w:val="95"/>
              </w:rPr>
              <w:t>Schedule</w:t>
            </w:r>
            <w:r w:rsidR="008B4D8E">
              <w:tab/>
            </w:r>
            <w:r w:rsidR="008B4D8E">
              <w:rPr>
                <w:spacing w:val="-5"/>
              </w:rPr>
              <w:t>20</w:t>
            </w:r>
          </w:hyperlink>
        </w:p>
        <w:p w14:paraId="7F21E043" w14:textId="77777777" w:rsidR="00C67E64" w:rsidRDefault="00DA47A3">
          <w:pPr>
            <w:pStyle w:val="TOC1"/>
            <w:tabs>
              <w:tab w:val="right" w:pos="9835"/>
            </w:tabs>
          </w:pPr>
          <w:hyperlink w:anchor="_bookmark13" w:history="1">
            <w:r w:rsidR="008B4D8E">
              <w:t>Class</w:t>
            </w:r>
            <w:r w:rsidR="008B4D8E">
              <w:rPr>
                <w:spacing w:val="-6"/>
              </w:rPr>
              <w:t xml:space="preserve"> </w:t>
            </w:r>
            <w:r w:rsidR="008B4D8E">
              <w:rPr>
                <w:spacing w:val="-2"/>
                <w:w w:val="95"/>
              </w:rPr>
              <w:t>Attendance</w:t>
            </w:r>
            <w:r w:rsidR="008B4D8E">
              <w:tab/>
            </w:r>
            <w:r w:rsidR="008B4D8E">
              <w:rPr>
                <w:spacing w:val="-5"/>
              </w:rPr>
              <w:t>20</w:t>
            </w:r>
          </w:hyperlink>
        </w:p>
        <w:p w14:paraId="7F21E044" w14:textId="77777777" w:rsidR="00C67E64" w:rsidRDefault="00DA47A3">
          <w:pPr>
            <w:pStyle w:val="TOC1"/>
            <w:tabs>
              <w:tab w:val="right" w:pos="9835"/>
            </w:tabs>
            <w:spacing w:before="160"/>
          </w:pPr>
          <w:hyperlink w:anchor="_bookmark14" w:history="1">
            <w:r w:rsidR="008B4D8E">
              <w:t>Integrated</w:t>
            </w:r>
            <w:r w:rsidR="008B4D8E">
              <w:rPr>
                <w:spacing w:val="-5"/>
              </w:rPr>
              <w:t xml:space="preserve"> </w:t>
            </w:r>
            <w:r w:rsidR="008B4D8E">
              <w:t>Field</w:t>
            </w:r>
            <w:r w:rsidR="008B4D8E">
              <w:rPr>
                <w:spacing w:val="-4"/>
              </w:rPr>
              <w:t xml:space="preserve"> </w:t>
            </w:r>
            <w:r w:rsidR="008B4D8E">
              <w:rPr>
                <w:spacing w:val="-2"/>
              </w:rPr>
              <w:t>Seminar</w:t>
            </w:r>
            <w:r w:rsidR="008B4D8E">
              <w:tab/>
            </w:r>
            <w:r w:rsidR="008B4D8E">
              <w:rPr>
                <w:spacing w:val="-5"/>
              </w:rPr>
              <w:t>20</w:t>
            </w:r>
          </w:hyperlink>
        </w:p>
        <w:p w14:paraId="7F21E045" w14:textId="77777777" w:rsidR="00C67E64" w:rsidRDefault="00DA47A3">
          <w:pPr>
            <w:pStyle w:val="TOC1"/>
            <w:tabs>
              <w:tab w:val="right" w:pos="9835"/>
            </w:tabs>
            <w:spacing w:before="164"/>
          </w:pPr>
          <w:hyperlink w:anchor="_bookmark15" w:history="1">
            <w:r w:rsidR="008B4D8E">
              <w:t>Employment-Based</w:t>
            </w:r>
            <w:r w:rsidR="008B4D8E">
              <w:rPr>
                <w:spacing w:val="-12"/>
              </w:rPr>
              <w:t xml:space="preserve"> </w:t>
            </w:r>
            <w:r w:rsidR="008B4D8E">
              <w:t>Field</w:t>
            </w:r>
            <w:r w:rsidR="008B4D8E">
              <w:rPr>
                <w:spacing w:val="-6"/>
              </w:rPr>
              <w:t xml:space="preserve"> </w:t>
            </w:r>
            <w:r w:rsidR="008B4D8E">
              <w:rPr>
                <w:spacing w:val="-2"/>
              </w:rPr>
              <w:t>Practicum</w:t>
            </w:r>
            <w:r w:rsidR="008B4D8E">
              <w:tab/>
            </w:r>
            <w:r w:rsidR="008B4D8E">
              <w:rPr>
                <w:spacing w:val="-5"/>
              </w:rPr>
              <w:t>21</w:t>
            </w:r>
          </w:hyperlink>
        </w:p>
        <w:p w14:paraId="7F21E046" w14:textId="77777777" w:rsidR="00C67E64" w:rsidRDefault="00DA47A3">
          <w:pPr>
            <w:pStyle w:val="TOC1"/>
            <w:tabs>
              <w:tab w:val="right" w:pos="9835"/>
            </w:tabs>
            <w:spacing w:before="160"/>
          </w:pPr>
          <w:hyperlink w:anchor="_bookmark16" w:history="1">
            <w:r w:rsidR="008B4D8E">
              <w:rPr>
                <w:spacing w:val="-2"/>
              </w:rPr>
              <w:t>Requirements</w:t>
            </w:r>
            <w:r w:rsidR="008B4D8E">
              <w:rPr>
                <w:spacing w:val="-10"/>
              </w:rPr>
              <w:t xml:space="preserve"> </w:t>
            </w:r>
            <w:r w:rsidR="008B4D8E">
              <w:rPr>
                <w:spacing w:val="-2"/>
              </w:rPr>
              <w:t>for</w:t>
            </w:r>
            <w:r w:rsidR="008B4D8E">
              <w:rPr>
                <w:spacing w:val="-4"/>
              </w:rPr>
              <w:t xml:space="preserve"> </w:t>
            </w:r>
            <w:r w:rsidR="008B4D8E">
              <w:rPr>
                <w:spacing w:val="-2"/>
              </w:rPr>
              <w:t>approval</w:t>
            </w:r>
            <w:r w:rsidR="008B4D8E">
              <w:rPr>
                <w:spacing w:val="2"/>
              </w:rPr>
              <w:t xml:space="preserve"> </w:t>
            </w:r>
            <w:proofErr w:type="gramStart"/>
            <w:r w:rsidR="008B4D8E">
              <w:rPr>
                <w:spacing w:val="-2"/>
              </w:rPr>
              <w:t>include:</w:t>
            </w:r>
            <w:proofErr w:type="gramEnd"/>
            <w:r w:rsidR="008B4D8E">
              <w:tab/>
            </w:r>
            <w:r w:rsidR="008B4D8E">
              <w:rPr>
                <w:spacing w:val="-5"/>
              </w:rPr>
              <w:t>21</w:t>
            </w:r>
          </w:hyperlink>
        </w:p>
        <w:p w14:paraId="7F21E047" w14:textId="77777777" w:rsidR="00C67E64" w:rsidRDefault="00DA47A3">
          <w:pPr>
            <w:pStyle w:val="TOC1"/>
            <w:tabs>
              <w:tab w:val="right" w:pos="9835"/>
            </w:tabs>
          </w:pPr>
          <w:hyperlink w:anchor="_bookmark18" w:history="1">
            <w:r w:rsidR="008B4D8E">
              <w:t>Strike</w:t>
            </w:r>
            <w:r w:rsidR="008B4D8E">
              <w:rPr>
                <w:spacing w:val="-5"/>
              </w:rPr>
              <w:t xml:space="preserve"> </w:t>
            </w:r>
            <w:r w:rsidR="008B4D8E">
              <w:rPr>
                <w:spacing w:val="-2"/>
              </w:rPr>
              <w:t>Situation</w:t>
            </w:r>
            <w:r w:rsidR="008B4D8E">
              <w:tab/>
            </w:r>
            <w:r w:rsidR="008B4D8E">
              <w:rPr>
                <w:spacing w:val="-5"/>
              </w:rPr>
              <w:t>22</w:t>
            </w:r>
          </w:hyperlink>
        </w:p>
        <w:p w14:paraId="7F21E048" w14:textId="77777777" w:rsidR="00C67E64" w:rsidRDefault="00DA47A3">
          <w:pPr>
            <w:pStyle w:val="TOC1"/>
            <w:tabs>
              <w:tab w:val="right" w:pos="9835"/>
            </w:tabs>
          </w:pPr>
          <w:hyperlink w:anchor="_bookmark19" w:history="1">
            <w:r w:rsidR="008B4D8E">
              <w:t>Loss</w:t>
            </w:r>
            <w:r w:rsidR="008B4D8E">
              <w:rPr>
                <w:spacing w:val="-6"/>
              </w:rPr>
              <w:t xml:space="preserve"> </w:t>
            </w:r>
            <w:r w:rsidR="008B4D8E">
              <w:t>of</w:t>
            </w:r>
            <w:r w:rsidR="008B4D8E">
              <w:rPr>
                <w:spacing w:val="-2"/>
              </w:rPr>
              <w:t xml:space="preserve"> </w:t>
            </w:r>
            <w:r w:rsidR="008B4D8E">
              <w:t>Field</w:t>
            </w:r>
            <w:r w:rsidR="008B4D8E">
              <w:rPr>
                <w:spacing w:val="-2"/>
              </w:rPr>
              <w:t xml:space="preserve"> </w:t>
            </w:r>
            <w:r w:rsidR="008B4D8E">
              <w:rPr>
                <w:spacing w:val="-2"/>
                <w:w w:val="95"/>
              </w:rPr>
              <w:t>Instructor</w:t>
            </w:r>
            <w:r w:rsidR="008B4D8E">
              <w:tab/>
            </w:r>
            <w:r w:rsidR="008B4D8E">
              <w:rPr>
                <w:spacing w:val="-5"/>
              </w:rPr>
              <w:t>22</w:t>
            </w:r>
          </w:hyperlink>
        </w:p>
        <w:p w14:paraId="7F21E049" w14:textId="77777777" w:rsidR="00C67E64" w:rsidRDefault="00DA47A3">
          <w:pPr>
            <w:pStyle w:val="TOC1"/>
            <w:tabs>
              <w:tab w:val="right" w:pos="9835"/>
            </w:tabs>
          </w:pPr>
          <w:hyperlink w:anchor="_bookmark20" w:history="1">
            <w:r w:rsidR="008B4D8E">
              <w:t>Late</w:t>
            </w:r>
            <w:r w:rsidR="008B4D8E">
              <w:rPr>
                <w:spacing w:val="-4"/>
              </w:rPr>
              <w:t xml:space="preserve"> </w:t>
            </w:r>
            <w:r w:rsidR="008B4D8E">
              <w:rPr>
                <w:spacing w:val="-2"/>
                <w:w w:val="95"/>
              </w:rPr>
              <w:t>Placement/Replacement</w:t>
            </w:r>
            <w:r w:rsidR="008B4D8E">
              <w:tab/>
            </w:r>
            <w:r w:rsidR="008B4D8E">
              <w:rPr>
                <w:spacing w:val="-5"/>
              </w:rPr>
              <w:t>22</w:t>
            </w:r>
          </w:hyperlink>
        </w:p>
        <w:p w14:paraId="7F21E04A" w14:textId="77777777" w:rsidR="00C67E64" w:rsidRDefault="00DA47A3">
          <w:pPr>
            <w:pStyle w:val="TOC1"/>
            <w:tabs>
              <w:tab w:val="right" w:pos="9835"/>
            </w:tabs>
            <w:spacing w:before="163"/>
          </w:pPr>
          <w:hyperlink w:anchor="_bookmark17" w:history="1">
            <w:r w:rsidR="008B4D8E">
              <w:t>Request</w:t>
            </w:r>
            <w:r w:rsidR="008B4D8E">
              <w:rPr>
                <w:spacing w:val="-12"/>
              </w:rPr>
              <w:t xml:space="preserve"> </w:t>
            </w:r>
            <w:r w:rsidR="008B4D8E">
              <w:t>for</w:t>
            </w:r>
            <w:r w:rsidR="008B4D8E">
              <w:rPr>
                <w:spacing w:val="-7"/>
              </w:rPr>
              <w:t xml:space="preserve"> </w:t>
            </w:r>
            <w:r w:rsidR="008B4D8E">
              <w:t>Changing</w:t>
            </w:r>
            <w:r w:rsidR="008B4D8E">
              <w:rPr>
                <w:spacing w:val="-8"/>
              </w:rPr>
              <w:t xml:space="preserve"> </w:t>
            </w:r>
            <w:r w:rsidR="008B4D8E">
              <w:t>a</w:t>
            </w:r>
            <w:r w:rsidR="008B4D8E">
              <w:rPr>
                <w:spacing w:val="-3"/>
              </w:rPr>
              <w:t xml:space="preserve"> </w:t>
            </w:r>
            <w:r w:rsidR="008B4D8E">
              <w:t>Field</w:t>
            </w:r>
            <w:r w:rsidR="008B4D8E">
              <w:rPr>
                <w:spacing w:val="-6"/>
              </w:rPr>
              <w:t xml:space="preserve"> </w:t>
            </w:r>
            <w:r w:rsidR="008B4D8E">
              <w:rPr>
                <w:spacing w:val="-2"/>
              </w:rPr>
              <w:t>Placement</w:t>
            </w:r>
            <w:r w:rsidR="008B4D8E">
              <w:tab/>
            </w:r>
            <w:r w:rsidR="008B4D8E">
              <w:rPr>
                <w:spacing w:val="-5"/>
              </w:rPr>
              <w:t>23</w:t>
            </w:r>
          </w:hyperlink>
        </w:p>
        <w:p w14:paraId="7F21E04B" w14:textId="77777777" w:rsidR="00C67E64" w:rsidRDefault="00DA47A3">
          <w:pPr>
            <w:pStyle w:val="TOC1"/>
            <w:tabs>
              <w:tab w:val="right" w:pos="9835"/>
            </w:tabs>
          </w:pPr>
          <w:hyperlink w:anchor="_bookmark21" w:history="1">
            <w:r w:rsidR="008B4D8E">
              <w:t>MSW Field</w:t>
            </w:r>
            <w:r w:rsidR="008B4D8E">
              <w:rPr>
                <w:spacing w:val="-14"/>
              </w:rPr>
              <w:t xml:space="preserve"> </w:t>
            </w:r>
            <w:r w:rsidR="008B4D8E">
              <w:t>Assignment</w:t>
            </w:r>
            <w:r w:rsidR="008B4D8E">
              <w:rPr>
                <w:spacing w:val="-8"/>
              </w:rPr>
              <w:t xml:space="preserve"> </w:t>
            </w:r>
            <w:r w:rsidR="008B4D8E">
              <w:rPr>
                <w:spacing w:val="-2"/>
              </w:rPr>
              <w:t>Requirements</w:t>
            </w:r>
            <w:r w:rsidR="008B4D8E">
              <w:tab/>
            </w:r>
            <w:r w:rsidR="008B4D8E">
              <w:rPr>
                <w:spacing w:val="-5"/>
              </w:rPr>
              <w:t>24</w:t>
            </w:r>
          </w:hyperlink>
        </w:p>
        <w:p w14:paraId="7F21E04C" w14:textId="77777777" w:rsidR="00C67E64" w:rsidRDefault="00DA47A3">
          <w:pPr>
            <w:pStyle w:val="TOC1"/>
            <w:tabs>
              <w:tab w:val="right" w:pos="9835"/>
            </w:tabs>
            <w:spacing w:before="156"/>
          </w:pPr>
          <w:hyperlink w:anchor="_bookmark22" w:history="1">
            <w:r w:rsidR="008B4D8E">
              <w:t>Major</w:t>
            </w:r>
            <w:r w:rsidR="008B4D8E">
              <w:rPr>
                <w:spacing w:val="-11"/>
              </w:rPr>
              <w:t xml:space="preserve"> </w:t>
            </w:r>
            <w:r w:rsidR="008B4D8E">
              <w:t>Assignment</w:t>
            </w:r>
            <w:r w:rsidR="008B4D8E">
              <w:rPr>
                <w:spacing w:val="-11"/>
              </w:rPr>
              <w:t xml:space="preserve"> </w:t>
            </w:r>
            <w:r w:rsidR="008B4D8E">
              <w:t>for</w:t>
            </w:r>
            <w:r w:rsidR="008B4D8E">
              <w:rPr>
                <w:spacing w:val="-10"/>
              </w:rPr>
              <w:t xml:space="preserve"> </w:t>
            </w:r>
            <w:r w:rsidR="008B4D8E">
              <w:t>2</w:t>
            </w:r>
            <w:proofErr w:type="spellStart"/>
            <w:r w:rsidR="008B4D8E">
              <w:rPr>
                <w:position w:val="8"/>
                <w:sz w:val="16"/>
              </w:rPr>
              <w:t>nd</w:t>
            </w:r>
            <w:proofErr w:type="spellEnd"/>
            <w:r w:rsidR="008B4D8E">
              <w:rPr>
                <w:spacing w:val="14"/>
                <w:position w:val="8"/>
                <w:sz w:val="16"/>
              </w:rPr>
              <w:t xml:space="preserve"> </w:t>
            </w:r>
            <w:r w:rsidR="008B4D8E">
              <w:t>Semester</w:t>
            </w:r>
            <w:r w:rsidR="008B4D8E">
              <w:rPr>
                <w:spacing w:val="-7"/>
              </w:rPr>
              <w:t xml:space="preserve"> </w:t>
            </w:r>
            <w:r w:rsidR="008B4D8E">
              <w:t>of</w:t>
            </w:r>
            <w:r w:rsidR="008B4D8E">
              <w:rPr>
                <w:spacing w:val="-4"/>
              </w:rPr>
              <w:t xml:space="preserve"> Field</w:t>
            </w:r>
            <w:r w:rsidR="008B4D8E">
              <w:tab/>
            </w:r>
            <w:r w:rsidR="008B4D8E">
              <w:rPr>
                <w:spacing w:val="-5"/>
              </w:rPr>
              <w:t>25</w:t>
            </w:r>
          </w:hyperlink>
        </w:p>
        <w:p w14:paraId="7F21E04D" w14:textId="77777777" w:rsidR="00C67E64" w:rsidRDefault="00DA47A3">
          <w:pPr>
            <w:pStyle w:val="TOC1"/>
            <w:tabs>
              <w:tab w:val="right" w:pos="9835"/>
            </w:tabs>
          </w:pPr>
          <w:hyperlink w:anchor="_bookmark23" w:history="1">
            <w:r w:rsidR="008B4D8E">
              <w:t>Field</w:t>
            </w:r>
            <w:r w:rsidR="008B4D8E">
              <w:rPr>
                <w:spacing w:val="-10"/>
              </w:rPr>
              <w:t xml:space="preserve"> </w:t>
            </w:r>
            <w:r w:rsidR="008B4D8E">
              <w:t>Practicum</w:t>
            </w:r>
            <w:r w:rsidR="008B4D8E">
              <w:rPr>
                <w:spacing w:val="-8"/>
              </w:rPr>
              <w:t xml:space="preserve"> </w:t>
            </w:r>
            <w:r w:rsidR="008B4D8E">
              <w:t>Performance</w:t>
            </w:r>
            <w:r w:rsidR="008B4D8E">
              <w:rPr>
                <w:spacing w:val="-9"/>
              </w:rPr>
              <w:t xml:space="preserve"> </w:t>
            </w:r>
            <w:r w:rsidR="008B4D8E">
              <w:rPr>
                <w:spacing w:val="-2"/>
              </w:rPr>
              <w:t>Evaluations</w:t>
            </w:r>
            <w:r w:rsidR="008B4D8E">
              <w:tab/>
            </w:r>
            <w:r w:rsidR="008B4D8E">
              <w:rPr>
                <w:spacing w:val="-5"/>
              </w:rPr>
              <w:t>26</w:t>
            </w:r>
          </w:hyperlink>
        </w:p>
        <w:p w14:paraId="7F21E04E" w14:textId="77777777" w:rsidR="00C67E64" w:rsidRDefault="00DA47A3">
          <w:pPr>
            <w:pStyle w:val="TOC1"/>
            <w:tabs>
              <w:tab w:val="right" w:pos="9835"/>
            </w:tabs>
            <w:spacing w:before="163"/>
          </w:pPr>
          <w:hyperlink w:anchor="_bookmark24" w:history="1">
            <w:r w:rsidR="008B4D8E">
              <w:t>Grading</w:t>
            </w:r>
            <w:r w:rsidR="008B4D8E">
              <w:rPr>
                <w:spacing w:val="-8"/>
              </w:rPr>
              <w:t xml:space="preserve"> </w:t>
            </w:r>
            <w:r w:rsidR="008B4D8E">
              <w:rPr>
                <w:spacing w:val="-2"/>
              </w:rPr>
              <w:t>Policies</w:t>
            </w:r>
            <w:r w:rsidR="008B4D8E">
              <w:tab/>
            </w:r>
            <w:r w:rsidR="008B4D8E">
              <w:rPr>
                <w:spacing w:val="-5"/>
              </w:rPr>
              <w:t>28</w:t>
            </w:r>
          </w:hyperlink>
        </w:p>
        <w:p w14:paraId="7F21E04F" w14:textId="77777777" w:rsidR="00C67E64" w:rsidRDefault="00DA47A3">
          <w:pPr>
            <w:pStyle w:val="TOC1"/>
            <w:tabs>
              <w:tab w:val="right" w:pos="9835"/>
            </w:tabs>
          </w:pPr>
          <w:hyperlink w:anchor="_bookmark25" w:history="1">
            <w:r w:rsidR="008B4D8E">
              <w:t>Incomplete</w:t>
            </w:r>
            <w:r w:rsidR="008B4D8E">
              <w:rPr>
                <w:spacing w:val="-5"/>
              </w:rPr>
              <w:t xml:space="preserve"> </w:t>
            </w:r>
            <w:r w:rsidR="008B4D8E">
              <w:t>Field</w:t>
            </w:r>
            <w:r w:rsidR="008B4D8E">
              <w:rPr>
                <w:spacing w:val="-5"/>
              </w:rPr>
              <w:t xml:space="preserve"> </w:t>
            </w:r>
            <w:r w:rsidR="008B4D8E">
              <w:t>Course</w:t>
            </w:r>
            <w:r w:rsidR="008B4D8E">
              <w:rPr>
                <w:spacing w:val="-5"/>
              </w:rPr>
              <w:t xml:space="preserve"> </w:t>
            </w:r>
            <w:r w:rsidR="008B4D8E">
              <w:t>Policy</w:t>
            </w:r>
            <w:r w:rsidR="008B4D8E">
              <w:rPr>
                <w:spacing w:val="-14"/>
              </w:rPr>
              <w:t xml:space="preserve"> </w:t>
            </w:r>
            <w:r w:rsidR="008B4D8E">
              <w:t>and</w:t>
            </w:r>
            <w:r w:rsidR="008B4D8E">
              <w:rPr>
                <w:spacing w:val="-7"/>
              </w:rPr>
              <w:t xml:space="preserve"> </w:t>
            </w:r>
            <w:r w:rsidR="008B4D8E">
              <w:rPr>
                <w:spacing w:val="-2"/>
              </w:rPr>
              <w:t>Procedures</w:t>
            </w:r>
            <w:r w:rsidR="008B4D8E">
              <w:tab/>
            </w:r>
            <w:r w:rsidR="008B4D8E">
              <w:rPr>
                <w:spacing w:val="-5"/>
              </w:rPr>
              <w:t>29</w:t>
            </w:r>
          </w:hyperlink>
        </w:p>
        <w:p w14:paraId="7F21E050" w14:textId="77777777" w:rsidR="00C67E64" w:rsidRDefault="00DA47A3">
          <w:pPr>
            <w:pStyle w:val="TOC1"/>
            <w:tabs>
              <w:tab w:val="right" w:pos="9835"/>
            </w:tabs>
            <w:spacing w:after="20"/>
          </w:pPr>
          <w:hyperlink w:anchor="_bookmark26" w:history="1">
            <w:r w:rsidR="008B4D8E">
              <w:t>Course</w:t>
            </w:r>
            <w:r w:rsidR="008B4D8E">
              <w:rPr>
                <w:spacing w:val="-9"/>
              </w:rPr>
              <w:t xml:space="preserve"> </w:t>
            </w:r>
            <w:r w:rsidR="008B4D8E">
              <w:t>Drop</w:t>
            </w:r>
            <w:r w:rsidR="008B4D8E">
              <w:rPr>
                <w:spacing w:val="-12"/>
              </w:rPr>
              <w:t xml:space="preserve"> </w:t>
            </w:r>
            <w:r w:rsidR="008B4D8E">
              <w:rPr>
                <w:spacing w:val="-2"/>
              </w:rPr>
              <w:t>Policy</w:t>
            </w:r>
            <w:r w:rsidR="008B4D8E">
              <w:tab/>
            </w:r>
            <w:r w:rsidR="008B4D8E">
              <w:rPr>
                <w:spacing w:val="-5"/>
              </w:rPr>
              <w:t>31</w:t>
            </w:r>
          </w:hyperlink>
        </w:p>
        <w:p w14:paraId="7F21E051" w14:textId="77777777" w:rsidR="00C67E64" w:rsidRDefault="00DA47A3">
          <w:pPr>
            <w:pStyle w:val="TOC1"/>
            <w:tabs>
              <w:tab w:val="right" w:pos="9835"/>
            </w:tabs>
            <w:spacing w:before="621"/>
          </w:pPr>
          <w:hyperlink w:anchor="_bookmark27" w:history="1">
            <w:r w:rsidR="008B4D8E">
              <w:t>Failed</w:t>
            </w:r>
            <w:r w:rsidR="008B4D8E">
              <w:rPr>
                <w:spacing w:val="-9"/>
              </w:rPr>
              <w:t xml:space="preserve"> </w:t>
            </w:r>
            <w:r w:rsidR="008B4D8E">
              <w:t>Field</w:t>
            </w:r>
            <w:r w:rsidR="008B4D8E">
              <w:rPr>
                <w:spacing w:val="-8"/>
              </w:rPr>
              <w:t xml:space="preserve"> </w:t>
            </w:r>
            <w:r w:rsidR="008B4D8E">
              <w:t>Education</w:t>
            </w:r>
            <w:r w:rsidR="008B4D8E">
              <w:rPr>
                <w:spacing w:val="-12"/>
              </w:rPr>
              <w:t xml:space="preserve"> </w:t>
            </w:r>
            <w:r w:rsidR="008B4D8E">
              <w:rPr>
                <w:spacing w:val="-2"/>
              </w:rPr>
              <w:t>Course</w:t>
            </w:r>
            <w:r w:rsidR="008B4D8E">
              <w:tab/>
            </w:r>
            <w:r w:rsidR="008B4D8E">
              <w:rPr>
                <w:spacing w:val="-5"/>
              </w:rPr>
              <w:t>31</w:t>
            </w:r>
          </w:hyperlink>
        </w:p>
        <w:p w14:paraId="7F21E052" w14:textId="77777777" w:rsidR="00C67E64" w:rsidRDefault="00DA47A3">
          <w:pPr>
            <w:pStyle w:val="TOC1"/>
            <w:tabs>
              <w:tab w:val="right" w:pos="9835"/>
            </w:tabs>
            <w:spacing w:before="164"/>
          </w:pPr>
          <w:hyperlink w:anchor="_bookmark28" w:history="1">
            <w:r w:rsidR="008B4D8E">
              <w:t>Termination</w:t>
            </w:r>
            <w:r w:rsidR="008B4D8E">
              <w:rPr>
                <w:spacing w:val="-12"/>
              </w:rPr>
              <w:t xml:space="preserve"> </w:t>
            </w:r>
            <w:r w:rsidR="008B4D8E">
              <w:t>from</w:t>
            </w:r>
            <w:r w:rsidR="008B4D8E">
              <w:rPr>
                <w:spacing w:val="-5"/>
              </w:rPr>
              <w:t xml:space="preserve"> </w:t>
            </w:r>
            <w:r w:rsidR="008B4D8E">
              <w:t>Field</w:t>
            </w:r>
            <w:r w:rsidR="008B4D8E">
              <w:rPr>
                <w:spacing w:val="-8"/>
              </w:rPr>
              <w:t xml:space="preserve"> </w:t>
            </w:r>
            <w:r w:rsidR="008B4D8E">
              <w:rPr>
                <w:spacing w:val="-2"/>
              </w:rPr>
              <w:t>Practicum</w:t>
            </w:r>
            <w:r w:rsidR="008B4D8E">
              <w:tab/>
            </w:r>
            <w:r w:rsidR="008B4D8E">
              <w:rPr>
                <w:spacing w:val="-5"/>
              </w:rPr>
              <w:t>32</w:t>
            </w:r>
          </w:hyperlink>
        </w:p>
        <w:p w14:paraId="7F21E053" w14:textId="77777777" w:rsidR="00C67E64" w:rsidRDefault="00DA47A3">
          <w:pPr>
            <w:pStyle w:val="TOC1"/>
            <w:tabs>
              <w:tab w:val="right" w:pos="9835"/>
            </w:tabs>
            <w:spacing w:before="160"/>
          </w:pPr>
          <w:hyperlink w:anchor="_bookmark29" w:history="1">
            <w:r w:rsidR="008B4D8E">
              <w:t>Student</w:t>
            </w:r>
            <w:r w:rsidR="008B4D8E">
              <w:rPr>
                <w:spacing w:val="-13"/>
              </w:rPr>
              <w:t xml:space="preserve"> </w:t>
            </w:r>
            <w:r w:rsidR="008B4D8E">
              <w:t>Professional</w:t>
            </w:r>
            <w:r w:rsidR="008B4D8E">
              <w:rPr>
                <w:spacing w:val="-14"/>
              </w:rPr>
              <w:t xml:space="preserve"> </w:t>
            </w:r>
            <w:r w:rsidR="008B4D8E">
              <w:t>Liability</w:t>
            </w:r>
            <w:r w:rsidR="008B4D8E">
              <w:rPr>
                <w:spacing w:val="-12"/>
              </w:rPr>
              <w:t xml:space="preserve"> </w:t>
            </w:r>
            <w:r w:rsidR="008B4D8E">
              <w:rPr>
                <w:spacing w:val="-2"/>
              </w:rPr>
              <w:t>Coverage</w:t>
            </w:r>
            <w:r w:rsidR="008B4D8E">
              <w:tab/>
            </w:r>
            <w:r w:rsidR="008B4D8E">
              <w:rPr>
                <w:spacing w:val="-5"/>
              </w:rPr>
              <w:t>34</w:t>
            </w:r>
          </w:hyperlink>
        </w:p>
        <w:p w14:paraId="7F21E054" w14:textId="77777777" w:rsidR="00C67E64" w:rsidRDefault="00DA47A3">
          <w:pPr>
            <w:pStyle w:val="TOC1"/>
            <w:tabs>
              <w:tab w:val="right" w:pos="9835"/>
            </w:tabs>
          </w:pPr>
          <w:hyperlink w:anchor="_bookmark30" w:history="1">
            <w:r w:rsidR="008B4D8E">
              <w:t>Use</w:t>
            </w:r>
            <w:r w:rsidR="008B4D8E">
              <w:rPr>
                <w:spacing w:val="-8"/>
              </w:rPr>
              <w:t xml:space="preserve"> </w:t>
            </w:r>
            <w:r w:rsidR="008B4D8E">
              <w:t>of</w:t>
            </w:r>
            <w:r w:rsidR="008B4D8E">
              <w:rPr>
                <w:spacing w:val="-5"/>
              </w:rPr>
              <w:t xml:space="preserve"> </w:t>
            </w:r>
            <w:r w:rsidR="008B4D8E">
              <w:t>Student</w:t>
            </w:r>
            <w:r w:rsidR="008B4D8E">
              <w:rPr>
                <w:spacing w:val="-10"/>
              </w:rPr>
              <w:t xml:space="preserve"> </w:t>
            </w:r>
            <w:r w:rsidR="008B4D8E">
              <w:t>Vehicle</w:t>
            </w:r>
            <w:r w:rsidR="008B4D8E">
              <w:rPr>
                <w:spacing w:val="-12"/>
              </w:rPr>
              <w:t xml:space="preserve"> </w:t>
            </w:r>
            <w:r w:rsidR="008B4D8E">
              <w:t>During</w:t>
            </w:r>
            <w:r w:rsidR="008B4D8E">
              <w:rPr>
                <w:spacing w:val="-12"/>
              </w:rPr>
              <w:t xml:space="preserve"> </w:t>
            </w:r>
            <w:r w:rsidR="008B4D8E">
              <w:rPr>
                <w:spacing w:val="-2"/>
              </w:rPr>
              <w:t>Practicum</w:t>
            </w:r>
            <w:r w:rsidR="008B4D8E">
              <w:tab/>
            </w:r>
            <w:r w:rsidR="008B4D8E">
              <w:rPr>
                <w:spacing w:val="-5"/>
              </w:rPr>
              <w:t>35</w:t>
            </w:r>
          </w:hyperlink>
        </w:p>
        <w:p w14:paraId="7F21E055" w14:textId="77777777" w:rsidR="00C67E64" w:rsidRDefault="00DA47A3">
          <w:pPr>
            <w:pStyle w:val="TOC1"/>
            <w:tabs>
              <w:tab w:val="right" w:pos="9835"/>
            </w:tabs>
          </w:pPr>
          <w:hyperlink w:anchor="_bookmark31" w:history="1">
            <w:r w:rsidR="008B4D8E">
              <w:t>Personal</w:t>
            </w:r>
            <w:r w:rsidR="008B4D8E">
              <w:rPr>
                <w:spacing w:val="-8"/>
              </w:rPr>
              <w:t xml:space="preserve"> </w:t>
            </w:r>
            <w:r w:rsidR="008B4D8E">
              <w:t>Injury</w:t>
            </w:r>
            <w:r w:rsidR="008B4D8E">
              <w:rPr>
                <w:spacing w:val="-13"/>
              </w:rPr>
              <w:t xml:space="preserve"> </w:t>
            </w:r>
            <w:r w:rsidR="008B4D8E">
              <w:t>During</w:t>
            </w:r>
            <w:r w:rsidR="008B4D8E">
              <w:rPr>
                <w:spacing w:val="-6"/>
              </w:rPr>
              <w:t xml:space="preserve"> </w:t>
            </w:r>
            <w:r w:rsidR="008B4D8E">
              <w:rPr>
                <w:spacing w:val="-2"/>
              </w:rPr>
              <w:t>Practicum</w:t>
            </w:r>
            <w:r w:rsidR="008B4D8E">
              <w:tab/>
            </w:r>
            <w:r w:rsidR="008B4D8E">
              <w:rPr>
                <w:spacing w:val="-5"/>
              </w:rPr>
              <w:t>35</w:t>
            </w:r>
          </w:hyperlink>
        </w:p>
        <w:p w14:paraId="7F21E056" w14:textId="77777777" w:rsidR="00C67E64" w:rsidRDefault="00DA47A3">
          <w:pPr>
            <w:pStyle w:val="TOC1"/>
            <w:tabs>
              <w:tab w:val="right" w:pos="9835"/>
            </w:tabs>
            <w:spacing w:before="163"/>
          </w:pPr>
          <w:hyperlink w:anchor="_bookmark32" w:history="1">
            <w:r w:rsidR="008B4D8E">
              <w:t>Safety</w:t>
            </w:r>
            <w:r w:rsidR="008B4D8E">
              <w:rPr>
                <w:spacing w:val="-9"/>
              </w:rPr>
              <w:t xml:space="preserve"> </w:t>
            </w:r>
            <w:r w:rsidR="008B4D8E">
              <w:rPr>
                <w:spacing w:val="-2"/>
              </w:rPr>
              <w:t>Policy</w:t>
            </w:r>
            <w:r w:rsidR="008B4D8E">
              <w:tab/>
            </w:r>
            <w:r w:rsidR="008B4D8E">
              <w:rPr>
                <w:spacing w:val="-5"/>
              </w:rPr>
              <w:t>36</w:t>
            </w:r>
          </w:hyperlink>
        </w:p>
        <w:p w14:paraId="7F21E057" w14:textId="77777777" w:rsidR="00C67E64" w:rsidRDefault="00DA47A3">
          <w:pPr>
            <w:pStyle w:val="TOC1"/>
            <w:tabs>
              <w:tab w:val="right" w:pos="9835"/>
            </w:tabs>
          </w:pPr>
          <w:hyperlink w:anchor="_bookmark33" w:history="1">
            <w:r w:rsidR="008B4D8E">
              <w:t>Sexual</w:t>
            </w:r>
            <w:r w:rsidR="008B4D8E">
              <w:rPr>
                <w:spacing w:val="-8"/>
              </w:rPr>
              <w:t xml:space="preserve"> </w:t>
            </w:r>
            <w:r w:rsidR="008B4D8E">
              <w:t>Harassment</w:t>
            </w:r>
            <w:r w:rsidR="008B4D8E">
              <w:rPr>
                <w:spacing w:val="-7"/>
              </w:rPr>
              <w:t xml:space="preserve"> </w:t>
            </w:r>
            <w:r w:rsidR="008B4D8E">
              <w:rPr>
                <w:spacing w:val="-2"/>
              </w:rPr>
              <w:t>Policy</w:t>
            </w:r>
            <w:r w:rsidR="008B4D8E">
              <w:tab/>
            </w:r>
            <w:r w:rsidR="008B4D8E">
              <w:rPr>
                <w:spacing w:val="-5"/>
              </w:rPr>
              <w:t>36</w:t>
            </w:r>
          </w:hyperlink>
        </w:p>
        <w:p w14:paraId="7F21E058" w14:textId="77777777" w:rsidR="00C67E64" w:rsidRDefault="00DA47A3">
          <w:pPr>
            <w:pStyle w:val="TOC1"/>
            <w:tabs>
              <w:tab w:val="right" w:pos="9835"/>
            </w:tabs>
          </w:pPr>
          <w:hyperlink w:anchor="_bookmark34" w:history="1">
            <w:r w:rsidR="008B4D8E">
              <w:t>Criminal</w:t>
            </w:r>
            <w:r w:rsidR="008B4D8E">
              <w:rPr>
                <w:spacing w:val="-15"/>
              </w:rPr>
              <w:t xml:space="preserve"> </w:t>
            </w:r>
            <w:r w:rsidR="008B4D8E">
              <w:t>and</w:t>
            </w:r>
            <w:r w:rsidR="008B4D8E">
              <w:rPr>
                <w:spacing w:val="-8"/>
              </w:rPr>
              <w:t xml:space="preserve"> </w:t>
            </w:r>
            <w:r w:rsidR="008B4D8E">
              <w:t>Caregiver</w:t>
            </w:r>
            <w:r w:rsidR="008B4D8E">
              <w:rPr>
                <w:spacing w:val="-7"/>
              </w:rPr>
              <w:t xml:space="preserve"> </w:t>
            </w:r>
            <w:r w:rsidR="008B4D8E">
              <w:t>Background</w:t>
            </w:r>
            <w:r w:rsidR="008B4D8E">
              <w:rPr>
                <w:spacing w:val="-10"/>
              </w:rPr>
              <w:t xml:space="preserve"> </w:t>
            </w:r>
            <w:r w:rsidR="008B4D8E">
              <w:rPr>
                <w:spacing w:val="-2"/>
              </w:rPr>
              <w:t>Checks</w:t>
            </w:r>
            <w:r w:rsidR="008B4D8E">
              <w:tab/>
            </w:r>
            <w:r w:rsidR="008B4D8E">
              <w:rPr>
                <w:spacing w:val="-5"/>
              </w:rPr>
              <w:t>37</w:t>
            </w:r>
          </w:hyperlink>
        </w:p>
        <w:p w14:paraId="7F21E059" w14:textId="77777777" w:rsidR="00C67E64" w:rsidRDefault="00DA47A3">
          <w:pPr>
            <w:pStyle w:val="TOC1"/>
            <w:tabs>
              <w:tab w:val="right" w:pos="9835"/>
            </w:tabs>
          </w:pPr>
          <w:hyperlink w:anchor="_bookmark35" w:history="1">
            <w:r w:rsidR="008B4D8E">
              <w:rPr>
                <w:spacing w:val="-2"/>
              </w:rPr>
              <w:t>Medical</w:t>
            </w:r>
            <w:r w:rsidR="008B4D8E">
              <w:rPr>
                <w:spacing w:val="-3"/>
              </w:rPr>
              <w:t xml:space="preserve"> </w:t>
            </w:r>
            <w:r w:rsidR="008B4D8E">
              <w:rPr>
                <w:spacing w:val="-2"/>
              </w:rPr>
              <w:t>Examinations</w:t>
            </w:r>
            <w:r w:rsidR="008B4D8E">
              <w:tab/>
            </w:r>
            <w:r w:rsidR="008B4D8E">
              <w:rPr>
                <w:spacing w:val="-5"/>
              </w:rPr>
              <w:t>38</w:t>
            </w:r>
          </w:hyperlink>
        </w:p>
        <w:p w14:paraId="7F21E05A" w14:textId="77777777" w:rsidR="00C67E64" w:rsidRDefault="00DA47A3">
          <w:pPr>
            <w:pStyle w:val="TOC1"/>
            <w:tabs>
              <w:tab w:val="right" w:pos="9835"/>
            </w:tabs>
            <w:spacing w:before="163"/>
          </w:pPr>
          <w:hyperlink w:anchor="_bookmark36" w:history="1">
            <w:r w:rsidR="008B4D8E">
              <w:t>TB</w:t>
            </w:r>
            <w:r w:rsidR="008B4D8E">
              <w:rPr>
                <w:spacing w:val="-9"/>
              </w:rPr>
              <w:t xml:space="preserve"> </w:t>
            </w:r>
            <w:r w:rsidR="008B4D8E">
              <w:t>and</w:t>
            </w:r>
            <w:r w:rsidR="008B4D8E">
              <w:rPr>
                <w:spacing w:val="-4"/>
              </w:rPr>
              <w:t xml:space="preserve"> </w:t>
            </w:r>
            <w:r w:rsidR="008B4D8E">
              <w:t>Bloodborne</w:t>
            </w:r>
            <w:r w:rsidR="008B4D8E">
              <w:rPr>
                <w:spacing w:val="-6"/>
              </w:rPr>
              <w:t xml:space="preserve"> </w:t>
            </w:r>
            <w:r w:rsidR="008B4D8E">
              <w:t>Pathogens</w:t>
            </w:r>
            <w:r w:rsidR="008B4D8E">
              <w:rPr>
                <w:spacing w:val="-7"/>
              </w:rPr>
              <w:t xml:space="preserve"> </w:t>
            </w:r>
            <w:r w:rsidR="008B4D8E">
              <w:rPr>
                <w:spacing w:val="-2"/>
              </w:rPr>
              <w:t>Policy</w:t>
            </w:r>
            <w:r w:rsidR="008B4D8E">
              <w:tab/>
            </w:r>
            <w:r w:rsidR="008B4D8E">
              <w:rPr>
                <w:spacing w:val="-5"/>
              </w:rPr>
              <w:t>39</w:t>
            </w:r>
          </w:hyperlink>
        </w:p>
        <w:p w14:paraId="7F21E05B" w14:textId="77777777" w:rsidR="00C67E64" w:rsidRDefault="00DA47A3">
          <w:pPr>
            <w:pStyle w:val="TOC1"/>
            <w:tabs>
              <w:tab w:val="right" w:pos="9835"/>
            </w:tabs>
          </w:pPr>
          <w:hyperlink w:anchor="_bookmark37" w:history="1">
            <w:r w:rsidR="008B4D8E">
              <w:rPr>
                <w:w w:val="95"/>
              </w:rPr>
              <w:t>Non-Discrimination</w:t>
            </w:r>
            <w:r w:rsidR="008B4D8E">
              <w:rPr>
                <w:spacing w:val="57"/>
              </w:rPr>
              <w:t xml:space="preserve"> </w:t>
            </w:r>
            <w:r w:rsidR="008B4D8E">
              <w:rPr>
                <w:spacing w:val="-2"/>
                <w:w w:val="95"/>
              </w:rPr>
              <w:t>Policy</w:t>
            </w:r>
            <w:r w:rsidR="008B4D8E">
              <w:tab/>
            </w:r>
            <w:r w:rsidR="008B4D8E">
              <w:rPr>
                <w:spacing w:val="-5"/>
              </w:rPr>
              <w:t>39</w:t>
            </w:r>
          </w:hyperlink>
        </w:p>
        <w:p w14:paraId="7F21E05C" w14:textId="77777777" w:rsidR="00C67E64" w:rsidRDefault="00DA47A3">
          <w:pPr>
            <w:pStyle w:val="TOC1"/>
            <w:tabs>
              <w:tab w:val="right" w:pos="9835"/>
            </w:tabs>
          </w:pPr>
          <w:hyperlink w:anchor="_bookmark38" w:history="1">
            <w:r w:rsidR="008B4D8E">
              <w:rPr>
                <w:spacing w:val="-2"/>
              </w:rPr>
              <w:t>Accommodations</w:t>
            </w:r>
            <w:r w:rsidR="008B4D8E">
              <w:tab/>
            </w:r>
            <w:r w:rsidR="008B4D8E">
              <w:rPr>
                <w:spacing w:val="-5"/>
              </w:rPr>
              <w:t>39</w:t>
            </w:r>
          </w:hyperlink>
        </w:p>
        <w:p w14:paraId="7F21E05D" w14:textId="77777777" w:rsidR="00C67E64" w:rsidRDefault="00DA47A3">
          <w:pPr>
            <w:pStyle w:val="TOC1"/>
            <w:tabs>
              <w:tab w:val="right" w:pos="9835"/>
            </w:tabs>
            <w:spacing w:before="160"/>
          </w:pPr>
          <w:hyperlink w:anchor="_bookmark39" w:history="1">
            <w:r w:rsidR="008B4D8E">
              <w:t>Responsibilities</w:t>
            </w:r>
            <w:r w:rsidR="008B4D8E">
              <w:rPr>
                <w:spacing w:val="-18"/>
              </w:rPr>
              <w:t xml:space="preserve"> </w:t>
            </w:r>
            <w:r w:rsidR="008B4D8E">
              <w:t>of</w:t>
            </w:r>
            <w:r w:rsidR="008B4D8E">
              <w:rPr>
                <w:spacing w:val="-8"/>
              </w:rPr>
              <w:t xml:space="preserve"> </w:t>
            </w:r>
            <w:r w:rsidR="008B4D8E">
              <w:t>Student,</w:t>
            </w:r>
            <w:r w:rsidR="008B4D8E">
              <w:rPr>
                <w:spacing w:val="-10"/>
              </w:rPr>
              <w:t xml:space="preserve"> </w:t>
            </w:r>
            <w:r w:rsidR="008B4D8E">
              <w:t>Field</w:t>
            </w:r>
            <w:r w:rsidR="008B4D8E">
              <w:rPr>
                <w:spacing w:val="-10"/>
              </w:rPr>
              <w:t xml:space="preserve"> </w:t>
            </w:r>
            <w:r w:rsidR="008B4D8E">
              <w:t>Program,</w:t>
            </w:r>
            <w:r w:rsidR="008B4D8E">
              <w:rPr>
                <w:spacing w:val="-13"/>
              </w:rPr>
              <w:t xml:space="preserve"> </w:t>
            </w:r>
            <w:r w:rsidR="008B4D8E">
              <w:t>and</w:t>
            </w:r>
            <w:r w:rsidR="008B4D8E">
              <w:rPr>
                <w:spacing w:val="-9"/>
              </w:rPr>
              <w:t xml:space="preserve"> </w:t>
            </w:r>
            <w:r w:rsidR="008B4D8E">
              <w:rPr>
                <w:spacing w:val="-2"/>
              </w:rPr>
              <w:t>Agency</w:t>
            </w:r>
            <w:r w:rsidR="008B4D8E">
              <w:tab/>
            </w:r>
            <w:r w:rsidR="008B4D8E">
              <w:rPr>
                <w:spacing w:val="-5"/>
              </w:rPr>
              <w:t>40</w:t>
            </w:r>
          </w:hyperlink>
        </w:p>
        <w:p w14:paraId="7F21E05E" w14:textId="77777777" w:rsidR="00C67E64" w:rsidRDefault="00DA47A3">
          <w:pPr>
            <w:pStyle w:val="TOC1"/>
            <w:tabs>
              <w:tab w:val="right" w:pos="9835"/>
            </w:tabs>
            <w:spacing w:before="164"/>
          </w:pPr>
          <w:hyperlink w:anchor="_bookmark40" w:history="1">
            <w:r w:rsidR="008B4D8E">
              <w:t>Field</w:t>
            </w:r>
            <w:r w:rsidR="008B4D8E">
              <w:rPr>
                <w:spacing w:val="-8"/>
              </w:rPr>
              <w:t xml:space="preserve"> </w:t>
            </w:r>
            <w:r w:rsidR="008B4D8E">
              <w:t>Instructor</w:t>
            </w:r>
            <w:r w:rsidR="008B4D8E">
              <w:rPr>
                <w:spacing w:val="-5"/>
              </w:rPr>
              <w:t xml:space="preserve"> </w:t>
            </w:r>
            <w:r w:rsidR="008B4D8E">
              <w:rPr>
                <w:spacing w:val="-2"/>
              </w:rPr>
              <w:t>Privileges</w:t>
            </w:r>
            <w:r w:rsidR="008B4D8E">
              <w:tab/>
            </w:r>
            <w:r w:rsidR="008B4D8E">
              <w:rPr>
                <w:spacing w:val="-5"/>
              </w:rPr>
              <w:t>43</w:t>
            </w:r>
          </w:hyperlink>
        </w:p>
        <w:p w14:paraId="7F21E05F" w14:textId="77777777" w:rsidR="00C67E64" w:rsidRDefault="00DA47A3">
          <w:pPr>
            <w:pStyle w:val="TOC1"/>
            <w:tabs>
              <w:tab w:val="right" w:pos="9835"/>
            </w:tabs>
            <w:spacing w:before="160"/>
          </w:pPr>
          <w:hyperlink w:anchor="_bookmark41" w:history="1">
            <w:r w:rsidR="008B4D8E">
              <w:t>HBSSW</w:t>
            </w:r>
            <w:r w:rsidR="008B4D8E">
              <w:rPr>
                <w:spacing w:val="-3"/>
              </w:rPr>
              <w:t xml:space="preserve"> </w:t>
            </w:r>
            <w:r w:rsidR="008B4D8E">
              <w:t>Social</w:t>
            </w:r>
            <w:r w:rsidR="008B4D8E">
              <w:rPr>
                <w:spacing w:val="-17"/>
              </w:rPr>
              <w:t xml:space="preserve"> </w:t>
            </w:r>
            <w:r w:rsidR="008B4D8E">
              <w:t>Work</w:t>
            </w:r>
            <w:r w:rsidR="008B4D8E">
              <w:rPr>
                <w:spacing w:val="-8"/>
              </w:rPr>
              <w:t xml:space="preserve"> </w:t>
            </w:r>
            <w:r w:rsidR="008B4D8E">
              <w:t>Field</w:t>
            </w:r>
            <w:r w:rsidR="008B4D8E">
              <w:rPr>
                <w:spacing w:val="-7"/>
              </w:rPr>
              <w:t xml:space="preserve"> </w:t>
            </w:r>
            <w:r w:rsidR="008B4D8E">
              <w:t>Education</w:t>
            </w:r>
            <w:r w:rsidR="008B4D8E">
              <w:rPr>
                <w:spacing w:val="-9"/>
              </w:rPr>
              <w:t xml:space="preserve"> </w:t>
            </w:r>
            <w:r w:rsidR="008B4D8E">
              <w:t>Advisory</w:t>
            </w:r>
            <w:r w:rsidR="008B4D8E">
              <w:rPr>
                <w:spacing w:val="-12"/>
              </w:rPr>
              <w:t xml:space="preserve"> </w:t>
            </w:r>
            <w:r w:rsidR="008B4D8E">
              <w:rPr>
                <w:spacing w:val="-2"/>
              </w:rPr>
              <w:t>Board</w:t>
            </w:r>
            <w:r w:rsidR="008B4D8E">
              <w:tab/>
            </w:r>
            <w:r w:rsidR="008B4D8E">
              <w:rPr>
                <w:spacing w:val="-5"/>
              </w:rPr>
              <w:t>43</w:t>
            </w:r>
          </w:hyperlink>
        </w:p>
        <w:p w14:paraId="7F21E060" w14:textId="77777777" w:rsidR="00C67E64" w:rsidRDefault="00DA47A3">
          <w:pPr>
            <w:pStyle w:val="TOC1"/>
            <w:tabs>
              <w:tab w:val="right" w:pos="9835"/>
            </w:tabs>
          </w:pPr>
          <w:hyperlink w:anchor="_bookmark42" w:history="1">
            <w:r w:rsidR="008B4D8E">
              <w:t>Criteria</w:t>
            </w:r>
            <w:r w:rsidR="008B4D8E">
              <w:rPr>
                <w:spacing w:val="-9"/>
              </w:rPr>
              <w:t xml:space="preserve"> </w:t>
            </w:r>
            <w:r w:rsidR="008B4D8E">
              <w:t>for</w:t>
            </w:r>
            <w:r w:rsidR="008B4D8E">
              <w:rPr>
                <w:spacing w:val="-8"/>
              </w:rPr>
              <w:t xml:space="preserve"> </w:t>
            </w:r>
            <w:r w:rsidR="008B4D8E">
              <w:t>Selection</w:t>
            </w:r>
            <w:r w:rsidR="008B4D8E">
              <w:rPr>
                <w:spacing w:val="-8"/>
              </w:rPr>
              <w:t xml:space="preserve"> </w:t>
            </w:r>
            <w:r w:rsidR="008B4D8E">
              <w:t>of</w:t>
            </w:r>
            <w:r w:rsidR="008B4D8E">
              <w:rPr>
                <w:spacing w:val="-7"/>
              </w:rPr>
              <w:t xml:space="preserve"> </w:t>
            </w:r>
            <w:r w:rsidR="008B4D8E">
              <w:t>Field</w:t>
            </w:r>
            <w:r w:rsidR="008B4D8E">
              <w:rPr>
                <w:spacing w:val="-4"/>
              </w:rPr>
              <w:t xml:space="preserve"> </w:t>
            </w:r>
            <w:r w:rsidR="008B4D8E">
              <w:t>Agency</w:t>
            </w:r>
            <w:r w:rsidR="008B4D8E">
              <w:rPr>
                <w:spacing w:val="-12"/>
              </w:rPr>
              <w:t xml:space="preserve"> </w:t>
            </w:r>
            <w:r w:rsidR="008B4D8E">
              <w:rPr>
                <w:spacing w:val="-2"/>
                <w:w w:val="95"/>
              </w:rPr>
              <w:t>Partners</w:t>
            </w:r>
            <w:r w:rsidR="008B4D8E">
              <w:tab/>
            </w:r>
            <w:r w:rsidR="008B4D8E">
              <w:rPr>
                <w:spacing w:val="-5"/>
              </w:rPr>
              <w:t>45</w:t>
            </w:r>
          </w:hyperlink>
        </w:p>
        <w:p w14:paraId="7F21E061" w14:textId="77777777" w:rsidR="00C67E64" w:rsidRDefault="00DA47A3">
          <w:pPr>
            <w:pStyle w:val="TOC1"/>
            <w:tabs>
              <w:tab w:val="right" w:pos="9835"/>
            </w:tabs>
          </w:pPr>
          <w:hyperlink w:anchor="_bookmark43" w:history="1">
            <w:r w:rsidR="008B4D8E">
              <w:rPr>
                <w:spacing w:val="-2"/>
              </w:rPr>
              <w:t>Appendix</w:t>
            </w:r>
            <w:r w:rsidR="008B4D8E">
              <w:tab/>
            </w:r>
            <w:r w:rsidR="008B4D8E">
              <w:rPr>
                <w:spacing w:val="-5"/>
              </w:rPr>
              <w:t>46</w:t>
            </w:r>
          </w:hyperlink>
        </w:p>
      </w:sdtContent>
    </w:sdt>
    <w:p w14:paraId="7F21E062" w14:textId="77777777" w:rsidR="00C67E64" w:rsidRDefault="00C67E64">
      <w:pPr>
        <w:sectPr w:rsidR="00C67E64" w:rsidSect="002F4485">
          <w:type w:val="continuous"/>
          <w:pgSz w:w="12240" w:h="15840"/>
          <w:pgMar w:top="970" w:right="360" w:bottom="1822" w:left="960" w:header="414" w:footer="1416" w:gutter="0"/>
          <w:cols w:space="720"/>
        </w:sectPr>
      </w:pPr>
    </w:p>
    <w:p w14:paraId="7F21E063" w14:textId="77777777" w:rsidR="00C67E64" w:rsidRDefault="008B4D8E">
      <w:pPr>
        <w:pStyle w:val="Heading1"/>
        <w:spacing w:before="619"/>
        <w:rPr>
          <w:u w:val="none"/>
        </w:rPr>
      </w:pPr>
      <w:bookmarkStart w:id="0" w:name="General_Objectives_of_the_HBSSW_Social_W"/>
      <w:bookmarkStart w:id="1" w:name="_bookmark0"/>
      <w:bookmarkEnd w:id="0"/>
      <w:bookmarkEnd w:id="1"/>
      <w:r>
        <w:rPr>
          <w:color w:val="365F91"/>
          <w:u w:color="365F91"/>
        </w:rPr>
        <w:lastRenderedPageBreak/>
        <w:t>General</w:t>
      </w:r>
      <w:r>
        <w:rPr>
          <w:color w:val="365F91"/>
          <w:spacing w:val="-14"/>
          <w:u w:color="365F91"/>
        </w:rPr>
        <w:t xml:space="preserve"> </w:t>
      </w:r>
      <w:r>
        <w:rPr>
          <w:color w:val="365F91"/>
          <w:u w:color="365F91"/>
        </w:rPr>
        <w:t>Objectives</w:t>
      </w:r>
      <w:r>
        <w:rPr>
          <w:color w:val="365F91"/>
          <w:spacing w:val="-15"/>
          <w:u w:color="365F91"/>
        </w:rPr>
        <w:t xml:space="preserve"> </w:t>
      </w:r>
      <w:r>
        <w:rPr>
          <w:color w:val="365F91"/>
          <w:u w:color="365F91"/>
        </w:rPr>
        <w:t>of</w:t>
      </w:r>
      <w:r>
        <w:rPr>
          <w:color w:val="365F91"/>
          <w:spacing w:val="-17"/>
          <w:u w:color="365F91"/>
        </w:rPr>
        <w:t xml:space="preserve"> </w:t>
      </w:r>
      <w:r>
        <w:rPr>
          <w:color w:val="365F91"/>
          <w:u w:color="365F91"/>
        </w:rPr>
        <w:t>the</w:t>
      </w:r>
      <w:r>
        <w:rPr>
          <w:color w:val="365F91"/>
          <w:spacing w:val="-16"/>
          <w:u w:color="365F91"/>
        </w:rPr>
        <w:t xml:space="preserve"> </w:t>
      </w:r>
      <w:r>
        <w:rPr>
          <w:color w:val="365F91"/>
          <w:u w:color="365F91"/>
        </w:rPr>
        <w:t>HBSSW</w:t>
      </w:r>
      <w:r>
        <w:rPr>
          <w:color w:val="365F91"/>
          <w:spacing w:val="-6"/>
          <w:u w:color="365F91"/>
        </w:rPr>
        <w:t xml:space="preserve"> </w:t>
      </w:r>
      <w:r>
        <w:rPr>
          <w:color w:val="365F91"/>
          <w:u w:color="365F91"/>
        </w:rPr>
        <w:t>Social</w:t>
      </w:r>
      <w:r>
        <w:rPr>
          <w:color w:val="365F91"/>
          <w:spacing w:val="-17"/>
          <w:u w:color="365F91"/>
        </w:rPr>
        <w:t xml:space="preserve"> </w:t>
      </w:r>
      <w:r>
        <w:rPr>
          <w:color w:val="365F91"/>
          <w:u w:color="365F91"/>
        </w:rPr>
        <w:t>Work</w:t>
      </w:r>
      <w:r>
        <w:rPr>
          <w:color w:val="365F91"/>
          <w:spacing w:val="-16"/>
          <w:u w:color="365F91"/>
        </w:rPr>
        <w:t xml:space="preserve"> </w:t>
      </w:r>
      <w:r>
        <w:rPr>
          <w:color w:val="365F91"/>
          <w:u w:color="365F91"/>
        </w:rPr>
        <w:t>Field</w:t>
      </w:r>
      <w:r>
        <w:rPr>
          <w:color w:val="365F91"/>
          <w:spacing w:val="-17"/>
          <w:u w:color="365F91"/>
        </w:rPr>
        <w:t xml:space="preserve"> </w:t>
      </w:r>
      <w:r>
        <w:rPr>
          <w:color w:val="365F91"/>
          <w:u w:color="365F91"/>
        </w:rPr>
        <w:t>Education</w:t>
      </w:r>
      <w:r>
        <w:rPr>
          <w:color w:val="365F91"/>
          <w:spacing w:val="-17"/>
          <w:u w:color="365F91"/>
        </w:rPr>
        <w:t xml:space="preserve"> </w:t>
      </w:r>
      <w:r>
        <w:rPr>
          <w:color w:val="365F91"/>
          <w:spacing w:val="-2"/>
          <w:u w:color="365F91"/>
        </w:rPr>
        <w:t>Program</w:t>
      </w:r>
    </w:p>
    <w:p w14:paraId="7F21E064" w14:textId="77777777" w:rsidR="00C67E64" w:rsidRDefault="00C67E64">
      <w:pPr>
        <w:pStyle w:val="BodyText"/>
        <w:rPr>
          <w:sz w:val="26"/>
        </w:rPr>
      </w:pPr>
    </w:p>
    <w:p w14:paraId="7F21E065" w14:textId="77777777" w:rsidR="00C67E64" w:rsidRDefault="008B4D8E">
      <w:pPr>
        <w:pStyle w:val="BodyText"/>
        <w:spacing w:before="187"/>
        <w:ind w:left="480"/>
      </w:pPr>
      <w:r>
        <w:t>Upon</w:t>
      </w:r>
      <w:r>
        <w:rPr>
          <w:spacing w:val="-9"/>
        </w:rPr>
        <w:t xml:space="preserve"> </w:t>
      </w:r>
      <w:r>
        <w:t>completion</w:t>
      </w:r>
      <w:r>
        <w:rPr>
          <w:spacing w:val="-7"/>
        </w:rPr>
        <w:t xml:space="preserve"> </w:t>
      </w:r>
      <w:r>
        <w:t>of</w:t>
      </w:r>
      <w:r>
        <w:rPr>
          <w:spacing w:val="-7"/>
        </w:rPr>
        <w:t xml:space="preserve"> </w:t>
      </w:r>
      <w:r>
        <w:t>the</w:t>
      </w:r>
      <w:r>
        <w:rPr>
          <w:spacing w:val="-8"/>
        </w:rPr>
        <w:t xml:space="preserve"> </w:t>
      </w:r>
      <w:r>
        <w:t>Field</w:t>
      </w:r>
      <w:r>
        <w:rPr>
          <w:spacing w:val="-7"/>
        </w:rPr>
        <w:t xml:space="preserve"> </w:t>
      </w:r>
      <w:r>
        <w:t>Education</w:t>
      </w:r>
      <w:r>
        <w:rPr>
          <w:spacing w:val="-9"/>
        </w:rPr>
        <w:t xml:space="preserve"> </w:t>
      </w:r>
      <w:r>
        <w:t>Program,</w:t>
      </w:r>
      <w:r>
        <w:rPr>
          <w:spacing w:val="-6"/>
        </w:rPr>
        <w:t xml:space="preserve"> </w:t>
      </w:r>
      <w:r>
        <w:t>the</w:t>
      </w:r>
      <w:r>
        <w:rPr>
          <w:spacing w:val="-7"/>
        </w:rPr>
        <w:t xml:space="preserve"> </w:t>
      </w:r>
      <w:r>
        <w:t>student</w:t>
      </w:r>
      <w:r>
        <w:rPr>
          <w:spacing w:val="-10"/>
        </w:rPr>
        <w:t xml:space="preserve"> </w:t>
      </w:r>
      <w:r>
        <w:t>should</w:t>
      </w:r>
      <w:r>
        <w:rPr>
          <w:spacing w:val="-8"/>
        </w:rPr>
        <w:t xml:space="preserve"> </w:t>
      </w:r>
      <w:r>
        <w:t>be</w:t>
      </w:r>
      <w:r>
        <w:rPr>
          <w:spacing w:val="-7"/>
        </w:rPr>
        <w:t xml:space="preserve"> </w:t>
      </w:r>
      <w:r>
        <w:t>able</w:t>
      </w:r>
      <w:r>
        <w:rPr>
          <w:spacing w:val="-8"/>
        </w:rPr>
        <w:t xml:space="preserve"> </w:t>
      </w:r>
      <w:r>
        <w:rPr>
          <w:spacing w:val="-5"/>
        </w:rPr>
        <w:t>to:</w:t>
      </w:r>
    </w:p>
    <w:p w14:paraId="7F21E066" w14:textId="77777777" w:rsidR="00C67E64" w:rsidRDefault="008B4D8E">
      <w:pPr>
        <w:pStyle w:val="ListParagraph"/>
        <w:numPr>
          <w:ilvl w:val="0"/>
          <w:numId w:val="13"/>
        </w:numPr>
        <w:tabs>
          <w:tab w:val="left" w:pos="1200"/>
        </w:tabs>
        <w:spacing w:before="164" w:line="271" w:lineRule="auto"/>
        <w:ind w:right="1750"/>
        <w:jc w:val="both"/>
        <w:rPr>
          <w:sz w:val="24"/>
        </w:rPr>
      </w:pPr>
      <w:r>
        <w:rPr>
          <w:sz w:val="24"/>
        </w:rPr>
        <w:t>Examine practice issues that may affect or impede services created by the interaction</w:t>
      </w:r>
      <w:r>
        <w:rPr>
          <w:spacing w:val="-5"/>
          <w:sz w:val="24"/>
        </w:rPr>
        <w:t xml:space="preserve"> </w:t>
      </w:r>
      <w:r>
        <w:rPr>
          <w:sz w:val="24"/>
        </w:rPr>
        <w:t>of</w:t>
      </w:r>
      <w:r>
        <w:rPr>
          <w:spacing w:val="-6"/>
          <w:sz w:val="24"/>
        </w:rPr>
        <w:t xml:space="preserve"> </w:t>
      </w:r>
      <w:r>
        <w:rPr>
          <w:sz w:val="24"/>
        </w:rPr>
        <w:t>personal</w:t>
      </w:r>
      <w:r>
        <w:rPr>
          <w:spacing w:val="-11"/>
          <w:sz w:val="24"/>
        </w:rPr>
        <w:t xml:space="preserve"> </w:t>
      </w:r>
      <w:r>
        <w:rPr>
          <w:sz w:val="24"/>
        </w:rPr>
        <w:t>and</w:t>
      </w:r>
      <w:r>
        <w:rPr>
          <w:spacing w:val="-9"/>
          <w:sz w:val="24"/>
        </w:rPr>
        <w:t xml:space="preserve"> </w:t>
      </w:r>
      <w:r>
        <w:rPr>
          <w:sz w:val="24"/>
        </w:rPr>
        <w:t>professional</w:t>
      </w:r>
      <w:r>
        <w:rPr>
          <w:spacing w:val="-8"/>
          <w:sz w:val="24"/>
        </w:rPr>
        <w:t xml:space="preserve"> </w:t>
      </w:r>
      <w:r>
        <w:rPr>
          <w:sz w:val="24"/>
        </w:rPr>
        <w:t>values</w:t>
      </w:r>
      <w:r>
        <w:rPr>
          <w:spacing w:val="-6"/>
          <w:sz w:val="24"/>
        </w:rPr>
        <w:t xml:space="preserve"> </w:t>
      </w:r>
      <w:r>
        <w:rPr>
          <w:sz w:val="24"/>
        </w:rPr>
        <w:t>and</w:t>
      </w:r>
      <w:r>
        <w:rPr>
          <w:spacing w:val="-8"/>
          <w:sz w:val="24"/>
        </w:rPr>
        <w:t xml:space="preserve"> </w:t>
      </w:r>
      <w:r>
        <w:rPr>
          <w:sz w:val="24"/>
        </w:rPr>
        <w:t>ethics,</w:t>
      </w:r>
      <w:r>
        <w:rPr>
          <w:spacing w:val="-6"/>
          <w:sz w:val="24"/>
        </w:rPr>
        <w:t xml:space="preserve"> </w:t>
      </w:r>
      <w:r>
        <w:rPr>
          <w:sz w:val="24"/>
        </w:rPr>
        <w:t>as</w:t>
      </w:r>
      <w:r>
        <w:rPr>
          <w:spacing w:val="-10"/>
          <w:sz w:val="24"/>
        </w:rPr>
        <w:t xml:space="preserve"> </w:t>
      </w:r>
      <w:r>
        <w:rPr>
          <w:sz w:val="24"/>
        </w:rPr>
        <w:t>defined</w:t>
      </w:r>
      <w:r>
        <w:rPr>
          <w:spacing w:val="-5"/>
          <w:sz w:val="24"/>
        </w:rPr>
        <w:t xml:space="preserve"> </w:t>
      </w:r>
      <w:r>
        <w:rPr>
          <w:sz w:val="24"/>
        </w:rPr>
        <w:t>in</w:t>
      </w:r>
      <w:r>
        <w:rPr>
          <w:spacing w:val="-8"/>
          <w:sz w:val="24"/>
        </w:rPr>
        <w:t xml:space="preserve"> </w:t>
      </w:r>
      <w:r>
        <w:rPr>
          <w:sz w:val="24"/>
        </w:rPr>
        <w:t>the NASW Code of Ethics</w:t>
      </w:r>
    </w:p>
    <w:p w14:paraId="7F21E067" w14:textId="77777777" w:rsidR="00C67E64" w:rsidRDefault="008B4D8E">
      <w:pPr>
        <w:pStyle w:val="ListParagraph"/>
        <w:numPr>
          <w:ilvl w:val="0"/>
          <w:numId w:val="13"/>
        </w:numPr>
        <w:tabs>
          <w:tab w:val="left" w:pos="1199"/>
          <w:tab w:val="left" w:pos="1200"/>
        </w:tabs>
        <w:spacing w:before="4" w:line="268" w:lineRule="auto"/>
        <w:ind w:right="1428"/>
        <w:rPr>
          <w:sz w:val="24"/>
        </w:rPr>
      </w:pPr>
      <w:r>
        <w:rPr>
          <w:sz w:val="24"/>
        </w:rPr>
        <w:t>Understand</w:t>
      </w:r>
      <w:r>
        <w:rPr>
          <w:spacing w:val="-10"/>
          <w:sz w:val="24"/>
        </w:rPr>
        <w:t xml:space="preserve"> </w:t>
      </w:r>
      <w:r>
        <w:rPr>
          <w:sz w:val="24"/>
        </w:rPr>
        <w:t>and</w:t>
      </w:r>
      <w:r>
        <w:rPr>
          <w:spacing w:val="-10"/>
          <w:sz w:val="24"/>
        </w:rPr>
        <w:t xml:space="preserve"> </w:t>
      </w:r>
      <w:r>
        <w:rPr>
          <w:sz w:val="24"/>
        </w:rPr>
        <w:t>use</w:t>
      </w:r>
      <w:r>
        <w:rPr>
          <w:spacing w:val="-10"/>
          <w:sz w:val="24"/>
        </w:rPr>
        <w:t xml:space="preserve"> </w:t>
      </w:r>
      <w:r>
        <w:rPr>
          <w:sz w:val="24"/>
        </w:rPr>
        <w:t>professional</w:t>
      </w:r>
      <w:r>
        <w:rPr>
          <w:spacing w:val="-12"/>
          <w:sz w:val="24"/>
        </w:rPr>
        <w:t xml:space="preserve"> </w:t>
      </w:r>
      <w:r>
        <w:rPr>
          <w:sz w:val="24"/>
        </w:rPr>
        <w:t>social</w:t>
      </w:r>
      <w:r>
        <w:rPr>
          <w:spacing w:val="-9"/>
          <w:sz w:val="24"/>
        </w:rPr>
        <w:t xml:space="preserve"> </w:t>
      </w:r>
      <w:r>
        <w:rPr>
          <w:sz w:val="24"/>
        </w:rPr>
        <w:t>work</w:t>
      </w:r>
      <w:r>
        <w:rPr>
          <w:spacing w:val="-9"/>
          <w:sz w:val="24"/>
        </w:rPr>
        <w:t xml:space="preserve"> </w:t>
      </w:r>
      <w:r>
        <w:rPr>
          <w:sz w:val="24"/>
        </w:rPr>
        <w:t>relationship</w:t>
      </w:r>
      <w:r>
        <w:rPr>
          <w:spacing w:val="-8"/>
          <w:sz w:val="24"/>
        </w:rPr>
        <w:t xml:space="preserve"> </w:t>
      </w:r>
      <w:r>
        <w:rPr>
          <w:sz w:val="24"/>
        </w:rPr>
        <w:t>standards</w:t>
      </w:r>
      <w:r>
        <w:rPr>
          <w:spacing w:val="-11"/>
          <w:sz w:val="24"/>
        </w:rPr>
        <w:t xml:space="preserve"> </w:t>
      </w:r>
      <w:r>
        <w:rPr>
          <w:sz w:val="24"/>
        </w:rPr>
        <w:t>in</w:t>
      </w:r>
      <w:r>
        <w:rPr>
          <w:spacing w:val="-8"/>
          <w:sz w:val="24"/>
        </w:rPr>
        <w:t xml:space="preserve"> </w:t>
      </w:r>
      <w:r>
        <w:rPr>
          <w:sz w:val="24"/>
        </w:rPr>
        <w:t xml:space="preserve">working with consumers, colleagues, and representatives of other </w:t>
      </w:r>
      <w:proofErr w:type="gramStart"/>
      <w:r>
        <w:rPr>
          <w:sz w:val="24"/>
        </w:rPr>
        <w:t>organizations</w:t>
      </w:r>
      <w:proofErr w:type="gramEnd"/>
    </w:p>
    <w:p w14:paraId="7F21E068" w14:textId="77777777" w:rsidR="00C67E64" w:rsidRDefault="008B4D8E">
      <w:pPr>
        <w:pStyle w:val="ListParagraph"/>
        <w:numPr>
          <w:ilvl w:val="0"/>
          <w:numId w:val="13"/>
        </w:numPr>
        <w:tabs>
          <w:tab w:val="left" w:pos="1199"/>
          <w:tab w:val="left" w:pos="1200"/>
        </w:tabs>
        <w:spacing w:before="9" w:line="271" w:lineRule="auto"/>
        <w:ind w:right="1322"/>
        <w:rPr>
          <w:sz w:val="24"/>
        </w:rPr>
      </w:pPr>
      <w:r>
        <w:rPr>
          <w:sz w:val="24"/>
        </w:rPr>
        <w:t>Understand the existence and importance of human diversity within the field of social</w:t>
      </w:r>
      <w:r>
        <w:rPr>
          <w:spacing w:val="-6"/>
          <w:sz w:val="24"/>
        </w:rPr>
        <w:t xml:space="preserve"> </w:t>
      </w:r>
      <w:r>
        <w:rPr>
          <w:sz w:val="24"/>
        </w:rPr>
        <w:t>work</w:t>
      </w:r>
      <w:r>
        <w:rPr>
          <w:spacing w:val="-6"/>
          <w:sz w:val="24"/>
        </w:rPr>
        <w:t xml:space="preserve"> </w:t>
      </w:r>
      <w:r>
        <w:rPr>
          <w:sz w:val="24"/>
        </w:rPr>
        <w:t>and</w:t>
      </w:r>
      <w:r>
        <w:rPr>
          <w:spacing w:val="-7"/>
          <w:sz w:val="24"/>
        </w:rPr>
        <w:t xml:space="preserve"> </w:t>
      </w:r>
      <w:r>
        <w:rPr>
          <w:sz w:val="24"/>
        </w:rPr>
        <w:t>develop</w:t>
      </w:r>
      <w:r>
        <w:rPr>
          <w:spacing w:val="-5"/>
          <w:sz w:val="24"/>
        </w:rPr>
        <w:t xml:space="preserve"> </w:t>
      </w:r>
      <w:r>
        <w:rPr>
          <w:sz w:val="24"/>
        </w:rPr>
        <w:t>the</w:t>
      </w:r>
      <w:r>
        <w:rPr>
          <w:spacing w:val="-7"/>
          <w:sz w:val="24"/>
        </w:rPr>
        <w:t xml:space="preserve"> </w:t>
      </w:r>
      <w:r>
        <w:rPr>
          <w:sz w:val="24"/>
        </w:rPr>
        <w:t>ability</w:t>
      </w:r>
      <w:r>
        <w:rPr>
          <w:spacing w:val="-12"/>
          <w:sz w:val="24"/>
        </w:rPr>
        <w:t xml:space="preserve"> </w:t>
      </w:r>
      <w:r>
        <w:rPr>
          <w:sz w:val="24"/>
        </w:rPr>
        <w:t>to</w:t>
      </w:r>
      <w:r>
        <w:rPr>
          <w:spacing w:val="-5"/>
          <w:sz w:val="24"/>
        </w:rPr>
        <w:t xml:space="preserve"> </w:t>
      </w:r>
      <w:r>
        <w:rPr>
          <w:sz w:val="24"/>
        </w:rPr>
        <w:t>provide</w:t>
      </w:r>
      <w:r>
        <w:rPr>
          <w:spacing w:val="-5"/>
          <w:sz w:val="24"/>
        </w:rPr>
        <w:t xml:space="preserve"> </w:t>
      </w:r>
      <w:r>
        <w:rPr>
          <w:sz w:val="24"/>
        </w:rPr>
        <w:t>culturally</w:t>
      </w:r>
      <w:r>
        <w:rPr>
          <w:spacing w:val="-12"/>
          <w:sz w:val="24"/>
        </w:rPr>
        <w:t xml:space="preserve"> </w:t>
      </w:r>
      <w:r>
        <w:rPr>
          <w:sz w:val="24"/>
        </w:rPr>
        <w:t>sensitive</w:t>
      </w:r>
      <w:r>
        <w:rPr>
          <w:spacing w:val="-5"/>
          <w:sz w:val="24"/>
        </w:rPr>
        <w:t xml:space="preserve"> </w:t>
      </w:r>
      <w:r>
        <w:rPr>
          <w:sz w:val="24"/>
        </w:rPr>
        <w:t>and</w:t>
      </w:r>
      <w:r>
        <w:rPr>
          <w:spacing w:val="-9"/>
          <w:sz w:val="24"/>
        </w:rPr>
        <w:t xml:space="preserve"> </w:t>
      </w:r>
      <w:r>
        <w:rPr>
          <w:sz w:val="24"/>
        </w:rPr>
        <w:t xml:space="preserve">competent services to a diverse group of </w:t>
      </w:r>
      <w:proofErr w:type="gramStart"/>
      <w:r>
        <w:rPr>
          <w:sz w:val="24"/>
        </w:rPr>
        <w:t>consumers</w:t>
      </w:r>
      <w:proofErr w:type="gramEnd"/>
    </w:p>
    <w:p w14:paraId="7F21E069" w14:textId="77777777" w:rsidR="00C67E64" w:rsidRDefault="008B4D8E">
      <w:pPr>
        <w:pStyle w:val="ListParagraph"/>
        <w:numPr>
          <w:ilvl w:val="0"/>
          <w:numId w:val="13"/>
        </w:numPr>
        <w:tabs>
          <w:tab w:val="left" w:pos="1200"/>
        </w:tabs>
        <w:spacing w:before="7" w:line="271" w:lineRule="auto"/>
        <w:ind w:right="1317"/>
        <w:jc w:val="both"/>
        <w:rPr>
          <w:sz w:val="24"/>
        </w:rPr>
      </w:pPr>
      <w:r>
        <w:rPr>
          <w:sz w:val="24"/>
        </w:rPr>
        <w:t>Understand factors that contribute to a population being at risk, and the NASW mandate</w:t>
      </w:r>
      <w:r>
        <w:rPr>
          <w:spacing w:val="-12"/>
          <w:sz w:val="24"/>
        </w:rPr>
        <w:t xml:space="preserve"> </w:t>
      </w:r>
      <w:r>
        <w:rPr>
          <w:sz w:val="24"/>
        </w:rPr>
        <w:t>for</w:t>
      </w:r>
      <w:r>
        <w:rPr>
          <w:spacing w:val="-8"/>
          <w:sz w:val="24"/>
        </w:rPr>
        <w:t xml:space="preserve"> </w:t>
      </w:r>
      <w:r>
        <w:rPr>
          <w:sz w:val="24"/>
        </w:rPr>
        <w:t>social</w:t>
      </w:r>
      <w:r>
        <w:rPr>
          <w:spacing w:val="-8"/>
          <w:sz w:val="24"/>
        </w:rPr>
        <w:t xml:space="preserve"> </w:t>
      </w:r>
      <w:r>
        <w:rPr>
          <w:sz w:val="24"/>
        </w:rPr>
        <w:t>workers</w:t>
      </w:r>
      <w:r>
        <w:rPr>
          <w:spacing w:val="-8"/>
          <w:sz w:val="24"/>
        </w:rPr>
        <w:t xml:space="preserve"> </w:t>
      </w:r>
      <w:r>
        <w:rPr>
          <w:sz w:val="24"/>
        </w:rPr>
        <w:t>to</w:t>
      </w:r>
      <w:r>
        <w:rPr>
          <w:spacing w:val="-5"/>
          <w:sz w:val="24"/>
        </w:rPr>
        <w:t xml:space="preserve"> </w:t>
      </w:r>
      <w:r>
        <w:rPr>
          <w:sz w:val="24"/>
        </w:rPr>
        <w:t>pursue</w:t>
      </w:r>
      <w:r>
        <w:rPr>
          <w:spacing w:val="-9"/>
          <w:sz w:val="24"/>
        </w:rPr>
        <w:t xml:space="preserve"> </w:t>
      </w:r>
      <w:r>
        <w:rPr>
          <w:sz w:val="24"/>
        </w:rPr>
        <w:t>social</w:t>
      </w:r>
      <w:r>
        <w:rPr>
          <w:spacing w:val="-6"/>
          <w:sz w:val="24"/>
        </w:rPr>
        <w:t xml:space="preserve"> </w:t>
      </w:r>
      <w:r>
        <w:rPr>
          <w:sz w:val="24"/>
        </w:rPr>
        <w:t>justice</w:t>
      </w:r>
      <w:r>
        <w:rPr>
          <w:spacing w:val="-9"/>
          <w:sz w:val="24"/>
        </w:rPr>
        <w:t xml:space="preserve"> </w:t>
      </w:r>
      <w:r>
        <w:rPr>
          <w:sz w:val="24"/>
        </w:rPr>
        <w:t>for</w:t>
      </w:r>
      <w:r>
        <w:rPr>
          <w:spacing w:val="-9"/>
          <w:sz w:val="24"/>
        </w:rPr>
        <w:t xml:space="preserve"> </w:t>
      </w:r>
      <w:r>
        <w:rPr>
          <w:sz w:val="24"/>
        </w:rPr>
        <w:t>vulnerable,</w:t>
      </w:r>
      <w:r>
        <w:rPr>
          <w:spacing w:val="-10"/>
          <w:sz w:val="24"/>
        </w:rPr>
        <w:t xml:space="preserve"> </w:t>
      </w:r>
      <w:r>
        <w:rPr>
          <w:sz w:val="24"/>
        </w:rPr>
        <w:t xml:space="preserve">marginalized, and disadvantaged </w:t>
      </w:r>
      <w:proofErr w:type="gramStart"/>
      <w:r>
        <w:rPr>
          <w:sz w:val="24"/>
        </w:rPr>
        <w:t>populations</w:t>
      </w:r>
      <w:proofErr w:type="gramEnd"/>
    </w:p>
    <w:p w14:paraId="7F21E06A" w14:textId="77777777" w:rsidR="00C67E64" w:rsidRDefault="008B4D8E">
      <w:pPr>
        <w:pStyle w:val="ListParagraph"/>
        <w:numPr>
          <w:ilvl w:val="0"/>
          <w:numId w:val="13"/>
        </w:numPr>
        <w:tabs>
          <w:tab w:val="left" w:pos="1199"/>
          <w:tab w:val="left" w:pos="1200"/>
        </w:tabs>
        <w:spacing w:before="4" w:line="268" w:lineRule="auto"/>
        <w:ind w:right="1488"/>
        <w:rPr>
          <w:sz w:val="24"/>
        </w:rPr>
      </w:pPr>
      <w:r>
        <w:rPr>
          <w:sz w:val="24"/>
        </w:rPr>
        <w:t>Learn</w:t>
      </w:r>
      <w:r>
        <w:rPr>
          <w:spacing w:val="-9"/>
          <w:sz w:val="24"/>
        </w:rPr>
        <w:t xml:space="preserve"> </w:t>
      </w:r>
      <w:r>
        <w:rPr>
          <w:sz w:val="24"/>
        </w:rPr>
        <w:t>to</w:t>
      </w:r>
      <w:r>
        <w:rPr>
          <w:spacing w:val="-4"/>
          <w:sz w:val="24"/>
        </w:rPr>
        <w:t xml:space="preserve"> </w:t>
      </w:r>
      <w:r>
        <w:rPr>
          <w:sz w:val="24"/>
        </w:rPr>
        <w:t>identify</w:t>
      </w:r>
      <w:r>
        <w:rPr>
          <w:spacing w:val="-12"/>
          <w:sz w:val="24"/>
        </w:rPr>
        <w:t xml:space="preserve"> </w:t>
      </w:r>
      <w:r>
        <w:rPr>
          <w:sz w:val="24"/>
        </w:rPr>
        <w:t>and</w:t>
      </w:r>
      <w:r>
        <w:rPr>
          <w:spacing w:val="-7"/>
          <w:sz w:val="24"/>
        </w:rPr>
        <w:t xml:space="preserve"> </w:t>
      </w:r>
      <w:r>
        <w:rPr>
          <w:sz w:val="24"/>
        </w:rPr>
        <w:t>implement</w:t>
      </w:r>
      <w:r>
        <w:rPr>
          <w:spacing w:val="-5"/>
          <w:sz w:val="24"/>
        </w:rPr>
        <w:t xml:space="preserve"> </w:t>
      </w:r>
      <w:r>
        <w:rPr>
          <w:sz w:val="24"/>
        </w:rPr>
        <w:t>strategies</w:t>
      </w:r>
      <w:r>
        <w:rPr>
          <w:spacing w:val="-5"/>
          <w:sz w:val="24"/>
        </w:rPr>
        <w:t xml:space="preserve"> </w:t>
      </w:r>
      <w:r>
        <w:rPr>
          <w:sz w:val="24"/>
        </w:rPr>
        <w:t>to</w:t>
      </w:r>
      <w:r>
        <w:rPr>
          <w:spacing w:val="-9"/>
          <w:sz w:val="24"/>
        </w:rPr>
        <w:t xml:space="preserve"> </w:t>
      </w:r>
      <w:r>
        <w:rPr>
          <w:sz w:val="24"/>
        </w:rPr>
        <w:t>address</w:t>
      </w:r>
      <w:r>
        <w:rPr>
          <w:spacing w:val="-10"/>
          <w:sz w:val="24"/>
        </w:rPr>
        <w:t xml:space="preserve"> </w:t>
      </w:r>
      <w:r>
        <w:rPr>
          <w:sz w:val="24"/>
        </w:rPr>
        <w:t>the</w:t>
      </w:r>
      <w:r>
        <w:rPr>
          <w:spacing w:val="-7"/>
          <w:sz w:val="24"/>
        </w:rPr>
        <w:t xml:space="preserve"> </w:t>
      </w:r>
      <w:r>
        <w:rPr>
          <w:sz w:val="24"/>
        </w:rPr>
        <w:t>needs</w:t>
      </w:r>
      <w:r>
        <w:rPr>
          <w:spacing w:val="-10"/>
          <w:sz w:val="24"/>
        </w:rPr>
        <w:t xml:space="preserve"> </w:t>
      </w:r>
      <w:r>
        <w:rPr>
          <w:sz w:val="24"/>
        </w:rPr>
        <w:t>of</w:t>
      </w:r>
      <w:r>
        <w:rPr>
          <w:spacing w:val="-7"/>
          <w:sz w:val="24"/>
        </w:rPr>
        <w:t xml:space="preserve"> </w:t>
      </w:r>
      <w:r>
        <w:rPr>
          <w:sz w:val="24"/>
        </w:rPr>
        <w:t xml:space="preserve">consumers and families at </w:t>
      </w:r>
      <w:proofErr w:type="gramStart"/>
      <w:r>
        <w:rPr>
          <w:sz w:val="24"/>
        </w:rPr>
        <w:t>risk</w:t>
      </w:r>
      <w:proofErr w:type="gramEnd"/>
    </w:p>
    <w:p w14:paraId="7F21E06B" w14:textId="77777777" w:rsidR="00C67E64" w:rsidRDefault="008B4D8E">
      <w:pPr>
        <w:pStyle w:val="ListParagraph"/>
        <w:numPr>
          <w:ilvl w:val="0"/>
          <w:numId w:val="13"/>
        </w:numPr>
        <w:tabs>
          <w:tab w:val="left" w:pos="1199"/>
          <w:tab w:val="left" w:pos="1200"/>
        </w:tabs>
        <w:spacing w:before="9" w:line="266" w:lineRule="auto"/>
        <w:ind w:right="1517"/>
        <w:rPr>
          <w:sz w:val="24"/>
        </w:rPr>
      </w:pPr>
      <w:r>
        <w:rPr>
          <w:sz w:val="24"/>
        </w:rPr>
        <w:t>Understand</w:t>
      </w:r>
      <w:r>
        <w:rPr>
          <w:spacing w:val="-13"/>
          <w:sz w:val="24"/>
        </w:rPr>
        <w:t xml:space="preserve"> </w:t>
      </w:r>
      <w:r>
        <w:rPr>
          <w:sz w:val="24"/>
        </w:rPr>
        <w:t>the</w:t>
      </w:r>
      <w:r>
        <w:rPr>
          <w:spacing w:val="-13"/>
          <w:sz w:val="24"/>
        </w:rPr>
        <w:t xml:space="preserve"> </w:t>
      </w:r>
      <w:r>
        <w:rPr>
          <w:sz w:val="24"/>
        </w:rPr>
        <w:t>reciprocal</w:t>
      </w:r>
      <w:r>
        <w:rPr>
          <w:spacing w:val="-15"/>
          <w:sz w:val="24"/>
        </w:rPr>
        <w:t xml:space="preserve"> </w:t>
      </w:r>
      <w:r>
        <w:rPr>
          <w:sz w:val="24"/>
        </w:rPr>
        <w:t>relationship</w:t>
      </w:r>
      <w:r>
        <w:rPr>
          <w:spacing w:val="-17"/>
          <w:sz w:val="24"/>
        </w:rPr>
        <w:t xml:space="preserve"> </w:t>
      </w:r>
      <w:r>
        <w:rPr>
          <w:sz w:val="24"/>
        </w:rPr>
        <w:t>between</w:t>
      </w:r>
      <w:r>
        <w:rPr>
          <w:spacing w:val="-13"/>
          <w:sz w:val="24"/>
        </w:rPr>
        <w:t xml:space="preserve"> </w:t>
      </w:r>
      <w:r>
        <w:rPr>
          <w:sz w:val="24"/>
        </w:rPr>
        <w:t>human</w:t>
      </w:r>
      <w:r>
        <w:rPr>
          <w:spacing w:val="-13"/>
          <w:sz w:val="24"/>
        </w:rPr>
        <w:t xml:space="preserve"> </w:t>
      </w:r>
      <w:r>
        <w:rPr>
          <w:sz w:val="24"/>
        </w:rPr>
        <w:t xml:space="preserve">behavior/development and the social </w:t>
      </w:r>
      <w:proofErr w:type="gramStart"/>
      <w:r>
        <w:rPr>
          <w:sz w:val="24"/>
        </w:rPr>
        <w:t>environment</w:t>
      </w:r>
      <w:proofErr w:type="gramEnd"/>
    </w:p>
    <w:p w14:paraId="7F21E06C" w14:textId="77777777" w:rsidR="00C67E64" w:rsidRDefault="008B4D8E">
      <w:pPr>
        <w:pStyle w:val="ListParagraph"/>
        <w:numPr>
          <w:ilvl w:val="0"/>
          <w:numId w:val="13"/>
        </w:numPr>
        <w:tabs>
          <w:tab w:val="left" w:pos="1199"/>
          <w:tab w:val="left" w:pos="1200"/>
        </w:tabs>
        <w:spacing w:before="13" w:line="266" w:lineRule="auto"/>
        <w:ind w:right="2180"/>
        <w:rPr>
          <w:sz w:val="24"/>
        </w:rPr>
      </w:pPr>
      <w:r>
        <w:rPr>
          <w:sz w:val="24"/>
        </w:rPr>
        <w:t>Demonstrate</w:t>
      </w:r>
      <w:r>
        <w:rPr>
          <w:spacing w:val="-13"/>
          <w:sz w:val="24"/>
        </w:rPr>
        <w:t xml:space="preserve"> </w:t>
      </w:r>
      <w:r>
        <w:rPr>
          <w:sz w:val="24"/>
        </w:rPr>
        <w:t>an</w:t>
      </w:r>
      <w:r>
        <w:rPr>
          <w:spacing w:val="-14"/>
          <w:sz w:val="24"/>
        </w:rPr>
        <w:t xml:space="preserve"> </w:t>
      </w:r>
      <w:r>
        <w:rPr>
          <w:sz w:val="24"/>
        </w:rPr>
        <w:t>understanding</w:t>
      </w:r>
      <w:r>
        <w:rPr>
          <w:spacing w:val="-14"/>
          <w:sz w:val="24"/>
        </w:rPr>
        <w:t xml:space="preserve"> </w:t>
      </w:r>
      <w:r>
        <w:rPr>
          <w:sz w:val="24"/>
        </w:rPr>
        <w:t>of</w:t>
      </w:r>
      <w:r>
        <w:rPr>
          <w:spacing w:val="-8"/>
          <w:sz w:val="24"/>
        </w:rPr>
        <w:t xml:space="preserve"> </w:t>
      </w:r>
      <w:r>
        <w:rPr>
          <w:sz w:val="24"/>
        </w:rPr>
        <w:t>the</w:t>
      </w:r>
      <w:r>
        <w:rPr>
          <w:spacing w:val="-11"/>
          <w:sz w:val="24"/>
        </w:rPr>
        <w:t xml:space="preserve"> </w:t>
      </w:r>
      <w:r>
        <w:rPr>
          <w:sz w:val="24"/>
        </w:rPr>
        <w:t>importance</w:t>
      </w:r>
      <w:r>
        <w:rPr>
          <w:spacing w:val="-11"/>
          <w:sz w:val="24"/>
        </w:rPr>
        <w:t xml:space="preserve"> </w:t>
      </w:r>
      <w:r>
        <w:rPr>
          <w:sz w:val="24"/>
        </w:rPr>
        <w:t>of</w:t>
      </w:r>
      <w:r>
        <w:rPr>
          <w:spacing w:val="-9"/>
          <w:sz w:val="24"/>
        </w:rPr>
        <w:t xml:space="preserve"> </w:t>
      </w:r>
      <w:r>
        <w:rPr>
          <w:sz w:val="24"/>
        </w:rPr>
        <w:t>developing</w:t>
      </w:r>
      <w:r>
        <w:rPr>
          <w:spacing w:val="-14"/>
          <w:sz w:val="24"/>
        </w:rPr>
        <w:t xml:space="preserve"> </w:t>
      </w:r>
      <w:r>
        <w:rPr>
          <w:sz w:val="24"/>
        </w:rPr>
        <w:t xml:space="preserve">positive relationships with </w:t>
      </w:r>
      <w:proofErr w:type="gramStart"/>
      <w:r>
        <w:rPr>
          <w:sz w:val="24"/>
        </w:rPr>
        <w:t>consumers</w:t>
      </w:r>
      <w:proofErr w:type="gramEnd"/>
    </w:p>
    <w:p w14:paraId="7F21E06D" w14:textId="77777777" w:rsidR="00C67E64" w:rsidRDefault="008B4D8E">
      <w:pPr>
        <w:pStyle w:val="ListParagraph"/>
        <w:numPr>
          <w:ilvl w:val="0"/>
          <w:numId w:val="13"/>
        </w:numPr>
        <w:tabs>
          <w:tab w:val="left" w:pos="1199"/>
          <w:tab w:val="left" w:pos="1200"/>
        </w:tabs>
        <w:spacing w:before="13" w:line="266" w:lineRule="auto"/>
        <w:ind w:right="1234"/>
        <w:rPr>
          <w:sz w:val="24"/>
        </w:rPr>
      </w:pPr>
      <w:r>
        <w:rPr>
          <w:sz w:val="24"/>
        </w:rPr>
        <w:t>Demonstrate</w:t>
      </w:r>
      <w:r>
        <w:rPr>
          <w:spacing w:val="-9"/>
          <w:sz w:val="24"/>
        </w:rPr>
        <w:t xml:space="preserve"> </w:t>
      </w:r>
      <w:r>
        <w:rPr>
          <w:sz w:val="24"/>
        </w:rPr>
        <w:t>the</w:t>
      </w:r>
      <w:r>
        <w:rPr>
          <w:spacing w:val="-7"/>
          <w:sz w:val="24"/>
        </w:rPr>
        <w:t xml:space="preserve"> </w:t>
      </w:r>
      <w:r>
        <w:rPr>
          <w:sz w:val="24"/>
        </w:rPr>
        <w:t>ability</w:t>
      </w:r>
      <w:r>
        <w:rPr>
          <w:spacing w:val="-8"/>
          <w:sz w:val="24"/>
        </w:rPr>
        <w:t xml:space="preserve"> </w:t>
      </w:r>
      <w:r>
        <w:rPr>
          <w:sz w:val="24"/>
        </w:rPr>
        <w:t>to</w:t>
      </w:r>
      <w:r>
        <w:rPr>
          <w:spacing w:val="-4"/>
          <w:sz w:val="24"/>
        </w:rPr>
        <w:t xml:space="preserve"> </w:t>
      </w:r>
      <w:r>
        <w:rPr>
          <w:sz w:val="24"/>
        </w:rPr>
        <w:t>assess</w:t>
      </w:r>
      <w:r>
        <w:rPr>
          <w:spacing w:val="-5"/>
          <w:sz w:val="24"/>
        </w:rPr>
        <w:t xml:space="preserve"> </w:t>
      </w:r>
      <w:r>
        <w:rPr>
          <w:sz w:val="24"/>
        </w:rPr>
        <w:t>consumers’</w:t>
      </w:r>
      <w:r>
        <w:rPr>
          <w:spacing w:val="-13"/>
          <w:sz w:val="24"/>
        </w:rPr>
        <w:t xml:space="preserve"> </w:t>
      </w:r>
      <w:r>
        <w:rPr>
          <w:sz w:val="24"/>
        </w:rPr>
        <w:t>strengths</w:t>
      </w:r>
      <w:r>
        <w:rPr>
          <w:spacing w:val="-5"/>
          <w:sz w:val="24"/>
        </w:rPr>
        <w:t xml:space="preserve"> </w:t>
      </w:r>
      <w:r>
        <w:rPr>
          <w:sz w:val="24"/>
        </w:rPr>
        <w:t>and</w:t>
      </w:r>
      <w:r>
        <w:rPr>
          <w:spacing w:val="-9"/>
          <w:sz w:val="24"/>
        </w:rPr>
        <w:t xml:space="preserve"> </w:t>
      </w:r>
      <w:r>
        <w:rPr>
          <w:sz w:val="24"/>
        </w:rPr>
        <w:t>areas</w:t>
      </w:r>
      <w:r>
        <w:rPr>
          <w:spacing w:val="-10"/>
          <w:sz w:val="24"/>
        </w:rPr>
        <w:t xml:space="preserve"> </w:t>
      </w:r>
      <w:r>
        <w:rPr>
          <w:sz w:val="24"/>
        </w:rPr>
        <w:t>of</w:t>
      </w:r>
      <w:r>
        <w:rPr>
          <w:spacing w:val="-7"/>
          <w:sz w:val="24"/>
        </w:rPr>
        <w:t xml:space="preserve"> </w:t>
      </w:r>
      <w:r>
        <w:rPr>
          <w:sz w:val="24"/>
        </w:rPr>
        <w:t>need</w:t>
      </w:r>
      <w:r>
        <w:rPr>
          <w:spacing w:val="-4"/>
          <w:sz w:val="24"/>
        </w:rPr>
        <w:t xml:space="preserve"> </w:t>
      </w:r>
      <w:r>
        <w:rPr>
          <w:sz w:val="24"/>
        </w:rPr>
        <w:t xml:space="preserve">using knowledge of human behavior and the social </w:t>
      </w:r>
      <w:proofErr w:type="gramStart"/>
      <w:r>
        <w:rPr>
          <w:sz w:val="24"/>
        </w:rPr>
        <w:t>environment</w:t>
      </w:r>
      <w:proofErr w:type="gramEnd"/>
    </w:p>
    <w:p w14:paraId="7F21E06E" w14:textId="77777777" w:rsidR="00C67E64" w:rsidRDefault="008B4D8E">
      <w:pPr>
        <w:pStyle w:val="ListParagraph"/>
        <w:numPr>
          <w:ilvl w:val="0"/>
          <w:numId w:val="13"/>
        </w:numPr>
        <w:tabs>
          <w:tab w:val="left" w:pos="1199"/>
          <w:tab w:val="left" w:pos="1200"/>
        </w:tabs>
        <w:spacing w:before="15" w:line="266" w:lineRule="auto"/>
        <w:ind w:right="1320"/>
        <w:rPr>
          <w:sz w:val="24"/>
        </w:rPr>
      </w:pPr>
      <w:r>
        <w:rPr>
          <w:sz w:val="24"/>
        </w:rPr>
        <w:t>Demonstrate</w:t>
      </w:r>
      <w:r>
        <w:rPr>
          <w:spacing w:val="-9"/>
          <w:sz w:val="24"/>
        </w:rPr>
        <w:t xml:space="preserve"> </w:t>
      </w:r>
      <w:r>
        <w:rPr>
          <w:sz w:val="24"/>
        </w:rPr>
        <w:t>the</w:t>
      </w:r>
      <w:r>
        <w:rPr>
          <w:spacing w:val="-9"/>
          <w:sz w:val="24"/>
        </w:rPr>
        <w:t xml:space="preserve"> </w:t>
      </w:r>
      <w:r>
        <w:rPr>
          <w:sz w:val="24"/>
        </w:rPr>
        <w:t>ability</w:t>
      </w:r>
      <w:r>
        <w:rPr>
          <w:spacing w:val="-10"/>
          <w:sz w:val="24"/>
        </w:rPr>
        <w:t xml:space="preserve"> </w:t>
      </w:r>
      <w:r>
        <w:rPr>
          <w:sz w:val="24"/>
        </w:rPr>
        <w:t>to</w:t>
      </w:r>
      <w:r>
        <w:rPr>
          <w:spacing w:val="-7"/>
          <w:sz w:val="24"/>
        </w:rPr>
        <w:t xml:space="preserve"> </w:t>
      </w:r>
      <w:r>
        <w:rPr>
          <w:sz w:val="24"/>
        </w:rPr>
        <w:t>develop</w:t>
      </w:r>
      <w:r>
        <w:rPr>
          <w:spacing w:val="-4"/>
          <w:sz w:val="24"/>
        </w:rPr>
        <w:t xml:space="preserve"> </w:t>
      </w:r>
      <w:r>
        <w:rPr>
          <w:sz w:val="24"/>
        </w:rPr>
        <w:t>an</w:t>
      </w:r>
      <w:r>
        <w:rPr>
          <w:spacing w:val="-7"/>
          <w:sz w:val="24"/>
        </w:rPr>
        <w:t xml:space="preserve"> </w:t>
      </w:r>
      <w:r>
        <w:rPr>
          <w:sz w:val="24"/>
        </w:rPr>
        <w:t>intervention</w:t>
      </w:r>
      <w:r>
        <w:rPr>
          <w:spacing w:val="-7"/>
          <w:sz w:val="24"/>
        </w:rPr>
        <w:t xml:space="preserve"> </w:t>
      </w:r>
      <w:r>
        <w:rPr>
          <w:sz w:val="24"/>
        </w:rPr>
        <w:t>plan</w:t>
      </w:r>
      <w:r>
        <w:rPr>
          <w:spacing w:val="-7"/>
          <w:sz w:val="24"/>
        </w:rPr>
        <w:t xml:space="preserve"> </w:t>
      </w:r>
      <w:r>
        <w:rPr>
          <w:sz w:val="24"/>
        </w:rPr>
        <w:t>and</w:t>
      </w:r>
      <w:r>
        <w:rPr>
          <w:spacing w:val="-9"/>
          <w:sz w:val="24"/>
        </w:rPr>
        <w:t xml:space="preserve"> </w:t>
      </w:r>
      <w:r>
        <w:rPr>
          <w:sz w:val="24"/>
        </w:rPr>
        <w:t>evaluate</w:t>
      </w:r>
      <w:r>
        <w:rPr>
          <w:spacing w:val="-12"/>
          <w:sz w:val="24"/>
        </w:rPr>
        <w:t xml:space="preserve"> </w:t>
      </w:r>
      <w:r>
        <w:rPr>
          <w:sz w:val="24"/>
        </w:rPr>
        <w:t>the</w:t>
      </w:r>
      <w:r>
        <w:rPr>
          <w:spacing w:val="-9"/>
          <w:sz w:val="24"/>
        </w:rPr>
        <w:t xml:space="preserve"> </w:t>
      </w:r>
      <w:r>
        <w:rPr>
          <w:sz w:val="24"/>
        </w:rPr>
        <w:t xml:space="preserve">degree to which the goals of the intervention plan are being </w:t>
      </w:r>
      <w:proofErr w:type="gramStart"/>
      <w:r>
        <w:rPr>
          <w:sz w:val="24"/>
        </w:rPr>
        <w:t>achieved</w:t>
      </w:r>
      <w:proofErr w:type="gramEnd"/>
    </w:p>
    <w:p w14:paraId="7F21E06F" w14:textId="77777777" w:rsidR="00C67E64" w:rsidRDefault="008B4D8E">
      <w:pPr>
        <w:pStyle w:val="ListParagraph"/>
        <w:numPr>
          <w:ilvl w:val="0"/>
          <w:numId w:val="13"/>
        </w:numPr>
        <w:tabs>
          <w:tab w:val="left" w:pos="1199"/>
          <w:tab w:val="left" w:pos="1200"/>
        </w:tabs>
        <w:spacing w:before="13" w:line="266" w:lineRule="auto"/>
        <w:ind w:right="1370"/>
        <w:rPr>
          <w:sz w:val="24"/>
        </w:rPr>
      </w:pPr>
      <w:r>
        <w:rPr>
          <w:sz w:val="24"/>
        </w:rPr>
        <w:t>Demonstrate</w:t>
      </w:r>
      <w:r>
        <w:rPr>
          <w:spacing w:val="-9"/>
          <w:sz w:val="24"/>
        </w:rPr>
        <w:t xml:space="preserve"> </w:t>
      </w:r>
      <w:r>
        <w:rPr>
          <w:sz w:val="24"/>
        </w:rPr>
        <w:t>the</w:t>
      </w:r>
      <w:r>
        <w:rPr>
          <w:spacing w:val="-7"/>
          <w:sz w:val="24"/>
        </w:rPr>
        <w:t xml:space="preserve"> </w:t>
      </w:r>
      <w:r>
        <w:rPr>
          <w:sz w:val="24"/>
        </w:rPr>
        <w:t>importance</w:t>
      </w:r>
      <w:r>
        <w:rPr>
          <w:spacing w:val="-9"/>
          <w:sz w:val="24"/>
        </w:rPr>
        <w:t xml:space="preserve"> </w:t>
      </w:r>
      <w:r>
        <w:rPr>
          <w:sz w:val="24"/>
        </w:rPr>
        <w:t>of,</w:t>
      </w:r>
      <w:r>
        <w:rPr>
          <w:spacing w:val="-10"/>
          <w:sz w:val="24"/>
        </w:rPr>
        <w:t xml:space="preserve"> </w:t>
      </w:r>
      <w:r>
        <w:rPr>
          <w:sz w:val="24"/>
        </w:rPr>
        <w:t>and</w:t>
      </w:r>
      <w:r>
        <w:rPr>
          <w:spacing w:val="-7"/>
          <w:sz w:val="24"/>
        </w:rPr>
        <w:t xml:space="preserve"> </w:t>
      </w:r>
      <w:r>
        <w:rPr>
          <w:sz w:val="24"/>
        </w:rPr>
        <w:t>the</w:t>
      </w:r>
      <w:r>
        <w:rPr>
          <w:spacing w:val="-9"/>
          <w:sz w:val="24"/>
        </w:rPr>
        <w:t xml:space="preserve"> </w:t>
      </w:r>
      <w:r>
        <w:rPr>
          <w:sz w:val="24"/>
        </w:rPr>
        <w:t>ability</w:t>
      </w:r>
      <w:r>
        <w:rPr>
          <w:spacing w:val="-12"/>
          <w:sz w:val="24"/>
        </w:rPr>
        <w:t xml:space="preserve"> </w:t>
      </w:r>
      <w:r>
        <w:rPr>
          <w:sz w:val="24"/>
        </w:rPr>
        <w:t>to</w:t>
      </w:r>
      <w:r>
        <w:rPr>
          <w:spacing w:val="-4"/>
          <w:sz w:val="24"/>
        </w:rPr>
        <w:t xml:space="preserve"> </w:t>
      </w:r>
      <w:r>
        <w:rPr>
          <w:sz w:val="24"/>
        </w:rPr>
        <w:t>implement</w:t>
      </w:r>
      <w:r>
        <w:rPr>
          <w:spacing w:val="-7"/>
          <w:sz w:val="24"/>
        </w:rPr>
        <w:t xml:space="preserve"> </w:t>
      </w:r>
      <w:r>
        <w:rPr>
          <w:sz w:val="24"/>
        </w:rPr>
        <w:t>the</w:t>
      </w:r>
      <w:r>
        <w:rPr>
          <w:spacing w:val="-5"/>
          <w:sz w:val="24"/>
        </w:rPr>
        <w:t xml:space="preserve"> </w:t>
      </w:r>
      <w:r>
        <w:rPr>
          <w:sz w:val="24"/>
        </w:rPr>
        <w:t>components</w:t>
      </w:r>
      <w:r>
        <w:rPr>
          <w:spacing w:val="-8"/>
          <w:sz w:val="24"/>
        </w:rPr>
        <w:t xml:space="preserve"> </w:t>
      </w:r>
      <w:r>
        <w:rPr>
          <w:sz w:val="24"/>
        </w:rPr>
        <w:t>of the termination and referral processes.</w:t>
      </w:r>
    </w:p>
    <w:p w14:paraId="7F21E070" w14:textId="77777777" w:rsidR="00C67E64" w:rsidRDefault="008B4D8E">
      <w:pPr>
        <w:pStyle w:val="ListParagraph"/>
        <w:numPr>
          <w:ilvl w:val="0"/>
          <w:numId w:val="13"/>
        </w:numPr>
        <w:tabs>
          <w:tab w:val="left" w:pos="1199"/>
          <w:tab w:val="left" w:pos="1200"/>
        </w:tabs>
        <w:spacing w:before="13" w:line="271" w:lineRule="auto"/>
        <w:ind w:right="1371"/>
        <w:rPr>
          <w:sz w:val="24"/>
        </w:rPr>
      </w:pPr>
      <w:r>
        <w:rPr>
          <w:sz w:val="24"/>
        </w:rPr>
        <w:t>Identify</w:t>
      </w:r>
      <w:r>
        <w:rPr>
          <w:spacing w:val="-12"/>
          <w:sz w:val="24"/>
        </w:rPr>
        <w:t xml:space="preserve"> </w:t>
      </w:r>
      <w:r>
        <w:rPr>
          <w:sz w:val="24"/>
        </w:rPr>
        <w:t>how</w:t>
      </w:r>
      <w:r>
        <w:rPr>
          <w:spacing w:val="-12"/>
          <w:sz w:val="24"/>
        </w:rPr>
        <w:t xml:space="preserve"> </w:t>
      </w:r>
      <w:r>
        <w:rPr>
          <w:sz w:val="24"/>
        </w:rPr>
        <w:t>federal,</w:t>
      </w:r>
      <w:r>
        <w:rPr>
          <w:spacing w:val="-4"/>
          <w:sz w:val="24"/>
        </w:rPr>
        <w:t xml:space="preserve"> </w:t>
      </w:r>
      <w:r>
        <w:rPr>
          <w:sz w:val="24"/>
        </w:rPr>
        <w:t>state,</w:t>
      </w:r>
      <w:r>
        <w:rPr>
          <w:spacing w:val="-9"/>
          <w:sz w:val="24"/>
        </w:rPr>
        <w:t xml:space="preserve"> </w:t>
      </w:r>
      <w:r>
        <w:rPr>
          <w:sz w:val="24"/>
        </w:rPr>
        <w:t>and</w:t>
      </w:r>
      <w:r>
        <w:rPr>
          <w:spacing w:val="-3"/>
          <w:sz w:val="24"/>
        </w:rPr>
        <w:t xml:space="preserve"> </w:t>
      </w:r>
      <w:r>
        <w:rPr>
          <w:sz w:val="24"/>
        </w:rPr>
        <w:t>local</w:t>
      </w:r>
      <w:r>
        <w:rPr>
          <w:spacing w:val="-10"/>
          <w:sz w:val="24"/>
        </w:rPr>
        <w:t xml:space="preserve"> </w:t>
      </w:r>
      <w:r>
        <w:rPr>
          <w:sz w:val="24"/>
        </w:rPr>
        <w:t>policies,</w:t>
      </w:r>
      <w:r>
        <w:rPr>
          <w:spacing w:val="-9"/>
          <w:sz w:val="24"/>
        </w:rPr>
        <w:t xml:space="preserve"> </w:t>
      </w:r>
      <w:r>
        <w:rPr>
          <w:sz w:val="24"/>
        </w:rPr>
        <w:t>regulations,</w:t>
      </w:r>
      <w:r>
        <w:rPr>
          <w:spacing w:val="-9"/>
          <w:sz w:val="24"/>
        </w:rPr>
        <w:t xml:space="preserve"> </w:t>
      </w:r>
      <w:r>
        <w:rPr>
          <w:sz w:val="24"/>
        </w:rPr>
        <w:t>and</w:t>
      </w:r>
      <w:r>
        <w:rPr>
          <w:spacing w:val="-8"/>
          <w:sz w:val="24"/>
        </w:rPr>
        <w:t xml:space="preserve"> </w:t>
      </w:r>
      <w:r>
        <w:rPr>
          <w:sz w:val="24"/>
        </w:rPr>
        <w:t>programs</w:t>
      </w:r>
      <w:r>
        <w:rPr>
          <w:spacing w:val="-7"/>
          <w:sz w:val="24"/>
        </w:rPr>
        <w:t xml:space="preserve"> </w:t>
      </w:r>
      <w:r>
        <w:rPr>
          <w:sz w:val="24"/>
        </w:rPr>
        <w:t xml:space="preserve">impact the agency and its consumers, particularly among historically disadvantaged </w:t>
      </w:r>
      <w:proofErr w:type="gramStart"/>
      <w:r>
        <w:rPr>
          <w:spacing w:val="-2"/>
          <w:sz w:val="24"/>
        </w:rPr>
        <w:t>populations</w:t>
      </w:r>
      <w:proofErr w:type="gramEnd"/>
    </w:p>
    <w:p w14:paraId="7F21E071" w14:textId="77777777" w:rsidR="00C67E64" w:rsidRDefault="008B4D8E">
      <w:pPr>
        <w:pStyle w:val="ListParagraph"/>
        <w:numPr>
          <w:ilvl w:val="0"/>
          <w:numId w:val="13"/>
        </w:numPr>
        <w:tabs>
          <w:tab w:val="left" w:pos="1199"/>
          <w:tab w:val="left" w:pos="1200"/>
        </w:tabs>
        <w:spacing w:before="9" w:line="266" w:lineRule="auto"/>
        <w:ind w:right="1202"/>
        <w:rPr>
          <w:sz w:val="24"/>
        </w:rPr>
      </w:pPr>
      <w:r>
        <w:rPr>
          <w:sz w:val="24"/>
        </w:rPr>
        <w:t>Identify</w:t>
      </w:r>
      <w:r>
        <w:rPr>
          <w:spacing w:val="-13"/>
          <w:sz w:val="24"/>
        </w:rPr>
        <w:t xml:space="preserve"> </w:t>
      </w:r>
      <w:r>
        <w:rPr>
          <w:sz w:val="24"/>
        </w:rPr>
        <w:t>the</w:t>
      </w:r>
      <w:r>
        <w:rPr>
          <w:spacing w:val="-6"/>
          <w:sz w:val="24"/>
        </w:rPr>
        <w:t xml:space="preserve"> </w:t>
      </w:r>
      <w:r>
        <w:rPr>
          <w:sz w:val="24"/>
        </w:rPr>
        <w:t>role</w:t>
      </w:r>
      <w:r>
        <w:rPr>
          <w:spacing w:val="-10"/>
          <w:sz w:val="24"/>
        </w:rPr>
        <w:t xml:space="preserve"> </w:t>
      </w:r>
      <w:r>
        <w:rPr>
          <w:sz w:val="24"/>
        </w:rPr>
        <w:t>and</w:t>
      </w:r>
      <w:r>
        <w:rPr>
          <w:spacing w:val="-8"/>
          <w:sz w:val="24"/>
        </w:rPr>
        <w:t xml:space="preserve"> </w:t>
      </w:r>
      <w:r>
        <w:rPr>
          <w:sz w:val="24"/>
        </w:rPr>
        <w:t>relevance</w:t>
      </w:r>
      <w:r>
        <w:rPr>
          <w:spacing w:val="-5"/>
          <w:sz w:val="24"/>
        </w:rPr>
        <w:t xml:space="preserve"> </w:t>
      </w:r>
      <w:r>
        <w:rPr>
          <w:sz w:val="24"/>
        </w:rPr>
        <w:t>of</w:t>
      </w:r>
      <w:r>
        <w:rPr>
          <w:spacing w:val="-6"/>
          <w:sz w:val="24"/>
        </w:rPr>
        <w:t xml:space="preserve"> </w:t>
      </w:r>
      <w:r>
        <w:rPr>
          <w:sz w:val="24"/>
        </w:rPr>
        <w:t>evidence-based</w:t>
      </w:r>
      <w:r>
        <w:rPr>
          <w:spacing w:val="-8"/>
          <w:sz w:val="24"/>
        </w:rPr>
        <w:t xml:space="preserve"> </w:t>
      </w:r>
      <w:r>
        <w:rPr>
          <w:sz w:val="24"/>
        </w:rPr>
        <w:t>practice</w:t>
      </w:r>
      <w:r>
        <w:rPr>
          <w:spacing w:val="-8"/>
          <w:sz w:val="24"/>
        </w:rPr>
        <w:t xml:space="preserve"> </w:t>
      </w:r>
      <w:r>
        <w:rPr>
          <w:sz w:val="24"/>
        </w:rPr>
        <w:t>and</w:t>
      </w:r>
      <w:r>
        <w:rPr>
          <w:spacing w:val="-5"/>
          <w:sz w:val="24"/>
        </w:rPr>
        <w:t xml:space="preserve"> </w:t>
      </w:r>
      <w:r>
        <w:rPr>
          <w:sz w:val="24"/>
        </w:rPr>
        <w:t>research</w:t>
      </w:r>
      <w:r>
        <w:rPr>
          <w:spacing w:val="-5"/>
          <w:sz w:val="24"/>
        </w:rPr>
        <w:t xml:space="preserve"> </w:t>
      </w:r>
      <w:r>
        <w:rPr>
          <w:sz w:val="24"/>
        </w:rPr>
        <w:t>in</w:t>
      </w:r>
      <w:r>
        <w:rPr>
          <w:spacing w:val="-5"/>
          <w:sz w:val="24"/>
        </w:rPr>
        <w:t xml:space="preserve"> </w:t>
      </w:r>
      <w:r>
        <w:rPr>
          <w:sz w:val="24"/>
        </w:rPr>
        <w:t xml:space="preserve">social work </w:t>
      </w:r>
      <w:proofErr w:type="gramStart"/>
      <w:r>
        <w:rPr>
          <w:sz w:val="24"/>
        </w:rPr>
        <w:t>practice</w:t>
      </w:r>
      <w:proofErr w:type="gramEnd"/>
    </w:p>
    <w:p w14:paraId="7F21E072" w14:textId="77777777" w:rsidR="00C67E64" w:rsidRDefault="008B4D8E">
      <w:pPr>
        <w:pStyle w:val="ListParagraph"/>
        <w:numPr>
          <w:ilvl w:val="0"/>
          <w:numId w:val="13"/>
        </w:numPr>
        <w:tabs>
          <w:tab w:val="left" w:pos="1200"/>
        </w:tabs>
        <w:spacing w:before="13" w:line="271" w:lineRule="auto"/>
        <w:ind w:right="1444"/>
        <w:jc w:val="both"/>
        <w:rPr>
          <w:sz w:val="24"/>
        </w:rPr>
      </w:pPr>
      <w:r>
        <w:rPr>
          <w:sz w:val="24"/>
        </w:rPr>
        <w:t>Demonstrate appropriate and effective verbal and written communication with agency</w:t>
      </w:r>
      <w:r>
        <w:rPr>
          <w:spacing w:val="-13"/>
          <w:sz w:val="24"/>
        </w:rPr>
        <w:t xml:space="preserve"> </w:t>
      </w:r>
      <w:r>
        <w:rPr>
          <w:sz w:val="24"/>
        </w:rPr>
        <w:t>consumers,</w:t>
      </w:r>
      <w:r>
        <w:rPr>
          <w:spacing w:val="-7"/>
          <w:sz w:val="24"/>
        </w:rPr>
        <w:t xml:space="preserve"> </w:t>
      </w:r>
      <w:r>
        <w:rPr>
          <w:sz w:val="24"/>
        </w:rPr>
        <w:t>Field</w:t>
      </w:r>
      <w:r>
        <w:rPr>
          <w:spacing w:val="-4"/>
          <w:sz w:val="24"/>
        </w:rPr>
        <w:t xml:space="preserve"> </w:t>
      </w:r>
      <w:r>
        <w:rPr>
          <w:sz w:val="24"/>
        </w:rPr>
        <w:t>Instructor,</w:t>
      </w:r>
      <w:r>
        <w:rPr>
          <w:spacing w:val="-10"/>
          <w:sz w:val="24"/>
        </w:rPr>
        <w:t xml:space="preserve"> </w:t>
      </w:r>
      <w:r>
        <w:rPr>
          <w:sz w:val="24"/>
        </w:rPr>
        <w:t>agency</w:t>
      </w:r>
      <w:r>
        <w:rPr>
          <w:spacing w:val="-10"/>
          <w:sz w:val="24"/>
        </w:rPr>
        <w:t xml:space="preserve"> </w:t>
      </w:r>
      <w:r>
        <w:rPr>
          <w:sz w:val="24"/>
        </w:rPr>
        <w:t>staff,</w:t>
      </w:r>
      <w:r>
        <w:rPr>
          <w:spacing w:val="-10"/>
          <w:sz w:val="24"/>
        </w:rPr>
        <w:t xml:space="preserve"> </w:t>
      </w:r>
      <w:r>
        <w:rPr>
          <w:sz w:val="24"/>
        </w:rPr>
        <w:t>outside</w:t>
      </w:r>
      <w:r>
        <w:rPr>
          <w:spacing w:val="-9"/>
          <w:sz w:val="24"/>
        </w:rPr>
        <w:t xml:space="preserve"> </w:t>
      </w:r>
      <w:r>
        <w:rPr>
          <w:sz w:val="24"/>
        </w:rPr>
        <w:t>agencies,</w:t>
      </w:r>
      <w:r>
        <w:rPr>
          <w:spacing w:val="-10"/>
          <w:sz w:val="24"/>
        </w:rPr>
        <w:t xml:space="preserve"> </w:t>
      </w:r>
      <w:r>
        <w:rPr>
          <w:sz w:val="24"/>
        </w:rPr>
        <w:t>and</w:t>
      </w:r>
      <w:r>
        <w:rPr>
          <w:spacing w:val="-9"/>
          <w:sz w:val="24"/>
        </w:rPr>
        <w:t xml:space="preserve"> </w:t>
      </w:r>
      <w:r>
        <w:rPr>
          <w:sz w:val="24"/>
        </w:rPr>
        <w:t xml:space="preserve">social work faculty and </w:t>
      </w:r>
      <w:proofErr w:type="gramStart"/>
      <w:r>
        <w:rPr>
          <w:sz w:val="24"/>
        </w:rPr>
        <w:t>staff</w:t>
      </w:r>
      <w:proofErr w:type="gramEnd"/>
    </w:p>
    <w:p w14:paraId="7F21E073" w14:textId="77777777" w:rsidR="00C67E64" w:rsidRDefault="008B4D8E">
      <w:pPr>
        <w:pStyle w:val="ListParagraph"/>
        <w:numPr>
          <w:ilvl w:val="0"/>
          <w:numId w:val="13"/>
        </w:numPr>
        <w:tabs>
          <w:tab w:val="left" w:pos="1199"/>
          <w:tab w:val="left" w:pos="1200"/>
        </w:tabs>
        <w:spacing w:before="2" w:line="268" w:lineRule="auto"/>
        <w:ind w:right="1934"/>
        <w:rPr>
          <w:sz w:val="24"/>
        </w:rPr>
      </w:pPr>
      <w:r>
        <w:rPr>
          <w:sz w:val="24"/>
        </w:rPr>
        <w:t>Demonstrate</w:t>
      </w:r>
      <w:r>
        <w:rPr>
          <w:spacing w:val="-9"/>
          <w:sz w:val="24"/>
        </w:rPr>
        <w:t xml:space="preserve"> </w:t>
      </w:r>
      <w:r>
        <w:rPr>
          <w:sz w:val="24"/>
        </w:rPr>
        <w:t>the</w:t>
      </w:r>
      <w:r>
        <w:rPr>
          <w:spacing w:val="-7"/>
          <w:sz w:val="24"/>
        </w:rPr>
        <w:t xml:space="preserve"> </w:t>
      </w:r>
      <w:r>
        <w:rPr>
          <w:sz w:val="24"/>
        </w:rPr>
        <w:t>ability</w:t>
      </w:r>
      <w:r>
        <w:rPr>
          <w:spacing w:val="-8"/>
          <w:sz w:val="24"/>
        </w:rPr>
        <w:t xml:space="preserve"> </w:t>
      </w:r>
      <w:r>
        <w:rPr>
          <w:sz w:val="24"/>
        </w:rPr>
        <w:t>to</w:t>
      </w:r>
      <w:r>
        <w:rPr>
          <w:spacing w:val="-7"/>
          <w:sz w:val="24"/>
        </w:rPr>
        <w:t xml:space="preserve"> </w:t>
      </w:r>
      <w:r>
        <w:rPr>
          <w:sz w:val="24"/>
        </w:rPr>
        <w:t>manage</w:t>
      </w:r>
      <w:r>
        <w:rPr>
          <w:spacing w:val="-4"/>
          <w:sz w:val="24"/>
        </w:rPr>
        <w:t xml:space="preserve"> </w:t>
      </w:r>
      <w:r>
        <w:rPr>
          <w:sz w:val="24"/>
        </w:rPr>
        <w:t>time</w:t>
      </w:r>
      <w:r>
        <w:rPr>
          <w:spacing w:val="-7"/>
          <w:sz w:val="24"/>
        </w:rPr>
        <w:t xml:space="preserve"> </w:t>
      </w:r>
      <w:r>
        <w:rPr>
          <w:sz w:val="24"/>
        </w:rPr>
        <w:t>effectively</w:t>
      </w:r>
      <w:r>
        <w:rPr>
          <w:spacing w:val="-13"/>
          <w:sz w:val="24"/>
        </w:rPr>
        <w:t xml:space="preserve"> </w:t>
      </w:r>
      <w:r>
        <w:rPr>
          <w:sz w:val="24"/>
        </w:rPr>
        <w:t>and</w:t>
      </w:r>
      <w:r>
        <w:rPr>
          <w:spacing w:val="-4"/>
          <w:sz w:val="24"/>
        </w:rPr>
        <w:t xml:space="preserve"> </w:t>
      </w:r>
      <w:r>
        <w:rPr>
          <w:sz w:val="24"/>
        </w:rPr>
        <w:t>efficiently</w:t>
      </w:r>
      <w:r>
        <w:rPr>
          <w:spacing w:val="-13"/>
          <w:sz w:val="24"/>
        </w:rPr>
        <w:t xml:space="preserve"> </w:t>
      </w:r>
      <w:r>
        <w:rPr>
          <w:sz w:val="24"/>
        </w:rPr>
        <w:t>by</w:t>
      </w:r>
      <w:r>
        <w:rPr>
          <w:spacing w:val="-3"/>
          <w:sz w:val="24"/>
        </w:rPr>
        <w:t xml:space="preserve"> </w:t>
      </w:r>
      <w:r>
        <w:rPr>
          <w:sz w:val="24"/>
        </w:rPr>
        <w:t xml:space="preserve">being dependable in the practicum </w:t>
      </w:r>
      <w:proofErr w:type="gramStart"/>
      <w:r>
        <w:rPr>
          <w:sz w:val="24"/>
        </w:rPr>
        <w:t>setting</w:t>
      </w:r>
      <w:proofErr w:type="gramEnd"/>
    </w:p>
    <w:p w14:paraId="7F21E074" w14:textId="77777777" w:rsidR="00C67E64" w:rsidRDefault="008B4D8E">
      <w:pPr>
        <w:pStyle w:val="ListParagraph"/>
        <w:numPr>
          <w:ilvl w:val="0"/>
          <w:numId w:val="13"/>
        </w:numPr>
        <w:tabs>
          <w:tab w:val="left" w:pos="1199"/>
          <w:tab w:val="left" w:pos="1200"/>
        </w:tabs>
        <w:spacing w:before="9" w:line="268" w:lineRule="auto"/>
        <w:ind w:right="1507"/>
        <w:rPr>
          <w:sz w:val="24"/>
        </w:rPr>
      </w:pPr>
      <w:r>
        <w:rPr>
          <w:sz w:val="24"/>
        </w:rPr>
        <w:t>Understand</w:t>
      </w:r>
      <w:r>
        <w:rPr>
          <w:spacing w:val="-11"/>
          <w:sz w:val="24"/>
        </w:rPr>
        <w:t xml:space="preserve"> </w:t>
      </w:r>
      <w:r>
        <w:rPr>
          <w:sz w:val="24"/>
        </w:rPr>
        <w:t>the</w:t>
      </w:r>
      <w:r>
        <w:rPr>
          <w:spacing w:val="-11"/>
          <w:sz w:val="24"/>
        </w:rPr>
        <w:t xml:space="preserve"> </w:t>
      </w:r>
      <w:r>
        <w:rPr>
          <w:sz w:val="24"/>
        </w:rPr>
        <w:t>importance</w:t>
      </w:r>
      <w:r>
        <w:rPr>
          <w:spacing w:val="-14"/>
          <w:sz w:val="24"/>
        </w:rPr>
        <w:t xml:space="preserve"> </w:t>
      </w:r>
      <w:r>
        <w:rPr>
          <w:sz w:val="24"/>
        </w:rPr>
        <w:t>of</w:t>
      </w:r>
      <w:r>
        <w:rPr>
          <w:spacing w:val="-7"/>
          <w:sz w:val="24"/>
        </w:rPr>
        <w:t xml:space="preserve"> </w:t>
      </w:r>
      <w:r>
        <w:rPr>
          <w:sz w:val="24"/>
        </w:rPr>
        <w:t>supervisor/supervisee</w:t>
      </w:r>
      <w:r>
        <w:rPr>
          <w:spacing w:val="-9"/>
          <w:sz w:val="24"/>
        </w:rPr>
        <w:t xml:space="preserve"> </w:t>
      </w:r>
      <w:r>
        <w:rPr>
          <w:sz w:val="24"/>
        </w:rPr>
        <w:t>relationship</w:t>
      </w:r>
      <w:r>
        <w:rPr>
          <w:spacing w:val="-14"/>
          <w:sz w:val="24"/>
        </w:rPr>
        <w:t xml:space="preserve"> </w:t>
      </w:r>
      <w:r>
        <w:rPr>
          <w:sz w:val="24"/>
        </w:rPr>
        <w:t>and</w:t>
      </w:r>
      <w:r>
        <w:rPr>
          <w:spacing w:val="-11"/>
          <w:sz w:val="24"/>
        </w:rPr>
        <w:t xml:space="preserve"> </w:t>
      </w:r>
      <w:r>
        <w:rPr>
          <w:sz w:val="24"/>
        </w:rPr>
        <w:t>role</w:t>
      </w:r>
      <w:r>
        <w:rPr>
          <w:spacing w:val="-11"/>
          <w:sz w:val="24"/>
        </w:rPr>
        <w:t xml:space="preserve"> </w:t>
      </w:r>
      <w:r>
        <w:rPr>
          <w:sz w:val="24"/>
        </w:rPr>
        <w:t xml:space="preserve">and responsibilities of the student in the practicum </w:t>
      </w:r>
      <w:proofErr w:type="gramStart"/>
      <w:r>
        <w:rPr>
          <w:sz w:val="24"/>
        </w:rPr>
        <w:t>setting</w:t>
      </w:r>
      <w:proofErr w:type="gramEnd"/>
    </w:p>
    <w:p w14:paraId="7F21E075" w14:textId="77777777" w:rsidR="00C67E64" w:rsidRDefault="00C67E64">
      <w:pPr>
        <w:spacing w:line="268" w:lineRule="auto"/>
        <w:rPr>
          <w:sz w:val="24"/>
        </w:rPr>
        <w:sectPr w:rsidR="00C67E64" w:rsidSect="002F4485">
          <w:pgSz w:w="12240" w:h="15840"/>
          <w:pgMar w:top="960" w:right="360" w:bottom="1600" w:left="960" w:header="414" w:footer="1416" w:gutter="0"/>
          <w:cols w:space="720"/>
        </w:sectPr>
      </w:pPr>
    </w:p>
    <w:p w14:paraId="7F21E076" w14:textId="77777777" w:rsidR="00C67E64" w:rsidRDefault="00C67E64">
      <w:pPr>
        <w:pStyle w:val="BodyText"/>
        <w:rPr>
          <w:sz w:val="20"/>
        </w:rPr>
      </w:pPr>
    </w:p>
    <w:p w14:paraId="7F21E077" w14:textId="77777777" w:rsidR="00C67E64" w:rsidRDefault="00C67E64">
      <w:pPr>
        <w:pStyle w:val="BodyText"/>
        <w:spacing w:before="11"/>
        <w:rPr>
          <w:sz w:val="25"/>
        </w:rPr>
      </w:pPr>
    </w:p>
    <w:p w14:paraId="7F21E078" w14:textId="77777777" w:rsidR="00C67E64" w:rsidRDefault="008B4D8E">
      <w:pPr>
        <w:pStyle w:val="Heading1"/>
        <w:ind w:left="379"/>
        <w:rPr>
          <w:u w:val="none"/>
        </w:rPr>
      </w:pPr>
      <w:bookmarkStart w:id="2" w:name="Field_Course_Competency_Outcomes"/>
      <w:bookmarkStart w:id="3" w:name="_bookmark1"/>
      <w:bookmarkEnd w:id="2"/>
      <w:bookmarkEnd w:id="3"/>
      <w:r>
        <w:rPr>
          <w:color w:val="365F91"/>
          <w:w w:val="95"/>
          <w:u w:color="365F91"/>
        </w:rPr>
        <w:t>Field</w:t>
      </w:r>
      <w:r>
        <w:rPr>
          <w:color w:val="365F91"/>
          <w:spacing w:val="28"/>
          <w:u w:color="365F91"/>
        </w:rPr>
        <w:t xml:space="preserve"> </w:t>
      </w:r>
      <w:r>
        <w:rPr>
          <w:color w:val="365F91"/>
          <w:w w:val="95"/>
          <w:u w:color="365F91"/>
        </w:rPr>
        <w:t>Course</w:t>
      </w:r>
      <w:r>
        <w:rPr>
          <w:color w:val="365F91"/>
          <w:spacing w:val="31"/>
          <w:u w:color="365F91"/>
        </w:rPr>
        <w:t xml:space="preserve"> </w:t>
      </w:r>
      <w:r>
        <w:rPr>
          <w:color w:val="365F91"/>
          <w:w w:val="95"/>
          <w:u w:color="365F91"/>
        </w:rPr>
        <w:t>Competency</w:t>
      </w:r>
      <w:r>
        <w:rPr>
          <w:color w:val="365F91"/>
          <w:spacing w:val="21"/>
          <w:u w:color="365F91"/>
        </w:rPr>
        <w:t xml:space="preserve"> </w:t>
      </w:r>
      <w:r>
        <w:rPr>
          <w:color w:val="365F91"/>
          <w:spacing w:val="-2"/>
          <w:w w:val="95"/>
          <w:u w:color="365F91"/>
        </w:rPr>
        <w:t>Outcomes</w:t>
      </w:r>
    </w:p>
    <w:p w14:paraId="7F21E079" w14:textId="2CD49640" w:rsidR="00C67E64" w:rsidRDefault="00E57351" w:rsidP="00995893">
      <w:pPr>
        <w:pStyle w:val="BodyText"/>
        <w:spacing w:before="48" w:line="273" w:lineRule="auto"/>
        <w:ind w:left="379" w:right="1135"/>
      </w:pPr>
      <w:r>
        <w:t xml:space="preserve">All </w:t>
      </w:r>
      <w:r w:rsidR="008B4D8E">
        <w:t xml:space="preserve">BSW </w:t>
      </w:r>
      <w:r>
        <w:t xml:space="preserve">and MSW </w:t>
      </w:r>
      <w:r w:rsidR="008B4D8E">
        <w:t>Field</w:t>
      </w:r>
      <w:r w:rsidR="008B4D8E">
        <w:rPr>
          <w:spacing w:val="-3"/>
        </w:rPr>
        <w:t xml:space="preserve"> </w:t>
      </w:r>
      <w:r w:rsidR="008B4D8E">
        <w:t>courses</w:t>
      </w:r>
      <w:r w:rsidR="008B4D8E">
        <w:rPr>
          <w:spacing w:val="-4"/>
        </w:rPr>
        <w:t xml:space="preserve"> </w:t>
      </w:r>
      <w:r w:rsidR="008B4D8E">
        <w:t>have</w:t>
      </w:r>
      <w:r w:rsidR="008B4D8E">
        <w:rPr>
          <w:spacing w:val="-3"/>
        </w:rPr>
        <w:t xml:space="preserve"> </w:t>
      </w:r>
      <w:r w:rsidR="00CD1D63">
        <w:t>20</w:t>
      </w:r>
      <w:r w:rsidR="008B4D8E">
        <w:rPr>
          <w:spacing w:val="-3"/>
        </w:rPr>
        <w:t xml:space="preserve"> </w:t>
      </w:r>
      <w:r w:rsidR="008B4D8E">
        <w:t>competency</w:t>
      </w:r>
      <w:r w:rsidR="008B4D8E">
        <w:rPr>
          <w:spacing w:val="-6"/>
        </w:rPr>
        <w:t xml:space="preserve"> </w:t>
      </w:r>
      <w:r w:rsidR="008B4D8E">
        <w:t>goals</w:t>
      </w:r>
      <w:r w:rsidR="008B4D8E">
        <w:rPr>
          <w:spacing w:val="-4"/>
        </w:rPr>
        <w:t xml:space="preserve"> </w:t>
      </w:r>
      <w:r w:rsidR="008B4D8E">
        <w:t>for</w:t>
      </w:r>
      <w:r w:rsidR="008B4D8E">
        <w:rPr>
          <w:spacing w:val="-5"/>
        </w:rPr>
        <w:t xml:space="preserve"> </w:t>
      </w:r>
      <w:r w:rsidR="008B4D8E">
        <w:t>which</w:t>
      </w:r>
      <w:r w:rsidR="008B4D8E">
        <w:rPr>
          <w:spacing w:val="-3"/>
        </w:rPr>
        <w:t xml:space="preserve"> </w:t>
      </w:r>
      <w:r w:rsidR="008B4D8E">
        <w:t>the</w:t>
      </w:r>
      <w:r w:rsidR="008B4D8E">
        <w:rPr>
          <w:spacing w:val="-3"/>
        </w:rPr>
        <w:t xml:space="preserve"> </w:t>
      </w:r>
      <w:r w:rsidR="008B4D8E">
        <w:t xml:space="preserve">student is evaluated at the end of each course. These align with the CSWE Field Education objectives for Generalist </w:t>
      </w:r>
      <w:r w:rsidR="00995893">
        <w:t xml:space="preserve">Social Work </w:t>
      </w:r>
      <w:r w:rsidR="008B4D8E">
        <w:t xml:space="preserve">Practice. </w:t>
      </w:r>
    </w:p>
    <w:p w14:paraId="0BA69CDE" w14:textId="77777777" w:rsidR="00CF47CE" w:rsidRDefault="00CF47CE" w:rsidP="00995893">
      <w:pPr>
        <w:pStyle w:val="BodyText"/>
        <w:spacing w:before="48" w:line="273" w:lineRule="auto"/>
        <w:ind w:left="379" w:right="1135"/>
      </w:pPr>
    </w:p>
    <w:p w14:paraId="5F83ED70" w14:textId="77777777" w:rsidR="00CF47CE" w:rsidRPr="00702DC9" w:rsidRDefault="00CF47CE" w:rsidP="00CF47CE">
      <w:pPr>
        <w:textAlignment w:val="baseline"/>
        <w:rPr>
          <w:color w:val="FF0000"/>
        </w:rPr>
      </w:pPr>
      <w:r w:rsidRPr="005302C0">
        <w:rPr>
          <w:b/>
          <w:bCs/>
          <w:color w:val="000000" w:themeColor="text1"/>
        </w:rPr>
        <w:t>Competency key:</w:t>
      </w:r>
      <w:r w:rsidRPr="00702DC9">
        <w:rPr>
          <w:color w:val="000000" w:themeColor="text1"/>
        </w:rPr>
        <w:t xml:space="preserve"> Knowledge (K), Skills (S), Values (V), Cognitive &amp; Affective Processes (CA).</w:t>
      </w:r>
    </w:p>
    <w:p w14:paraId="6338BA53" w14:textId="77777777" w:rsidR="00CF47CE" w:rsidRPr="00702DC9" w:rsidRDefault="00CF47CE" w:rsidP="00CF47CE">
      <w:pPr>
        <w:textAlignment w:val="baseline"/>
        <w:rPr>
          <w:color w:val="FF0000"/>
        </w:rPr>
      </w:pPr>
    </w:p>
    <w:tbl>
      <w:tblPr>
        <w:tblpPr w:leftFromText="180" w:rightFromText="180" w:vertAnchor="text" w:tblpY="1"/>
        <w:tblOverlap w:val="never"/>
        <w:tblW w:w="93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26"/>
        <w:gridCol w:w="6030"/>
        <w:gridCol w:w="1604"/>
      </w:tblGrid>
      <w:tr w:rsidR="00CF47CE" w:rsidRPr="00702DC9" w14:paraId="18F6867C" w14:textId="77777777" w:rsidTr="00A16872">
        <w:tc>
          <w:tcPr>
            <w:tcW w:w="1726" w:type="dxa"/>
            <w:tcBorders>
              <w:top w:val="single" w:sz="6" w:space="0" w:color="auto"/>
              <w:left w:val="single" w:sz="6" w:space="0" w:color="auto"/>
              <w:bottom w:val="single" w:sz="6" w:space="0" w:color="auto"/>
              <w:right w:val="single" w:sz="6" w:space="0" w:color="auto"/>
            </w:tcBorders>
            <w:shd w:val="clear" w:color="auto" w:fill="auto"/>
          </w:tcPr>
          <w:p w14:paraId="1250FDCA" w14:textId="77777777" w:rsidR="00CF47CE" w:rsidRPr="00702DC9" w:rsidRDefault="00CF47CE" w:rsidP="00A16872">
            <w:pPr>
              <w:jc w:val="center"/>
              <w:textAlignment w:val="baseline"/>
              <w:rPr>
                <w:b/>
                <w:bCs/>
                <w:color w:val="000000" w:themeColor="text1"/>
              </w:rPr>
            </w:pPr>
            <w:r w:rsidRPr="00702DC9">
              <w:rPr>
                <w:b/>
                <w:bCs/>
                <w:color w:val="000000" w:themeColor="text1"/>
              </w:rPr>
              <w:t>Social Work Competency</w:t>
            </w:r>
            <w:r w:rsidRPr="00702DC9">
              <w:rPr>
                <w:color w:val="000000" w:themeColor="text1"/>
              </w:rPr>
              <w:t> </w:t>
            </w:r>
          </w:p>
        </w:tc>
        <w:tc>
          <w:tcPr>
            <w:tcW w:w="6030" w:type="dxa"/>
            <w:tcBorders>
              <w:top w:val="single" w:sz="6" w:space="0" w:color="auto"/>
              <w:left w:val="nil"/>
              <w:bottom w:val="single" w:sz="6" w:space="0" w:color="auto"/>
              <w:right w:val="single" w:sz="6" w:space="0" w:color="auto"/>
            </w:tcBorders>
            <w:shd w:val="clear" w:color="auto" w:fill="auto"/>
          </w:tcPr>
          <w:p w14:paraId="4824D69E" w14:textId="77777777" w:rsidR="00CF47CE" w:rsidRPr="00702DC9" w:rsidRDefault="00CF47CE" w:rsidP="00A16872">
            <w:pPr>
              <w:jc w:val="center"/>
              <w:textAlignment w:val="baseline"/>
              <w:rPr>
                <w:b/>
                <w:bCs/>
                <w:color w:val="000000" w:themeColor="text1"/>
              </w:rPr>
            </w:pPr>
            <w:r w:rsidRPr="00702DC9">
              <w:rPr>
                <w:b/>
                <w:bCs/>
                <w:color w:val="000000" w:themeColor="text1"/>
              </w:rPr>
              <w:t xml:space="preserve">Course Content </w:t>
            </w:r>
          </w:p>
          <w:p w14:paraId="484A59FE" w14:textId="77777777" w:rsidR="00CF47CE" w:rsidRPr="00702DC9" w:rsidRDefault="00CF47CE" w:rsidP="00A16872">
            <w:pPr>
              <w:jc w:val="center"/>
              <w:textAlignment w:val="baseline"/>
              <w:rPr>
                <w:b/>
                <w:bCs/>
                <w:color w:val="FF0000"/>
              </w:rPr>
            </w:pPr>
            <w:r w:rsidRPr="00702DC9">
              <w:rPr>
                <w:b/>
                <w:bCs/>
                <w:color w:val="000000" w:themeColor="text1"/>
              </w:rPr>
              <w:t>(Practice Behavior, Class Activities, Assignments, Readings, Podcasts, or Exams)</w:t>
            </w:r>
          </w:p>
        </w:tc>
        <w:tc>
          <w:tcPr>
            <w:tcW w:w="1604" w:type="dxa"/>
            <w:tcBorders>
              <w:top w:val="single" w:sz="6" w:space="0" w:color="auto"/>
              <w:left w:val="nil"/>
              <w:bottom w:val="single" w:sz="6" w:space="0" w:color="auto"/>
              <w:right w:val="single" w:sz="6" w:space="0" w:color="auto"/>
            </w:tcBorders>
            <w:shd w:val="clear" w:color="auto" w:fill="auto"/>
          </w:tcPr>
          <w:p w14:paraId="676B4302" w14:textId="77777777" w:rsidR="00CF47CE" w:rsidRPr="00702DC9" w:rsidRDefault="00CF47CE" w:rsidP="00A16872">
            <w:pPr>
              <w:jc w:val="center"/>
              <w:textAlignment w:val="baseline"/>
              <w:rPr>
                <w:b/>
                <w:bCs/>
                <w:color w:val="000000" w:themeColor="text1"/>
              </w:rPr>
            </w:pPr>
            <w:r w:rsidRPr="00702DC9">
              <w:rPr>
                <w:b/>
                <w:bCs/>
                <w:color w:val="000000" w:themeColor="text1"/>
              </w:rPr>
              <w:t>Learning Dimensions</w:t>
            </w:r>
          </w:p>
        </w:tc>
      </w:tr>
      <w:tr w:rsidR="00CF47CE" w:rsidRPr="00702DC9" w14:paraId="3B9AB511" w14:textId="77777777" w:rsidTr="0006678D">
        <w:trPr>
          <w:trHeight w:val="8535"/>
        </w:trPr>
        <w:tc>
          <w:tcPr>
            <w:tcW w:w="1726" w:type="dxa"/>
            <w:tcBorders>
              <w:top w:val="single" w:sz="6" w:space="0" w:color="auto"/>
              <w:left w:val="single" w:sz="6" w:space="0" w:color="auto"/>
              <w:bottom w:val="single" w:sz="6" w:space="0" w:color="auto"/>
              <w:right w:val="single" w:sz="6" w:space="0" w:color="auto"/>
            </w:tcBorders>
            <w:shd w:val="clear" w:color="auto" w:fill="auto"/>
          </w:tcPr>
          <w:p w14:paraId="449205F5" w14:textId="77777777" w:rsidR="00CF47CE" w:rsidRPr="00702DC9" w:rsidRDefault="00CF47CE" w:rsidP="00A16872">
            <w:pPr>
              <w:jc w:val="both"/>
              <w:textAlignment w:val="baseline"/>
              <w:rPr>
                <w:b/>
                <w:bCs/>
                <w:color w:val="000000" w:themeColor="text1"/>
              </w:rPr>
            </w:pPr>
          </w:p>
          <w:p w14:paraId="30FB69B6" w14:textId="77777777" w:rsidR="00CF47CE" w:rsidRPr="00702DC9" w:rsidRDefault="00CF47CE" w:rsidP="00A16872">
            <w:pPr>
              <w:jc w:val="center"/>
              <w:textAlignment w:val="baseline"/>
              <w:rPr>
                <w:b/>
                <w:bCs/>
                <w:color w:val="000000" w:themeColor="text1"/>
              </w:rPr>
            </w:pPr>
            <w:r w:rsidRPr="00702DC9">
              <w:rPr>
                <w:b/>
                <w:bCs/>
                <w:color w:val="000000" w:themeColor="text1"/>
              </w:rPr>
              <w:t>Competency #1 Demonstrate Ethical and Professional Behavior</w:t>
            </w:r>
          </w:p>
        </w:tc>
        <w:tc>
          <w:tcPr>
            <w:tcW w:w="6030" w:type="dxa"/>
            <w:tcBorders>
              <w:top w:val="single" w:sz="6" w:space="0" w:color="auto"/>
              <w:left w:val="nil"/>
              <w:bottom w:val="single" w:sz="6" w:space="0" w:color="auto"/>
              <w:right w:val="single" w:sz="6" w:space="0" w:color="auto"/>
            </w:tcBorders>
            <w:shd w:val="clear" w:color="auto" w:fill="auto"/>
          </w:tcPr>
          <w:p w14:paraId="38133F90" w14:textId="77777777" w:rsidR="00CF47CE" w:rsidRPr="00702DC9" w:rsidRDefault="00CF47CE" w:rsidP="00A16872">
            <w:pPr>
              <w:textAlignment w:val="baseline"/>
              <w:rPr>
                <w:b/>
                <w:bCs/>
                <w:color w:val="000000" w:themeColor="text1"/>
              </w:rPr>
            </w:pPr>
          </w:p>
          <w:p w14:paraId="557A45FC" w14:textId="77777777" w:rsidR="00CF47CE" w:rsidRPr="00702DC9" w:rsidRDefault="00CF47CE" w:rsidP="00A16872">
            <w:pPr>
              <w:textAlignment w:val="baseline"/>
              <w:rPr>
                <w:b/>
                <w:bCs/>
                <w:color w:val="000000" w:themeColor="text1"/>
              </w:rPr>
            </w:pPr>
            <w:r w:rsidRPr="00702DC9">
              <w:rPr>
                <w:b/>
                <w:bCs/>
                <w:color w:val="000000" w:themeColor="text1"/>
              </w:rPr>
              <w:t>Practice Behavior</w:t>
            </w:r>
          </w:p>
          <w:p w14:paraId="4EDBCA1C" w14:textId="77777777" w:rsidR="00CF47CE" w:rsidRPr="00702DC9" w:rsidRDefault="00CF47CE" w:rsidP="00A16872">
            <w:pPr>
              <w:textAlignment w:val="baseline"/>
              <w:rPr>
                <w:color w:val="000000" w:themeColor="text1"/>
              </w:rPr>
            </w:pPr>
          </w:p>
          <w:p w14:paraId="60E56DC9" w14:textId="77777777" w:rsidR="00CF47CE" w:rsidRPr="00702DC9" w:rsidRDefault="00CF47CE" w:rsidP="00A16872">
            <w:pPr>
              <w:pStyle w:val="paragraph"/>
              <w:spacing w:before="0" w:beforeAutospacing="0" w:after="0" w:afterAutospacing="0"/>
              <w:textAlignment w:val="baseline"/>
              <w:rPr>
                <w:rFonts w:ascii="Arial" w:hAnsi="Arial" w:cs="Arial"/>
              </w:rPr>
            </w:pPr>
            <w:r w:rsidRPr="08A609C6">
              <w:rPr>
                <w:rStyle w:val="normaltextrun"/>
                <w:rFonts w:ascii="Arial" w:hAnsi="Arial" w:cs="Arial"/>
                <w:b/>
                <w:bCs/>
              </w:rPr>
              <w:t>1.1 Make ethical decisions by applying the standards of the NASW Code of Ethics, relevant laws and regulations, models for Ethical decision making, ethical conduct of research, and additional codes of ethics within the profession as appropriate.</w:t>
            </w:r>
            <w:r w:rsidRPr="08A609C6">
              <w:rPr>
                <w:rStyle w:val="eop"/>
                <w:rFonts w:ascii="Arial" w:hAnsi="Arial" w:cs="Arial"/>
              </w:rPr>
              <w:t> </w:t>
            </w:r>
          </w:p>
          <w:p w14:paraId="5CB19B26" w14:textId="77777777" w:rsidR="00CF47CE" w:rsidRPr="00702DC9" w:rsidRDefault="00CF47CE" w:rsidP="00A16872">
            <w:pPr>
              <w:pStyle w:val="paragraph"/>
              <w:spacing w:before="0" w:beforeAutospacing="0" w:after="0" w:afterAutospacing="0"/>
              <w:textAlignment w:val="baseline"/>
              <w:rPr>
                <w:rStyle w:val="normaltextrun"/>
                <w:rFonts w:ascii="Arial" w:hAnsi="Arial" w:cs="Arial"/>
                <w:b/>
                <w:bCs/>
              </w:rPr>
            </w:pPr>
          </w:p>
          <w:p w14:paraId="2499E68F" w14:textId="77777777" w:rsidR="00CF47CE" w:rsidRPr="00702DC9" w:rsidRDefault="00CF47CE" w:rsidP="00A16872">
            <w:pPr>
              <w:pStyle w:val="paragraph"/>
              <w:spacing w:before="0" w:beforeAutospacing="0" w:after="0" w:afterAutospacing="0"/>
              <w:textAlignment w:val="baseline"/>
              <w:rPr>
                <w:rStyle w:val="eop"/>
                <w:rFonts w:ascii="Arial" w:hAnsi="Arial" w:cs="Arial"/>
              </w:rPr>
            </w:pPr>
            <w:proofErr w:type="gramStart"/>
            <w:r w:rsidRPr="08A609C6">
              <w:rPr>
                <w:rStyle w:val="normaltextrun"/>
                <w:rFonts w:ascii="Arial" w:hAnsi="Arial" w:cs="Arial"/>
                <w:b/>
                <w:bCs/>
              </w:rPr>
              <w:t xml:space="preserve">1.2  </w:t>
            </w:r>
            <w:r w:rsidRPr="08A609C6">
              <w:rPr>
                <w:rFonts w:ascii="Arial" w:eastAsia="Arial" w:hAnsi="Arial" w:cs="Arial"/>
                <w:b/>
                <w:bCs/>
              </w:rPr>
              <w:t>Demonstrate</w:t>
            </w:r>
            <w:proofErr w:type="gramEnd"/>
            <w:r w:rsidRPr="08A609C6">
              <w:rPr>
                <w:rFonts w:ascii="Arial" w:eastAsia="Arial" w:hAnsi="Arial" w:cs="Arial"/>
                <w:b/>
                <w:bCs/>
              </w:rPr>
              <w:t xml:space="preserve"> professional behavior; appearance; and oral, written, and electronic communication</w:t>
            </w:r>
          </w:p>
          <w:p w14:paraId="3F2EC90D" w14:textId="77777777" w:rsidR="00CF47CE" w:rsidRPr="00702DC9" w:rsidRDefault="00CF47CE" w:rsidP="00A16872">
            <w:pPr>
              <w:pStyle w:val="paragraph"/>
              <w:spacing w:before="0" w:beforeAutospacing="0" w:after="0" w:afterAutospacing="0"/>
              <w:textAlignment w:val="baseline"/>
              <w:rPr>
                <w:rFonts w:ascii="Arial" w:hAnsi="Arial" w:cs="Arial"/>
              </w:rPr>
            </w:pPr>
            <w:r w:rsidRPr="08A609C6">
              <w:rPr>
                <w:rStyle w:val="eop"/>
                <w:rFonts w:ascii="Arial" w:hAnsi="Arial" w:cs="Arial"/>
              </w:rPr>
              <w:t> </w:t>
            </w:r>
          </w:p>
          <w:p w14:paraId="00E3CE0B" w14:textId="77777777" w:rsidR="00CF47CE" w:rsidRPr="00702DC9" w:rsidRDefault="00CF47CE" w:rsidP="00A16872">
            <w:pPr>
              <w:pStyle w:val="paragraph"/>
              <w:spacing w:before="0" w:beforeAutospacing="0" w:after="0" w:afterAutospacing="0"/>
              <w:textAlignment w:val="baseline"/>
              <w:rPr>
                <w:rFonts w:ascii="Arial" w:eastAsia="Arial" w:hAnsi="Arial" w:cs="Arial"/>
              </w:rPr>
            </w:pPr>
            <w:r w:rsidRPr="08A609C6">
              <w:rPr>
                <w:rStyle w:val="normaltextrun"/>
                <w:rFonts w:ascii="Arial" w:hAnsi="Arial" w:cs="Arial"/>
                <w:b/>
                <w:bCs/>
              </w:rPr>
              <w:t>1.3 </w:t>
            </w:r>
            <w:r w:rsidRPr="08A609C6">
              <w:rPr>
                <w:rFonts w:ascii="Arial" w:eastAsia="Arial" w:hAnsi="Arial" w:cs="Arial"/>
                <w:b/>
                <w:bCs/>
              </w:rPr>
              <w:t xml:space="preserve">Use technology ethically and appropriately to facilitate practice </w:t>
            </w:r>
            <w:proofErr w:type="gramStart"/>
            <w:r w:rsidRPr="08A609C6">
              <w:rPr>
                <w:rFonts w:ascii="Arial" w:eastAsia="Arial" w:hAnsi="Arial" w:cs="Arial"/>
                <w:b/>
                <w:bCs/>
              </w:rPr>
              <w:t>outcomes</w:t>
            </w:r>
            <w:proofErr w:type="gramEnd"/>
          </w:p>
          <w:p w14:paraId="3E643910" w14:textId="77777777" w:rsidR="00CF47CE" w:rsidRDefault="00CF47CE" w:rsidP="00A16872">
            <w:pPr>
              <w:pStyle w:val="paragraph"/>
              <w:spacing w:before="0" w:beforeAutospacing="0" w:after="0" w:afterAutospacing="0"/>
              <w:rPr>
                <w:rFonts w:ascii="Arial" w:eastAsia="Arial" w:hAnsi="Arial" w:cs="Arial"/>
                <w:b/>
                <w:bCs/>
              </w:rPr>
            </w:pPr>
          </w:p>
          <w:p w14:paraId="25EDF614" w14:textId="77777777" w:rsidR="00CF47CE" w:rsidRPr="00702DC9" w:rsidRDefault="00CF47CE" w:rsidP="00A16872">
            <w:pPr>
              <w:pStyle w:val="paragraph"/>
              <w:spacing w:before="0" w:beforeAutospacing="0" w:after="0" w:afterAutospacing="0"/>
              <w:textAlignment w:val="baseline"/>
              <w:rPr>
                <w:rFonts w:ascii="Arial" w:eastAsia="Arial" w:hAnsi="Arial" w:cs="Arial"/>
                <w:b/>
                <w:bCs/>
              </w:rPr>
            </w:pPr>
            <w:proofErr w:type="gramStart"/>
            <w:r w:rsidRPr="08A609C6">
              <w:rPr>
                <w:rStyle w:val="normaltextrun"/>
                <w:rFonts w:ascii="Arial" w:hAnsi="Arial" w:cs="Arial"/>
                <w:b/>
                <w:bCs/>
              </w:rPr>
              <w:t xml:space="preserve">1.4  </w:t>
            </w:r>
            <w:r w:rsidRPr="08A609C6">
              <w:rPr>
                <w:rFonts w:ascii="Arial" w:eastAsia="Arial" w:hAnsi="Arial" w:cs="Arial"/>
                <w:b/>
                <w:bCs/>
              </w:rPr>
              <w:t>Use</w:t>
            </w:r>
            <w:proofErr w:type="gramEnd"/>
            <w:r w:rsidRPr="08A609C6">
              <w:rPr>
                <w:rFonts w:ascii="Arial" w:eastAsia="Arial" w:hAnsi="Arial" w:cs="Arial"/>
                <w:b/>
                <w:bCs/>
              </w:rPr>
              <w:t xml:space="preserve"> supervision and consultation to guide professional judgment and behavior</w:t>
            </w:r>
          </w:p>
          <w:p w14:paraId="35062559" w14:textId="77777777" w:rsidR="00CF47CE" w:rsidRDefault="00CF47CE" w:rsidP="00A16872">
            <w:pPr>
              <w:rPr>
                <w:b/>
                <w:bCs/>
              </w:rPr>
            </w:pPr>
          </w:p>
          <w:p w14:paraId="47D39721" w14:textId="77777777" w:rsidR="00CF47CE" w:rsidRPr="00702DC9" w:rsidRDefault="00CF47CE" w:rsidP="00A16872">
            <w:pPr>
              <w:textAlignment w:val="baseline"/>
              <w:rPr>
                <w:b/>
                <w:bCs/>
              </w:rPr>
            </w:pPr>
            <w:r w:rsidRPr="00702DC9">
              <w:rPr>
                <w:b/>
                <w:bCs/>
              </w:rPr>
              <w:t xml:space="preserve">Assignment: </w:t>
            </w:r>
            <w:r w:rsidRPr="00702DC9">
              <w:t>Learning Plan</w:t>
            </w:r>
          </w:p>
          <w:p w14:paraId="1B59B7FD" w14:textId="77777777" w:rsidR="00CF47CE" w:rsidRPr="00702DC9" w:rsidRDefault="00CF47CE" w:rsidP="00A16872">
            <w:pPr>
              <w:rPr>
                <w:color w:val="000000" w:themeColor="text1"/>
              </w:rPr>
            </w:pPr>
            <w:r w:rsidRPr="00702DC9">
              <w:rPr>
                <w:b/>
                <w:bCs/>
                <w:color w:val="000000" w:themeColor="text1"/>
              </w:rPr>
              <w:t xml:space="preserve">Practice Behavior: </w:t>
            </w:r>
            <w:r w:rsidRPr="00702DC9">
              <w:rPr>
                <w:color w:val="000000" w:themeColor="text1"/>
              </w:rPr>
              <w:t>Demonstrated in all aspects of the Field Practicum and infused in field seminar content; Evaluated in the Field practicum evaluation process</w:t>
            </w:r>
          </w:p>
        </w:tc>
        <w:tc>
          <w:tcPr>
            <w:tcW w:w="1604" w:type="dxa"/>
            <w:tcBorders>
              <w:top w:val="single" w:sz="6" w:space="0" w:color="auto"/>
              <w:left w:val="nil"/>
              <w:bottom w:val="single" w:sz="6" w:space="0" w:color="auto"/>
              <w:right w:val="single" w:sz="6" w:space="0" w:color="auto"/>
            </w:tcBorders>
            <w:shd w:val="clear" w:color="auto" w:fill="auto"/>
          </w:tcPr>
          <w:p w14:paraId="5BF42712" w14:textId="77777777" w:rsidR="00CF47CE" w:rsidRPr="00702DC9" w:rsidRDefault="00CF47CE" w:rsidP="00A16872">
            <w:pPr>
              <w:jc w:val="center"/>
              <w:textAlignment w:val="baseline"/>
              <w:rPr>
                <w:color w:val="000000" w:themeColor="text1"/>
              </w:rPr>
            </w:pPr>
          </w:p>
          <w:p w14:paraId="408BC64A" w14:textId="77777777" w:rsidR="00CF47CE" w:rsidRPr="00702DC9" w:rsidRDefault="00CF47CE" w:rsidP="00A16872">
            <w:pPr>
              <w:jc w:val="center"/>
              <w:textAlignment w:val="baseline"/>
              <w:rPr>
                <w:color w:val="000000" w:themeColor="text1"/>
              </w:rPr>
            </w:pPr>
          </w:p>
          <w:p w14:paraId="4D42DC2C" w14:textId="77777777" w:rsidR="00CF47CE" w:rsidRPr="00702DC9" w:rsidRDefault="00CF47CE" w:rsidP="00A16872">
            <w:pPr>
              <w:jc w:val="center"/>
              <w:textAlignment w:val="baseline"/>
              <w:rPr>
                <w:color w:val="000000" w:themeColor="text1"/>
              </w:rPr>
            </w:pPr>
          </w:p>
          <w:p w14:paraId="19057547" w14:textId="77777777" w:rsidR="00CF47CE" w:rsidRPr="00C2661B" w:rsidRDefault="00CF47CE" w:rsidP="00A16872">
            <w:pPr>
              <w:jc w:val="center"/>
              <w:textAlignment w:val="baseline"/>
              <w:rPr>
                <w:color w:val="000000" w:themeColor="text1"/>
              </w:rPr>
            </w:pPr>
            <w:r w:rsidRPr="00C2661B">
              <w:rPr>
                <w:color w:val="000000" w:themeColor="text1"/>
              </w:rPr>
              <w:t>K, S, V, CA</w:t>
            </w:r>
          </w:p>
          <w:p w14:paraId="0170F0D9" w14:textId="77777777" w:rsidR="00CF47CE" w:rsidRPr="00C2661B" w:rsidRDefault="00CF47CE" w:rsidP="00A16872">
            <w:pPr>
              <w:jc w:val="center"/>
              <w:textAlignment w:val="baseline"/>
              <w:rPr>
                <w:color w:val="000000" w:themeColor="text1"/>
              </w:rPr>
            </w:pPr>
          </w:p>
          <w:p w14:paraId="64D47651" w14:textId="77777777" w:rsidR="00CF47CE" w:rsidRPr="00C2661B" w:rsidRDefault="00CF47CE" w:rsidP="00A16872">
            <w:pPr>
              <w:jc w:val="center"/>
              <w:textAlignment w:val="baseline"/>
              <w:rPr>
                <w:color w:val="000000" w:themeColor="text1"/>
              </w:rPr>
            </w:pPr>
          </w:p>
          <w:p w14:paraId="45CBF830" w14:textId="77777777" w:rsidR="00CF47CE" w:rsidRPr="00C2661B" w:rsidRDefault="00CF47CE" w:rsidP="00A16872">
            <w:pPr>
              <w:jc w:val="center"/>
              <w:textAlignment w:val="baseline"/>
              <w:rPr>
                <w:color w:val="000000" w:themeColor="text1"/>
              </w:rPr>
            </w:pPr>
          </w:p>
          <w:p w14:paraId="3CFD2AEB" w14:textId="77777777" w:rsidR="00CF47CE" w:rsidRPr="00C2661B" w:rsidRDefault="00CF47CE" w:rsidP="00A16872">
            <w:pPr>
              <w:jc w:val="center"/>
              <w:textAlignment w:val="baseline"/>
              <w:rPr>
                <w:color w:val="000000" w:themeColor="text1"/>
              </w:rPr>
            </w:pPr>
          </w:p>
          <w:p w14:paraId="57645F46" w14:textId="77777777" w:rsidR="00CF47CE" w:rsidRPr="00C2661B" w:rsidRDefault="00CF47CE" w:rsidP="00A16872">
            <w:pPr>
              <w:jc w:val="center"/>
              <w:textAlignment w:val="baseline"/>
              <w:rPr>
                <w:color w:val="000000" w:themeColor="text1"/>
              </w:rPr>
            </w:pPr>
          </w:p>
          <w:p w14:paraId="40A7DB78" w14:textId="77777777" w:rsidR="00CF47CE" w:rsidRPr="00C2661B" w:rsidRDefault="00CF47CE" w:rsidP="00A16872">
            <w:pPr>
              <w:jc w:val="center"/>
              <w:textAlignment w:val="baseline"/>
              <w:rPr>
                <w:color w:val="000000" w:themeColor="text1"/>
              </w:rPr>
            </w:pPr>
            <w:r w:rsidRPr="00C2661B">
              <w:rPr>
                <w:color w:val="000000" w:themeColor="text1"/>
              </w:rPr>
              <w:t>S, V</w:t>
            </w:r>
          </w:p>
          <w:p w14:paraId="029B58AC" w14:textId="77777777" w:rsidR="00CF47CE" w:rsidRPr="00C2661B" w:rsidRDefault="00CF47CE" w:rsidP="00A16872">
            <w:pPr>
              <w:jc w:val="center"/>
              <w:textAlignment w:val="baseline"/>
              <w:rPr>
                <w:color w:val="000000" w:themeColor="text1"/>
              </w:rPr>
            </w:pPr>
          </w:p>
          <w:p w14:paraId="1CA57C4D" w14:textId="77777777" w:rsidR="00CF47CE" w:rsidRPr="00C2661B" w:rsidRDefault="00CF47CE" w:rsidP="00A16872">
            <w:pPr>
              <w:jc w:val="center"/>
              <w:textAlignment w:val="baseline"/>
              <w:rPr>
                <w:color w:val="000000" w:themeColor="text1"/>
              </w:rPr>
            </w:pPr>
          </w:p>
          <w:p w14:paraId="139E6A33" w14:textId="77777777" w:rsidR="00CF47CE" w:rsidRPr="00C2661B" w:rsidRDefault="00CF47CE" w:rsidP="00A16872">
            <w:pPr>
              <w:jc w:val="center"/>
              <w:textAlignment w:val="baseline"/>
              <w:rPr>
                <w:color w:val="000000" w:themeColor="text1"/>
              </w:rPr>
            </w:pPr>
          </w:p>
          <w:p w14:paraId="3F5CD0F0" w14:textId="77777777" w:rsidR="00CF47CE" w:rsidRPr="00C2661B" w:rsidRDefault="00CF47CE" w:rsidP="00A16872">
            <w:pPr>
              <w:jc w:val="center"/>
              <w:textAlignment w:val="baseline"/>
              <w:rPr>
                <w:color w:val="000000" w:themeColor="text1"/>
              </w:rPr>
            </w:pPr>
          </w:p>
          <w:p w14:paraId="66C859AE" w14:textId="77777777" w:rsidR="00CF47CE" w:rsidRPr="00C2661B" w:rsidRDefault="00CF47CE" w:rsidP="00A16872">
            <w:pPr>
              <w:jc w:val="center"/>
              <w:textAlignment w:val="baseline"/>
              <w:rPr>
                <w:color w:val="000000" w:themeColor="text1"/>
              </w:rPr>
            </w:pPr>
          </w:p>
          <w:p w14:paraId="2F2567E4" w14:textId="77777777" w:rsidR="00CF47CE" w:rsidRPr="00C2661B" w:rsidRDefault="00CF47CE" w:rsidP="00A16872">
            <w:pPr>
              <w:jc w:val="center"/>
              <w:textAlignment w:val="baseline"/>
              <w:rPr>
                <w:color w:val="000000" w:themeColor="text1"/>
              </w:rPr>
            </w:pPr>
            <w:r w:rsidRPr="00C2661B">
              <w:rPr>
                <w:color w:val="000000" w:themeColor="text1"/>
              </w:rPr>
              <w:t>S, V</w:t>
            </w:r>
          </w:p>
          <w:p w14:paraId="490F5D16" w14:textId="77777777" w:rsidR="00CF47CE" w:rsidRPr="00C2661B" w:rsidRDefault="00CF47CE" w:rsidP="00A16872">
            <w:pPr>
              <w:adjustRightInd w:val="0"/>
              <w:rPr>
                <w:color w:val="000000" w:themeColor="text1"/>
              </w:rPr>
            </w:pPr>
          </w:p>
          <w:p w14:paraId="6D72E4DD" w14:textId="77777777" w:rsidR="00CF47CE" w:rsidRPr="00C2661B" w:rsidRDefault="00CF47CE" w:rsidP="00A16872">
            <w:pPr>
              <w:adjustRightInd w:val="0"/>
              <w:rPr>
                <w:color w:val="000000" w:themeColor="text1"/>
              </w:rPr>
            </w:pPr>
          </w:p>
          <w:p w14:paraId="6BC2E440" w14:textId="77777777" w:rsidR="00CF47CE" w:rsidRPr="00C2661B" w:rsidRDefault="00CF47CE" w:rsidP="00A16872">
            <w:pPr>
              <w:adjustRightInd w:val="0"/>
              <w:rPr>
                <w:color w:val="000000" w:themeColor="text1"/>
              </w:rPr>
            </w:pPr>
          </w:p>
          <w:p w14:paraId="2EBB4FBB" w14:textId="77777777" w:rsidR="00CF47CE" w:rsidRPr="00C2661B" w:rsidRDefault="00CF47CE" w:rsidP="00A16872">
            <w:pPr>
              <w:jc w:val="center"/>
              <w:textAlignment w:val="baseline"/>
              <w:rPr>
                <w:color w:val="000000" w:themeColor="text1"/>
              </w:rPr>
            </w:pPr>
          </w:p>
          <w:p w14:paraId="62EE82BC" w14:textId="77777777" w:rsidR="00CF47CE" w:rsidRPr="00C2661B" w:rsidRDefault="00CF47CE" w:rsidP="00A16872">
            <w:pPr>
              <w:jc w:val="center"/>
              <w:textAlignment w:val="baseline"/>
              <w:rPr>
                <w:color w:val="000000" w:themeColor="text1"/>
              </w:rPr>
            </w:pPr>
            <w:r w:rsidRPr="00C2661B">
              <w:rPr>
                <w:color w:val="000000" w:themeColor="text1"/>
              </w:rPr>
              <w:t>S, CA</w:t>
            </w:r>
          </w:p>
          <w:p w14:paraId="731A6346" w14:textId="77777777" w:rsidR="00CF47CE" w:rsidRPr="00C2661B" w:rsidRDefault="00CF47CE" w:rsidP="00A16872">
            <w:pPr>
              <w:adjustRightInd w:val="0"/>
              <w:rPr>
                <w:color w:val="000000" w:themeColor="text1"/>
              </w:rPr>
            </w:pPr>
          </w:p>
          <w:p w14:paraId="565F73BB" w14:textId="77777777" w:rsidR="00CF47CE" w:rsidRPr="00C2661B" w:rsidRDefault="00CF47CE" w:rsidP="00A16872">
            <w:pPr>
              <w:adjustRightInd w:val="0"/>
              <w:rPr>
                <w:color w:val="000000" w:themeColor="text1"/>
              </w:rPr>
            </w:pPr>
          </w:p>
          <w:p w14:paraId="26E7BE27" w14:textId="77777777" w:rsidR="00CF47CE" w:rsidRPr="00C2661B" w:rsidRDefault="00CF47CE" w:rsidP="00A16872">
            <w:pPr>
              <w:jc w:val="center"/>
              <w:textAlignment w:val="baseline"/>
              <w:rPr>
                <w:color w:val="000000" w:themeColor="text1"/>
              </w:rPr>
            </w:pPr>
            <w:r w:rsidRPr="00C2661B">
              <w:rPr>
                <w:color w:val="000000" w:themeColor="text1"/>
              </w:rPr>
              <w:t>S</w:t>
            </w:r>
          </w:p>
          <w:p w14:paraId="2376A341" w14:textId="77777777" w:rsidR="00CF47CE" w:rsidRPr="00C2661B" w:rsidRDefault="00CF47CE" w:rsidP="00A16872">
            <w:pPr>
              <w:adjustRightInd w:val="0"/>
              <w:rPr>
                <w:color w:val="000000" w:themeColor="text1"/>
              </w:rPr>
            </w:pPr>
            <w:r w:rsidRPr="00C2661B">
              <w:rPr>
                <w:color w:val="000000" w:themeColor="text1"/>
              </w:rPr>
              <w:t xml:space="preserve"> </w:t>
            </w:r>
          </w:p>
          <w:p w14:paraId="1961BA39" w14:textId="77777777" w:rsidR="00CF47CE" w:rsidRPr="00C2661B" w:rsidRDefault="00CF47CE" w:rsidP="00A16872">
            <w:pPr>
              <w:adjustRightInd w:val="0"/>
              <w:rPr>
                <w:color w:val="000000" w:themeColor="text1"/>
              </w:rPr>
            </w:pPr>
          </w:p>
          <w:p w14:paraId="5531ECBB" w14:textId="77777777" w:rsidR="00CF47CE" w:rsidRPr="00C2661B" w:rsidRDefault="00CF47CE" w:rsidP="00A16872">
            <w:pPr>
              <w:adjustRightInd w:val="0"/>
              <w:rPr>
                <w:color w:val="000000" w:themeColor="text1"/>
              </w:rPr>
            </w:pPr>
          </w:p>
          <w:p w14:paraId="77539B78" w14:textId="77777777" w:rsidR="00CF47CE" w:rsidRPr="00C2661B" w:rsidRDefault="00CF47CE" w:rsidP="00A16872">
            <w:pPr>
              <w:jc w:val="center"/>
              <w:textAlignment w:val="baseline"/>
              <w:rPr>
                <w:color w:val="000000" w:themeColor="text1"/>
              </w:rPr>
            </w:pPr>
            <w:r w:rsidRPr="00C2661B">
              <w:rPr>
                <w:color w:val="000000" w:themeColor="text1"/>
              </w:rPr>
              <w:t>K, S, V</w:t>
            </w:r>
          </w:p>
          <w:p w14:paraId="5D804D1E" w14:textId="77777777" w:rsidR="00CF47CE" w:rsidRPr="00C2661B" w:rsidRDefault="00CF47CE" w:rsidP="00A16872">
            <w:pPr>
              <w:adjustRightInd w:val="0"/>
              <w:rPr>
                <w:color w:val="000000" w:themeColor="text1"/>
              </w:rPr>
            </w:pPr>
          </w:p>
          <w:p w14:paraId="1E1B61ED" w14:textId="77777777" w:rsidR="00CF47CE" w:rsidRPr="00702DC9" w:rsidRDefault="00CF47CE" w:rsidP="00A16872">
            <w:pPr>
              <w:adjustRightInd w:val="0"/>
              <w:rPr>
                <w:color w:val="000000" w:themeColor="text1"/>
              </w:rPr>
            </w:pPr>
          </w:p>
          <w:p w14:paraId="6E6BE0C4" w14:textId="77777777" w:rsidR="00CF47CE" w:rsidRPr="00702DC9" w:rsidRDefault="00CF47CE" w:rsidP="0006678D">
            <w:pPr>
              <w:jc w:val="center"/>
              <w:textAlignment w:val="baseline"/>
              <w:rPr>
                <w:color w:val="000000" w:themeColor="text1"/>
              </w:rPr>
            </w:pPr>
          </w:p>
        </w:tc>
      </w:tr>
      <w:tr w:rsidR="00CF47CE" w:rsidRPr="00702DC9" w14:paraId="30604E91" w14:textId="77777777" w:rsidTr="00A16872">
        <w:tc>
          <w:tcPr>
            <w:tcW w:w="1726" w:type="dxa"/>
            <w:tcBorders>
              <w:top w:val="nil"/>
              <w:left w:val="single" w:sz="6" w:space="0" w:color="auto"/>
              <w:bottom w:val="single" w:sz="6" w:space="0" w:color="auto"/>
              <w:right w:val="single" w:sz="6" w:space="0" w:color="auto"/>
            </w:tcBorders>
            <w:shd w:val="clear" w:color="auto" w:fill="auto"/>
          </w:tcPr>
          <w:p w14:paraId="39211C60" w14:textId="77777777" w:rsidR="00CF47CE" w:rsidRPr="00702DC9" w:rsidRDefault="00CF47CE" w:rsidP="00A16872">
            <w:pPr>
              <w:jc w:val="center"/>
              <w:textAlignment w:val="baseline"/>
              <w:rPr>
                <w:color w:val="000000" w:themeColor="text1"/>
              </w:rPr>
            </w:pPr>
            <w:r w:rsidRPr="00702DC9">
              <w:rPr>
                <w:b/>
                <w:bCs/>
                <w:color w:val="000000" w:themeColor="text1"/>
              </w:rPr>
              <w:t>Social Work Competency</w:t>
            </w:r>
          </w:p>
        </w:tc>
        <w:tc>
          <w:tcPr>
            <w:tcW w:w="6030" w:type="dxa"/>
            <w:tcBorders>
              <w:top w:val="nil"/>
              <w:left w:val="nil"/>
              <w:bottom w:val="single" w:sz="6" w:space="0" w:color="auto"/>
              <w:right w:val="single" w:sz="6" w:space="0" w:color="auto"/>
            </w:tcBorders>
            <w:shd w:val="clear" w:color="auto" w:fill="auto"/>
          </w:tcPr>
          <w:p w14:paraId="464A687D" w14:textId="77777777" w:rsidR="00CF47CE" w:rsidRPr="00702DC9" w:rsidRDefault="00CF47CE" w:rsidP="00A16872">
            <w:pPr>
              <w:jc w:val="center"/>
              <w:textAlignment w:val="baseline"/>
              <w:rPr>
                <w:b/>
                <w:bCs/>
                <w:color w:val="000000" w:themeColor="text1"/>
              </w:rPr>
            </w:pPr>
            <w:r w:rsidRPr="00702DC9">
              <w:rPr>
                <w:b/>
                <w:bCs/>
                <w:color w:val="000000" w:themeColor="text1"/>
              </w:rPr>
              <w:t xml:space="preserve">Course Content </w:t>
            </w:r>
          </w:p>
          <w:p w14:paraId="2F97668B" w14:textId="77777777" w:rsidR="00CF47CE" w:rsidRPr="00702DC9" w:rsidRDefault="00CF47CE" w:rsidP="00A16872">
            <w:pPr>
              <w:jc w:val="center"/>
              <w:textAlignment w:val="baseline"/>
              <w:rPr>
                <w:color w:val="FF0000"/>
              </w:rPr>
            </w:pPr>
            <w:r w:rsidRPr="00702DC9">
              <w:rPr>
                <w:b/>
                <w:bCs/>
                <w:color w:val="000000" w:themeColor="text1"/>
              </w:rPr>
              <w:t>(Practice Behavior, Class Activities, Assignments, Readings, Podcasts, or Exams)</w:t>
            </w:r>
          </w:p>
        </w:tc>
        <w:tc>
          <w:tcPr>
            <w:tcW w:w="1604" w:type="dxa"/>
            <w:tcBorders>
              <w:top w:val="nil"/>
              <w:left w:val="nil"/>
              <w:bottom w:val="single" w:sz="6" w:space="0" w:color="auto"/>
              <w:right w:val="single" w:sz="6" w:space="0" w:color="auto"/>
            </w:tcBorders>
            <w:shd w:val="clear" w:color="auto" w:fill="auto"/>
          </w:tcPr>
          <w:p w14:paraId="5E45A1E2" w14:textId="77777777" w:rsidR="00CF47CE" w:rsidRPr="00702DC9" w:rsidRDefault="00CF47CE" w:rsidP="00A16872">
            <w:pPr>
              <w:jc w:val="center"/>
              <w:textAlignment w:val="baseline"/>
              <w:rPr>
                <w:color w:val="000000" w:themeColor="text1"/>
              </w:rPr>
            </w:pPr>
            <w:r w:rsidRPr="00702DC9">
              <w:rPr>
                <w:b/>
                <w:bCs/>
                <w:color w:val="000000" w:themeColor="text1"/>
              </w:rPr>
              <w:t>Learning Dimensions</w:t>
            </w:r>
          </w:p>
        </w:tc>
      </w:tr>
      <w:tr w:rsidR="00CF47CE" w:rsidRPr="00702DC9" w14:paraId="1CB7B061" w14:textId="77777777" w:rsidTr="00A16872">
        <w:tc>
          <w:tcPr>
            <w:tcW w:w="1726" w:type="dxa"/>
            <w:tcBorders>
              <w:top w:val="nil"/>
              <w:left w:val="single" w:sz="6" w:space="0" w:color="auto"/>
              <w:bottom w:val="single" w:sz="6" w:space="0" w:color="auto"/>
              <w:right w:val="single" w:sz="6" w:space="0" w:color="auto"/>
            </w:tcBorders>
            <w:shd w:val="clear" w:color="auto" w:fill="auto"/>
          </w:tcPr>
          <w:p w14:paraId="79B2E6FD" w14:textId="77777777" w:rsidR="00CF47CE" w:rsidRPr="00702DC9" w:rsidRDefault="00CF47CE" w:rsidP="00A16872">
            <w:pPr>
              <w:textAlignment w:val="baseline"/>
              <w:rPr>
                <w:b/>
                <w:bCs/>
                <w:color w:val="000000" w:themeColor="text1"/>
              </w:rPr>
            </w:pPr>
          </w:p>
          <w:p w14:paraId="5F5481B4" w14:textId="77777777" w:rsidR="00CF47CE" w:rsidRPr="00702DC9" w:rsidRDefault="00CF47CE" w:rsidP="00A16872">
            <w:pPr>
              <w:textAlignment w:val="baseline"/>
              <w:rPr>
                <w:color w:val="000000" w:themeColor="text1"/>
              </w:rPr>
            </w:pPr>
            <w:r w:rsidRPr="00702DC9">
              <w:rPr>
                <w:b/>
                <w:bCs/>
                <w:color w:val="000000" w:themeColor="text1"/>
              </w:rPr>
              <w:lastRenderedPageBreak/>
              <w:t xml:space="preserve">Competency #2: </w:t>
            </w:r>
            <w:r w:rsidRPr="08A609C6">
              <w:rPr>
                <w:b/>
                <w:bCs/>
              </w:rPr>
              <w:t>Advance Human Rights and Social, Racial, Economic, and Environmental Justice</w:t>
            </w:r>
          </w:p>
          <w:p w14:paraId="4800B1BA" w14:textId="77777777" w:rsidR="00CF47CE" w:rsidRPr="00702DC9" w:rsidRDefault="00CF47CE" w:rsidP="00A16872">
            <w:pPr>
              <w:jc w:val="center"/>
              <w:textAlignment w:val="baseline"/>
              <w:rPr>
                <w:b/>
                <w:bCs/>
                <w:color w:val="000000" w:themeColor="text1"/>
              </w:rPr>
            </w:pPr>
          </w:p>
        </w:tc>
        <w:tc>
          <w:tcPr>
            <w:tcW w:w="6030" w:type="dxa"/>
            <w:tcBorders>
              <w:top w:val="nil"/>
              <w:left w:val="nil"/>
              <w:bottom w:val="single" w:sz="6" w:space="0" w:color="auto"/>
              <w:right w:val="single" w:sz="6" w:space="0" w:color="auto"/>
            </w:tcBorders>
            <w:shd w:val="clear" w:color="auto" w:fill="auto"/>
          </w:tcPr>
          <w:p w14:paraId="5DAF1684" w14:textId="77777777" w:rsidR="00CF47CE" w:rsidRPr="00702DC9" w:rsidRDefault="00CF47CE" w:rsidP="00A16872">
            <w:pPr>
              <w:textAlignment w:val="baseline"/>
              <w:rPr>
                <w:b/>
                <w:bCs/>
                <w:color w:val="FF0000"/>
              </w:rPr>
            </w:pPr>
          </w:p>
          <w:p w14:paraId="20FFC003" w14:textId="77777777" w:rsidR="00CF47CE" w:rsidRPr="00702DC9" w:rsidRDefault="00CF47CE" w:rsidP="00A16872">
            <w:pPr>
              <w:textAlignment w:val="baseline"/>
              <w:rPr>
                <w:b/>
                <w:bCs/>
                <w:color w:val="000000" w:themeColor="text1"/>
              </w:rPr>
            </w:pPr>
            <w:r w:rsidRPr="00702DC9">
              <w:rPr>
                <w:b/>
                <w:bCs/>
                <w:color w:val="000000" w:themeColor="text1"/>
              </w:rPr>
              <w:lastRenderedPageBreak/>
              <w:t>Practice Behavior</w:t>
            </w:r>
          </w:p>
          <w:p w14:paraId="0E7608D0" w14:textId="77777777" w:rsidR="00CF47CE" w:rsidRPr="00702DC9" w:rsidRDefault="00CF47CE" w:rsidP="00A16872">
            <w:pPr>
              <w:textAlignment w:val="baseline"/>
              <w:rPr>
                <w:color w:val="000000" w:themeColor="text1"/>
              </w:rPr>
            </w:pPr>
          </w:p>
          <w:p w14:paraId="613CBF3E" w14:textId="77777777" w:rsidR="00CF47CE" w:rsidRPr="00702DC9" w:rsidRDefault="00CF47CE" w:rsidP="00A16872">
            <w:pPr>
              <w:textAlignment w:val="baseline"/>
              <w:rPr>
                <w:b/>
                <w:bCs/>
              </w:rPr>
            </w:pPr>
            <w:r w:rsidRPr="08A609C6">
              <w:rPr>
                <w:b/>
                <w:bCs/>
              </w:rPr>
              <w:t>2.1 Advocate for human rights at the individual, family, group, organizational, and community system levels</w:t>
            </w:r>
          </w:p>
          <w:p w14:paraId="7281A9C0" w14:textId="77777777" w:rsidR="00CF47CE" w:rsidRPr="00702DC9" w:rsidRDefault="00CF47CE" w:rsidP="00A16872">
            <w:pPr>
              <w:textAlignment w:val="baseline"/>
            </w:pPr>
            <w:r w:rsidRPr="08A609C6">
              <w:rPr>
                <w:b/>
                <w:bCs/>
              </w:rPr>
              <w:t xml:space="preserve"> </w:t>
            </w:r>
          </w:p>
          <w:p w14:paraId="735A3118" w14:textId="77777777" w:rsidR="00CF47CE" w:rsidRPr="00702DC9" w:rsidRDefault="00CF47CE" w:rsidP="00A16872">
            <w:pPr>
              <w:textAlignment w:val="baseline"/>
              <w:rPr>
                <w:b/>
                <w:bCs/>
              </w:rPr>
            </w:pPr>
            <w:r w:rsidRPr="08A609C6">
              <w:rPr>
                <w:b/>
                <w:bCs/>
              </w:rPr>
              <w:t>2.2 Engage in practices that advance human rights to promote social, racial, economic, and environmental justice.</w:t>
            </w:r>
          </w:p>
          <w:p w14:paraId="661A59C8" w14:textId="77777777" w:rsidR="00CF47CE" w:rsidRPr="00702DC9" w:rsidRDefault="00CF47CE" w:rsidP="00A16872">
            <w:pPr>
              <w:textAlignment w:val="baseline"/>
              <w:rPr>
                <w:color w:val="000000" w:themeColor="text1"/>
              </w:rPr>
            </w:pPr>
          </w:p>
        </w:tc>
        <w:tc>
          <w:tcPr>
            <w:tcW w:w="1604" w:type="dxa"/>
            <w:tcBorders>
              <w:top w:val="nil"/>
              <w:left w:val="nil"/>
              <w:bottom w:val="single" w:sz="6" w:space="0" w:color="auto"/>
              <w:right w:val="single" w:sz="6" w:space="0" w:color="auto"/>
            </w:tcBorders>
            <w:shd w:val="clear" w:color="auto" w:fill="auto"/>
          </w:tcPr>
          <w:p w14:paraId="1BF3356F" w14:textId="77777777" w:rsidR="00CF47CE" w:rsidRPr="00C2661B" w:rsidRDefault="00CF47CE" w:rsidP="00A16872">
            <w:pPr>
              <w:jc w:val="center"/>
              <w:textAlignment w:val="baseline"/>
              <w:rPr>
                <w:color w:val="000000" w:themeColor="text1"/>
              </w:rPr>
            </w:pPr>
          </w:p>
          <w:p w14:paraId="5C55ACC1" w14:textId="77777777" w:rsidR="00CF47CE" w:rsidRPr="00C2661B" w:rsidRDefault="00CF47CE" w:rsidP="00A16872">
            <w:pPr>
              <w:jc w:val="center"/>
              <w:textAlignment w:val="baseline"/>
              <w:rPr>
                <w:color w:val="000000" w:themeColor="text1"/>
              </w:rPr>
            </w:pPr>
          </w:p>
          <w:p w14:paraId="5DD14240" w14:textId="77777777" w:rsidR="00CF47CE" w:rsidRPr="00C2661B" w:rsidRDefault="00CF47CE" w:rsidP="00A16872">
            <w:pPr>
              <w:jc w:val="center"/>
              <w:textAlignment w:val="baseline"/>
              <w:rPr>
                <w:color w:val="000000" w:themeColor="text1"/>
              </w:rPr>
            </w:pPr>
          </w:p>
          <w:p w14:paraId="3FE77ECC" w14:textId="77777777" w:rsidR="00CF47CE" w:rsidRPr="00C2661B" w:rsidRDefault="00CF47CE" w:rsidP="00A16872">
            <w:pPr>
              <w:jc w:val="center"/>
              <w:textAlignment w:val="baseline"/>
              <w:rPr>
                <w:color w:val="000000" w:themeColor="text1"/>
              </w:rPr>
            </w:pPr>
            <w:r w:rsidRPr="00C2661B">
              <w:rPr>
                <w:color w:val="000000" w:themeColor="text1"/>
              </w:rPr>
              <w:t>K, S, V, CA</w:t>
            </w:r>
          </w:p>
          <w:p w14:paraId="2EF82104" w14:textId="77777777" w:rsidR="00CF47CE" w:rsidRPr="00C2661B" w:rsidRDefault="00CF47CE" w:rsidP="00A16872">
            <w:pPr>
              <w:jc w:val="center"/>
              <w:textAlignment w:val="baseline"/>
              <w:rPr>
                <w:color w:val="000000" w:themeColor="text1"/>
              </w:rPr>
            </w:pPr>
          </w:p>
          <w:p w14:paraId="0017662E" w14:textId="77777777" w:rsidR="00CF47CE" w:rsidRPr="00C2661B" w:rsidRDefault="00CF47CE" w:rsidP="00A16872">
            <w:pPr>
              <w:jc w:val="center"/>
              <w:textAlignment w:val="baseline"/>
              <w:rPr>
                <w:color w:val="000000" w:themeColor="text1"/>
              </w:rPr>
            </w:pPr>
          </w:p>
        </w:tc>
      </w:tr>
      <w:tr w:rsidR="00CF47CE" w:rsidRPr="00702DC9" w14:paraId="44A65F5D" w14:textId="77777777" w:rsidTr="00A16872">
        <w:tc>
          <w:tcPr>
            <w:tcW w:w="1726" w:type="dxa"/>
            <w:tcBorders>
              <w:top w:val="nil"/>
              <w:left w:val="single" w:sz="6" w:space="0" w:color="auto"/>
              <w:bottom w:val="single" w:sz="4" w:space="0" w:color="auto"/>
              <w:right w:val="single" w:sz="6" w:space="0" w:color="auto"/>
            </w:tcBorders>
            <w:shd w:val="clear" w:color="auto" w:fill="auto"/>
          </w:tcPr>
          <w:p w14:paraId="4DF63F86" w14:textId="77777777" w:rsidR="00CF47CE" w:rsidRPr="00702DC9" w:rsidRDefault="00CF47CE" w:rsidP="00A16872">
            <w:pPr>
              <w:jc w:val="center"/>
              <w:textAlignment w:val="baseline"/>
              <w:rPr>
                <w:b/>
                <w:bCs/>
                <w:color w:val="000000" w:themeColor="text1"/>
              </w:rPr>
            </w:pPr>
            <w:r w:rsidRPr="00702DC9">
              <w:rPr>
                <w:b/>
                <w:bCs/>
                <w:color w:val="000000" w:themeColor="text1"/>
              </w:rPr>
              <w:lastRenderedPageBreak/>
              <w:t>Social Work Competency</w:t>
            </w:r>
          </w:p>
        </w:tc>
        <w:tc>
          <w:tcPr>
            <w:tcW w:w="6030" w:type="dxa"/>
            <w:tcBorders>
              <w:top w:val="nil"/>
              <w:left w:val="nil"/>
              <w:bottom w:val="single" w:sz="4" w:space="0" w:color="auto"/>
              <w:right w:val="single" w:sz="6" w:space="0" w:color="auto"/>
            </w:tcBorders>
            <w:shd w:val="clear" w:color="auto" w:fill="auto"/>
          </w:tcPr>
          <w:p w14:paraId="7AEFC753" w14:textId="77777777" w:rsidR="00CF47CE" w:rsidRPr="00702DC9" w:rsidRDefault="00CF47CE" w:rsidP="00A16872">
            <w:pPr>
              <w:jc w:val="center"/>
              <w:textAlignment w:val="baseline"/>
              <w:rPr>
                <w:b/>
                <w:bCs/>
                <w:color w:val="000000" w:themeColor="text1"/>
              </w:rPr>
            </w:pPr>
            <w:r w:rsidRPr="00702DC9">
              <w:rPr>
                <w:b/>
                <w:bCs/>
                <w:color w:val="000000" w:themeColor="text1"/>
              </w:rPr>
              <w:t xml:space="preserve">Course Content </w:t>
            </w:r>
          </w:p>
          <w:p w14:paraId="5BBEBE93" w14:textId="77777777" w:rsidR="00CF47CE" w:rsidRPr="00702DC9" w:rsidRDefault="00CF47CE" w:rsidP="00A16872">
            <w:pPr>
              <w:jc w:val="center"/>
              <w:textAlignment w:val="baseline"/>
              <w:rPr>
                <w:b/>
                <w:bCs/>
                <w:color w:val="FF0000"/>
              </w:rPr>
            </w:pPr>
            <w:r w:rsidRPr="00702DC9">
              <w:rPr>
                <w:b/>
                <w:bCs/>
                <w:color w:val="000000" w:themeColor="text1"/>
              </w:rPr>
              <w:t>(Practice Behavior, Class Activities, Assignments, Readings, Podcasts, or Exams)</w:t>
            </w:r>
          </w:p>
        </w:tc>
        <w:tc>
          <w:tcPr>
            <w:tcW w:w="1604" w:type="dxa"/>
            <w:tcBorders>
              <w:top w:val="nil"/>
              <w:left w:val="nil"/>
              <w:bottom w:val="single" w:sz="4" w:space="0" w:color="auto"/>
              <w:right w:val="single" w:sz="6" w:space="0" w:color="auto"/>
            </w:tcBorders>
            <w:shd w:val="clear" w:color="auto" w:fill="auto"/>
          </w:tcPr>
          <w:p w14:paraId="3FA1FE52" w14:textId="77777777" w:rsidR="00CF47CE" w:rsidRPr="00C2661B" w:rsidRDefault="00CF47CE" w:rsidP="00A16872">
            <w:pPr>
              <w:jc w:val="center"/>
              <w:textAlignment w:val="baseline"/>
              <w:rPr>
                <w:color w:val="000000" w:themeColor="text1"/>
              </w:rPr>
            </w:pPr>
            <w:r w:rsidRPr="00C2661B">
              <w:rPr>
                <w:b/>
                <w:bCs/>
                <w:color w:val="000000" w:themeColor="text1"/>
              </w:rPr>
              <w:t>Learning Dimensions</w:t>
            </w:r>
          </w:p>
        </w:tc>
      </w:tr>
      <w:tr w:rsidR="00CF47CE" w:rsidRPr="00702DC9" w14:paraId="00BF3C8B" w14:textId="77777777" w:rsidTr="0006678D">
        <w:trPr>
          <w:trHeight w:val="3692"/>
        </w:trPr>
        <w:tc>
          <w:tcPr>
            <w:tcW w:w="1726" w:type="dxa"/>
            <w:tcBorders>
              <w:top w:val="single" w:sz="4" w:space="0" w:color="auto"/>
              <w:left w:val="single" w:sz="4" w:space="0" w:color="auto"/>
              <w:bottom w:val="single" w:sz="4" w:space="0" w:color="auto"/>
              <w:right w:val="single" w:sz="4" w:space="0" w:color="auto"/>
            </w:tcBorders>
            <w:shd w:val="clear" w:color="auto" w:fill="auto"/>
          </w:tcPr>
          <w:p w14:paraId="3DA548E1" w14:textId="77777777" w:rsidR="00CF47CE" w:rsidRPr="00702DC9" w:rsidRDefault="00CF47CE" w:rsidP="00A16872">
            <w:pPr>
              <w:textAlignment w:val="baseline"/>
              <w:rPr>
                <w:color w:val="000000" w:themeColor="text1"/>
              </w:rPr>
            </w:pPr>
          </w:p>
          <w:p w14:paraId="08E9AE44" w14:textId="77777777" w:rsidR="00CF47CE" w:rsidRDefault="00CF47CE" w:rsidP="00A16872">
            <w:pPr>
              <w:rPr>
                <w:color w:val="000000" w:themeColor="text1"/>
              </w:rPr>
            </w:pPr>
            <w:r w:rsidRPr="08A609C6">
              <w:rPr>
                <w:b/>
                <w:bCs/>
                <w:color w:val="000000" w:themeColor="text1"/>
              </w:rPr>
              <w:t xml:space="preserve">Competency #3: </w:t>
            </w:r>
            <w:r w:rsidRPr="08A609C6">
              <w:rPr>
                <w:b/>
                <w:bCs/>
              </w:rPr>
              <w:t>Engage Anti-Racism, Diversity, Equity, and Inclusion (ADEI) in Practice</w:t>
            </w:r>
          </w:p>
          <w:p w14:paraId="07CF27F8" w14:textId="77777777" w:rsidR="00CF47CE" w:rsidRPr="00702DC9" w:rsidRDefault="00CF47CE" w:rsidP="00A16872">
            <w:pPr>
              <w:jc w:val="center"/>
              <w:textAlignment w:val="baseline"/>
              <w:rPr>
                <w:b/>
                <w:bCs/>
                <w:color w:val="000000" w:themeColor="text1"/>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313D1097" w14:textId="77777777" w:rsidR="00CF47CE" w:rsidRPr="00702DC9" w:rsidRDefault="00CF47CE" w:rsidP="00A16872">
            <w:pPr>
              <w:textAlignment w:val="baseline"/>
              <w:rPr>
                <w:b/>
                <w:bCs/>
                <w:color w:val="FF0000"/>
              </w:rPr>
            </w:pPr>
          </w:p>
          <w:p w14:paraId="0EB22CE0" w14:textId="77777777" w:rsidR="00CF47CE" w:rsidRPr="00702DC9" w:rsidRDefault="00CF47CE" w:rsidP="00A16872">
            <w:pPr>
              <w:textAlignment w:val="baseline"/>
              <w:rPr>
                <w:b/>
                <w:bCs/>
                <w:color w:val="000000" w:themeColor="text1"/>
              </w:rPr>
            </w:pPr>
            <w:r w:rsidRPr="08A609C6">
              <w:rPr>
                <w:b/>
                <w:bCs/>
                <w:color w:val="000000" w:themeColor="text1"/>
              </w:rPr>
              <w:t>Practice Behavior</w:t>
            </w:r>
          </w:p>
          <w:p w14:paraId="647053CE" w14:textId="77777777" w:rsidR="00CF47CE" w:rsidRDefault="00CF47CE" w:rsidP="00A16872">
            <w:pPr>
              <w:rPr>
                <w:b/>
                <w:bCs/>
                <w:color w:val="000000" w:themeColor="text1"/>
              </w:rPr>
            </w:pPr>
          </w:p>
          <w:p w14:paraId="444BFC26" w14:textId="77777777" w:rsidR="00CF47CE" w:rsidRPr="00702DC9" w:rsidRDefault="00CF47CE" w:rsidP="00A16872">
            <w:pPr>
              <w:textAlignment w:val="baseline"/>
              <w:rPr>
                <w:b/>
                <w:bCs/>
              </w:rPr>
            </w:pPr>
            <w:r w:rsidRPr="08A609C6">
              <w:rPr>
                <w:b/>
                <w:bCs/>
              </w:rPr>
              <w:t xml:space="preserve">3.1 Demonstrate anti-racist and anti-oppressive social work practice at the individual, family, group, organizational, community, research, and policy levels; and </w:t>
            </w:r>
          </w:p>
          <w:p w14:paraId="32151060" w14:textId="77777777" w:rsidR="00CF47CE" w:rsidRPr="00702DC9" w:rsidRDefault="00CF47CE" w:rsidP="00A16872">
            <w:pPr>
              <w:textAlignment w:val="baseline"/>
            </w:pPr>
            <w:r w:rsidRPr="08A609C6">
              <w:rPr>
                <w:b/>
                <w:bCs/>
              </w:rPr>
              <w:t xml:space="preserve"> </w:t>
            </w:r>
          </w:p>
          <w:p w14:paraId="6D221328" w14:textId="77777777" w:rsidR="00CF47CE" w:rsidRPr="00702DC9" w:rsidRDefault="00CF47CE" w:rsidP="00A16872">
            <w:pPr>
              <w:textAlignment w:val="baseline"/>
            </w:pPr>
            <w:r w:rsidRPr="08A609C6">
              <w:rPr>
                <w:b/>
                <w:bCs/>
              </w:rPr>
              <w:t>3.2 Demonstrate cultural humility by applying critical reflection, self-awareness, and self-regulation to manage the influence of bias, power, privilege, and values in working with clients and constituencies, acknowledging them as experts of their own lived experiences.</w:t>
            </w:r>
          </w:p>
          <w:p w14:paraId="4F45CF08" w14:textId="77777777" w:rsidR="00CF47CE" w:rsidRPr="00702DC9" w:rsidRDefault="00CF47CE" w:rsidP="00A16872">
            <w:pPr>
              <w:pStyle w:val="NormalWeb"/>
              <w:textAlignment w:val="baseline"/>
              <w:rPr>
                <w:rFonts w:ascii="Arial" w:hAnsi="Arial" w:cs="Arial"/>
                <w:color w:val="FF0000"/>
              </w:rPr>
            </w:pPr>
            <w:r w:rsidRPr="08A609C6">
              <w:rPr>
                <w:rFonts w:ascii="Arial" w:hAnsi="Arial" w:cs="Arial"/>
                <w:color w:val="FF0000"/>
              </w:rPr>
              <w:t xml:space="preserve"> </w:t>
            </w:r>
          </w:p>
          <w:p w14:paraId="44243628" w14:textId="77777777" w:rsidR="00CF47CE" w:rsidRPr="00702DC9" w:rsidRDefault="00CF47CE" w:rsidP="00A16872">
            <w:pPr>
              <w:jc w:val="both"/>
              <w:textAlignment w:val="baseline"/>
              <w:rPr>
                <w:b/>
                <w:bCs/>
                <w:color w:val="FF0000"/>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3C3E649D" w14:textId="77777777" w:rsidR="00CF47CE" w:rsidRPr="00C2661B" w:rsidRDefault="00CF47CE" w:rsidP="00A16872">
            <w:pPr>
              <w:jc w:val="center"/>
              <w:textAlignment w:val="baseline"/>
              <w:rPr>
                <w:color w:val="000000" w:themeColor="text1"/>
              </w:rPr>
            </w:pPr>
          </w:p>
          <w:p w14:paraId="40A6AAD6" w14:textId="77777777" w:rsidR="00CF47CE" w:rsidRPr="00C2661B" w:rsidRDefault="00CF47CE" w:rsidP="00A16872">
            <w:pPr>
              <w:jc w:val="center"/>
              <w:textAlignment w:val="baseline"/>
              <w:rPr>
                <w:color w:val="000000" w:themeColor="text1"/>
              </w:rPr>
            </w:pPr>
          </w:p>
          <w:p w14:paraId="54F49860" w14:textId="77777777" w:rsidR="00CF47CE" w:rsidRPr="00C2661B" w:rsidRDefault="00CF47CE" w:rsidP="00A16872">
            <w:pPr>
              <w:jc w:val="center"/>
              <w:textAlignment w:val="baseline"/>
              <w:rPr>
                <w:color w:val="000000" w:themeColor="text1"/>
              </w:rPr>
            </w:pPr>
          </w:p>
          <w:p w14:paraId="46868366" w14:textId="77777777" w:rsidR="00CF47CE" w:rsidRPr="00C2661B" w:rsidRDefault="00CF47CE" w:rsidP="00A16872">
            <w:pPr>
              <w:jc w:val="center"/>
              <w:textAlignment w:val="baseline"/>
              <w:rPr>
                <w:color w:val="000000" w:themeColor="text1"/>
              </w:rPr>
            </w:pPr>
            <w:r w:rsidRPr="00C2661B">
              <w:rPr>
                <w:color w:val="000000" w:themeColor="text1"/>
              </w:rPr>
              <w:t>K, S, V, CA</w:t>
            </w:r>
          </w:p>
          <w:p w14:paraId="316BC8CE" w14:textId="77777777" w:rsidR="00CF47CE" w:rsidRPr="00C2661B" w:rsidRDefault="00CF47CE" w:rsidP="00A16872">
            <w:pPr>
              <w:jc w:val="center"/>
              <w:textAlignment w:val="baseline"/>
              <w:rPr>
                <w:color w:val="000000" w:themeColor="text1"/>
              </w:rPr>
            </w:pPr>
          </w:p>
          <w:p w14:paraId="0F035E21" w14:textId="77777777" w:rsidR="00CF47CE" w:rsidRPr="00C2661B" w:rsidRDefault="00CF47CE" w:rsidP="00A16872">
            <w:pPr>
              <w:jc w:val="center"/>
              <w:textAlignment w:val="baseline"/>
              <w:rPr>
                <w:color w:val="000000" w:themeColor="text1"/>
              </w:rPr>
            </w:pPr>
          </w:p>
          <w:p w14:paraId="0F3EE2EB" w14:textId="77777777" w:rsidR="00CF47CE" w:rsidRPr="00C2661B" w:rsidRDefault="00CF47CE" w:rsidP="00A16872">
            <w:pPr>
              <w:jc w:val="center"/>
              <w:textAlignment w:val="baseline"/>
              <w:rPr>
                <w:color w:val="000000" w:themeColor="text1"/>
              </w:rPr>
            </w:pPr>
          </w:p>
          <w:p w14:paraId="7A941D6C" w14:textId="77777777" w:rsidR="00CF47CE" w:rsidRPr="00C2661B" w:rsidRDefault="00CF47CE" w:rsidP="00A16872">
            <w:pPr>
              <w:jc w:val="center"/>
              <w:textAlignment w:val="baseline"/>
              <w:rPr>
                <w:color w:val="000000" w:themeColor="text1"/>
              </w:rPr>
            </w:pPr>
            <w:r w:rsidRPr="00C2661B">
              <w:rPr>
                <w:color w:val="000000" w:themeColor="text1"/>
              </w:rPr>
              <w:t>K, S, V, CA</w:t>
            </w:r>
          </w:p>
          <w:p w14:paraId="1F39A016" w14:textId="77777777" w:rsidR="00CF47CE" w:rsidRPr="00C2661B" w:rsidRDefault="00CF47CE" w:rsidP="00A16872">
            <w:pPr>
              <w:jc w:val="center"/>
              <w:textAlignment w:val="baseline"/>
              <w:rPr>
                <w:color w:val="000000" w:themeColor="text1"/>
              </w:rPr>
            </w:pPr>
          </w:p>
        </w:tc>
      </w:tr>
      <w:tr w:rsidR="00CF47CE" w:rsidRPr="00702DC9" w14:paraId="73BC2FCE" w14:textId="77777777" w:rsidTr="00A16872">
        <w:tc>
          <w:tcPr>
            <w:tcW w:w="1726" w:type="dxa"/>
            <w:tcBorders>
              <w:top w:val="single" w:sz="4" w:space="0" w:color="auto"/>
              <w:left w:val="single" w:sz="4" w:space="0" w:color="auto"/>
              <w:bottom w:val="single" w:sz="4" w:space="0" w:color="auto"/>
              <w:right w:val="single" w:sz="4" w:space="0" w:color="auto"/>
            </w:tcBorders>
            <w:shd w:val="clear" w:color="auto" w:fill="auto"/>
          </w:tcPr>
          <w:p w14:paraId="43825E16" w14:textId="77777777" w:rsidR="00CF47CE" w:rsidRPr="00702DC9" w:rsidRDefault="00CF47CE" w:rsidP="00A16872">
            <w:pPr>
              <w:adjustRightInd w:val="0"/>
              <w:rPr>
                <w:color w:val="005D7E"/>
              </w:rPr>
            </w:pPr>
            <w:r w:rsidRPr="00702DC9">
              <w:rPr>
                <w:b/>
                <w:bCs/>
                <w:color w:val="000000" w:themeColor="text1"/>
              </w:rPr>
              <w:t xml:space="preserve">Social Work Competency </w:t>
            </w:r>
          </w:p>
          <w:p w14:paraId="7B6057AB" w14:textId="77777777" w:rsidR="00CF47CE" w:rsidRPr="00702DC9" w:rsidRDefault="00CF47CE" w:rsidP="00A16872">
            <w:pPr>
              <w:jc w:val="center"/>
              <w:textAlignment w:val="baseline"/>
              <w:rPr>
                <w:color w:val="000000" w:themeColor="text1"/>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3A103315" w14:textId="77777777" w:rsidR="00CF47CE" w:rsidRPr="00702DC9" w:rsidRDefault="00CF47CE" w:rsidP="00A16872">
            <w:pPr>
              <w:jc w:val="center"/>
              <w:textAlignment w:val="baseline"/>
              <w:rPr>
                <w:b/>
                <w:bCs/>
                <w:color w:val="000000" w:themeColor="text1"/>
              </w:rPr>
            </w:pPr>
            <w:r w:rsidRPr="00702DC9">
              <w:rPr>
                <w:b/>
                <w:bCs/>
                <w:color w:val="000000" w:themeColor="text1"/>
              </w:rPr>
              <w:t>Course Content</w:t>
            </w:r>
          </w:p>
          <w:p w14:paraId="1A847F21" w14:textId="77777777" w:rsidR="00CF47CE" w:rsidRPr="00702DC9" w:rsidRDefault="00CF47CE" w:rsidP="00A16872">
            <w:pPr>
              <w:jc w:val="center"/>
              <w:textAlignment w:val="baseline"/>
              <w:rPr>
                <w:b/>
                <w:bCs/>
                <w:color w:val="FF0000"/>
              </w:rPr>
            </w:pPr>
            <w:r w:rsidRPr="00702DC9">
              <w:rPr>
                <w:b/>
                <w:bCs/>
                <w:color w:val="000000" w:themeColor="text1"/>
              </w:rPr>
              <w:t>(Practice Behavior, Class Activities, Assignments, Readings, Podcasts, or Exams)</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680DC7F0" w14:textId="77777777" w:rsidR="00CF47CE" w:rsidRPr="00C2661B" w:rsidRDefault="00CF47CE" w:rsidP="00A16872">
            <w:pPr>
              <w:jc w:val="center"/>
              <w:textAlignment w:val="baseline"/>
              <w:rPr>
                <w:color w:val="000000" w:themeColor="text1"/>
              </w:rPr>
            </w:pPr>
            <w:r w:rsidRPr="00C2661B">
              <w:rPr>
                <w:b/>
                <w:bCs/>
                <w:color w:val="000000" w:themeColor="text1"/>
              </w:rPr>
              <w:t>Learning Dimensions</w:t>
            </w:r>
          </w:p>
        </w:tc>
      </w:tr>
      <w:tr w:rsidR="00CF47CE" w:rsidRPr="00702DC9" w14:paraId="5733DBDA" w14:textId="77777777" w:rsidTr="00A16872">
        <w:tc>
          <w:tcPr>
            <w:tcW w:w="1726" w:type="dxa"/>
            <w:tcBorders>
              <w:top w:val="single" w:sz="4" w:space="0" w:color="auto"/>
              <w:left w:val="single" w:sz="4" w:space="0" w:color="auto"/>
              <w:bottom w:val="single" w:sz="4" w:space="0" w:color="auto"/>
              <w:right w:val="single" w:sz="4" w:space="0" w:color="auto"/>
            </w:tcBorders>
            <w:shd w:val="clear" w:color="auto" w:fill="auto"/>
          </w:tcPr>
          <w:p w14:paraId="1582E813" w14:textId="77777777" w:rsidR="00CF47CE" w:rsidRPr="00702DC9" w:rsidRDefault="00CF47CE" w:rsidP="00A16872">
            <w:pPr>
              <w:adjustRightInd w:val="0"/>
            </w:pPr>
            <w:r w:rsidRPr="08A609C6">
              <w:rPr>
                <w:b/>
                <w:bCs/>
                <w:color w:val="000000" w:themeColor="text1"/>
              </w:rPr>
              <w:t xml:space="preserve">Competency #4: </w:t>
            </w:r>
            <w:r w:rsidRPr="08A609C6">
              <w:rPr>
                <w:b/>
                <w:bCs/>
              </w:rPr>
              <w:t>Engage in Practice-Informed Research and Research-Informed Practice</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A0DECA7" w14:textId="77777777" w:rsidR="00CF47CE" w:rsidRPr="00702DC9" w:rsidRDefault="00CF47CE" w:rsidP="00A16872">
            <w:pPr>
              <w:textAlignment w:val="baseline"/>
              <w:rPr>
                <w:b/>
                <w:bCs/>
                <w:color w:val="FF0000"/>
              </w:rPr>
            </w:pPr>
          </w:p>
          <w:p w14:paraId="633CB502" w14:textId="77777777" w:rsidR="00CF47CE" w:rsidRPr="00702DC9" w:rsidRDefault="00CF47CE" w:rsidP="00A16872">
            <w:pPr>
              <w:textAlignment w:val="baseline"/>
              <w:rPr>
                <w:b/>
                <w:bCs/>
                <w:color w:val="000000" w:themeColor="text1"/>
              </w:rPr>
            </w:pPr>
            <w:r w:rsidRPr="08A609C6">
              <w:rPr>
                <w:b/>
                <w:bCs/>
                <w:color w:val="000000" w:themeColor="text1"/>
              </w:rPr>
              <w:t>Practice Behavior</w:t>
            </w:r>
          </w:p>
          <w:p w14:paraId="2AF8EE9C" w14:textId="77777777" w:rsidR="00CF47CE" w:rsidRDefault="00CF47CE" w:rsidP="00A16872">
            <w:pPr>
              <w:rPr>
                <w:b/>
                <w:bCs/>
              </w:rPr>
            </w:pPr>
          </w:p>
          <w:p w14:paraId="2AE6AB31" w14:textId="77777777" w:rsidR="00CF47CE" w:rsidRPr="00702DC9" w:rsidRDefault="00CF47CE" w:rsidP="00A16872">
            <w:pPr>
              <w:rPr>
                <w:b/>
                <w:bCs/>
              </w:rPr>
            </w:pPr>
            <w:r w:rsidRPr="08A609C6">
              <w:rPr>
                <w:b/>
                <w:bCs/>
              </w:rPr>
              <w:t xml:space="preserve">4.1 Apply research findings to inform and improve practice, policy, and programs; and </w:t>
            </w:r>
          </w:p>
          <w:p w14:paraId="6E424C71" w14:textId="77777777" w:rsidR="00CF47CE" w:rsidRPr="00702DC9" w:rsidRDefault="00CF47CE" w:rsidP="00A16872">
            <w:r w:rsidRPr="08A609C6">
              <w:rPr>
                <w:b/>
                <w:bCs/>
              </w:rPr>
              <w:t xml:space="preserve"> </w:t>
            </w:r>
          </w:p>
          <w:p w14:paraId="007B7C7F" w14:textId="77777777" w:rsidR="00CF47CE" w:rsidRPr="00702DC9" w:rsidRDefault="00CF47CE" w:rsidP="00A16872">
            <w:r w:rsidRPr="08A609C6">
              <w:rPr>
                <w:b/>
                <w:bCs/>
              </w:rPr>
              <w:t>4.2 Identify ethical, culturally informed, anti-racist, and anti-oppressive strategies that address inherent biases for use in quantitative and qualitative research methods to advance the purposes of social work.</w:t>
            </w:r>
          </w:p>
          <w:p w14:paraId="02C7E336" w14:textId="63BB570A" w:rsidR="00CF47CE" w:rsidRDefault="00CF47CE" w:rsidP="00A16872">
            <w:pPr>
              <w:pStyle w:val="NormalWeb"/>
              <w:rPr>
                <w:rFonts w:ascii="Arial" w:hAnsi="Arial" w:cs="Arial"/>
              </w:rPr>
            </w:pPr>
            <w:r w:rsidRPr="08A609C6">
              <w:rPr>
                <w:rFonts w:ascii="Arial" w:hAnsi="Arial" w:cs="Arial"/>
                <w:b/>
                <w:bCs/>
              </w:rPr>
              <w:t xml:space="preserve">Assignment: </w:t>
            </w:r>
            <w:r w:rsidRPr="08A609C6">
              <w:rPr>
                <w:rFonts w:ascii="Arial" w:hAnsi="Arial" w:cs="Arial"/>
              </w:rPr>
              <w:t>Mid-Term progress report, Final Field evaluation</w:t>
            </w:r>
          </w:p>
          <w:p w14:paraId="496446AA" w14:textId="77777777" w:rsidR="00CF47CE" w:rsidRPr="00702DC9" w:rsidRDefault="00CF47CE" w:rsidP="00A16872">
            <w:pPr>
              <w:pStyle w:val="NormalWeb"/>
              <w:rPr>
                <w:rFonts w:ascii="Arial" w:hAnsi="Arial" w:cs="Arial"/>
                <w:color w:val="FF0000"/>
              </w:rPr>
            </w:pPr>
            <w:r w:rsidRPr="00702DC9">
              <w:rPr>
                <w:rFonts w:ascii="Arial" w:hAnsi="Arial" w:cs="Arial"/>
                <w:b/>
                <w:bCs/>
                <w:color w:val="000000" w:themeColor="text1"/>
              </w:rPr>
              <w:t xml:space="preserve">Practice Behavior: </w:t>
            </w:r>
            <w:r w:rsidRPr="00702DC9">
              <w:rPr>
                <w:rFonts w:ascii="Arial" w:hAnsi="Arial" w:cs="Arial"/>
                <w:color w:val="000000" w:themeColor="text1"/>
              </w:rPr>
              <w:t>Demonstrated in the Field Practicum; Evaluated in the Field practicum evaluation process</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26F7BC82" w14:textId="77777777" w:rsidR="00CF47CE" w:rsidRPr="00C2661B" w:rsidRDefault="00CF47CE" w:rsidP="00A16872">
            <w:pPr>
              <w:jc w:val="center"/>
              <w:textAlignment w:val="baseline"/>
              <w:rPr>
                <w:color w:val="000000" w:themeColor="text1"/>
              </w:rPr>
            </w:pPr>
          </w:p>
          <w:p w14:paraId="09077C0E" w14:textId="77777777" w:rsidR="00CF47CE" w:rsidRPr="00C2661B" w:rsidRDefault="00CF47CE" w:rsidP="00A16872">
            <w:pPr>
              <w:jc w:val="center"/>
              <w:textAlignment w:val="baseline"/>
              <w:rPr>
                <w:color w:val="000000" w:themeColor="text1"/>
              </w:rPr>
            </w:pPr>
          </w:p>
          <w:p w14:paraId="7F2EDABB" w14:textId="77777777" w:rsidR="00CF47CE" w:rsidRPr="00C2661B" w:rsidRDefault="00CF47CE" w:rsidP="00A16872">
            <w:pPr>
              <w:jc w:val="center"/>
              <w:textAlignment w:val="baseline"/>
              <w:rPr>
                <w:color w:val="000000" w:themeColor="text1"/>
              </w:rPr>
            </w:pPr>
          </w:p>
          <w:p w14:paraId="438A3A3C" w14:textId="77777777" w:rsidR="00CF47CE" w:rsidRPr="00C2661B" w:rsidRDefault="00CF47CE" w:rsidP="00A16872">
            <w:pPr>
              <w:jc w:val="center"/>
              <w:textAlignment w:val="baseline"/>
              <w:rPr>
                <w:color w:val="000000" w:themeColor="text1"/>
              </w:rPr>
            </w:pPr>
            <w:r w:rsidRPr="00C2661B">
              <w:rPr>
                <w:color w:val="000000" w:themeColor="text1"/>
              </w:rPr>
              <w:t>K, S</w:t>
            </w:r>
          </w:p>
          <w:p w14:paraId="28E8E4D8" w14:textId="77777777" w:rsidR="00CF47CE" w:rsidRPr="00C2661B" w:rsidRDefault="00CF47CE" w:rsidP="00A16872">
            <w:pPr>
              <w:jc w:val="center"/>
              <w:textAlignment w:val="baseline"/>
              <w:rPr>
                <w:color w:val="000000" w:themeColor="text1"/>
              </w:rPr>
            </w:pPr>
          </w:p>
          <w:p w14:paraId="099FEC2B" w14:textId="77777777" w:rsidR="00CF47CE" w:rsidRPr="00C2661B" w:rsidRDefault="00CF47CE" w:rsidP="00A16872">
            <w:pPr>
              <w:textAlignment w:val="baseline"/>
              <w:rPr>
                <w:color w:val="000000" w:themeColor="text1"/>
              </w:rPr>
            </w:pPr>
          </w:p>
        </w:tc>
      </w:tr>
      <w:tr w:rsidR="00CF47CE" w:rsidRPr="00702DC9" w14:paraId="2BFFD397" w14:textId="77777777" w:rsidTr="00A16872">
        <w:tc>
          <w:tcPr>
            <w:tcW w:w="1726" w:type="dxa"/>
            <w:tcBorders>
              <w:top w:val="single" w:sz="4" w:space="0" w:color="auto"/>
              <w:left w:val="single" w:sz="4" w:space="0" w:color="auto"/>
              <w:bottom w:val="single" w:sz="4" w:space="0" w:color="auto"/>
              <w:right w:val="single" w:sz="4" w:space="0" w:color="auto"/>
            </w:tcBorders>
            <w:shd w:val="clear" w:color="auto" w:fill="auto"/>
          </w:tcPr>
          <w:p w14:paraId="7B8616CE" w14:textId="77777777" w:rsidR="00CF47CE" w:rsidRPr="00702DC9" w:rsidRDefault="00CF47CE" w:rsidP="00A16872">
            <w:pPr>
              <w:jc w:val="center"/>
              <w:textAlignment w:val="baseline"/>
              <w:rPr>
                <w:color w:val="000000" w:themeColor="text1"/>
              </w:rPr>
            </w:pPr>
            <w:r w:rsidRPr="00702DC9">
              <w:rPr>
                <w:b/>
                <w:bCs/>
                <w:color w:val="000000" w:themeColor="text1"/>
              </w:rPr>
              <w:t>Social Work Competency</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225CA28" w14:textId="77777777" w:rsidR="00CF47CE" w:rsidRPr="00702DC9" w:rsidRDefault="00CF47CE" w:rsidP="00A16872">
            <w:pPr>
              <w:jc w:val="center"/>
              <w:textAlignment w:val="baseline"/>
              <w:rPr>
                <w:b/>
                <w:bCs/>
                <w:color w:val="000000" w:themeColor="text1"/>
              </w:rPr>
            </w:pPr>
            <w:r w:rsidRPr="00702DC9">
              <w:rPr>
                <w:b/>
                <w:bCs/>
                <w:color w:val="000000" w:themeColor="text1"/>
              </w:rPr>
              <w:t>Course Content</w:t>
            </w:r>
          </w:p>
          <w:p w14:paraId="5EC93AF8" w14:textId="77777777" w:rsidR="00CF47CE" w:rsidRPr="00702DC9" w:rsidRDefault="00CF47CE" w:rsidP="00A16872">
            <w:pPr>
              <w:jc w:val="center"/>
              <w:textAlignment w:val="baseline"/>
              <w:rPr>
                <w:b/>
                <w:bCs/>
                <w:color w:val="FF0000"/>
              </w:rPr>
            </w:pPr>
            <w:r w:rsidRPr="00702DC9">
              <w:rPr>
                <w:b/>
                <w:bCs/>
                <w:color w:val="000000" w:themeColor="text1"/>
              </w:rPr>
              <w:t xml:space="preserve">(Practice Behavior, Class Activities, Assignments, </w:t>
            </w:r>
            <w:r w:rsidRPr="00702DC9">
              <w:rPr>
                <w:b/>
                <w:bCs/>
                <w:color w:val="000000" w:themeColor="text1"/>
              </w:rPr>
              <w:lastRenderedPageBreak/>
              <w:t>Readings, Podcasts, or Exams)</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68E81F26" w14:textId="77777777" w:rsidR="00CF47CE" w:rsidRPr="00702DC9" w:rsidRDefault="00CF47CE" w:rsidP="00A16872">
            <w:pPr>
              <w:jc w:val="center"/>
              <w:textAlignment w:val="baseline"/>
              <w:rPr>
                <w:color w:val="000000" w:themeColor="text1"/>
              </w:rPr>
            </w:pPr>
            <w:r w:rsidRPr="00702DC9">
              <w:rPr>
                <w:b/>
                <w:bCs/>
                <w:color w:val="000000" w:themeColor="text1"/>
              </w:rPr>
              <w:lastRenderedPageBreak/>
              <w:t>Learning Dimensions</w:t>
            </w:r>
          </w:p>
        </w:tc>
      </w:tr>
      <w:tr w:rsidR="00CF47CE" w:rsidRPr="00702DC9" w14:paraId="2D0BEB56" w14:textId="77777777" w:rsidTr="00A16872">
        <w:tc>
          <w:tcPr>
            <w:tcW w:w="1726" w:type="dxa"/>
            <w:tcBorders>
              <w:top w:val="single" w:sz="4" w:space="0" w:color="auto"/>
              <w:left w:val="single" w:sz="4" w:space="0" w:color="auto"/>
              <w:bottom w:val="single" w:sz="4" w:space="0" w:color="auto"/>
              <w:right w:val="single" w:sz="4" w:space="0" w:color="auto"/>
            </w:tcBorders>
            <w:shd w:val="clear" w:color="auto" w:fill="auto"/>
          </w:tcPr>
          <w:p w14:paraId="10651915" w14:textId="77777777" w:rsidR="00CF47CE" w:rsidRPr="00702DC9" w:rsidRDefault="00CF47CE" w:rsidP="00A16872">
            <w:pPr>
              <w:adjustRightInd w:val="0"/>
              <w:rPr>
                <w:b/>
                <w:bCs/>
                <w:color w:val="000000" w:themeColor="text1"/>
              </w:rPr>
            </w:pPr>
            <w:r w:rsidRPr="00702DC9">
              <w:rPr>
                <w:b/>
                <w:bCs/>
                <w:color w:val="000000" w:themeColor="text1"/>
              </w:rPr>
              <w:t>Competency #5: Engage in Policy Practice</w:t>
            </w:r>
          </w:p>
          <w:p w14:paraId="117FEA36" w14:textId="77777777" w:rsidR="00CF47CE" w:rsidRPr="00702DC9" w:rsidRDefault="00CF47CE" w:rsidP="00A16872">
            <w:pPr>
              <w:textAlignment w:val="baseline"/>
              <w:rPr>
                <w:color w:val="000000" w:themeColor="text1"/>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348DA34" w14:textId="77777777" w:rsidR="00CF47CE" w:rsidRPr="00702DC9" w:rsidRDefault="00CF47CE" w:rsidP="00A16872">
            <w:pPr>
              <w:textAlignment w:val="baseline"/>
              <w:rPr>
                <w:b/>
                <w:bCs/>
                <w:color w:val="FF0000"/>
              </w:rPr>
            </w:pPr>
          </w:p>
          <w:p w14:paraId="4CE7ECC2" w14:textId="77777777" w:rsidR="00CF47CE" w:rsidRPr="00702DC9" w:rsidRDefault="00CF47CE" w:rsidP="00A16872">
            <w:pPr>
              <w:textAlignment w:val="baseline"/>
              <w:rPr>
                <w:b/>
                <w:bCs/>
                <w:color w:val="000000" w:themeColor="text1"/>
              </w:rPr>
            </w:pPr>
            <w:r w:rsidRPr="08A609C6">
              <w:rPr>
                <w:b/>
                <w:bCs/>
                <w:color w:val="000000" w:themeColor="text1"/>
              </w:rPr>
              <w:t>Practice Behavior</w:t>
            </w:r>
          </w:p>
          <w:p w14:paraId="7872AFA8" w14:textId="77777777" w:rsidR="00CF47CE" w:rsidRDefault="00CF47CE" w:rsidP="00A16872">
            <w:pPr>
              <w:rPr>
                <w:b/>
                <w:bCs/>
                <w:color w:val="000000" w:themeColor="text1"/>
              </w:rPr>
            </w:pPr>
          </w:p>
          <w:p w14:paraId="62C9B06C" w14:textId="77777777" w:rsidR="00CF47CE" w:rsidRPr="00702DC9" w:rsidRDefault="00CF47CE" w:rsidP="00A16872">
            <w:pPr>
              <w:rPr>
                <w:b/>
                <w:bCs/>
              </w:rPr>
            </w:pPr>
            <w:r w:rsidRPr="08A609C6">
              <w:rPr>
                <w:b/>
                <w:bCs/>
              </w:rPr>
              <w:t xml:space="preserve">5.1 Use social justice, anti-racist, and anti-oppressive lenses to assess how social welfare policies affect the delivery of and access to social </w:t>
            </w:r>
            <w:proofErr w:type="gramStart"/>
            <w:r w:rsidRPr="08A609C6">
              <w:rPr>
                <w:b/>
                <w:bCs/>
              </w:rPr>
              <w:t>services</w:t>
            </w:r>
            <w:proofErr w:type="gramEnd"/>
          </w:p>
          <w:p w14:paraId="6E820AC1" w14:textId="77777777" w:rsidR="00CF47CE" w:rsidRPr="00702DC9" w:rsidRDefault="00CF47CE" w:rsidP="00A16872">
            <w:r w:rsidRPr="08A609C6">
              <w:rPr>
                <w:b/>
                <w:bCs/>
              </w:rPr>
              <w:t xml:space="preserve"> </w:t>
            </w:r>
          </w:p>
          <w:p w14:paraId="0DE3810F" w14:textId="77777777" w:rsidR="00CF47CE" w:rsidRPr="00702DC9" w:rsidRDefault="00CF47CE" w:rsidP="00A16872">
            <w:r w:rsidRPr="08A609C6">
              <w:rPr>
                <w:b/>
                <w:bCs/>
              </w:rPr>
              <w:t>5.2 Apply critical thinking to analyze, formulate, and advocate for policies that advance human rights and social, racial, economic, and environmental justice.</w:t>
            </w:r>
          </w:p>
          <w:p w14:paraId="105AAB3A" w14:textId="6D99208D" w:rsidR="00CF47CE" w:rsidRDefault="00CF47CE" w:rsidP="00A16872">
            <w:pPr>
              <w:pStyle w:val="NormalWeb"/>
              <w:rPr>
                <w:rFonts w:ascii="Arial" w:hAnsi="Arial" w:cs="Arial"/>
              </w:rPr>
            </w:pPr>
            <w:r w:rsidRPr="08A609C6">
              <w:rPr>
                <w:rFonts w:ascii="Arial" w:hAnsi="Arial" w:cs="Arial"/>
                <w:b/>
                <w:bCs/>
              </w:rPr>
              <w:t xml:space="preserve">Assignment: </w:t>
            </w:r>
            <w:r w:rsidRPr="08A609C6">
              <w:rPr>
                <w:rFonts w:ascii="Arial" w:hAnsi="Arial" w:cs="Arial"/>
              </w:rPr>
              <w:t>Complete the WI Mandated Reporter training</w:t>
            </w:r>
          </w:p>
          <w:p w14:paraId="01678DAA" w14:textId="77777777" w:rsidR="00CF47CE" w:rsidRPr="00702DC9" w:rsidRDefault="00CF47CE" w:rsidP="00A16872">
            <w:pPr>
              <w:textAlignment w:val="baseline"/>
              <w:rPr>
                <w:b/>
                <w:bCs/>
                <w:color w:val="FF0000"/>
              </w:rPr>
            </w:pPr>
            <w:r w:rsidRPr="00702DC9">
              <w:rPr>
                <w:b/>
                <w:bCs/>
                <w:color w:val="000000" w:themeColor="text1"/>
              </w:rPr>
              <w:t xml:space="preserve">Practice Behavior: </w:t>
            </w:r>
            <w:r w:rsidRPr="00702DC9">
              <w:rPr>
                <w:color w:val="000000" w:themeColor="text1"/>
              </w:rPr>
              <w:t>Demonstrated in all aspects of the Field Practicum and infused in field seminar content; Evaluated in the Field practicum evaluation process</w:t>
            </w:r>
            <w:r w:rsidRPr="00702DC9">
              <w:rPr>
                <w:b/>
                <w:bCs/>
                <w:color w:val="FF0000"/>
              </w:rPr>
              <w:t xml:space="preserve"> </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7CB27212" w14:textId="77777777" w:rsidR="00CF47CE" w:rsidRPr="00C2661B" w:rsidRDefault="00CF47CE" w:rsidP="00A16872">
            <w:pPr>
              <w:jc w:val="center"/>
              <w:textAlignment w:val="baseline"/>
              <w:rPr>
                <w:color w:val="000000" w:themeColor="text1"/>
              </w:rPr>
            </w:pPr>
          </w:p>
          <w:p w14:paraId="64CF0909" w14:textId="77777777" w:rsidR="00CF47CE" w:rsidRPr="00C2661B" w:rsidRDefault="00CF47CE" w:rsidP="00A16872">
            <w:pPr>
              <w:jc w:val="center"/>
              <w:textAlignment w:val="baseline"/>
              <w:rPr>
                <w:color w:val="000000" w:themeColor="text1"/>
              </w:rPr>
            </w:pPr>
          </w:p>
          <w:p w14:paraId="759A843E" w14:textId="77777777" w:rsidR="00CF47CE" w:rsidRPr="00C2661B" w:rsidRDefault="00CF47CE" w:rsidP="00A16872">
            <w:pPr>
              <w:jc w:val="center"/>
              <w:textAlignment w:val="baseline"/>
              <w:rPr>
                <w:color w:val="000000" w:themeColor="text1"/>
              </w:rPr>
            </w:pPr>
          </w:p>
          <w:p w14:paraId="43D046E5" w14:textId="77777777" w:rsidR="00CF47CE" w:rsidRPr="00C2661B" w:rsidRDefault="00CF47CE" w:rsidP="00A16872">
            <w:pPr>
              <w:jc w:val="center"/>
              <w:textAlignment w:val="baseline"/>
              <w:rPr>
                <w:color w:val="000000" w:themeColor="text1"/>
              </w:rPr>
            </w:pPr>
            <w:r w:rsidRPr="00C2661B">
              <w:rPr>
                <w:color w:val="000000" w:themeColor="text1"/>
              </w:rPr>
              <w:t>K, S, V, CA</w:t>
            </w:r>
          </w:p>
          <w:p w14:paraId="283C8926" w14:textId="77777777" w:rsidR="00CF47CE" w:rsidRPr="00C2661B" w:rsidRDefault="00CF47CE" w:rsidP="00A16872">
            <w:pPr>
              <w:jc w:val="center"/>
              <w:textAlignment w:val="baseline"/>
              <w:rPr>
                <w:color w:val="000000" w:themeColor="text1"/>
              </w:rPr>
            </w:pPr>
          </w:p>
          <w:p w14:paraId="356634FF" w14:textId="77777777" w:rsidR="00CF47CE" w:rsidRPr="00C2661B" w:rsidRDefault="00CF47CE" w:rsidP="00A16872">
            <w:pPr>
              <w:jc w:val="center"/>
              <w:textAlignment w:val="baseline"/>
              <w:rPr>
                <w:color w:val="000000" w:themeColor="text1"/>
              </w:rPr>
            </w:pPr>
          </w:p>
        </w:tc>
      </w:tr>
      <w:tr w:rsidR="00CF47CE" w:rsidRPr="00702DC9" w14:paraId="7D26FF5C" w14:textId="77777777" w:rsidTr="00A16872">
        <w:tc>
          <w:tcPr>
            <w:tcW w:w="1726" w:type="dxa"/>
            <w:tcBorders>
              <w:top w:val="single" w:sz="4" w:space="0" w:color="auto"/>
              <w:left w:val="single" w:sz="4" w:space="0" w:color="auto"/>
              <w:bottom w:val="single" w:sz="4" w:space="0" w:color="auto"/>
              <w:right w:val="single" w:sz="4" w:space="0" w:color="auto"/>
            </w:tcBorders>
            <w:shd w:val="clear" w:color="auto" w:fill="auto"/>
          </w:tcPr>
          <w:p w14:paraId="3D500DC5" w14:textId="77777777" w:rsidR="00CF47CE" w:rsidRPr="00702DC9" w:rsidRDefault="00CF47CE" w:rsidP="00A16872">
            <w:pPr>
              <w:textAlignment w:val="baseline"/>
              <w:rPr>
                <w:b/>
                <w:bCs/>
                <w:color w:val="000000" w:themeColor="text1"/>
              </w:rPr>
            </w:pPr>
            <w:r w:rsidRPr="00702DC9">
              <w:rPr>
                <w:b/>
                <w:bCs/>
                <w:color w:val="000000" w:themeColor="text1"/>
              </w:rPr>
              <w:t>Social Work Competency</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32D1C01" w14:textId="77777777" w:rsidR="00CF47CE" w:rsidRPr="00702DC9" w:rsidRDefault="00CF47CE" w:rsidP="00A16872">
            <w:pPr>
              <w:jc w:val="center"/>
              <w:textAlignment w:val="baseline"/>
              <w:rPr>
                <w:b/>
                <w:bCs/>
                <w:color w:val="000000" w:themeColor="text1"/>
              </w:rPr>
            </w:pPr>
            <w:r w:rsidRPr="00702DC9">
              <w:rPr>
                <w:b/>
                <w:bCs/>
                <w:color w:val="000000" w:themeColor="text1"/>
              </w:rPr>
              <w:t>Course Content</w:t>
            </w:r>
          </w:p>
          <w:p w14:paraId="3498193F" w14:textId="77777777" w:rsidR="00CF47CE" w:rsidRPr="00702DC9" w:rsidRDefault="00CF47CE" w:rsidP="00A16872">
            <w:pPr>
              <w:jc w:val="center"/>
              <w:textAlignment w:val="baseline"/>
              <w:rPr>
                <w:b/>
                <w:bCs/>
                <w:color w:val="FF0000"/>
              </w:rPr>
            </w:pPr>
            <w:r w:rsidRPr="00702DC9">
              <w:rPr>
                <w:b/>
                <w:bCs/>
                <w:color w:val="000000" w:themeColor="text1"/>
              </w:rPr>
              <w:t>(Practice Behavior, Class Activities, Assignments, Readings, Podcasts, or Exams)</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4A0D5948" w14:textId="77777777" w:rsidR="00CF47CE" w:rsidRPr="00C2661B" w:rsidRDefault="00CF47CE" w:rsidP="00A16872">
            <w:pPr>
              <w:jc w:val="center"/>
              <w:textAlignment w:val="baseline"/>
              <w:rPr>
                <w:color w:val="000000" w:themeColor="text1"/>
              </w:rPr>
            </w:pPr>
            <w:r w:rsidRPr="00C2661B">
              <w:rPr>
                <w:b/>
                <w:bCs/>
                <w:color w:val="000000" w:themeColor="text1"/>
              </w:rPr>
              <w:t>Learning Dimensions</w:t>
            </w:r>
          </w:p>
        </w:tc>
      </w:tr>
      <w:tr w:rsidR="00CF47CE" w:rsidRPr="00702DC9" w14:paraId="7319E9A2" w14:textId="77777777" w:rsidTr="00A16872">
        <w:trPr>
          <w:trHeight w:val="3743"/>
        </w:trPr>
        <w:tc>
          <w:tcPr>
            <w:tcW w:w="1726" w:type="dxa"/>
            <w:tcBorders>
              <w:top w:val="single" w:sz="4" w:space="0" w:color="auto"/>
              <w:left w:val="single" w:sz="4" w:space="0" w:color="auto"/>
              <w:bottom w:val="single" w:sz="4" w:space="0" w:color="auto"/>
              <w:right w:val="single" w:sz="4" w:space="0" w:color="auto"/>
            </w:tcBorders>
            <w:shd w:val="clear" w:color="auto" w:fill="auto"/>
          </w:tcPr>
          <w:p w14:paraId="5C1F7551" w14:textId="77777777" w:rsidR="00CF47CE" w:rsidRPr="00702DC9" w:rsidRDefault="00CF47CE" w:rsidP="00A16872">
            <w:pPr>
              <w:adjustRightInd w:val="0"/>
            </w:pPr>
            <w:r w:rsidRPr="08A609C6">
              <w:rPr>
                <w:b/>
                <w:bCs/>
                <w:color w:val="000000" w:themeColor="text1"/>
              </w:rPr>
              <w:t xml:space="preserve">Competency #6: </w:t>
            </w:r>
            <w:r w:rsidRPr="08A609C6">
              <w:rPr>
                <w:b/>
                <w:bCs/>
              </w:rPr>
              <w:t>Engage with Individuals, Families, Groups, Organizations, and Communities</w:t>
            </w:r>
          </w:p>
          <w:p w14:paraId="3DE478DF" w14:textId="77777777" w:rsidR="00CF47CE" w:rsidRPr="00702DC9" w:rsidRDefault="00CF47CE" w:rsidP="00A16872">
            <w:pPr>
              <w:adjustRightInd w:val="0"/>
              <w:rPr>
                <w:b/>
                <w:bCs/>
                <w:color w:val="000000" w:themeColor="text1"/>
              </w:rPr>
            </w:pPr>
          </w:p>
          <w:p w14:paraId="00FDD1B1" w14:textId="77777777" w:rsidR="00CF47CE" w:rsidRPr="00702DC9" w:rsidRDefault="00CF47CE" w:rsidP="00A16872">
            <w:pPr>
              <w:textAlignment w:val="baseline"/>
              <w:rPr>
                <w:b/>
                <w:bCs/>
                <w:color w:val="000000" w:themeColor="text1"/>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24621C24" w14:textId="77777777" w:rsidR="00CF47CE" w:rsidRPr="00702DC9" w:rsidRDefault="00CF47CE" w:rsidP="00A16872">
            <w:pPr>
              <w:textAlignment w:val="baseline"/>
              <w:rPr>
                <w:b/>
                <w:bCs/>
                <w:color w:val="FF0000"/>
              </w:rPr>
            </w:pPr>
          </w:p>
          <w:p w14:paraId="62DE4454" w14:textId="77777777" w:rsidR="00CF47CE" w:rsidRPr="00702DC9" w:rsidRDefault="00CF47CE" w:rsidP="00A16872">
            <w:pPr>
              <w:textAlignment w:val="baseline"/>
              <w:rPr>
                <w:b/>
                <w:bCs/>
                <w:color w:val="000000" w:themeColor="text1"/>
              </w:rPr>
            </w:pPr>
            <w:r w:rsidRPr="08A609C6">
              <w:rPr>
                <w:b/>
                <w:bCs/>
                <w:color w:val="000000" w:themeColor="text1"/>
              </w:rPr>
              <w:t>Practice Behavior</w:t>
            </w:r>
          </w:p>
          <w:p w14:paraId="03F03927" w14:textId="77777777" w:rsidR="00CF47CE" w:rsidRDefault="00CF47CE" w:rsidP="00A16872">
            <w:pPr>
              <w:rPr>
                <w:b/>
                <w:bCs/>
                <w:color w:val="000000" w:themeColor="text1"/>
              </w:rPr>
            </w:pPr>
          </w:p>
          <w:p w14:paraId="31CD34E2" w14:textId="77777777" w:rsidR="00CF47CE" w:rsidRDefault="00CF47CE" w:rsidP="00A16872">
            <w:pPr>
              <w:rPr>
                <w:b/>
                <w:bCs/>
              </w:rPr>
            </w:pPr>
            <w:r w:rsidRPr="08A609C6">
              <w:rPr>
                <w:b/>
                <w:bCs/>
              </w:rPr>
              <w:t xml:space="preserve">6.1 Apply knowledge of human behavior and person-in-environment, as well as interprofessional conceptual frameworks, to engage with clients and constituencies; and </w:t>
            </w:r>
          </w:p>
          <w:p w14:paraId="28727FEB" w14:textId="77777777" w:rsidR="00CF47CE" w:rsidRDefault="00CF47CE" w:rsidP="00A16872">
            <w:r w:rsidRPr="08A609C6">
              <w:rPr>
                <w:b/>
                <w:bCs/>
              </w:rPr>
              <w:t xml:space="preserve"> </w:t>
            </w:r>
          </w:p>
          <w:p w14:paraId="27E236FE" w14:textId="2A9E7E92" w:rsidR="00CF47CE" w:rsidRDefault="00CF47CE" w:rsidP="0006678D">
            <w:r w:rsidRPr="08A609C6">
              <w:rPr>
                <w:b/>
                <w:bCs/>
              </w:rPr>
              <w:t>6.2 Use empathy, reflection, and interpersonal skills to engage in culturally responsive practice with clients and constituencies.</w:t>
            </w:r>
          </w:p>
          <w:p w14:paraId="2248F173" w14:textId="32DA0485" w:rsidR="00CF47CE" w:rsidRDefault="00CF47CE" w:rsidP="00A16872">
            <w:pPr>
              <w:pStyle w:val="NormalWeb"/>
              <w:rPr>
                <w:rFonts w:ascii="Arial" w:hAnsi="Arial" w:cs="Arial"/>
                <w:b/>
                <w:bCs/>
              </w:rPr>
            </w:pPr>
            <w:r w:rsidRPr="08A609C6">
              <w:rPr>
                <w:rFonts w:ascii="Arial" w:hAnsi="Arial" w:cs="Arial"/>
                <w:b/>
                <w:bCs/>
              </w:rPr>
              <w:t>Assignment: Intake/social History written report</w:t>
            </w:r>
          </w:p>
          <w:p w14:paraId="6363901B" w14:textId="77777777" w:rsidR="00CF47CE" w:rsidRPr="00702DC9" w:rsidRDefault="00CF47CE" w:rsidP="00A16872">
            <w:pPr>
              <w:textAlignment w:val="baseline"/>
              <w:rPr>
                <w:b/>
                <w:bCs/>
                <w:color w:val="FF0000"/>
              </w:rPr>
            </w:pPr>
            <w:r w:rsidRPr="00702DC9">
              <w:rPr>
                <w:b/>
                <w:bCs/>
                <w:color w:val="000000" w:themeColor="text1"/>
              </w:rPr>
              <w:t xml:space="preserve">Practice Behavior: </w:t>
            </w:r>
            <w:r w:rsidRPr="00702DC9">
              <w:rPr>
                <w:color w:val="000000" w:themeColor="text1"/>
              </w:rPr>
              <w:t>Demonstrated in all aspects of the Field Practicum and infused in field seminar content; Evaluated in the Field practicum evaluation process</w:t>
            </w:r>
            <w:r w:rsidRPr="00702DC9">
              <w:rPr>
                <w:b/>
                <w:bCs/>
                <w:color w:val="FF0000"/>
              </w:rPr>
              <w:t xml:space="preserve"> </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7D9C5903" w14:textId="77777777" w:rsidR="00CF47CE" w:rsidRPr="00C2661B" w:rsidRDefault="00CF47CE" w:rsidP="00A16872">
            <w:pPr>
              <w:jc w:val="center"/>
              <w:textAlignment w:val="baseline"/>
              <w:rPr>
                <w:color w:val="000000" w:themeColor="text1"/>
              </w:rPr>
            </w:pPr>
          </w:p>
          <w:p w14:paraId="720FB5EF" w14:textId="77777777" w:rsidR="00CF47CE" w:rsidRPr="00C2661B" w:rsidRDefault="00CF47CE" w:rsidP="00A16872">
            <w:pPr>
              <w:jc w:val="center"/>
              <w:textAlignment w:val="baseline"/>
              <w:rPr>
                <w:color w:val="000000" w:themeColor="text1"/>
              </w:rPr>
            </w:pPr>
          </w:p>
          <w:p w14:paraId="5FC376C0" w14:textId="77777777" w:rsidR="00CF47CE" w:rsidRPr="00C2661B" w:rsidRDefault="00CF47CE" w:rsidP="00A16872">
            <w:pPr>
              <w:jc w:val="center"/>
              <w:textAlignment w:val="baseline"/>
              <w:rPr>
                <w:color w:val="000000" w:themeColor="text1"/>
              </w:rPr>
            </w:pPr>
          </w:p>
          <w:p w14:paraId="68AF975D" w14:textId="77777777" w:rsidR="00CF47CE" w:rsidRPr="00C2661B" w:rsidRDefault="00CF47CE" w:rsidP="00A16872">
            <w:pPr>
              <w:jc w:val="center"/>
              <w:textAlignment w:val="baseline"/>
              <w:rPr>
                <w:color w:val="000000" w:themeColor="text1"/>
              </w:rPr>
            </w:pPr>
            <w:r w:rsidRPr="00C2661B">
              <w:rPr>
                <w:color w:val="000000" w:themeColor="text1"/>
              </w:rPr>
              <w:t>K, S, CA</w:t>
            </w:r>
          </w:p>
          <w:p w14:paraId="334EAF0A" w14:textId="77777777" w:rsidR="00CF47CE" w:rsidRPr="00C2661B" w:rsidRDefault="00CF47CE" w:rsidP="00A16872">
            <w:pPr>
              <w:jc w:val="center"/>
              <w:textAlignment w:val="baseline"/>
              <w:rPr>
                <w:color w:val="000000" w:themeColor="text1"/>
              </w:rPr>
            </w:pPr>
          </w:p>
          <w:p w14:paraId="6C9DEDD1" w14:textId="77777777" w:rsidR="00CF47CE" w:rsidRPr="00C2661B" w:rsidRDefault="00CF47CE" w:rsidP="00A16872">
            <w:pPr>
              <w:jc w:val="center"/>
              <w:textAlignment w:val="baseline"/>
              <w:rPr>
                <w:color w:val="000000" w:themeColor="text1"/>
              </w:rPr>
            </w:pPr>
          </w:p>
          <w:p w14:paraId="01B96D4E" w14:textId="77777777" w:rsidR="00CF47CE" w:rsidRPr="00C2661B" w:rsidRDefault="00CF47CE" w:rsidP="00A16872">
            <w:pPr>
              <w:jc w:val="center"/>
              <w:textAlignment w:val="baseline"/>
              <w:rPr>
                <w:color w:val="000000" w:themeColor="text1"/>
              </w:rPr>
            </w:pPr>
          </w:p>
          <w:p w14:paraId="41A2FEE9" w14:textId="77777777" w:rsidR="00CF47CE" w:rsidRPr="00C2661B" w:rsidRDefault="00CF47CE" w:rsidP="00A16872">
            <w:pPr>
              <w:jc w:val="center"/>
              <w:textAlignment w:val="baseline"/>
              <w:rPr>
                <w:color w:val="000000" w:themeColor="text1"/>
              </w:rPr>
            </w:pPr>
          </w:p>
          <w:p w14:paraId="251A059E" w14:textId="77777777" w:rsidR="00CF47CE" w:rsidRPr="00C2661B" w:rsidRDefault="00CF47CE" w:rsidP="00A16872">
            <w:pPr>
              <w:jc w:val="center"/>
              <w:textAlignment w:val="baseline"/>
              <w:rPr>
                <w:color w:val="000000" w:themeColor="text1"/>
              </w:rPr>
            </w:pPr>
            <w:r w:rsidRPr="00C2661B">
              <w:rPr>
                <w:color w:val="000000" w:themeColor="text1"/>
              </w:rPr>
              <w:t>S, V</w:t>
            </w:r>
          </w:p>
          <w:p w14:paraId="72564820" w14:textId="77777777" w:rsidR="00CF47CE" w:rsidRPr="00C2661B" w:rsidRDefault="00CF47CE" w:rsidP="00A16872">
            <w:pPr>
              <w:jc w:val="center"/>
              <w:textAlignment w:val="baseline"/>
              <w:rPr>
                <w:color w:val="000000" w:themeColor="text1"/>
              </w:rPr>
            </w:pPr>
          </w:p>
        </w:tc>
      </w:tr>
      <w:tr w:rsidR="00CF47CE" w:rsidRPr="00702DC9" w14:paraId="1D23FCA5" w14:textId="77777777" w:rsidTr="00A16872">
        <w:tc>
          <w:tcPr>
            <w:tcW w:w="1726" w:type="dxa"/>
            <w:tcBorders>
              <w:top w:val="single" w:sz="4" w:space="0" w:color="auto"/>
              <w:left w:val="single" w:sz="4" w:space="0" w:color="auto"/>
              <w:bottom w:val="single" w:sz="4" w:space="0" w:color="auto"/>
              <w:right w:val="single" w:sz="4" w:space="0" w:color="auto"/>
            </w:tcBorders>
            <w:shd w:val="clear" w:color="auto" w:fill="auto"/>
          </w:tcPr>
          <w:p w14:paraId="4424EF5A" w14:textId="77777777" w:rsidR="00CF47CE" w:rsidRPr="00702DC9" w:rsidRDefault="00CF47CE" w:rsidP="00A16872">
            <w:pPr>
              <w:adjustRightInd w:val="0"/>
              <w:rPr>
                <w:b/>
                <w:bCs/>
                <w:color w:val="000000" w:themeColor="text1"/>
              </w:rPr>
            </w:pPr>
            <w:r w:rsidRPr="00702DC9">
              <w:rPr>
                <w:b/>
                <w:bCs/>
                <w:color w:val="000000" w:themeColor="text1"/>
              </w:rPr>
              <w:t>Social Work Competency</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7FF2124" w14:textId="77777777" w:rsidR="00CF47CE" w:rsidRPr="00702DC9" w:rsidRDefault="00CF47CE" w:rsidP="00A16872">
            <w:pPr>
              <w:jc w:val="center"/>
              <w:textAlignment w:val="baseline"/>
              <w:rPr>
                <w:b/>
                <w:bCs/>
                <w:color w:val="000000" w:themeColor="text1"/>
              </w:rPr>
            </w:pPr>
            <w:r w:rsidRPr="00702DC9">
              <w:rPr>
                <w:b/>
                <w:bCs/>
                <w:color w:val="000000" w:themeColor="text1"/>
              </w:rPr>
              <w:t>Course Content</w:t>
            </w:r>
          </w:p>
          <w:p w14:paraId="71A74CEC" w14:textId="77777777" w:rsidR="00CF47CE" w:rsidRPr="00702DC9" w:rsidRDefault="00CF47CE" w:rsidP="00A16872">
            <w:pPr>
              <w:jc w:val="center"/>
              <w:textAlignment w:val="baseline"/>
              <w:rPr>
                <w:b/>
                <w:bCs/>
                <w:color w:val="FF0000"/>
              </w:rPr>
            </w:pPr>
            <w:r w:rsidRPr="00702DC9">
              <w:rPr>
                <w:b/>
                <w:bCs/>
                <w:color w:val="000000" w:themeColor="text1"/>
              </w:rPr>
              <w:t>(Practice Behavior, Class Activities, Assignments, Readings, Podcasts, or Exams)</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3A3EFAB0" w14:textId="77777777" w:rsidR="00CF47CE" w:rsidRPr="00702DC9" w:rsidRDefault="00CF47CE" w:rsidP="00A16872">
            <w:pPr>
              <w:jc w:val="center"/>
              <w:textAlignment w:val="baseline"/>
              <w:rPr>
                <w:color w:val="000000" w:themeColor="text1"/>
              </w:rPr>
            </w:pPr>
            <w:r w:rsidRPr="00702DC9">
              <w:rPr>
                <w:b/>
                <w:bCs/>
                <w:color w:val="000000" w:themeColor="text1"/>
              </w:rPr>
              <w:t>Learning Dimensions</w:t>
            </w:r>
          </w:p>
        </w:tc>
      </w:tr>
      <w:tr w:rsidR="00CF47CE" w:rsidRPr="00702DC9" w14:paraId="2A046D0D" w14:textId="77777777" w:rsidTr="00A16872">
        <w:trPr>
          <w:trHeight w:val="3500"/>
        </w:trPr>
        <w:tc>
          <w:tcPr>
            <w:tcW w:w="1726" w:type="dxa"/>
            <w:tcBorders>
              <w:top w:val="single" w:sz="4" w:space="0" w:color="auto"/>
              <w:left w:val="single" w:sz="4" w:space="0" w:color="auto"/>
              <w:bottom w:val="single" w:sz="4" w:space="0" w:color="auto"/>
              <w:right w:val="single" w:sz="4" w:space="0" w:color="auto"/>
            </w:tcBorders>
            <w:shd w:val="clear" w:color="auto" w:fill="auto"/>
          </w:tcPr>
          <w:p w14:paraId="089FFD18" w14:textId="77777777" w:rsidR="00CF47CE" w:rsidRPr="00702DC9" w:rsidRDefault="00CF47CE" w:rsidP="00A16872">
            <w:pPr>
              <w:adjustRightInd w:val="0"/>
              <w:rPr>
                <w:color w:val="000000" w:themeColor="text1"/>
              </w:rPr>
            </w:pPr>
            <w:r w:rsidRPr="08A609C6">
              <w:rPr>
                <w:b/>
                <w:bCs/>
                <w:color w:val="000000" w:themeColor="text1"/>
              </w:rPr>
              <w:lastRenderedPageBreak/>
              <w:t xml:space="preserve">Competency #7: </w:t>
            </w:r>
            <w:r w:rsidRPr="08A609C6">
              <w:rPr>
                <w:b/>
                <w:bCs/>
              </w:rPr>
              <w:t>Assess Individuals, Families, Groups, Organizations, and Communities</w:t>
            </w:r>
          </w:p>
          <w:p w14:paraId="7CBD2934" w14:textId="77777777" w:rsidR="00CF47CE" w:rsidRPr="00702DC9" w:rsidRDefault="00CF47CE" w:rsidP="00A16872">
            <w:pPr>
              <w:adjustRightInd w:val="0"/>
              <w:rPr>
                <w:b/>
                <w:bCs/>
                <w:color w:val="000000" w:themeColor="text1"/>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FE2A586" w14:textId="77777777" w:rsidR="00CF47CE" w:rsidRPr="00702DC9" w:rsidRDefault="00CF47CE" w:rsidP="00A16872">
            <w:pPr>
              <w:textAlignment w:val="baseline"/>
              <w:rPr>
                <w:b/>
                <w:bCs/>
                <w:color w:val="000000" w:themeColor="text1"/>
              </w:rPr>
            </w:pPr>
            <w:r w:rsidRPr="08A609C6">
              <w:rPr>
                <w:b/>
                <w:bCs/>
                <w:color w:val="000000" w:themeColor="text1"/>
              </w:rPr>
              <w:t>Practice Behavior</w:t>
            </w:r>
          </w:p>
          <w:p w14:paraId="34F50CC7" w14:textId="77777777" w:rsidR="00CF47CE" w:rsidRDefault="00CF47CE" w:rsidP="00A16872">
            <w:pPr>
              <w:rPr>
                <w:b/>
                <w:bCs/>
                <w:color w:val="000000" w:themeColor="text1"/>
              </w:rPr>
            </w:pPr>
          </w:p>
          <w:p w14:paraId="37F7F4F3" w14:textId="77777777" w:rsidR="00CF47CE" w:rsidRDefault="00CF47CE" w:rsidP="00A16872">
            <w:pPr>
              <w:rPr>
                <w:b/>
                <w:bCs/>
              </w:rPr>
            </w:pPr>
            <w:r w:rsidRPr="08A609C6">
              <w:rPr>
                <w:b/>
                <w:bCs/>
              </w:rPr>
              <w:t xml:space="preserve">7.1 Apply theories of human behavior and person-in-environment, as well as other culturally responsive and interprofessional conceptual frameworks, when assessing clients and constituencies; and </w:t>
            </w:r>
          </w:p>
          <w:p w14:paraId="3E7CF322" w14:textId="77777777" w:rsidR="00CF47CE" w:rsidRDefault="00CF47CE" w:rsidP="00A16872">
            <w:r w:rsidRPr="08A609C6">
              <w:rPr>
                <w:b/>
                <w:bCs/>
              </w:rPr>
              <w:t xml:space="preserve"> </w:t>
            </w:r>
          </w:p>
          <w:p w14:paraId="5A88258F" w14:textId="77777777" w:rsidR="00CF47CE" w:rsidRDefault="00CF47CE" w:rsidP="00A16872">
            <w:r w:rsidRPr="08A609C6">
              <w:rPr>
                <w:b/>
                <w:bCs/>
              </w:rPr>
              <w:t>7.2 Demonstrate respect for client self-determination during the assessment process by collaborating with clients and constituencies in developing a mutually agreed-upon plan.</w:t>
            </w:r>
          </w:p>
          <w:p w14:paraId="66914C06" w14:textId="2C8ACF48" w:rsidR="00CF47CE" w:rsidRDefault="00CF47CE" w:rsidP="00A16872">
            <w:pPr>
              <w:pStyle w:val="NormalWeb"/>
              <w:rPr>
                <w:rFonts w:ascii="Arial" w:hAnsi="Arial" w:cs="Arial"/>
                <w:color w:val="000000" w:themeColor="text1"/>
              </w:rPr>
            </w:pPr>
            <w:r w:rsidRPr="08A609C6">
              <w:rPr>
                <w:rFonts w:ascii="Arial" w:hAnsi="Arial" w:cs="Arial"/>
                <w:b/>
                <w:bCs/>
                <w:color w:val="000000" w:themeColor="text1"/>
              </w:rPr>
              <w:t xml:space="preserve">Assignment: </w:t>
            </w:r>
            <w:r w:rsidRPr="08A609C6">
              <w:rPr>
                <w:rFonts w:ascii="Arial" w:hAnsi="Arial" w:cs="Arial"/>
                <w:color w:val="000000" w:themeColor="text1"/>
              </w:rPr>
              <w:t>Community agency written narrative and in-class presentation</w:t>
            </w:r>
          </w:p>
          <w:p w14:paraId="6F1E69E1" w14:textId="77777777" w:rsidR="00CF47CE" w:rsidRPr="00702DC9" w:rsidRDefault="00CF47CE" w:rsidP="00A16872">
            <w:pPr>
              <w:textAlignment w:val="baseline"/>
              <w:rPr>
                <w:b/>
                <w:bCs/>
                <w:color w:val="FF0000"/>
              </w:rPr>
            </w:pPr>
            <w:r w:rsidRPr="00702DC9">
              <w:rPr>
                <w:b/>
                <w:bCs/>
                <w:color w:val="000000" w:themeColor="text1"/>
              </w:rPr>
              <w:t xml:space="preserve">Practice Behavior: </w:t>
            </w:r>
            <w:r w:rsidRPr="00702DC9">
              <w:rPr>
                <w:color w:val="000000" w:themeColor="text1"/>
              </w:rPr>
              <w:t>Demonstrated in all aspects of the Field Practicum and infused in field seminar content; Evaluated in the Field practicum evaluation process</w:t>
            </w:r>
            <w:r w:rsidRPr="00702DC9">
              <w:rPr>
                <w:b/>
                <w:bCs/>
                <w:color w:val="FF0000"/>
              </w:rPr>
              <w:t xml:space="preserve"> </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7CD0C58F" w14:textId="77777777" w:rsidR="00CF47CE" w:rsidRPr="00C2661B" w:rsidRDefault="00CF47CE" w:rsidP="00A16872">
            <w:pPr>
              <w:jc w:val="center"/>
              <w:textAlignment w:val="baseline"/>
              <w:rPr>
                <w:color w:val="000000" w:themeColor="text1"/>
              </w:rPr>
            </w:pPr>
          </w:p>
          <w:p w14:paraId="703803A5" w14:textId="77777777" w:rsidR="00CF47CE" w:rsidRPr="00C2661B" w:rsidRDefault="00CF47CE" w:rsidP="00A16872">
            <w:pPr>
              <w:jc w:val="center"/>
              <w:textAlignment w:val="baseline"/>
              <w:rPr>
                <w:color w:val="000000" w:themeColor="text1"/>
              </w:rPr>
            </w:pPr>
          </w:p>
          <w:p w14:paraId="2FF0C528" w14:textId="77777777" w:rsidR="00CF47CE" w:rsidRPr="00C2661B" w:rsidRDefault="00CF47CE" w:rsidP="00A16872">
            <w:pPr>
              <w:jc w:val="center"/>
              <w:textAlignment w:val="baseline"/>
              <w:rPr>
                <w:color w:val="000000" w:themeColor="text1"/>
              </w:rPr>
            </w:pPr>
          </w:p>
          <w:p w14:paraId="42C85EE1" w14:textId="77777777" w:rsidR="00CF47CE" w:rsidRPr="00C2661B" w:rsidRDefault="00CF47CE" w:rsidP="00A16872">
            <w:pPr>
              <w:jc w:val="center"/>
              <w:textAlignment w:val="baseline"/>
              <w:rPr>
                <w:color w:val="000000" w:themeColor="text1"/>
              </w:rPr>
            </w:pPr>
            <w:r w:rsidRPr="00C2661B">
              <w:rPr>
                <w:color w:val="000000" w:themeColor="text1"/>
              </w:rPr>
              <w:t>K, S, V, CA</w:t>
            </w:r>
          </w:p>
          <w:p w14:paraId="1BECC54B" w14:textId="77777777" w:rsidR="00CF47CE" w:rsidRPr="00C2661B" w:rsidRDefault="00CF47CE" w:rsidP="00A16872">
            <w:pPr>
              <w:jc w:val="center"/>
              <w:textAlignment w:val="baseline"/>
              <w:rPr>
                <w:color w:val="000000" w:themeColor="text1"/>
              </w:rPr>
            </w:pPr>
          </w:p>
          <w:p w14:paraId="655982C5" w14:textId="77777777" w:rsidR="00CF47CE" w:rsidRPr="00C2661B" w:rsidRDefault="00CF47CE" w:rsidP="00A16872">
            <w:pPr>
              <w:jc w:val="center"/>
              <w:textAlignment w:val="baseline"/>
              <w:rPr>
                <w:color w:val="000000" w:themeColor="text1"/>
              </w:rPr>
            </w:pPr>
          </w:p>
          <w:p w14:paraId="35FAA612" w14:textId="77777777" w:rsidR="00CF47CE" w:rsidRPr="00C2661B" w:rsidRDefault="00CF47CE" w:rsidP="00A16872">
            <w:pPr>
              <w:jc w:val="center"/>
              <w:textAlignment w:val="baseline"/>
              <w:rPr>
                <w:color w:val="000000" w:themeColor="text1"/>
              </w:rPr>
            </w:pPr>
          </w:p>
          <w:p w14:paraId="6BC1C698" w14:textId="77777777" w:rsidR="00CF47CE" w:rsidRPr="00C2661B" w:rsidRDefault="00CF47CE" w:rsidP="00A16872">
            <w:pPr>
              <w:jc w:val="center"/>
              <w:textAlignment w:val="baseline"/>
              <w:rPr>
                <w:color w:val="000000" w:themeColor="text1"/>
              </w:rPr>
            </w:pPr>
            <w:r w:rsidRPr="00C2661B">
              <w:rPr>
                <w:color w:val="000000" w:themeColor="text1"/>
              </w:rPr>
              <w:t>K, S, V, CA</w:t>
            </w:r>
          </w:p>
          <w:p w14:paraId="03ECAF0E" w14:textId="77777777" w:rsidR="00CF47CE" w:rsidRPr="00C2661B" w:rsidRDefault="00CF47CE" w:rsidP="00A16872">
            <w:pPr>
              <w:jc w:val="center"/>
              <w:textAlignment w:val="baseline"/>
              <w:rPr>
                <w:color w:val="000000" w:themeColor="text1"/>
              </w:rPr>
            </w:pPr>
          </w:p>
        </w:tc>
      </w:tr>
      <w:tr w:rsidR="00CF47CE" w:rsidRPr="00702DC9" w14:paraId="655D3879" w14:textId="77777777" w:rsidTr="00A16872">
        <w:tc>
          <w:tcPr>
            <w:tcW w:w="1726" w:type="dxa"/>
            <w:tcBorders>
              <w:top w:val="single" w:sz="4" w:space="0" w:color="auto"/>
              <w:left w:val="single" w:sz="4" w:space="0" w:color="auto"/>
              <w:bottom w:val="single" w:sz="4" w:space="0" w:color="auto"/>
              <w:right w:val="single" w:sz="4" w:space="0" w:color="auto"/>
            </w:tcBorders>
            <w:shd w:val="clear" w:color="auto" w:fill="auto"/>
          </w:tcPr>
          <w:p w14:paraId="06D851B6" w14:textId="77777777" w:rsidR="00CF47CE" w:rsidRPr="00702DC9" w:rsidRDefault="00CF47CE" w:rsidP="00A16872">
            <w:pPr>
              <w:adjustRightInd w:val="0"/>
              <w:rPr>
                <w:b/>
                <w:bCs/>
                <w:color w:val="000000" w:themeColor="text1"/>
              </w:rPr>
            </w:pPr>
            <w:r w:rsidRPr="00702DC9">
              <w:rPr>
                <w:b/>
                <w:bCs/>
                <w:color w:val="000000" w:themeColor="text1"/>
              </w:rPr>
              <w:t>Social Work Competency</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33C35942" w14:textId="77777777" w:rsidR="00CF47CE" w:rsidRPr="00702DC9" w:rsidRDefault="00CF47CE" w:rsidP="00A16872">
            <w:pPr>
              <w:jc w:val="center"/>
              <w:textAlignment w:val="baseline"/>
              <w:rPr>
                <w:b/>
                <w:bCs/>
                <w:color w:val="000000" w:themeColor="text1"/>
              </w:rPr>
            </w:pPr>
            <w:r w:rsidRPr="00702DC9">
              <w:rPr>
                <w:b/>
                <w:bCs/>
                <w:color w:val="000000" w:themeColor="text1"/>
              </w:rPr>
              <w:t>Course Content</w:t>
            </w:r>
          </w:p>
          <w:p w14:paraId="6843FDE9" w14:textId="77777777" w:rsidR="00CF47CE" w:rsidRPr="00702DC9" w:rsidRDefault="00CF47CE" w:rsidP="00A16872">
            <w:pPr>
              <w:jc w:val="center"/>
              <w:textAlignment w:val="baseline"/>
              <w:rPr>
                <w:b/>
                <w:bCs/>
                <w:color w:val="000000" w:themeColor="text1"/>
              </w:rPr>
            </w:pPr>
            <w:r w:rsidRPr="00702DC9">
              <w:rPr>
                <w:b/>
                <w:bCs/>
                <w:color w:val="000000" w:themeColor="text1"/>
              </w:rPr>
              <w:t>(Practice Behavior, Class Activities, Assignments, Readings, Podcasts, or Exams)</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1370B1AF" w14:textId="77777777" w:rsidR="00CF47CE" w:rsidRPr="00C2661B" w:rsidRDefault="00CF47CE" w:rsidP="00A16872">
            <w:pPr>
              <w:jc w:val="center"/>
              <w:textAlignment w:val="baseline"/>
              <w:rPr>
                <w:color w:val="000000" w:themeColor="text1"/>
              </w:rPr>
            </w:pPr>
            <w:r w:rsidRPr="00C2661B">
              <w:rPr>
                <w:b/>
                <w:bCs/>
                <w:color w:val="000000" w:themeColor="text1"/>
              </w:rPr>
              <w:t>Learning Dimensions</w:t>
            </w:r>
          </w:p>
        </w:tc>
      </w:tr>
      <w:tr w:rsidR="00CF47CE" w:rsidRPr="00702DC9" w14:paraId="178D33F0" w14:textId="77777777" w:rsidTr="00A16872">
        <w:tc>
          <w:tcPr>
            <w:tcW w:w="1726" w:type="dxa"/>
            <w:tcBorders>
              <w:top w:val="single" w:sz="4" w:space="0" w:color="auto"/>
              <w:left w:val="single" w:sz="4" w:space="0" w:color="auto"/>
              <w:bottom w:val="single" w:sz="4" w:space="0" w:color="auto"/>
              <w:right w:val="single" w:sz="4" w:space="0" w:color="auto"/>
            </w:tcBorders>
            <w:shd w:val="clear" w:color="auto" w:fill="auto"/>
          </w:tcPr>
          <w:p w14:paraId="444C791C" w14:textId="77777777" w:rsidR="00CF47CE" w:rsidRPr="00702DC9" w:rsidRDefault="00CF47CE" w:rsidP="00A16872">
            <w:pPr>
              <w:adjustRightInd w:val="0"/>
              <w:rPr>
                <w:color w:val="000000" w:themeColor="text1"/>
              </w:rPr>
            </w:pPr>
            <w:r w:rsidRPr="08A609C6">
              <w:rPr>
                <w:b/>
                <w:bCs/>
                <w:color w:val="000000" w:themeColor="text1"/>
              </w:rPr>
              <w:t xml:space="preserve">Competency #8: </w:t>
            </w:r>
            <w:r w:rsidRPr="08A609C6">
              <w:rPr>
                <w:b/>
                <w:bCs/>
              </w:rPr>
              <w:t>Intervene with Individuals, Families, Groups, Organizations, and Communities</w:t>
            </w:r>
          </w:p>
          <w:p w14:paraId="44CF0A61" w14:textId="77777777" w:rsidR="00CF47CE" w:rsidRPr="00702DC9" w:rsidRDefault="00CF47CE" w:rsidP="00A16872">
            <w:pPr>
              <w:adjustRightInd w:val="0"/>
              <w:rPr>
                <w:b/>
                <w:bCs/>
                <w:color w:val="000000" w:themeColor="text1"/>
              </w:rPr>
            </w:pPr>
          </w:p>
          <w:p w14:paraId="55CDF198" w14:textId="77777777" w:rsidR="00CF47CE" w:rsidRPr="00702DC9" w:rsidRDefault="00CF47CE" w:rsidP="00A16872">
            <w:pPr>
              <w:adjustRightInd w:val="0"/>
              <w:rPr>
                <w:b/>
                <w:bCs/>
                <w:color w:val="000000" w:themeColor="text1"/>
              </w:rPr>
            </w:pPr>
          </w:p>
          <w:p w14:paraId="58BA4390" w14:textId="77777777" w:rsidR="00CF47CE" w:rsidRPr="00702DC9" w:rsidRDefault="00CF47CE" w:rsidP="00A16872">
            <w:pPr>
              <w:adjustRightInd w:val="0"/>
              <w:rPr>
                <w:b/>
                <w:bCs/>
                <w:color w:val="000000" w:themeColor="text1"/>
              </w:rPr>
            </w:pPr>
          </w:p>
          <w:p w14:paraId="7CBEC200" w14:textId="77777777" w:rsidR="00CF47CE" w:rsidRPr="00702DC9" w:rsidRDefault="00CF47CE" w:rsidP="00A16872">
            <w:pPr>
              <w:adjustRightInd w:val="0"/>
              <w:rPr>
                <w:b/>
                <w:bCs/>
                <w:color w:val="000000" w:themeColor="text1"/>
              </w:rPr>
            </w:pPr>
          </w:p>
          <w:p w14:paraId="3D258046" w14:textId="77777777" w:rsidR="00CF47CE" w:rsidRPr="00702DC9" w:rsidRDefault="00CF47CE" w:rsidP="00A16872">
            <w:pPr>
              <w:adjustRightInd w:val="0"/>
              <w:rPr>
                <w:b/>
                <w:bCs/>
                <w:color w:val="000000" w:themeColor="text1"/>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2B6C416" w14:textId="77777777" w:rsidR="00CF47CE" w:rsidRPr="00702DC9" w:rsidRDefault="00CF47CE" w:rsidP="00A16872">
            <w:pPr>
              <w:textAlignment w:val="baseline"/>
              <w:rPr>
                <w:b/>
                <w:bCs/>
                <w:color w:val="000000" w:themeColor="text1"/>
              </w:rPr>
            </w:pPr>
          </w:p>
          <w:p w14:paraId="188D64D9" w14:textId="77777777" w:rsidR="00CF47CE" w:rsidRPr="00702DC9" w:rsidRDefault="00CF47CE" w:rsidP="00A16872">
            <w:pPr>
              <w:textAlignment w:val="baseline"/>
              <w:rPr>
                <w:b/>
                <w:bCs/>
                <w:color w:val="000000" w:themeColor="text1"/>
              </w:rPr>
            </w:pPr>
            <w:r w:rsidRPr="08A609C6">
              <w:rPr>
                <w:b/>
                <w:bCs/>
                <w:color w:val="000000" w:themeColor="text1"/>
              </w:rPr>
              <w:t>Practice Behavior</w:t>
            </w:r>
          </w:p>
          <w:p w14:paraId="03629F0B" w14:textId="77777777" w:rsidR="00CF47CE" w:rsidRDefault="00CF47CE" w:rsidP="00A16872">
            <w:pPr>
              <w:rPr>
                <w:b/>
                <w:bCs/>
                <w:color w:val="000000" w:themeColor="text1"/>
              </w:rPr>
            </w:pPr>
          </w:p>
          <w:p w14:paraId="797C2409" w14:textId="77777777" w:rsidR="00CF47CE" w:rsidRDefault="00CF47CE" w:rsidP="00A16872">
            <w:pPr>
              <w:rPr>
                <w:color w:val="000000" w:themeColor="text1"/>
              </w:rPr>
            </w:pPr>
            <w:r w:rsidRPr="08A609C6">
              <w:rPr>
                <w:b/>
                <w:bCs/>
              </w:rPr>
              <w:t xml:space="preserve">8.1 Engage with clients and constituencies to critically choose and implement culturally responsive, evidence-informed interventions to achieve client and constituency goals; and </w:t>
            </w:r>
          </w:p>
          <w:p w14:paraId="2A7F7292" w14:textId="77777777" w:rsidR="00CF47CE" w:rsidRDefault="00CF47CE" w:rsidP="00A16872">
            <w:r w:rsidRPr="08A609C6">
              <w:rPr>
                <w:b/>
                <w:bCs/>
              </w:rPr>
              <w:t xml:space="preserve"> </w:t>
            </w:r>
          </w:p>
          <w:p w14:paraId="598D55B3" w14:textId="420FF467" w:rsidR="0006678D" w:rsidRDefault="00CF47CE" w:rsidP="0006678D">
            <w:pPr>
              <w:rPr>
                <w:b/>
                <w:bCs/>
              </w:rPr>
            </w:pPr>
            <w:r w:rsidRPr="08A609C6">
              <w:rPr>
                <w:b/>
                <w:bCs/>
              </w:rPr>
              <w:t>8.2 Incorporate culturally responsive methods to negotiate, mediate, and advocate with and on behalf of clients and constituencies.</w:t>
            </w:r>
          </w:p>
          <w:p w14:paraId="5876534E" w14:textId="77777777" w:rsidR="0006678D" w:rsidRPr="0006678D" w:rsidRDefault="0006678D" w:rsidP="0006678D">
            <w:pPr>
              <w:rPr>
                <w:b/>
                <w:bCs/>
              </w:rPr>
            </w:pPr>
          </w:p>
          <w:p w14:paraId="6D779ECA" w14:textId="77777777" w:rsidR="00CF47CE" w:rsidRPr="00702DC9" w:rsidRDefault="00CF47CE" w:rsidP="00A16872">
            <w:pPr>
              <w:textAlignment w:val="baseline"/>
              <w:rPr>
                <w:b/>
                <w:bCs/>
                <w:color w:val="000000" w:themeColor="text1"/>
              </w:rPr>
            </w:pPr>
            <w:r w:rsidRPr="00702DC9">
              <w:rPr>
                <w:b/>
                <w:bCs/>
                <w:color w:val="000000" w:themeColor="text1"/>
              </w:rPr>
              <w:t xml:space="preserve">Practice Behavior: </w:t>
            </w:r>
            <w:r w:rsidRPr="00702DC9">
              <w:rPr>
                <w:color w:val="000000" w:themeColor="text1"/>
              </w:rPr>
              <w:t>Demonstrated in all aspects of the Field Practicum and infused in field seminar content; Evaluated in the Field practicum evaluation process</w:t>
            </w:r>
            <w:r w:rsidRPr="00702DC9">
              <w:rPr>
                <w:b/>
                <w:bCs/>
                <w:color w:val="000000" w:themeColor="text1"/>
              </w:rPr>
              <w:t xml:space="preserve"> </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2113A285" w14:textId="77777777" w:rsidR="00CF47CE" w:rsidRPr="00C2661B" w:rsidRDefault="00CF47CE" w:rsidP="00A16872">
            <w:pPr>
              <w:jc w:val="center"/>
              <w:textAlignment w:val="baseline"/>
              <w:rPr>
                <w:color w:val="000000" w:themeColor="text1"/>
              </w:rPr>
            </w:pPr>
          </w:p>
          <w:p w14:paraId="094E9AF7" w14:textId="77777777" w:rsidR="00CF47CE" w:rsidRPr="00C2661B" w:rsidRDefault="00CF47CE" w:rsidP="00A16872">
            <w:pPr>
              <w:jc w:val="center"/>
              <w:textAlignment w:val="baseline"/>
              <w:rPr>
                <w:color w:val="000000" w:themeColor="text1"/>
              </w:rPr>
            </w:pPr>
          </w:p>
          <w:p w14:paraId="279BB69F" w14:textId="77777777" w:rsidR="00CF47CE" w:rsidRPr="00C2661B" w:rsidRDefault="00CF47CE" w:rsidP="00A16872">
            <w:pPr>
              <w:jc w:val="center"/>
              <w:textAlignment w:val="baseline"/>
              <w:rPr>
                <w:color w:val="000000" w:themeColor="text1"/>
              </w:rPr>
            </w:pPr>
          </w:p>
          <w:p w14:paraId="1BB9B0C7" w14:textId="77777777" w:rsidR="00CF47CE" w:rsidRPr="00C2661B" w:rsidRDefault="00CF47CE" w:rsidP="00A16872">
            <w:pPr>
              <w:jc w:val="center"/>
              <w:textAlignment w:val="baseline"/>
              <w:rPr>
                <w:color w:val="000000" w:themeColor="text1"/>
              </w:rPr>
            </w:pPr>
            <w:r w:rsidRPr="00C2661B">
              <w:rPr>
                <w:color w:val="000000" w:themeColor="text1"/>
              </w:rPr>
              <w:t>K, S, V, CA</w:t>
            </w:r>
          </w:p>
          <w:p w14:paraId="3DBF92EB" w14:textId="77777777" w:rsidR="00CF47CE" w:rsidRPr="00C2661B" w:rsidRDefault="00CF47CE" w:rsidP="00A16872">
            <w:pPr>
              <w:jc w:val="center"/>
              <w:textAlignment w:val="baseline"/>
              <w:rPr>
                <w:color w:val="000000" w:themeColor="text1"/>
              </w:rPr>
            </w:pPr>
          </w:p>
          <w:p w14:paraId="797405ED" w14:textId="77777777" w:rsidR="00CF47CE" w:rsidRPr="00C2661B" w:rsidRDefault="00CF47CE" w:rsidP="00A16872">
            <w:pPr>
              <w:jc w:val="center"/>
              <w:textAlignment w:val="baseline"/>
              <w:rPr>
                <w:color w:val="000000" w:themeColor="text1"/>
              </w:rPr>
            </w:pPr>
          </w:p>
          <w:p w14:paraId="73145D04" w14:textId="77777777" w:rsidR="00CF47CE" w:rsidRPr="00C2661B" w:rsidRDefault="00CF47CE" w:rsidP="00A16872">
            <w:pPr>
              <w:jc w:val="center"/>
              <w:textAlignment w:val="baseline"/>
              <w:rPr>
                <w:color w:val="000000" w:themeColor="text1"/>
              </w:rPr>
            </w:pPr>
          </w:p>
          <w:p w14:paraId="6F414F79" w14:textId="77777777" w:rsidR="00CF47CE" w:rsidRPr="00C2661B" w:rsidRDefault="00CF47CE" w:rsidP="00A16872">
            <w:pPr>
              <w:jc w:val="center"/>
              <w:textAlignment w:val="baseline"/>
              <w:rPr>
                <w:color w:val="000000" w:themeColor="text1"/>
              </w:rPr>
            </w:pPr>
            <w:r w:rsidRPr="00C2661B">
              <w:rPr>
                <w:color w:val="000000" w:themeColor="text1"/>
              </w:rPr>
              <w:t>K, S, V, CA</w:t>
            </w:r>
          </w:p>
          <w:p w14:paraId="3792B9E3" w14:textId="77777777" w:rsidR="00CF47CE" w:rsidRPr="00C2661B" w:rsidRDefault="00CF47CE" w:rsidP="00A16872">
            <w:pPr>
              <w:jc w:val="center"/>
              <w:textAlignment w:val="baseline"/>
              <w:rPr>
                <w:color w:val="000000" w:themeColor="text1"/>
              </w:rPr>
            </w:pPr>
          </w:p>
          <w:p w14:paraId="12F206B8" w14:textId="77777777" w:rsidR="00CF47CE" w:rsidRPr="00C2661B" w:rsidRDefault="00CF47CE" w:rsidP="00A16872">
            <w:pPr>
              <w:jc w:val="center"/>
              <w:textAlignment w:val="baseline"/>
              <w:rPr>
                <w:color w:val="000000" w:themeColor="text1"/>
              </w:rPr>
            </w:pPr>
          </w:p>
          <w:p w14:paraId="69F87EBB" w14:textId="77777777" w:rsidR="00CF47CE" w:rsidRPr="00C2661B" w:rsidRDefault="00CF47CE" w:rsidP="00A16872">
            <w:pPr>
              <w:jc w:val="center"/>
              <w:textAlignment w:val="baseline"/>
              <w:rPr>
                <w:color w:val="000000" w:themeColor="text1"/>
              </w:rPr>
            </w:pPr>
          </w:p>
          <w:p w14:paraId="7D22CD7B" w14:textId="77777777" w:rsidR="00CF47CE" w:rsidRPr="00C2661B" w:rsidRDefault="00CF47CE" w:rsidP="00A16872">
            <w:pPr>
              <w:jc w:val="center"/>
              <w:textAlignment w:val="baseline"/>
              <w:rPr>
                <w:color w:val="000000" w:themeColor="text1"/>
              </w:rPr>
            </w:pPr>
          </w:p>
          <w:p w14:paraId="3B31EA0F" w14:textId="77777777" w:rsidR="00CF47CE" w:rsidRPr="00C2661B" w:rsidRDefault="00CF47CE" w:rsidP="00A16872">
            <w:pPr>
              <w:jc w:val="center"/>
              <w:textAlignment w:val="baseline"/>
              <w:rPr>
                <w:color w:val="000000" w:themeColor="text1"/>
              </w:rPr>
            </w:pPr>
            <w:r w:rsidRPr="00C2661B">
              <w:rPr>
                <w:color w:val="000000" w:themeColor="text1"/>
              </w:rPr>
              <w:t>S</w:t>
            </w:r>
          </w:p>
          <w:p w14:paraId="04ED1D64" w14:textId="77777777" w:rsidR="00CF47CE" w:rsidRPr="00C2661B" w:rsidRDefault="00CF47CE" w:rsidP="00A16872">
            <w:pPr>
              <w:jc w:val="center"/>
              <w:textAlignment w:val="baseline"/>
              <w:rPr>
                <w:color w:val="000000" w:themeColor="text1"/>
              </w:rPr>
            </w:pPr>
          </w:p>
        </w:tc>
      </w:tr>
      <w:tr w:rsidR="00CF47CE" w:rsidRPr="00702DC9" w14:paraId="68E0B6AA" w14:textId="77777777" w:rsidTr="00A16872">
        <w:tc>
          <w:tcPr>
            <w:tcW w:w="1726" w:type="dxa"/>
            <w:tcBorders>
              <w:top w:val="single" w:sz="4" w:space="0" w:color="auto"/>
              <w:left w:val="single" w:sz="4" w:space="0" w:color="auto"/>
              <w:bottom w:val="single" w:sz="4" w:space="0" w:color="auto"/>
              <w:right w:val="single" w:sz="4" w:space="0" w:color="auto"/>
            </w:tcBorders>
            <w:shd w:val="clear" w:color="auto" w:fill="auto"/>
          </w:tcPr>
          <w:p w14:paraId="1F0E30EB" w14:textId="77777777" w:rsidR="00CF47CE" w:rsidRPr="00702DC9" w:rsidRDefault="00CF47CE" w:rsidP="00A16872">
            <w:pPr>
              <w:adjustRightInd w:val="0"/>
              <w:rPr>
                <w:b/>
                <w:bCs/>
                <w:color w:val="000000" w:themeColor="text1"/>
              </w:rPr>
            </w:pPr>
            <w:r w:rsidRPr="00702DC9">
              <w:rPr>
                <w:b/>
                <w:bCs/>
                <w:color w:val="000000" w:themeColor="text1"/>
              </w:rPr>
              <w:t>Social Work Competency</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E7759B8" w14:textId="77777777" w:rsidR="00CF47CE" w:rsidRPr="00702DC9" w:rsidRDefault="00CF47CE" w:rsidP="00A16872">
            <w:pPr>
              <w:jc w:val="center"/>
              <w:textAlignment w:val="baseline"/>
              <w:rPr>
                <w:b/>
                <w:bCs/>
                <w:color w:val="000000" w:themeColor="text1"/>
              </w:rPr>
            </w:pPr>
            <w:r w:rsidRPr="00702DC9">
              <w:rPr>
                <w:b/>
                <w:bCs/>
                <w:color w:val="000000" w:themeColor="text1"/>
              </w:rPr>
              <w:t>Course Content</w:t>
            </w:r>
          </w:p>
          <w:p w14:paraId="43B9EA72" w14:textId="77777777" w:rsidR="00CF47CE" w:rsidRPr="00702DC9" w:rsidRDefault="00CF47CE" w:rsidP="00A16872">
            <w:pPr>
              <w:jc w:val="center"/>
              <w:textAlignment w:val="baseline"/>
              <w:rPr>
                <w:b/>
                <w:bCs/>
                <w:color w:val="000000" w:themeColor="text1"/>
              </w:rPr>
            </w:pPr>
            <w:r w:rsidRPr="00702DC9">
              <w:rPr>
                <w:b/>
                <w:bCs/>
                <w:color w:val="000000" w:themeColor="text1"/>
              </w:rPr>
              <w:t>(Practice Behavior, Class Activities, Assignments, Readings, Podcasts, or Exams)</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4E63E1F8" w14:textId="77777777" w:rsidR="00CF47CE" w:rsidRPr="00702DC9" w:rsidRDefault="00CF47CE" w:rsidP="00A16872">
            <w:pPr>
              <w:jc w:val="center"/>
              <w:textAlignment w:val="baseline"/>
              <w:rPr>
                <w:color w:val="000000" w:themeColor="text1"/>
              </w:rPr>
            </w:pPr>
            <w:r w:rsidRPr="00702DC9">
              <w:rPr>
                <w:b/>
                <w:bCs/>
                <w:color w:val="000000" w:themeColor="text1"/>
              </w:rPr>
              <w:t>Learning Dimensions</w:t>
            </w:r>
          </w:p>
        </w:tc>
      </w:tr>
      <w:tr w:rsidR="00CF47CE" w:rsidRPr="00702DC9" w14:paraId="1FAF18A1" w14:textId="77777777" w:rsidTr="00A16872">
        <w:tc>
          <w:tcPr>
            <w:tcW w:w="1726" w:type="dxa"/>
            <w:tcBorders>
              <w:top w:val="single" w:sz="4" w:space="0" w:color="auto"/>
              <w:left w:val="single" w:sz="4" w:space="0" w:color="auto"/>
              <w:bottom w:val="single" w:sz="4" w:space="0" w:color="auto"/>
              <w:right w:val="single" w:sz="4" w:space="0" w:color="auto"/>
            </w:tcBorders>
            <w:shd w:val="clear" w:color="auto" w:fill="auto"/>
          </w:tcPr>
          <w:p w14:paraId="0FCC9438" w14:textId="77777777" w:rsidR="00CF47CE" w:rsidRPr="00702DC9" w:rsidRDefault="00CF47CE" w:rsidP="00A16872">
            <w:pPr>
              <w:adjustRightInd w:val="0"/>
            </w:pPr>
            <w:r w:rsidRPr="08A609C6">
              <w:rPr>
                <w:b/>
                <w:bCs/>
                <w:color w:val="000000" w:themeColor="text1"/>
              </w:rPr>
              <w:t xml:space="preserve">Competency # 9: </w:t>
            </w:r>
            <w:r w:rsidRPr="08A609C6">
              <w:rPr>
                <w:b/>
                <w:bCs/>
              </w:rPr>
              <w:t>Evaluate Practice with Individuals, Families, Groups, Organizations, and Communities</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365ED082" w14:textId="77777777" w:rsidR="00CF47CE" w:rsidRPr="00702DC9" w:rsidRDefault="00CF47CE" w:rsidP="00A16872">
            <w:pPr>
              <w:textAlignment w:val="baseline"/>
              <w:rPr>
                <w:b/>
                <w:bCs/>
                <w:color w:val="000000" w:themeColor="text1"/>
              </w:rPr>
            </w:pPr>
          </w:p>
          <w:p w14:paraId="6E71CC7D" w14:textId="77777777" w:rsidR="00CF47CE" w:rsidRPr="00702DC9" w:rsidRDefault="00CF47CE" w:rsidP="00A16872">
            <w:pPr>
              <w:textAlignment w:val="baseline"/>
              <w:rPr>
                <w:b/>
                <w:bCs/>
                <w:color w:val="000000" w:themeColor="text1"/>
              </w:rPr>
            </w:pPr>
            <w:r w:rsidRPr="08A609C6">
              <w:rPr>
                <w:b/>
                <w:bCs/>
                <w:color w:val="000000" w:themeColor="text1"/>
              </w:rPr>
              <w:t>Practice Behavior</w:t>
            </w:r>
          </w:p>
          <w:p w14:paraId="1EBEB945" w14:textId="77777777" w:rsidR="00CF47CE" w:rsidRDefault="00CF47CE" w:rsidP="00A16872">
            <w:pPr>
              <w:rPr>
                <w:b/>
                <w:bCs/>
                <w:color w:val="000000" w:themeColor="text1"/>
              </w:rPr>
            </w:pPr>
          </w:p>
          <w:p w14:paraId="15D6483D" w14:textId="77777777" w:rsidR="00CF47CE" w:rsidRDefault="00CF47CE" w:rsidP="00A16872">
            <w:pPr>
              <w:rPr>
                <w:b/>
                <w:bCs/>
              </w:rPr>
            </w:pPr>
            <w:r w:rsidRPr="08A609C6">
              <w:rPr>
                <w:b/>
                <w:bCs/>
              </w:rPr>
              <w:t xml:space="preserve">9.1 Select and use culturally responsive methods for evaluation of outcomes; and </w:t>
            </w:r>
          </w:p>
          <w:p w14:paraId="589DFA2A" w14:textId="77777777" w:rsidR="00CF47CE" w:rsidRDefault="00CF47CE" w:rsidP="00A16872">
            <w:r w:rsidRPr="08A609C6">
              <w:rPr>
                <w:b/>
                <w:bCs/>
              </w:rPr>
              <w:t xml:space="preserve"> </w:t>
            </w:r>
          </w:p>
          <w:p w14:paraId="3F930B54" w14:textId="77777777" w:rsidR="00CF47CE" w:rsidRDefault="00CF47CE" w:rsidP="00A16872">
            <w:pPr>
              <w:rPr>
                <w:b/>
                <w:bCs/>
              </w:rPr>
            </w:pPr>
            <w:r w:rsidRPr="08A609C6">
              <w:rPr>
                <w:b/>
                <w:bCs/>
              </w:rPr>
              <w:t>9.2 Critically analyze outcomes and apply evaluation findings to improve practice effectiveness with individuals, families, groups, organizations, and communities.</w:t>
            </w:r>
          </w:p>
          <w:p w14:paraId="4F3A4AE1" w14:textId="77777777" w:rsidR="0006678D" w:rsidRDefault="0006678D" w:rsidP="00A16872"/>
          <w:p w14:paraId="6790B2FB" w14:textId="77777777" w:rsidR="00CF47CE" w:rsidRPr="00702DC9" w:rsidRDefault="00CF47CE" w:rsidP="00A16872">
            <w:pPr>
              <w:textAlignment w:val="baseline"/>
              <w:rPr>
                <w:b/>
                <w:bCs/>
                <w:color w:val="FF0000"/>
              </w:rPr>
            </w:pPr>
            <w:r w:rsidRPr="00702DC9">
              <w:rPr>
                <w:b/>
                <w:bCs/>
                <w:color w:val="000000" w:themeColor="text1"/>
              </w:rPr>
              <w:t xml:space="preserve">Practice Behavior: </w:t>
            </w:r>
            <w:r w:rsidRPr="00702DC9">
              <w:rPr>
                <w:color w:val="000000" w:themeColor="text1"/>
              </w:rPr>
              <w:t xml:space="preserve">Demonstrated in all aspects of the Field </w:t>
            </w:r>
            <w:r w:rsidRPr="00702DC9">
              <w:rPr>
                <w:color w:val="000000" w:themeColor="text1"/>
              </w:rPr>
              <w:lastRenderedPageBreak/>
              <w:t>Practicum and infused in field seminar content; Evaluated in the Field practicum evaluation process</w:t>
            </w:r>
            <w:r w:rsidRPr="00702DC9">
              <w:rPr>
                <w:b/>
                <w:bCs/>
                <w:color w:val="FF0000"/>
              </w:rPr>
              <w:t xml:space="preserve"> </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352F2DD6" w14:textId="77777777" w:rsidR="00CF47CE" w:rsidRPr="00702DC9" w:rsidRDefault="00CF47CE" w:rsidP="00A16872">
            <w:pPr>
              <w:jc w:val="center"/>
              <w:textAlignment w:val="baseline"/>
              <w:rPr>
                <w:color w:val="000000" w:themeColor="text1"/>
              </w:rPr>
            </w:pPr>
          </w:p>
          <w:p w14:paraId="6DFE3EBC" w14:textId="77777777" w:rsidR="00CF47CE" w:rsidRPr="00C2661B" w:rsidRDefault="00CF47CE" w:rsidP="00A16872">
            <w:pPr>
              <w:jc w:val="center"/>
              <w:textAlignment w:val="baseline"/>
              <w:rPr>
                <w:color w:val="000000" w:themeColor="text1"/>
              </w:rPr>
            </w:pPr>
          </w:p>
          <w:p w14:paraId="4DB9A3E3" w14:textId="77777777" w:rsidR="00CF47CE" w:rsidRPr="00C2661B" w:rsidRDefault="00CF47CE" w:rsidP="00A16872">
            <w:pPr>
              <w:jc w:val="center"/>
              <w:textAlignment w:val="baseline"/>
              <w:rPr>
                <w:color w:val="000000" w:themeColor="text1"/>
              </w:rPr>
            </w:pPr>
          </w:p>
          <w:p w14:paraId="65D12363" w14:textId="77777777" w:rsidR="00CF47CE" w:rsidRPr="00C2661B" w:rsidRDefault="00CF47CE" w:rsidP="00A16872">
            <w:pPr>
              <w:jc w:val="center"/>
              <w:textAlignment w:val="baseline"/>
              <w:rPr>
                <w:color w:val="000000" w:themeColor="text1"/>
              </w:rPr>
            </w:pPr>
            <w:r w:rsidRPr="00C2661B">
              <w:rPr>
                <w:color w:val="000000" w:themeColor="text1"/>
              </w:rPr>
              <w:t xml:space="preserve">K, S, </w:t>
            </w:r>
          </w:p>
          <w:p w14:paraId="23478AB2" w14:textId="77777777" w:rsidR="00CF47CE" w:rsidRPr="00C2661B" w:rsidRDefault="00CF47CE" w:rsidP="00A16872">
            <w:pPr>
              <w:jc w:val="center"/>
              <w:textAlignment w:val="baseline"/>
              <w:rPr>
                <w:color w:val="000000" w:themeColor="text1"/>
              </w:rPr>
            </w:pPr>
          </w:p>
          <w:p w14:paraId="0AA0A090" w14:textId="77777777" w:rsidR="00CF47CE" w:rsidRPr="00702DC9" w:rsidRDefault="00CF47CE" w:rsidP="00A16872">
            <w:pPr>
              <w:jc w:val="center"/>
              <w:textAlignment w:val="baseline"/>
              <w:rPr>
                <w:color w:val="000000" w:themeColor="text1"/>
              </w:rPr>
            </w:pPr>
          </w:p>
          <w:p w14:paraId="4F3C7C3E" w14:textId="77777777" w:rsidR="00CF47CE" w:rsidRPr="00702DC9" w:rsidRDefault="00CF47CE" w:rsidP="00A16872">
            <w:pPr>
              <w:jc w:val="center"/>
              <w:textAlignment w:val="baseline"/>
              <w:rPr>
                <w:color w:val="000000" w:themeColor="text1"/>
              </w:rPr>
            </w:pPr>
          </w:p>
          <w:p w14:paraId="5E773EBF" w14:textId="77777777" w:rsidR="00CF47CE" w:rsidRPr="00702DC9" w:rsidRDefault="00CF47CE" w:rsidP="00A16872">
            <w:pPr>
              <w:textAlignment w:val="baseline"/>
              <w:rPr>
                <w:color w:val="000000" w:themeColor="text1"/>
              </w:rPr>
            </w:pPr>
          </w:p>
        </w:tc>
      </w:tr>
    </w:tbl>
    <w:p w14:paraId="7F21E07E" w14:textId="303180BD" w:rsidR="00C67E64" w:rsidRDefault="00A16872">
      <w:pPr>
        <w:pStyle w:val="BodyText"/>
        <w:rPr>
          <w:sz w:val="26"/>
        </w:rPr>
      </w:pPr>
      <w:r>
        <w:rPr>
          <w:sz w:val="26"/>
        </w:rPr>
        <w:br w:type="textWrapping" w:clear="all"/>
      </w:r>
    </w:p>
    <w:p w14:paraId="7F21E07F" w14:textId="77777777" w:rsidR="00C67E64" w:rsidRDefault="00C67E64">
      <w:pPr>
        <w:pStyle w:val="BodyText"/>
        <w:rPr>
          <w:sz w:val="26"/>
        </w:rPr>
      </w:pPr>
    </w:p>
    <w:p w14:paraId="7F21E080" w14:textId="77777777" w:rsidR="00C67E64" w:rsidRDefault="008B4D8E">
      <w:pPr>
        <w:pStyle w:val="Heading1"/>
        <w:spacing w:before="152"/>
        <w:rPr>
          <w:u w:val="none"/>
        </w:rPr>
      </w:pPr>
      <w:bookmarkStart w:id="4" w:name="BSW_Field_Course_Requirements"/>
      <w:bookmarkStart w:id="5" w:name="_bookmark2"/>
      <w:bookmarkEnd w:id="4"/>
      <w:bookmarkEnd w:id="5"/>
      <w:r>
        <w:rPr>
          <w:color w:val="365F91"/>
          <w:u w:color="365F91"/>
        </w:rPr>
        <w:t>BSW</w:t>
      </w:r>
      <w:r>
        <w:rPr>
          <w:color w:val="365F91"/>
          <w:spacing w:val="-7"/>
          <w:u w:color="365F91"/>
        </w:rPr>
        <w:t xml:space="preserve"> </w:t>
      </w:r>
      <w:r>
        <w:rPr>
          <w:color w:val="365F91"/>
          <w:u w:color="365F91"/>
        </w:rPr>
        <w:t>Field</w:t>
      </w:r>
      <w:r>
        <w:rPr>
          <w:color w:val="365F91"/>
          <w:spacing w:val="-16"/>
          <w:u w:color="365F91"/>
        </w:rPr>
        <w:t xml:space="preserve"> </w:t>
      </w:r>
      <w:r>
        <w:rPr>
          <w:color w:val="365F91"/>
          <w:u w:color="365F91"/>
        </w:rPr>
        <w:t>Course</w:t>
      </w:r>
      <w:r>
        <w:rPr>
          <w:color w:val="365F91"/>
          <w:spacing w:val="-17"/>
          <w:u w:color="365F91"/>
        </w:rPr>
        <w:t xml:space="preserve"> </w:t>
      </w:r>
      <w:r>
        <w:rPr>
          <w:color w:val="365F91"/>
          <w:spacing w:val="-2"/>
          <w:u w:color="365F91"/>
        </w:rPr>
        <w:t>Requirements</w:t>
      </w:r>
    </w:p>
    <w:p w14:paraId="7F21E081" w14:textId="77777777" w:rsidR="00C67E64" w:rsidRDefault="008B4D8E">
      <w:pPr>
        <w:pStyle w:val="BodyText"/>
        <w:spacing w:before="46" w:line="276" w:lineRule="auto"/>
        <w:ind w:left="480" w:right="1135"/>
      </w:pPr>
      <w:r>
        <w:t>BSW students are required to complete two semesters of field education in a direct practice</w:t>
      </w:r>
      <w:r>
        <w:rPr>
          <w:spacing w:val="-4"/>
        </w:rPr>
        <w:t xml:space="preserve"> </w:t>
      </w:r>
      <w:r>
        <w:t>setting.</w:t>
      </w:r>
      <w:r>
        <w:rPr>
          <w:spacing w:val="-7"/>
        </w:rPr>
        <w:t xml:space="preserve"> </w:t>
      </w:r>
      <w:r>
        <w:t>A</w:t>
      </w:r>
      <w:r>
        <w:rPr>
          <w:spacing w:val="-7"/>
        </w:rPr>
        <w:t xml:space="preserve"> </w:t>
      </w:r>
      <w:r>
        <w:t>total</w:t>
      </w:r>
      <w:r>
        <w:rPr>
          <w:spacing w:val="-11"/>
        </w:rPr>
        <w:t xml:space="preserve"> </w:t>
      </w:r>
      <w:r>
        <w:t>of</w:t>
      </w:r>
      <w:r>
        <w:rPr>
          <w:spacing w:val="-2"/>
        </w:rPr>
        <w:t xml:space="preserve"> </w:t>
      </w:r>
      <w:r>
        <w:t>430</w:t>
      </w:r>
      <w:r>
        <w:rPr>
          <w:spacing w:val="-9"/>
        </w:rPr>
        <w:t xml:space="preserve"> </w:t>
      </w:r>
      <w:r>
        <w:t>hours</w:t>
      </w:r>
      <w:r>
        <w:rPr>
          <w:spacing w:val="-3"/>
        </w:rPr>
        <w:t xml:space="preserve"> </w:t>
      </w:r>
      <w:r>
        <w:t>is</w:t>
      </w:r>
      <w:r>
        <w:rPr>
          <w:spacing w:val="-5"/>
        </w:rPr>
        <w:t xml:space="preserve"> </w:t>
      </w:r>
      <w:r>
        <w:t>required</w:t>
      </w:r>
      <w:r>
        <w:rPr>
          <w:spacing w:val="-4"/>
        </w:rPr>
        <w:t xml:space="preserve"> </w:t>
      </w:r>
      <w:r>
        <w:t>to</w:t>
      </w:r>
      <w:r>
        <w:rPr>
          <w:spacing w:val="-7"/>
        </w:rPr>
        <w:t xml:space="preserve"> </w:t>
      </w:r>
      <w:r>
        <w:t>complete</w:t>
      </w:r>
      <w:r>
        <w:rPr>
          <w:spacing w:val="-7"/>
        </w:rPr>
        <w:t xml:space="preserve"> </w:t>
      </w:r>
      <w:r>
        <w:t>both</w:t>
      </w:r>
      <w:r>
        <w:rPr>
          <w:spacing w:val="-4"/>
        </w:rPr>
        <w:t xml:space="preserve"> </w:t>
      </w:r>
      <w:r>
        <w:t>semesters</w:t>
      </w:r>
      <w:r>
        <w:rPr>
          <w:spacing w:val="-5"/>
        </w:rPr>
        <w:t xml:space="preserve"> </w:t>
      </w:r>
      <w:r>
        <w:t>of</w:t>
      </w:r>
      <w:r>
        <w:rPr>
          <w:spacing w:val="-5"/>
        </w:rPr>
        <w:t xml:space="preserve"> </w:t>
      </w:r>
      <w:r>
        <w:t>the</w:t>
      </w:r>
      <w:r>
        <w:rPr>
          <w:spacing w:val="-12"/>
        </w:rPr>
        <w:t xml:space="preserve"> </w:t>
      </w:r>
      <w:r>
        <w:t xml:space="preserve">field education program. Both semesters must be taken consecutively and in one agency </w:t>
      </w:r>
      <w:r>
        <w:rPr>
          <w:spacing w:val="-2"/>
        </w:rPr>
        <w:t>setting.</w:t>
      </w:r>
    </w:p>
    <w:p w14:paraId="7F21E082" w14:textId="77777777" w:rsidR="00C67E64" w:rsidRDefault="008B4D8E">
      <w:pPr>
        <w:pStyle w:val="BodyText"/>
        <w:spacing w:before="118" w:line="278" w:lineRule="auto"/>
        <w:ind w:left="1200" w:right="2286"/>
      </w:pPr>
      <w:r>
        <w:t>Field</w:t>
      </w:r>
      <w:r>
        <w:rPr>
          <w:spacing w:val="-4"/>
        </w:rPr>
        <w:t xml:space="preserve"> </w:t>
      </w:r>
      <w:r>
        <w:t>Course</w:t>
      </w:r>
      <w:r>
        <w:rPr>
          <w:spacing w:val="-9"/>
        </w:rPr>
        <w:t xml:space="preserve"> </w:t>
      </w:r>
      <w:r>
        <w:t>SOC</w:t>
      </w:r>
      <w:r>
        <w:rPr>
          <w:spacing w:val="-17"/>
        </w:rPr>
        <w:t xml:space="preserve"> </w:t>
      </w:r>
      <w:r>
        <w:t>WRK</w:t>
      </w:r>
      <w:r>
        <w:rPr>
          <w:spacing w:val="-5"/>
        </w:rPr>
        <w:t xml:space="preserve"> </w:t>
      </w:r>
      <w:r>
        <w:t>421</w:t>
      </w:r>
      <w:r>
        <w:rPr>
          <w:spacing w:val="-4"/>
        </w:rPr>
        <w:t xml:space="preserve"> </w:t>
      </w:r>
      <w:r>
        <w:t>=</w:t>
      </w:r>
      <w:r>
        <w:rPr>
          <w:spacing w:val="-9"/>
        </w:rPr>
        <w:t xml:space="preserve"> </w:t>
      </w:r>
      <w:r>
        <w:t>a</w:t>
      </w:r>
      <w:r>
        <w:rPr>
          <w:spacing w:val="-9"/>
        </w:rPr>
        <w:t xml:space="preserve"> </w:t>
      </w:r>
      <w:r>
        <w:t>minimum</w:t>
      </w:r>
      <w:r>
        <w:rPr>
          <w:spacing w:val="-4"/>
        </w:rPr>
        <w:t xml:space="preserve"> </w:t>
      </w:r>
      <w:r>
        <w:t>of</w:t>
      </w:r>
      <w:r>
        <w:rPr>
          <w:spacing w:val="-7"/>
        </w:rPr>
        <w:t xml:space="preserve"> </w:t>
      </w:r>
      <w:r>
        <w:t>215</w:t>
      </w:r>
      <w:r>
        <w:rPr>
          <w:spacing w:val="-9"/>
        </w:rPr>
        <w:t xml:space="preserve"> </w:t>
      </w:r>
      <w:r>
        <w:t>hours</w:t>
      </w:r>
      <w:r>
        <w:rPr>
          <w:spacing w:val="-5"/>
        </w:rPr>
        <w:t xml:space="preserve"> </w:t>
      </w:r>
      <w:r>
        <w:t>(5</w:t>
      </w:r>
      <w:r>
        <w:rPr>
          <w:spacing w:val="-7"/>
        </w:rPr>
        <w:t xml:space="preserve"> </w:t>
      </w:r>
      <w:r>
        <w:t>credits) Field</w:t>
      </w:r>
      <w:r>
        <w:rPr>
          <w:spacing w:val="-3"/>
        </w:rPr>
        <w:t xml:space="preserve"> </w:t>
      </w:r>
      <w:r>
        <w:t>Course</w:t>
      </w:r>
      <w:r>
        <w:rPr>
          <w:spacing w:val="-6"/>
        </w:rPr>
        <w:t xml:space="preserve"> </w:t>
      </w:r>
      <w:r>
        <w:t>SOC</w:t>
      </w:r>
      <w:r>
        <w:rPr>
          <w:spacing w:val="-13"/>
        </w:rPr>
        <w:t xml:space="preserve"> </w:t>
      </w:r>
      <w:r>
        <w:t>WRK 422</w:t>
      </w:r>
      <w:r>
        <w:rPr>
          <w:spacing w:val="-3"/>
        </w:rPr>
        <w:t xml:space="preserve"> </w:t>
      </w:r>
      <w:r>
        <w:t>=</w:t>
      </w:r>
      <w:r>
        <w:rPr>
          <w:spacing w:val="-4"/>
        </w:rPr>
        <w:t xml:space="preserve"> </w:t>
      </w:r>
      <w:r>
        <w:t>a</w:t>
      </w:r>
      <w:r>
        <w:rPr>
          <w:spacing w:val="-6"/>
        </w:rPr>
        <w:t xml:space="preserve"> </w:t>
      </w:r>
      <w:r>
        <w:t>minimum</w:t>
      </w:r>
      <w:r>
        <w:rPr>
          <w:spacing w:val="-2"/>
        </w:rPr>
        <w:t xml:space="preserve"> </w:t>
      </w:r>
      <w:r>
        <w:t>of</w:t>
      </w:r>
      <w:r>
        <w:rPr>
          <w:spacing w:val="-6"/>
        </w:rPr>
        <w:t xml:space="preserve"> </w:t>
      </w:r>
      <w:r>
        <w:t>215</w:t>
      </w:r>
      <w:r>
        <w:rPr>
          <w:spacing w:val="-5"/>
        </w:rPr>
        <w:t xml:space="preserve"> </w:t>
      </w:r>
      <w:r>
        <w:t>hours</w:t>
      </w:r>
      <w:r>
        <w:rPr>
          <w:spacing w:val="-2"/>
        </w:rPr>
        <w:t xml:space="preserve"> </w:t>
      </w:r>
      <w:r>
        <w:t>(5</w:t>
      </w:r>
      <w:r>
        <w:rPr>
          <w:spacing w:val="-5"/>
        </w:rPr>
        <w:t xml:space="preserve"> </w:t>
      </w:r>
      <w:r>
        <w:rPr>
          <w:spacing w:val="-2"/>
        </w:rPr>
        <w:t>credits)</w:t>
      </w:r>
    </w:p>
    <w:p w14:paraId="7F21E083" w14:textId="7338932F" w:rsidR="00C67E64" w:rsidRDefault="008B4D8E">
      <w:pPr>
        <w:pStyle w:val="BodyText"/>
        <w:spacing w:line="267" w:lineRule="exact"/>
        <w:ind w:left="1200"/>
      </w:pPr>
      <w:r>
        <w:t>Field</w:t>
      </w:r>
      <w:r>
        <w:rPr>
          <w:spacing w:val="-5"/>
        </w:rPr>
        <w:t xml:space="preserve"> </w:t>
      </w:r>
      <w:r>
        <w:t>Course</w:t>
      </w:r>
      <w:r>
        <w:rPr>
          <w:spacing w:val="-6"/>
        </w:rPr>
        <w:t xml:space="preserve"> </w:t>
      </w:r>
      <w:r>
        <w:t>SOC</w:t>
      </w:r>
      <w:r>
        <w:rPr>
          <w:spacing w:val="-16"/>
        </w:rPr>
        <w:t xml:space="preserve"> </w:t>
      </w:r>
      <w:r>
        <w:t>WRK</w:t>
      </w:r>
      <w:r>
        <w:rPr>
          <w:spacing w:val="-1"/>
        </w:rPr>
        <w:t xml:space="preserve"> </w:t>
      </w:r>
      <w:r>
        <w:t>423</w:t>
      </w:r>
      <w:r>
        <w:rPr>
          <w:spacing w:val="-2"/>
        </w:rPr>
        <w:t xml:space="preserve"> </w:t>
      </w:r>
      <w:r>
        <w:t>(Elective)</w:t>
      </w:r>
      <w:r>
        <w:rPr>
          <w:spacing w:val="-5"/>
        </w:rPr>
        <w:t xml:space="preserve"> </w:t>
      </w:r>
      <w:r>
        <w:t>=</w:t>
      </w:r>
      <w:r>
        <w:rPr>
          <w:spacing w:val="-8"/>
        </w:rPr>
        <w:t xml:space="preserve"> </w:t>
      </w:r>
      <w:r>
        <w:t>a</w:t>
      </w:r>
      <w:r>
        <w:rPr>
          <w:spacing w:val="-2"/>
        </w:rPr>
        <w:t xml:space="preserve"> </w:t>
      </w:r>
      <w:r>
        <w:t>minimum</w:t>
      </w:r>
      <w:r>
        <w:rPr>
          <w:spacing w:val="-3"/>
        </w:rPr>
        <w:t xml:space="preserve"> </w:t>
      </w:r>
      <w:r>
        <w:t>of</w:t>
      </w:r>
      <w:r>
        <w:rPr>
          <w:spacing w:val="-2"/>
        </w:rPr>
        <w:t xml:space="preserve"> </w:t>
      </w:r>
      <w:r>
        <w:t>2</w:t>
      </w:r>
      <w:r w:rsidR="00EB6069">
        <w:t>00</w:t>
      </w:r>
      <w:r>
        <w:rPr>
          <w:spacing w:val="-5"/>
        </w:rPr>
        <w:t xml:space="preserve"> </w:t>
      </w:r>
      <w:r>
        <w:t>hours</w:t>
      </w:r>
      <w:r>
        <w:rPr>
          <w:spacing w:val="-4"/>
        </w:rPr>
        <w:t xml:space="preserve"> </w:t>
      </w:r>
      <w:r>
        <w:t>(5</w:t>
      </w:r>
      <w:r>
        <w:rPr>
          <w:spacing w:val="-7"/>
        </w:rPr>
        <w:t xml:space="preserve"> </w:t>
      </w:r>
      <w:r>
        <w:rPr>
          <w:spacing w:val="-2"/>
        </w:rPr>
        <w:t>credits)</w:t>
      </w:r>
    </w:p>
    <w:p w14:paraId="7F21E084" w14:textId="77777777" w:rsidR="00C67E64" w:rsidRDefault="008B4D8E">
      <w:pPr>
        <w:pStyle w:val="BodyText"/>
        <w:spacing w:before="166" w:line="276" w:lineRule="auto"/>
        <w:ind w:left="480" w:right="1135"/>
      </w:pPr>
      <w:r>
        <w:t>Students</w:t>
      </w:r>
      <w:r>
        <w:rPr>
          <w:spacing w:val="-10"/>
        </w:rPr>
        <w:t xml:space="preserve"> </w:t>
      </w:r>
      <w:r>
        <w:t>on</w:t>
      </w:r>
      <w:r>
        <w:rPr>
          <w:spacing w:val="-9"/>
        </w:rPr>
        <w:t xml:space="preserve"> </w:t>
      </w:r>
      <w:r>
        <w:t>average</w:t>
      </w:r>
      <w:r>
        <w:rPr>
          <w:spacing w:val="-4"/>
        </w:rPr>
        <w:t xml:space="preserve"> </w:t>
      </w:r>
      <w:r>
        <w:t>need</w:t>
      </w:r>
      <w:r>
        <w:rPr>
          <w:spacing w:val="-9"/>
        </w:rPr>
        <w:t xml:space="preserve"> </w:t>
      </w:r>
      <w:r>
        <w:t>to</w:t>
      </w:r>
      <w:r>
        <w:rPr>
          <w:spacing w:val="-4"/>
        </w:rPr>
        <w:t xml:space="preserve"> </w:t>
      </w:r>
      <w:r>
        <w:t>complete</w:t>
      </w:r>
      <w:r>
        <w:rPr>
          <w:spacing w:val="-9"/>
        </w:rPr>
        <w:t xml:space="preserve"> </w:t>
      </w:r>
      <w:r>
        <w:t>a</w:t>
      </w:r>
      <w:r>
        <w:rPr>
          <w:spacing w:val="-9"/>
        </w:rPr>
        <w:t xml:space="preserve"> </w:t>
      </w:r>
      <w:r>
        <w:t>minimum</w:t>
      </w:r>
      <w:r>
        <w:rPr>
          <w:spacing w:val="-4"/>
        </w:rPr>
        <w:t xml:space="preserve"> </w:t>
      </w:r>
      <w:r>
        <w:t>of</w:t>
      </w:r>
      <w:r>
        <w:rPr>
          <w:spacing w:val="-5"/>
        </w:rPr>
        <w:t xml:space="preserve"> </w:t>
      </w:r>
      <w:r>
        <w:t>14</w:t>
      </w:r>
      <w:r>
        <w:rPr>
          <w:spacing w:val="-4"/>
        </w:rPr>
        <w:t xml:space="preserve"> </w:t>
      </w:r>
      <w:r>
        <w:t>hours</w:t>
      </w:r>
      <w:r>
        <w:rPr>
          <w:spacing w:val="-8"/>
        </w:rPr>
        <w:t xml:space="preserve"> </w:t>
      </w:r>
      <w:r>
        <w:t>a</w:t>
      </w:r>
      <w:r>
        <w:rPr>
          <w:spacing w:val="-4"/>
        </w:rPr>
        <w:t xml:space="preserve"> </w:t>
      </w:r>
      <w:r>
        <w:t>week</w:t>
      </w:r>
      <w:r>
        <w:rPr>
          <w:spacing w:val="-5"/>
        </w:rPr>
        <w:t xml:space="preserve"> </w:t>
      </w:r>
      <w:r>
        <w:t>during</w:t>
      </w:r>
      <w:r>
        <w:rPr>
          <w:spacing w:val="-9"/>
        </w:rPr>
        <w:t xml:space="preserve"> </w:t>
      </w:r>
      <w:r>
        <w:t xml:space="preserve">the Fall/Spring semester, and 17 hours per week during the </w:t>
      </w:r>
      <w:proofErr w:type="gramStart"/>
      <w:r>
        <w:t>Summer</w:t>
      </w:r>
      <w:proofErr w:type="gramEnd"/>
      <w:r>
        <w:t xml:space="preserve"> semester.</w:t>
      </w:r>
    </w:p>
    <w:p w14:paraId="7F21E085" w14:textId="77777777" w:rsidR="00C67E64" w:rsidRDefault="00C67E64">
      <w:pPr>
        <w:pStyle w:val="BodyText"/>
        <w:rPr>
          <w:sz w:val="26"/>
        </w:rPr>
      </w:pPr>
    </w:p>
    <w:p w14:paraId="7F21E086" w14:textId="77777777" w:rsidR="00C67E64" w:rsidRDefault="00C67E64">
      <w:pPr>
        <w:pStyle w:val="BodyText"/>
        <w:spacing w:before="4"/>
        <w:rPr>
          <w:sz w:val="22"/>
        </w:rPr>
      </w:pPr>
    </w:p>
    <w:p w14:paraId="7F21E087" w14:textId="77777777" w:rsidR="00C67E64" w:rsidRDefault="008B4D8E">
      <w:pPr>
        <w:pStyle w:val="Heading1"/>
        <w:spacing w:before="0"/>
        <w:rPr>
          <w:u w:val="none"/>
        </w:rPr>
      </w:pPr>
      <w:bookmarkStart w:id="6" w:name="MSW_Field_Course_Requirements"/>
      <w:bookmarkStart w:id="7" w:name="_bookmark3"/>
      <w:bookmarkEnd w:id="6"/>
      <w:bookmarkEnd w:id="7"/>
      <w:r>
        <w:rPr>
          <w:color w:val="365F91"/>
          <w:u w:color="365F91"/>
        </w:rPr>
        <w:t>MSW</w:t>
      </w:r>
      <w:r>
        <w:rPr>
          <w:color w:val="365F91"/>
          <w:spacing w:val="-7"/>
          <w:u w:color="365F91"/>
        </w:rPr>
        <w:t xml:space="preserve"> </w:t>
      </w:r>
      <w:r>
        <w:rPr>
          <w:color w:val="365F91"/>
          <w:u w:color="365F91"/>
        </w:rPr>
        <w:t>Field</w:t>
      </w:r>
      <w:r>
        <w:rPr>
          <w:color w:val="365F91"/>
          <w:spacing w:val="-17"/>
          <w:u w:color="365F91"/>
        </w:rPr>
        <w:t xml:space="preserve"> </w:t>
      </w:r>
      <w:r>
        <w:rPr>
          <w:color w:val="365F91"/>
          <w:u w:color="365F91"/>
        </w:rPr>
        <w:t>Course</w:t>
      </w:r>
      <w:r>
        <w:rPr>
          <w:color w:val="365F91"/>
          <w:spacing w:val="-18"/>
          <w:u w:color="365F91"/>
        </w:rPr>
        <w:t xml:space="preserve"> </w:t>
      </w:r>
      <w:r>
        <w:rPr>
          <w:color w:val="365F91"/>
          <w:spacing w:val="-2"/>
          <w:u w:color="365F91"/>
        </w:rPr>
        <w:t>Requirements</w:t>
      </w:r>
    </w:p>
    <w:p w14:paraId="7F21E088" w14:textId="77777777" w:rsidR="00C67E64" w:rsidRDefault="008B4D8E">
      <w:pPr>
        <w:pStyle w:val="BodyText"/>
        <w:spacing w:before="44"/>
        <w:ind w:left="480"/>
      </w:pPr>
      <w:r>
        <w:t>MSW</w:t>
      </w:r>
      <w:r>
        <w:rPr>
          <w:spacing w:val="3"/>
        </w:rPr>
        <w:t xml:space="preserve"> </w:t>
      </w:r>
      <w:r>
        <w:t>students</w:t>
      </w:r>
      <w:r>
        <w:rPr>
          <w:spacing w:val="-8"/>
        </w:rPr>
        <w:t xml:space="preserve"> </w:t>
      </w:r>
      <w:r>
        <w:t>are</w:t>
      </w:r>
      <w:r>
        <w:rPr>
          <w:spacing w:val="-9"/>
        </w:rPr>
        <w:t xml:space="preserve"> </w:t>
      </w:r>
      <w:r>
        <w:t>required</w:t>
      </w:r>
      <w:r>
        <w:rPr>
          <w:spacing w:val="-4"/>
        </w:rPr>
        <w:t xml:space="preserve"> </w:t>
      </w:r>
      <w:r>
        <w:t>to</w:t>
      </w:r>
      <w:r>
        <w:rPr>
          <w:spacing w:val="-7"/>
        </w:rPr>
        <w:t xml:space="preserve"> </w:t>
      </w:r>
      <w:r>
        <w:t>complete</w:t>
      </w:r>
      <w:r>
        <w:rPr>
          <w:spacing w:val="-8"/>
        </w:rPr>
        <w:t xml:space="preserve"> </w:t>
      </w:r>
      <w:r>
        <w:t>3-4</w:t>
      </w:r>
      <w:r>
        <w:rPr>
          <w:spacing w:val="-7"/>
        </w:rPr>
        <w:t xml:space="preserve"> </w:t>
      </w:r>
      <w:r>
        <w:t>semesters</w:t>
      </w:r>
      <w:r>
        <w:rPr>
          <w:spacing w:val="-8"/>
        </w:rPr>
        <w:t xml:space="preserve"> </w:t>
      </w:r>
      <w:r>
        <w:t>of</w:t>
      </w:r>
      <w:r>
        <w:rPr>
          <w:spacing w:val="-10"/>
        </w:rPr>
        <w:t xml:space="preserve"> </w:t>
      </w:r>
      <w:r>
        <w:t>field</w:t>
      </w:r>
      <w:r>
        <w:rPr>
          <w:spacing w:val="-8"/>
        </w:rPr>
        <w:t xml:space="preserve"> </w:t>
      </w:r>
      <w:r>
        <w:rPr>
          <w:spacing w:val="-2"/>
        </w:rPr>
        <w:t>education.</w:t>
      </w:r>
    </w:p>
    <w:p w14:paraId="7F21E089" w14:textId="790DF7DA" w:rsidR="00C67E64" w:rsidRDefault="008B4D8E">
      <w:pPr>
        <w:pStyle w:val="BodyText"/>
        <w:spacing w:before="163" w:line="276" w:lineRule="auto"/>
        <w:ind w:left="480" w:right="1135"/>
      </w:pPr>
      <w:r>
        <w:t>Advanced</w:t>
      </w:r>
      <w:r>
        <w:rPr>
          <w:spacing w:val="-7"/>
        </w:rPr>
        <w:t xml:space="preserve"> </w:t>
      </w:r>
      <w:r>
        <w:t>Practice</w:t>
      </w:r>
      <w:r>
        <w:rPr>
          <w:spacing w:val="-4"/>
        </w:rPr>
        <w:t xml:space="preserve"> </w:t>
      </w:r>
      <w:r>
        <w:t>students</w:t>
      </w:r>
      <w:r>
        <w:rPr>
          <w:spacing w:val="-10"/>
        </w:rPr>
        <w:t xml:space="preserve"> </w:t>
      </w:r>
      <w:r>
        <w:t>are</w:t>
      </w:r>
      <w:r>
        <w:rPr>
          <w:spacing w:val="-9"/>
        </w:rPr>
        <w:t xml:space="preserve"> </w:t>
      </w:r>
      <w:r>
        <w:t>exempt</w:t>
      </w:r>
      <w:r>
        <w:rPr>
          <w:spacing w:val="-12"/>
        </w:rPr>
        <w:t xml:space="preserve"> </w:t>
      </w:r>
      <w:r>
        <w:t>from</w:t>
      </w:r>
      <w:r>
        <w:rPr>
          <w:spacing w:val="-8"/>
        </w:rPr>
        <w:t xml:space="preserve"> </w:t>
      </w:r>
      <w:r>
        <w:t>the</w:t>
      </w:r>
      <w:r>
        <w:rPr>
          <w:spacing w:val="-9"/>
        </w:rPr>
        <w:t xml:space="preserve"> </w:t>
      </w:r>
      <w:r>
        <w:t>first</w:t>
      </w:r>
      <w:r>
        <w:rPr>
          <w:spacing w:val="-10"/>
        </w:rPr>
        <w:t xml:space="preserve"> </w:t>
      </w:r>
      <w:r>
        <w:t>and</w:t>
      </w:r>
      <w:r>
        <w:rPr>
          <w:spacing w:val="-9"/>
        </w:rPr>
        <w:t xml:space="preserve"> </w:t>
      </w:r>
      <w:r>
        <w:t>foundational</w:t>
      </w:r>
      <w:r>
        <w:rPr>
          <w:spacing w:val="-3"/>
        </w:rPr>
        <w:t xml:space="preserve"> </w:t>
      </w:r>
      <w:r>
        <w:t>Field</w:t>
      </w:r>
      <w:r>
        <w:rPr>
          <w:spacing w:val="-7"/>
        </w:rPr>
        <w:t xml:space="preserve"> </w:t>
      </w:r>
      <w:r>
        <w:t>education course (SW 721) and are required to complete three consecutive semesters of Field education in one practice setting. Foundation students are required to complete four semesters of field education in two separate agency settings. Approval is needed to complete all Field courses in one organization.</w:t>
      </w:r>
    </w:p>
    <w:p w14:paraId="7F21E08A" w14:textId="77777777" w:rsidR="00C67E64" w:rsidRDefault="008B4D8E">
      <w:pPr>
        <w:spacing w:before="119"/>
        <w:ind w:left="480"/>
        <w:rPr>
          <w:i/>
          <w:sz w:val="24"/>
        </w:rPr>
      </w:pPr>
      <w:r>
        <w:rPr>
          <w:i/>
          <w:sz w:val="24"/>
        </w:rPr>
        <w:t>There</w:t>
      </w:r>
      <w:r>
        <w:rPr>
          <w:i/>
          <w:spacing w:val="-10"/>
          <w:sz w:val="24"/>
        </w:rPr>
        <w:t xml:space="preserve"> </w:t>
      </w:r>
      <w:r>
        <w:rPr>
          <w:i/>
          <w:sz w:val="24"/>
        </w:rPr>
        <w:t>are</w:t>
      </w:r>
      <w:r>
        <w:rPr>
          <w:i/>
          <w:spacing w:val="-7"/>
          <w:sz w:val="24"/>
        </w:rPr>
        <w:t xml:space="preserve"> </w:t>
      </w:r>
      <w:r>
        <w:rPr>
          <w:i/>
          <w:sz w:val="24"/>
        </w:rPr>
        <w:t>no</w:t>
      </w:r>
      <w:r>
        <w:rPr>
          <w:i/>
          <w:spacing w:val="-7"/>
          <w:sz w:val="24"/>
        </w:rPr>
        <w:t xml:space="preserve"> </w:t>
      </w:r>
      <w:r>
        <w:rPr>
          <w:i/>
          <w:sz w:val="24"/>
        </w:rPr>
        <w:t>exemptions</w:t>
      </w:r>
      <w:r>
        <w:rPr>
          <w:i/>
          <w:spacing w:val="-5"/>
          <w:sz w:val="24"/>
        </w:rPr>
        <w:t xml:space="preserve"> </w:t>
      </w:r>
      <w:r>
        <w:rPr>
          <w:i/>
          <w:sz w:val="24"/>
        </w:rPr>
        <w:t>provided</w:t>
      </w:r>
      <w:r>
        <w:rPr>
          <w:i/>
          <w:spacing w:val="-4"/>
          <w:sz w:val="24"/>
        </w:rPr>
        <w:t xml:space="preserve"> </w:t>
      </w:r>
      <w:r>
        <w:rPr>
          <w:i/>
          <w:sz w:val="24"/>
        </w:rPr>
        <w:t>for</w:t>
      </w:r>
      <w:r>
        <w:rPr>
          <w:i/>
          <w:spacing w:val="-10"/>
          <w:sz w:val="24"/>
        </w:rPr>
        <w:t xml:space="preserve"> </w:t>
      </w:r>
      <w:r>
        <w:rPr>
          <w:i/>
          <w:sz w:val="24"/>
        </w:rPr>
        <w:t>previous</w:t>
      </w:r>
      <w:r>
        <w:rPr>
          <w:i/>
          <w:spacing w:val="-5"/>
          <w:sz w:val="24"/>
        </w:rPr>
        <w:t xml:space="preserve"> </w:t>
      </w:r>
      <w:r>
        <w:rPr>
          <w:i/>
          <w:sz w:val="24"/>
        </w:rPr>
        <w:t>employment</w:t>
      </w:r>
      <w:r>
        <w:rPr>
          <w:i/>
          <w:spacing w:val="-5"/>
          <w:sz w:val="24"/>
        </w:rPr>
        <w:t xml:space="preserve"> </w:t>
      </w:r>
      <w:r>
        <w:rPr>
          <w:i/>
          <w:sz w:val="24"/>
        </w:rPr>
        <w:t>or</w:t>
      </w:r>
      <w:r>
        <w:rPr>
          <w:i/>
          <w:spacing w:val="-6"/>
          <w:sz w:val="24"/>
        </w:rPr>
        <w:t xml:space="preserve"> </w:t>
      </w:r>
      <w:r>
        <w:rPr>
          <w:i/>
          <w:sz w:val="24"/>
        </w:rPr>
        <w:t>life</w:t>
      </w:r>
      <w:r>
        <w:rPr>
          <w:i/>
          <w:spacing w:val="-4"/>
          <w:sz w:val="24"/>
        </w:rPr>
        <w:t xml:space="preserve"> </w:t>
      </w:r>
      <w:r>
        <w:rPr>
          <w:i/>
          <w:spacing w:val="-2"/>
          <w:sz w:val="24"/>
        </w:rPr>
        <w:t>experience.</w:t>
      </w:r>
    </w:p>
    <w:p w14:paraId="7F21E08F" w14:textId="77777777" w:rsidR="00C67E64" w:rsidRDefault="00C67E64">
      <w:pPr>
        <w:pStyle w:val="BodyText"/>
        <w:rPr>
          <w:i/>
        </w:rPr>
      </w:pPr>
    </w:p>
    <w:p w14:paraId="7F21E090" w14:textId="77777777" w:rsidR="00C67E64" w:rsidRDefault="008B4D8E">
      <w:pPr>
        <w:pStyle w:val="BodyText"/>
        <w:spacing w:before="92"/>
        <w:ind w:left="480"/>
      </w:pPr>
      <w:r>
        <w:t>Required</w:t>
      </w:r>
      <w:r>
        <w:rPr>
          <w:spacing w:val="-11"/>
        </w:rPr>
        <w:t xml:space="preserve"> </w:t>
      </w:r>
      <w:r>
        <w:t>Field</w:t>
      </w:r>
      <w:r>
        <w:rPr>
          <w:spacing w:val="-11"/>
        </w:rPr>
        <w:t xml:space="preserve"> </w:t>
      </w:r>
      <w:r>
        <w:t>education</w:t>
      </w:r>
      <w:r>
        <w:rPr>
          <w:spacing w:val="-10"/>
        </w:rPr>
        <w:t xml:space="preserve"> </w:t>
      </w:r>
      <w:r>
        <w:rPr>
          <w:spacing w:val="-2"/>
        </w:rPr>
        <w:t>hours:</w:t>
      </w:r>
    </w:p>
    <w:p w14:paraId="7F21E091" w14:textId="77777777" w:rsidR="00C67E64" w:rsidRDefault="00C67E64">
      <w:pPr>
        <w:pStyle w:val="BodyText"/>
        <w:spacing w:before="2"/>
        <w:rPr>
          <w:sz w:val="14"/>
        </w:rPr>
      </w:pP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76"/>
        <w:gridCol w:w="2534"/>
      </w:tblGrid>
      <w:tr w:rsidR="00C67E64" w14:paraId="7F21E094" w14:textId="77777777">
        <w:trPr>
          <w:trHeight w:val="273"/>
        </w:trPr>
        <w:tc>
          <w:tcPr>
            <w:tcW w:w="5976" w:type="dxa"/>
          </w:tcPr>
          <w:p w14:paraId="7F21E092" w14:textId="77777777" w:rsidR="00C67E64" w:rsidRDefault="008B4D8E">
            <w:pPr>
              <w:pStyle w:val="TableParagraph"/>
              <w:spacing w:line="253" w:lineRule="exact"/>
              <w:ind w:left="112"/>
              <w:rPr>
                <w:sz w:val="24"/>
              </w:rPr>
            </w:pPr>
            <w:r>
              <w:rPr>
                <w:sz w:val="24"/>
              </w:rPr>
              <w:t>721</w:t>
            </w:r>
            <w:r>
              <w:rPr>
                <w:spacing w:val="-12"/>
                <w:sz w:val="24"/>
              </w:rPr>
              <w:t xml:space="preserve"> </w:t>
            </w:r>
            <w:r>
              <w:rPr>
                <w:sz w:val="24"/>
              </w:rPr>
              <w:t>Foundation</w:t>
            </w:r>
            <w:r>
              <w:rPr>
                <w:spacing w:val="-7"/>
                <w:sz w:val="24"/>
              </w:rPr>
              <w:t xml:space="preserve"> </w:t>
            </w:r>
            <w:r>
              <w:rPr>
                <w:spacing w:val="-2"/>
                <w:sz w:val="24"/>
              </w:rPr>
              <w:t>student</w:t>
            </w:r>
          </w:p>
        </w:tc>
        <w:tc>
          <w:tcPr>
            <w:tcW w:w="2534" w:type="dxa"/>
          </w:tcPr>
          <w:p w14:paraId="7F21E093" w14:textId="77777777" w:rsidR="00C67E64" w:rsidRDefault="008B4D8E">
            <w:pPr>
              <w:pStyle w:val="TableParagraph"/>
              <w:spacing w:line="253" w:lineRule="exact"/>
              <w:ind w:left="115"/>
              <w:rPr>
                <w:sz w:val="24"/>
              </w:rPr>
            </w:pPr>
            <w:r>
              <w:rPr>
                <w:sz w:val="24"/>
              </w:rPr>
              <w:t>215</w:t>
            </w:r>
            <w:r>
              <w:rPr>
                <w:spacing w:val="-7"/>
                <w:sz w:val="24"/>
              </w:rPr>
              <w:t xml:space="preserve"> </w:t>
            </w:r>
            <w:r>
              <w:rPr>
                <w:sz w:val="24"/>
              </w:rPr>
              <w:t>(3</w:t>
            </w:r>
            <w:r>
              <w:rPr>
                <w:spacing w:val="-4"/>
                <w:sz w:val="24"/>
              </w:rPr>
              <w:t xml:space="preserve"> </w:t>
            </w:r>
            <w:r>
              <w:rPr>
                <w:spacing w:val="-2"/>
                <w:sz w:val="24"/>
              </w:rPr>
              <w:t>credits)</w:t>
            </w:r>
          </w:p>
        </w:tc>
      </w:tr>
      <w:tr w:rsidR="00C67E64" w14:paraId="7F21E097" w14:textId="77777777">
        <w:trPr>
          <w:trHeight w:val="275"/>
        </w:trPr>
        <w:tc>
          <w:tcPr>
            <w:tcW w:w="5976" w:type="dxa"/>
          </w:tcPr>
          <w:p w14:paraId="7F21E095" w14:textId="6CCEDED3" w:rsidR="00C67E64" w:rsidRDefault="008B4D8E">
            <w:pPr>
              <w:pStyle w:val="TableParagraph"/>
              <w:spacing w:line="256" w:lineRule="exact"/>
              <w:ind w:left="112"/>
              <w:rPr>
                <w:sz w:val="24"/>
              </w:rPr>
            </w:pPr>
            <w:r>
              <w:rPr>
                <w:sz w:val="24"/>
              </w:rPr>
              <w:t>722</w:t>
            </w:r>
            <w:r>
              <w:rPr>
                <w:spacing w:val="-12"/>
                <w:sz w:val="24"/>
              </w:rPr>
              <w:t xml:space="preserve"> </w:t>
            </w:r>
            <w:r w:rsidR="0032449C">
              <w:rPr>
                <w:sz w:val="24"/>
              </w:rPr>
              <w:t>All MSW</w:t>
            </w:r>
            <w:r w:rsidR="0032449C">
              <w:rPr>
                <w:spacing w:val="-9"/>
                <w:sz w:val="24"/>
              </w:rPr>
              <w:t xml:space="preserve"> </w:t>
            </w:r>
            <w:r w:rsidR="0032449C">
              <w:rPr>
                <w:spacing w:val="-2"/>
                <w:sz w:val="24"/>
              </w:rPr>
              <w:t>students</w:t>
            </w:r>
          </w:p>
        </w:tc>
        <w:tc>
          <w:tcPr>
            <w:tcW w:w="2534" w:type="dxa"/>
          </w:tcPr>
          <w:p w14:paraId="7F21E096" w14:textId="77777777" w:rsidR="00C67E64" w:rsidRDefault="008B4D8E">
            <w:pPr>
              <w:pStyle w:val="TableParagraph"/>
              <w:spacing w:line="256" w:lineRule="exact"/>
              <w:ind w:left="115"/>
              <w:rPr>
                <w:sz w:val="24"/>
              </w:rPr>
            </w:pPr>
            <w:r>
              <w:rPr>
                <w:sz w:val="24"/>
              </w:rPr>
              <w:t>200</w:t>
            </w:r>
            <w:r>
              <w:rPr>
                <w:spacing w:val="-7"/>
                <w:sz w:val="24"/>
              </w:rPr>
              <w:t xml:space="preserve"> </w:t>
            </w:r>
            <w:r>
              <w:rPr>
                <w:sz w:val="24"/>
              </w:rPr>
              <w:t>(3</w:t>
            </w:r>
            <w:r>
              <w:rPr>
                <w:spacing w:val="-4"/>
                <w:sz w:val="24"/>
              </w:rPr>
              <w:t xml:space="preserve"> </w:t>
            </w:r>
            <w:r>
              <w:rPr>
                <w:spacing w:val="-2"/>
                <w:sz w:val="24"/>
              </w:rPr>
              <w:t>credits)</w:t>
            </w:r>
          </w:p>
        </w:tc>
      </w:tr>
      <w:tr w:rsidR="00C67E64" w14:paraId="7F21E09E" w14:textId="77777777">
        <w:trPr>
          <w:trHeight w:val="554"/>
        </w:trPr>
        <w:tc>
          <w:tcPr>
            <w:tcW w:w="5976" w:type="dxa"/>
          </w:tcPr>
          <w:p w14:paraId="7F21E09B" w14:textId="633E573F" w:rsidR="00C67E64" w:rsidRDefault="008B4D8E">
            <w:pPr>
              <w:pStyle w:val="TableParagraph"/>
              <w:spacing w:before="2"/>
              <w:ind w:left="112"/>
              <w:rPr>
                <w:sz w:val="24"/>
              </w:rPr>
            </w:pPr>
            <w:r>
              <w:rPr>
                <w:sz w:val="24"/>
              </w:rPr>
              <w:t>821</w:t>
            </w:r>
            <w:r>
              <w:rPr>
                <w:spacing w:val="-12"/>
                <w:sz w:val="24"/>
              </w:rPr>
              <w:t xml:space="preserve"> </w:t>
            </w:r>
            <w:r w:rsidR="0032449C">
              <w:rPr>
                <w:sz w:val="24"/>
              </w:rPr>
              <w:t>All MSW</w:t>
            </w:r>
            <w:r>
              <w:rPr>
                <w:spacing w:val="-9"/>
                <w:sz w:val="24"/>
              </w:rPr>
              <w:t xml:space="preserve"> </w:t>
            </w:r>
            <w:r>
              <w:rPr>
                <w:spacing w:val="-2"/>
                <w:sz w:val="24"/>
              </w:rPr>
              <w:t>student</w:t>
            </w:r>
            <w:r w:rsidR="0032449C">
              <w:rPr>
                <w:spacing w:val="-2"/>
                <w:sz w:val="24"/>
              </w:rPr>
              <w:t>s</w:t>
            </w:r>
          </w:p>
        </w:tc>
        <w:tc>
          <w:tcPr>
            <w:tcW w:w="2534" w:type="dxa"/>
          </w:tcPr>
          <w:p w14:paraId="7F21E09C" w14:textId="77777777" w:rsidR="00C67E64" w:rsidRDefault="008B4D8E">
            <w:pPr>
              <w:pStyle w:val="TableParagraph"/>
              <w:spacing w:before="2" w:line="265" w:lineRule="exact"/>
              <w:ind w:left="115"/>
              <w:rPr>
                <w:sz w:val="24"/>
              </w:rPr>
            </w:pPr>
            <w:r>
              <w:rPr>
                <w:sz w:val="24"/>
              </w:rPr>
              <w:t>250</w:t>
            </w:r>
            <w:r>
              <w:rPr>
                <w:spacing w:val="-8"/>
                <w:sz w:val="24"/>
              </w:rPr>
              <w:t xml:space="preserve"> </w:t>
            </w:r>
            <w:r>
              <w:rPr>
                <w:sz w:val="24"/>
              </w:rPr>
              <w:t>hours</w:t>
            </w:r>
            <w:r>
              <w:rPr>
                <w:spacing w:val="-3"/>
                <w:sz w:val="24"/>
              </w:rPr>
              <w:t xml:space="preserve"> </w:t>
            </w:r>
            <w:r>
              <w:rPr>
                <w:sz w:val="24"/>
              </w:rPr>
              <w:t>(3</w:t>
            </w:r>
            <w:r>
              <w:rPr>
                <w:spacing w:val="-5"/>
                <w:sz w:val="24"/>
              </w:rPr>
              <w:t xml:space="preserve"> </w:t>
            </w:r>
            <w:r>
              <w:rPr>
                <w:spacing w:val="-2"/>
                <w:sz w:val="24"/>
              </w:rPr>
              <w:t>credits)</w:t>
            </w:r>
          </w:p>
          <w:p w14:paraId="7F21E09D" w14:textId="77777777" w:rsidR="00C67E64" w:rsidRDefault="008B4D8E">
            <w:pPr>
              <w:pStyle w:val="TableParagraph"/>
              <w:spacing w:line="265" w:lineRule="exact"/>
              <w:ind w:left="115"/>
              <w:rPr>
                <w:sz w:val="24"/>
              </w:rPr>
            </w:pPr>
            <w:r>
              <w:rPr>
                <w:sz w:val="24"/>
              </w:rPr>
              <w:t>300</w:t>
            </w:r>
            <w:r>
              <w:rPr>
                <w:spacing w:val="-8"/>
                <w:sz w:val="24"/>
              </w:rPr>
              <w:t xml:space="preserve"> </w:t>
            </w:r>
            <w:r>
              <w:rPr>
                <w:sz w:val="24"/>
              </w:rPr>
              <w:t>hours</w:t>
            </w:r>
            <w:r>
              <w:rPr>
                <w:spacing w:val="-1"/>
                <w:sz w:val="24"/>
              </w:rPr>
              <w:t xml:space="preserve"> </w:t>
            </w:r>
            <w:r>
              <w:rPr>
                <w:sz w:val="24"/>
              </w:rPr>
              <w:t>(4</w:t>
            </w:r>
            <w:r>
              <w:rPr>
                <w:spacing w:val="-5"/>
                <w:sz w:val="24"/>
              </w:rPr>
              <w:t xml:space="preserve"> </w:t>
            </w:r>
            <w:r>
              <w:rPr>
                <w:spacing w:val="-2"/>
                <w:sz w:val="24"/>
              </w:rPr>
              <w:t>credits)</w:t>
            </w:r>
          </w:p>
        </w:tc>
      </w:tr>
      <w:tr w:rsidR="00C67E64" w14:paraId="7F21E0A6" w14:textId="77777777">
        <w:trPr>
          <w:trHeight w:val="549"/>
        </w:trPr>
        <w:tc>
          <w:tcPr>
            <w:tcW w:w="5976" w:type="dxa"/>
          </w:tcPr>
          <w:p w14:paraId="7F21E0A3" w14:textId="56922857" w:rsidR="00C67E64" w:rsidRDefault="008B4D8E">
            <w:pPr>
              <w:pStyle w:val="TableParagraph"/>
              <w:ind w:left="112"/>
              <w:rPr>
                <w:sz w:val="24"/>
              </w:rPr>
            </w:pPr>
            <w:r>
              <w:rPr>
                <w:sz w:val="24"/>
              </w:rPr>
              <w:t>822</w:t>
            </w:r>
            <w:r>
              <w:rPr>
                <w:spacing w:val="-12"/>
                <w:sz w:val="24"/>
              </w:rPr>
              <w:t xml:space="preserve"> </w:t>
            </w:r>
            <w:r w:rsidR="0032449C">
              <w:rPr>
                <w:sz w:val="24"/>
              </w:rPr>
              <w:t>All MSW</w:t>
            </w:r>
            <w:r w:rsidR="0032449C">
              <w:rPr>
                <w:spacing w:val="-9"/>
                <w:sz w:val="24"/>
              </w:rPr>
              <w:t xml:space="preserve"> </w:t>
            </w:r>
            <w:r w:rsidR="0032449C">
              <w:rPr>
                <w:spacing w:val="-2"/>
                <w:sz w:val="24"/>
              </w:rPr>
              <w:t>students</w:t>
            </w:r>
          </w:p>
        </w:tc>
        <w:tc>
          <w:tcPr>
            <w:tcW w:w="2534" w:type="dxa"/>
          </w:tcPr>
          <w:p w14:paraId="7F21E0A4" w14:textId="77777777" w:rsidR="00C67E64" w:rsidRDefault="008B4D8E">
            <w:pPr>
              <w:pStyle w:val="TableParagraph"/>
              <w:spacing w:line="265" w:lineRule="exact"/>
              <w:ind w:left="115"/>
              <w:rPr>
                <w:sz w:val="24"/>
              </w:rPr>
            </w:pPr>
            <w:r>
              <w:rPr>
                <w:sz w:val="24"/>
              </w:rPr>
              <w:t>250</w:t>
            </w:r>
            <w:r>
              <w:rPr>
                <w:spacing w:val="-8"/>
                <w:sz w:val="24"/>
              </w:rPr>
              <w:t xml:space="preserve"> </w:t>
            </w:r>
            <w:r>
              <w:rPr>
                <w:sz w:val="24"/>
              </w:rPr>
              <w:t>hours</w:t>
            </w:r>
            <w:r>
              <w:rPr>
                <w:spacing w:val="-3"/>
                <w:sz w:val="24"/>
              </w:rPr>
              <w:t xml:space="preserve"> </w:t>
            </w:r>
            <w:r>
              <w:rPr>
                <w:sz w:val="24"/>
              </w:rPr>
              <w:t>(3</w:t>
            </w:r>
            <w:r>
              <w:rPr>
                <w:spacing w:val="-5"/>
                <w:sz w:val="24"/>
              </w:rPr>
              <w:t xml:space="preserve"> </w:t>
            </w:r>
            <w:r>
              <w:rPr>
                <w:spacing w:val="-2"/>
                <w:sz w:val="24"/>
              </w:rPr>
              <w:t>credits)</w:t>
            </w:r>
          </w:p>
          <w:p w14:paraId="7F21E0A5" w14:textId="77777777" w:rsidR="00C67E64" w:rsidRDefault="008B4D8E">
            <w:pPr>
              <w:pStyle w:val="TableParagraph"/>
              <w:spacing w:line="264" w:lineRule="exact"/>
              <w:ind w:left="115"/>
              <w:rPr>
                <w:sz w:val="24"/>
              </w:rPr>
            </w:pPr>
            <w:r>
              <w:rPr>
                <w:sz w:val="24"/>
              </w:rPr>
              <w:t>300</w:t>
            </w:r>
            <w:r>
              <w:rPr>
                <w:spacing w:val="-8"/>
                <w:sz w:val="24"/>
              </w:rPr>
              <w:t xml:space="preserve"> </w:t>
            </w:r>
            <w:r>
              <w:rPr>
                <w:sz w:val="24"/>
              </w:rPr>
              <w:t>hours</w:t>
            </w:r>
            <w:r>
              <w:rPr>
                <w:spacing w:val="-3"/>
                <w:sz w:val="24"/>
              </w:rPr>
              <w:t xml:space="preserve"> </w:t>
            </w:r>
            <w:r>
              <w:rPr>
                <w:sz w:val="24"/>
              </w:rPr>
              <w:t>(4</w:t>
            </w:r>
            <w:r>
              <w:rPr>
                <w:spacing w:val="-5"/>
                <w:sz w:val="24"/>
              </w:rPr>
              <w:t xml:space="preserve"> </w:t>
            </w:r>
            <w:r>
              <w:rPr>
                <w:spacing w:val="-2"/>
                <w:sz w:val="24"/>
              </w:rPr>
              <w:t>credits)</w:t>
            </w:r>
          </w:p>
        </w:tc>
      </w:tr>
    </w:tbl>
    <w:p w14:paraId="7F21E0AB" w14:textId="77777777" w:rsidR="00C67E64" w:rsidRDefault="00C67E64">
      <w:pPr>
        <w:pStyle w:val="BodyText"/>
        <w:spacing w:before="4"/>
        <w:rPr>
          <w:sz w:val="38"/>
        </w:rPr>
      </w:pPr>
    </w:p>
    <w:p w14:paraId="7F21E0AC" w14:textId="77777777" w:rsidR="00C67E64" w:rsidRDefault="008B4D8E">
      <w:pPr>
        <w:pStyle w:val="BodyText"/>
        <w:spacing w:before="1"/>
        <w:ind w:left="480"/>
      </w:pPr>
      <w:r>
        <w:t>Elective</w:t>
      </w:r>
      <w:r>
        <w:rPr>
          <w:spacing w:val="-7"/>
        </w:rPr>
        <w:t xml:space="preserve"> </w:t>
      </w:r>
      <w:r>
        <w:t>Field</w:t>
      </w:r>
      <w:r>
        <w:rPr>
          <w:spacing w:val="-9"/>
        </w:rPr>
        <w:t xml:space="preserve"> </w:t>
      </w:r>
      <w:r>
        <w:t>education</w:t>
      </w:r>
      <w:r>
        <w:rPr>
          <w:spacing w:val="-8"/>
        </w:rPr>
        <w:t xml:space="preserve"> </w:t>
      </w:r>
      <w:r>
        <w:rPr>
          <w:spacing w:val="-2"/>
        </w:rPr>
        <w:t>hours:</w:t>
      </w:r>
    </w:p>
    <w:p w14:paraId="7F21E0AD" w14:textId="77777777" w:rsidR="00C67E64" w:rsidRDefault="00C67E64">
      <w:pPr>
        <w:pStyle w:val="BodyText"/>
        <w:spacing w:before="3"/>
        <w:rPr>
          <w:sz w:val="8"/>
        </w:rPr>
      </w:pPr>
    </w:p>
    <w:tbl>
      <w:tblPr>
        <w:tblW w:w="0" w:type="auto"/>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6"/>
        <w:gridCol w:w="2520"/>
      </w:tblGrid>
      <w:tr w:rsidR="00C67E64" w14:paraId="7F21E0B0" w14:textId="77777777">
        <w:trPr>
          <w:trHeight w:val="275"/>
        </w:trPr>
        <w:tc>
          <w:tcPr>
            <w:tcW w:w="6026" w:type="dxa"/>
          </w:tcPr>
          <w:p w14:paraId="7F21E0AE" w14:textId="77777777" w:rsidR="00C67E64" w:rsidRDefault="008B4D8E">
            <w:pPr>
              <w:pStyle w:val="TableParagraph"/>
              <w:spacing w:line="255" w:lineRule="exact"/>
              <w:ind w:left="112"/>
              <w:rPr>
                <w:sz w:val="24"/>
              </w:rPr>
            </w:pPr>
            <w:r>
              <w:rPr>
                <w:spacing w:val="-4"/>
                <w:sz w:val="24"/>
              </w:rPr>
              <w:t>921*</w:t>
            </w:r>
          </w:p>
        </w:tc>
        <w:tc>
          <w:tcPr>
            <w:tcW w:w="2520" w:type="dxa"/>
          </w:tcPr>
          <w:p w14:paraId="7F21E0AF" w14:textId="77777777" w:rsidR="00C67E64" w:rsidRDefault="008B4D8E">
            <w:pPr>
              <w:pStyle w:val="TableParagraph"/>
              <w:spacing w:line="255" w:lineRule="exact"/>
              <w:ind w:left="112"/>
              <w:rPr>
                <w:sz w:val="24"/>
              </w:rPr>
            </w:pPr>
            <w:r>
              <w:rPr>
                <w:sz w:val="24"/>
              </w:rPr>
              <w:t>Variable</w:t>
            </w:r>
            <w:r>
              <w:rPr>
                <w:spacing w:val="-7"/>
                <w:sz w:val="24"/>
              </w:rPr>
              <w:t xml:space="preserve"> </w:t>
            </w:r>
            <w:r>
              <w:rPr>
                <w:sz w:val="24"/>
              </w:rPr>
              <w:t>(1-4</w:t>
            </w:r>
            <w:r>
              <w:rPr>
                <w:spacing w:val="-8"/>
                <w:sz w:val="24"/>
              </w:rPr>
              <w:t xml:space="preserve"> </w:t>
            </w:r>
            <w:r>
              <w:rPr>
                <w:spacing w:val="-2"/>
                <w:sz w:val="24"/>
              </w:rPr>
              <w:t>credits)</w:t>
            </w:r>
          </w:p>
        </w:tc>
      </w:tr>
    </w:tbl>
    <w:p w14:paraId="7F21E0B1" w14:textId="77777777" w:rsidR="00C67E64" w:rsidRDefault="00C67E64">
      <w:pPr>
        <w:pStyle w:val="BodyText"/>
        <w:spacing w:before="5"/>
        <w:rPr>
          <w:sz w:val="38"/>
        </w:rPr>
      </w:pPr>
    </w:p>
    <w:p w14:paraId="7F21E0B2" w14:textId="77777777" w:rsidR="00C67E64" w:rsidRDefault="008B4D8E">
      <w:pPr>
        <w:pStyle w:val="BodyText"/>
        <w:spacing w:line="276" w:lineRule="auto"/>
        <w:ind w:left="480" w:right="1135"/>
      </w:pPr>
      <w:r>
        <w:t>*SOC</w:t>
      </w:r>
      <w:r>
        <w:rPr>
          <w:spacing w:val="-14"/>
        </w:rPr>
        <w:t xml:space="preserve"> </w:t>
      </w:r>
      <w:r>
        <w:t>WRK</w:t>
      </w:r>
      <w:r>
        <w:rPr>
          <w:spacing w:val="-7"/>
        </w:rPr>
        <w:t xml:space="preserve"> </w:t>
      </w:r>
      <w:r>
        <w:t>921</w:t>
      </w:r>
      <w:r>
        <w:rPr>
          <w:spacing w:val="-4"/>
        </w:rPr>
        <w:t xml:space="preserve"> </w:t>
      </w:r>
      <w:r>
        <w:t>is</w:t>
      </w:r>
      <w:r>
        <w:rPr>
          <w:spacing w:val="-8"/>
        </w:rPr>
        <w:t xml:space="preserve"> </w:t>
      </w:r>
      <w:r>
        <w:t>an</w:t>
      </w:r>
      <w:r>
        <w:rPr>
          <w:spacing w:val="-9"/>
        </w:rPr>
        <w:t xml:space="preserve"> </w:t>
      </w:r>
      <w:r>
        <w:t>elective</w:t>
      </w:r>
      <w:r>
        <w:rPr>
          <w:spacing w:val="-2"/>
        </w:rPr>
        <w:t xml:space="preserve"> </w:t>
      </w:r>
      <w:r>
        <w:t>Field</w:t>
      </w:r>
      <w:r>
        <w:rPr>
          <w:spacing w:val="-2"/>
        </w:rPr>
        <w:t xml:space="preserve"> </w:t>
      </w:r>
      <w:r>
        <w:t>course</w:t>
      </w:r>
      <w:r>
        <w:rPr>
          <w:spacing w:val="-9"/>
        </w:rPr>
        <w:t xml:space="preserve"> </w:t>
      </w:r>
      <w:r>
        <w:t>with</w:t>
      </w:r>
      <w:r>
        <w:rPr>
          <w:spacing w:val="-4"/>
        </w:rPr>
        <w:t xml:space="preserve"> </w:t>
      </w:r>
      <w:r>
        <w:t>a</w:t>
      </w:r>
      <w:r>
        <w:rPr>
          <w:spacing w:val="-2"/>
        </w:rPr>
        <w:t xml:space="preserve"> </w:t>
      </w:r>
      <w:r>
        <w:t>variable</w:t>
      </w:r>
      <w:r>
        <w:rPr>
          <w:spacing w:val="-4"/>
        </w:rPr>
        <w:t xml:space="preserve"> </w:t>
      </w:r>
      <w:r>
        <w:t>credit</w:t>
      </w:r>
      <w:r>
        <w:rPr>
          <w:spacing w:val="-7"/>
        </w:rPr>
        <w:t xml:space="preserve"> </w:t>
      </w:r>
      <w:r>
        <w:t>option</w:t>
      </w:r>
      <w:r>
        <w:rPr>
          <w:spacing w:val="-2"/>
        </w:rPr>
        <w:t xml:space="preserve"> </w:t>
      </w:r>
      <w:r>
        <w:t>ranging</w:t>
      </w:r>
      <w:r>
        <w:rPr>
          <w:spacing w:val="-9"/>
        </w:rPr>
        <w:t xml:space="preserve"> </w:t>
      </w:r>
      <w:r>
        <w:t>from</w:t>
      </w:r>
      <w:r>
        <w:rPr>
          <w:spacing w:val="-4"/>
        </w:rPr>
        <w:t xml:space="preserve"> </w:t>
      </w:r>
      <w:r>
        <w:t xml:space="preserve">1-4 credits. SOC WRK 921 provides continued application of principles and techniques to actual practice situations. The course provides opportunities to master social work </w:t>
      </w:r>
      <w:r>
        <w:lastRenderedPageBreak/>
        <w:t>competencies practiced in previous field courses, or to focus on a specific project coordinated with the assigned Field Liaison.</w:t>
      </w:r>
    </w:p>
    <w:p w14:paraId="7F21E0B3" w14:textId="3526FEC0" w:rsidR="00C67E64" w:rsidRDefault="008B4D8E">
      <w:pPr>
        <w:pStyle w:val="BodyText"/>
        <w:spacing w:before="118" w:line="276" w:lineRule="auto"/>
        <w:ind w:left="480" w:right="1254"/>
      </w:pPr>
      <w:r>
        <w:t>Upon</w:t>
      </w:r>
      <w:r>
        <w:rPr>
          <w:spacing w:val="-4"/>
        </w:rPr>
        <w:t xml:space="preserve"> </w:t>
      </w:r>
      <w:r>
        <w:t>completion</w:t>
      </w:r>
      <w:r>
        <w:rPr>
          <w:spacing w:val="-4"/>
        </w:rPr>
        <w:t xml:space="preserve"> </w:t>
      </w:r>
      <w:r>
        <w:t>of</w:t>
      </w:r>
      <w:r>
        <w:rPr>
          <w:spacing w:val="-2"/>
        </w:rPr>
        <w:t xml:space="preserve"> </w:t>
      </w:r>
      <w:r>
        <w:t>SOC</w:t>
      </w:r>
      <w:r>
        <w:rPr>
          <w:spacing w:val="-17"/>
        </w:rPr>
        <w:t xml:space="preserve"> </w:t>
      </w:r>
      <w:r>
        <w:t>WRK</w:t>
      </w:r>
      <w:r>
        <w:rPr>
          <w:spacing w:val="-6"/>
        </w:rPr>
        <w:t xml:space="preserve"> </w:t>
      </w:r>
      <w:r>
        <w:t>921,</w:t>
      </w:r>
      <w:r>
        <w:rPr>
          <w:spacing w:val="-3"/>
        </w:rPr>
        <w:t xml:space="preserve"> </w:t>
      </w:r>
      <w:r>
        <w:t>you</w:t>
      </w:r>
      <w:r>
        <w:rPr>
          <w:spacing w:val="-2"/>
        </w:rPr>
        <w:t xml:space="preserve"> </w:t>
      </w:r>
      <w:r>
        <w:t>should</w:t>
      </w:r>
      <w:r>
        <w:rPr>
          <w:spacing w:val="-4"/>
        </w:rPr>
        <w:t xml:space="preserve"> </w:t>
      </w:r>
      <w:r>
        <w:t>successfully</w:t>
      </w:r>
      <w:r>
        <w:rPr>
          <w:spacing w:val="-9"/>
        </w:rPr>
        <w:t xml:space="preserve"> </w:t>
      </w:r>
      <w:r>
        <w:t>demonstrate the SOC WRK competencies through performance in the Field practicum and Field assignments, or in the completion of a specific project within a Field agency.</w:t>
      </w:r>
    </w:p>
    <w:p w14:paraId="7F21E0B6" w14:textId="77777777" w:rsidR="00C67E64" w:rsidRDefault="00C67E64">
      <w:pPr>
        <w:pStyle w:val="BodyText"/>
        <w:spacing w:before="11"/>
        <w:rPr>
          <w:sz w:val="25"/>
        </w:rPr>
      </w:pPr>
    </w:p>
    <w:p w14:paraId="7F21E0B7" w14:textId="77777777" w:rsidR="00C67E64" w:rsidRDefault="008B4D8E">
      <w:pPr>
        <w:pStyle w:val="Heading1"/>
        <w:rPr>
          <w:u w:val="none"/>
        </w:rPr>
      </w:pPr>
      <w:bookmarkStart w:id="8" w:name="Registration_Requirements"/>
      <w:bookmarkStart w:id="9" w:name="_bookmark4"/>
      <w:bookmarkEnd w:id="8"/>
      <w:bookmarkEnd w:id="9"/>
      <w:r>
        <w:rPr>
          <w:color w:val="365F91"/>
          <w:w w:val="95"/>
          <w:u w:color="365F91"/>
        </w:rPr>
        <w:t>Registration</w:t>
      </w:r>
      <w:r>
        <w:rPr>
          <w:color w:val="365F91"/>
          <w:spacing w:val="36"/>
          <w:u w:color="365F91"/>
        </w:rPr>
        <w:t xml:space="preserve"> </w:t>
      </w:r>
      <w:r>
        <w:rPr>
          <w:color w:val="365F91"/>
          <w:spacing w:val="-2"/>
          <w:u w:color="365F91"/>
        </w:rPr>
        <w:t>Requirements</w:t>
      </w:r>
    </w:p>
    <w:p w14:paraId="7F21E0B8" w14:textId="3DE82765" w:rsidR="00C67E64" w:rsidRDefault="008B4D8E">
      <w:pPr>
        <w:pStyle w:val="BodyText"/>
        <w:spacing w:before="46" w:line="276" w:lineRule="auto"/>
        <w:ind w:left="480" w:right="1135"/>
      </w:pPr>
      <w:r>
        <w:t>Registration for your Field course occurs at the beginning of the semester and before entering</w:t>
      </w:r>
      <w:r>
        <w:rPr>
          <w:spacing w:val="-9"/>
        </w:rPr>
        <w:t xml:space="preserve"> </w:t>
      </w:r>
      <w:r>
        <w:t>the</w:t>
      </w:r>
      <w:r>
        <w:rPr>
          <w:spacing w:val="-12"/>
        </w:rPr>
        <w:t xml:space="preserve"> </w:t>
      </w:r>
      <w:r>
        <w:t>first</w:t>
      </w:r>
      <w:r>
        <w:rPr>
          <w:spacing w:val="-5"/>
        </w:rPr>
        <w:t xml:space="preserve"> </w:t>
      </w:r>
      <w:r>
        <w:t>day</w:t>
      </w:r>
      <w:r>
        <w:rPr>
          <w:spacing w:val="-10"/>
        </w:rPr>
        <w:t xml:space="preserve"> </w:t>
      </w:r>
      <w:r>
        <w:t>of</w:t>
      </w:r>
      <w:r>
        <w:rPr>
          <w:spacing w:val="-2"/>
        </w:rPr>
        <w:t xml:space="preserve"> </w:t>
      </w:r>
      <w:r>
        <w:t>Field</w:t>
      </w:r>
      <w:r>
        <w:rPr>
          <w:spacing w:val="-7"/>
        </w:rPr>
        <w:t xml:space="preserve"> </w:t>
      </w:r>
      <w:r>
        <w:t>practicum.</w:t>
      </w:r>
      <w:r>
        <w:rPr>
          <w:spacing w:val="-7"/>
        </w:rPr>
        <w:t xml:space="preserve"> </w:t>
      </w:r>
      <w:r>
        <w:t>If</w:t>
      </w:r>
      <w:r>
        <w:rPr>
          <w:spacing w:val="-5"/>
        </w:rPr>
        <w:t xml:space="preserve"> </w:t>
      </w:r>
      <w:r>
        <w:t>a</w:t>
      </w:r>
      <w:r>
        <w:rPr>
          <w:spacing w:val="-4"/>
        </w:rPr>
        <w:t xml:space="preserve"> </w:t>
      </w:r>
      <w:r>
        <w:t>student’s</w:t>
      </w:r>
      <w:r>
        <w:rPr>
          <w:spacing w:val="-5"/>
        </w:rPr>
        <w:t xml:space="preserve"> </w:t>
      </w:r>
      <w:r>
        <w:t>registration</w:t>
      </w:r>
      <w:r>
        <w:rPr>
          <w:spacing w:val="-9"/>
        </w:rPr>
        <w:t xml:space="preserve"> </w:t>
      </w:r>
      <w:r>
        <w:t>has</w:t>
      </w:r>
      <w:r>
        <w:rPr>
          <w:spacing w:val="-5"/>
        </w:rPr>
        <w:t xml:space="preserve"> </w:t>
      </w:r>
      <w:r>
        <w:t>been</w:t>
      </w:r>
      <w:r>
        <w:rPr>
          <w:spacing w:val="-4"/>
        </w:rPr>
        <w:t xml:space="preserve"> </w:t>
      </w:r>
      <w:r>
        <w:t>canceled</w:t>
      </w:r>
      <w:r>
        <w:rPr>
          <w:spacing w:val="-9"/>
        </w:rPr>
        <w:t xml:space="preserve"> </w:t>
      </w:r>
      <w:r>
        <w:t xml:space="preserve">for any reason, including non-payment of fees, they will no longer be covered under the University’s professional malpractice insurance and will not be able to continue in the Field placement. </w:t>
      </w:r>
    </w:p>
    <w:p w14:paraId="7F21E0BA" w14:textId="77777777" w:rsidR="00C67E64" w:rsidRDefault="00C67E64">
      <w:pPr>
        <w:pStyle w:val="BodyText"/>
        <w:spacing w:before="7"/>
        <w:rPr>
          <w:sz w:val="22"/>
        </w:rPr>
      </w:pPr>
    </w:p>
    <w:p w14:paraId="7F21E0BB" w14:textId="77777777" w:rsidR="00C67E64" w:rsidRDefault="008B4D8E">
      <w:pPr>
        <w:pStyle w:val="Heading1"/>
        <w:spacing w:before="0"/>
        <w:rPr>
          <w:u w:val="none"/>
        </w:rPr>
      </w:pPr>
      <w:bookmarkStart w:id="10" w:name="Field_Placement_Policies_and_Procedures"/>
      <w:bookmarkStart w:id="11" w:name="_bookmark5"/>
      <w:bookmarkEnd w:id="10"/>
      <w:bookmarkEnd w:id="11"/>
      <w:r>
        <w:rPr>
          <w:color w:val="365F91"/>
          <w:u w:color="365F91"/>
        </w:rPr>
        <w:t>Field</w:t>
      </w:r>
      <w:r>
        <w:rPr>
          <w:color w:val="365F91"/>
          <w:spacing w:val="-19"/>
          <w:u w:color="365F91"/>
        </w:rPr>
        <w:t xml:space="preserve"> </w:t>
      </w:r>
      <w:r>
        <w:rPr>
          <w:color w:val="365F91"/>
          <w:u w:color="365F91"/>
        </w:rPr>
        <w:t>Placement</w:t>
      </w:r>
      <w:r>
        <w:rPr>
          <w:color w:val="365F91"/>
          <w:spacing w:val="-17"/>
          <w:u w:color="365F91"/>
        </w:rPr>
        <w:t xml:space="preserve"> </w:t>
      </w:r>
      <w:r>
        <w:rPr>
          <w:color w:val="365F91"/>
          <w:u w:color="365F91"/>
        </w:rPr>
        <w:t>Policies</w:t>
      </w:r>
      <w:r>
        <w:rPr>
          <w:color w:val="365F91"/>
          <w:spacing w:val="-18"/>
          <w:u w:color="365F91"/>
        </w:rPr>
        <w:t xml:space="preserve"> </w:t>
      </w:r>
      <w:r>
        <w:rPr>
          <w:color w:val="365F91"/>
          <w:u w:color="365F91"/>
        </w:rPr>
        <w:t>and</w:t>
      </w:r>
      <w:r>
        <w:rPr>
          <w:color w:val="365F91"/>
          <w:spacing w:val="-16"/>
          <w:u w:color="365F91"/>
        </w:rPr>
        <w:t xml:space="preserve"> </w:t>
      </w:r>
      <w:r>
        <w:rPr>
          <w:color w:val="365F91"/>
          <w:spacing w:val="-2"/>
          <w:u w:color="365F91"/>
        </w:rPr>
        <w:t>Procedures</w:t>
      </w:r>
    </w:p>
    <w:p w14:paraId="7F21E0BC" w14:textId="40C1C1F1" w:rsidR="00C67E64" w:rsidRDefault="008B4D8E">
      <w:pPr>
        <w:pStyle w:val="BodyText"/>
        <w:spacing w:before="46" w:line="276" w:lineRule="auto"/>
        <w:ind w:left="480" w:right="1254"/>
      </w:pPr>
      <w:r>
        <w:t>A</w:t>
      </w:r>
      <w:r>
        <w:rPr>
          <w:spacing w:val="-4"/>
        </w:rPr>
        <w:t xml:space="preserve"> </w:t>
      </w:r>
      <w:r>
        <w:t>student</w:t>
      </w:r>
      <w:r>
        <w:rPr>
          <w:spacing w:val="-6"/>
        </w:rPr>
        <w:t xml:space="preserve"> </w:t>
      </w:r>
      <w:r>
        <w:t>may</w:t>
      </w:r>
      <w:r>
        <w:rPr>
          <w:spacing w:val="-9"/>
        </w:rPr>
        <w:t xml:space="preserve"> </w:t>
      </w:r>
      <w:r>
        <w:t>not</w:t>
      </w:r>
      <w:r>
        <w:rPr>
          <w:spacing w:val="-4"/>
        </w:rPr>
        <w:t xml:space="preserve"> </w:t>
      </w:r>
      <w:r>
        <w:t>self-refer</w:t>
      </w:r>
      <w:r>
        <w:rPr>
          <w:spacing w:val="-5"/>
        </w:rPr>
        <w:t xml:space="preserve"> </w:t>
      </w:r>
      <w:r>
        <w:t>or</w:t>
      </w:r>
      <w:r>
        <w:rPr>
          <w:spacing w:val="-5"/>
        </w:rPr>
        <w:t xml:space="preserve"> </w:t>
      </w:r>
      <w:r>
        <w:t>negotiate</w:t>
      </w:r>
      <w:r>
        <w:rPr>
          <w:spacing w:val="-6"/>
        </w:rPr>
        <w:t xml:space="preserve"> </w:t>
      </w:r>
      <w:r>
        <w:t>directly</w:t>
      </w:r>
      <w:r>
        <w:rPr>
          <w:spacing w:val="-4"/>
        </w:rPr>
        <w:t xml:space="preserve"> </w:t>
      </w:r>
      <w:r>
        <w:t>with</w:t>
      </w:r>
      <w:r>
        <w:rPr>
          <w:spacing w:val="-3"/>
        </w:rPr>
        <w:t xml:space="preserve"> </w:t>
      </w:r>
      <w:r>
        <w:t>an</w:t>
      </w:r>
      <w:r>
        <w:rPr>
          <w:spacing w:val="-3"/>
        </w:rPr>
        <w:t xml:space="preserve"> </w:t>
      </w:r>
      <w:r>
        <w:t>agency</w:t>
      </w:r>
      <w:r>
        <w:rPr>
          <w:spacing w:val="-9"/>
        </w:rPr>
        <w:t xml:space="preserve"> </w:t>
      </w:r>
      <w:r>
        <w:t>for</w:t>
      </w:r>
      <w:r>
        <w:rPr>
          <w:spacing w:val="-7"/>
        </w:rPr>
        <w:t xml:space="preserve"> </w:t>
      </w:r>
      <w:r>
        <w:t>a</w:t>
      </w:r>
      <w:r>
        <w:rPr>
          <w:spacing w:val="-8"/>
        </w:rPr>
        <w:t xml:space="preserve"> </w:t>
      </w:r>
      <w:r>
        <w:t>field</w:t>
      </w:r>
      <w:r>
        <w:rPr>
          <w:spacing w:val="-6"/>
        </w:rPr>
        <w:t xml:space="preserve"> </w:t>
      </w:r>
      <w:r>
        <w:t>placement. All referrals for a field placement are to be made by the assigned Field Liaison.</w:t>
      </w:r>
      <w:r w:rsidR="003838C6">
        <w:t xml:space="preserve"> Students are encouraged to </w:t>
      </w:r>
      <w:r w:rsidR="004D27FA">
        <w:t>discuss agency preferences with their Liaison</w:t>
      </w:r>
      <w:r w:rsidR="00976C35">
        <w:t>.</w:t>
      </w:r>
    </w:p>
    <w:p w14:paraId="7F21E0BE" w14:textId="77777777" w:rsidR="00C67E64" w:rsidRDefault="00C67E64">
      <w:pPr>
        <w:pStyle w:val="BodyText"/>
        <w:spacing w:before="3"/>
        <w:rPr>
          <w:sz w:val="22"/>
        </w:rPr>
      </w:pPr>
    </w:p>
    <w:p w14:paraId="7F21E0BF" w14:textId="77777777" w:rsidR="00C67E64" w:rsidRDefault="008B4D8E">
      <w:pPr>
        <w:pStyle w:val="BodyText"/>
        <w:spacing w:before="1" w:line="278" w:lineRule="auto"/>
        <w:ind w:left="480" w:right="1135"/>
      </w:pPr>
      <w:r>
        <w:t>Pre-placement</w:t>
      </w:r>
      <w:r>
        <w:rPr>
          <w:spacing w:val="-5"/>
        </w:rPr>
        <w:t xml:space="preserve"> </w:t>
      </w:r>
      <w:r>
        <w:t>interviews</w:t>
      </w:r>
      <w:r>
        <w:rPr>
          <w:spacing w:val="-5"/>
        </w:rPr>
        <w:t xml:space="preserve"> </w:t>
      </w:r>
      <w:r>
        <w:t>for</w:t>
      </w:r>
      <w:r>
        <w:rPr>
          <w:spacing w:val="-6"/>
        </w:rPr>
        <w:t xml:space="preserve"> </w:t>
      </w:r>
      <w:r>
        <w:t>a</w:t>
      </w:r>
      <w:r>
        <w:rPr>
          <w:spacing w:val="-4"/>
        </w:rPr>
        <w:t xml:space="preserve"> </w:t>
      </w:r>
      <w:r>
        <w:t>Field</w:t>
      </w:r>
      <w:r>
        <w:rPr>
          <w:spacing w:val="-9"/>
        </w:rPr>
        <w:t xml:space="preserve"> </w:t>
      </w:r>
      <w:r>
        <w:t>applicant</w:t>
      </w:r>
      <w:r>
        <w:rPr>
          <w:spacing w:val="-10"/>
        </w:rPr>
        <w:t xml:space="preserve"> </w:t>
      </w:r>
      <w:r>
        <w:t>are</w:t>
      </w:r>
      <w:r>
        <w:rPr>
          <w:spacing w:val="-7"/>
        </w:rPr>
        <w:t xml:space="preserve"> </w:t>
      </w:r>
      <w:r>
        <w:t>determined</w:t>
      </w:r>
      <w:r>
        <w:rPr>
          <w:spacing w:val="-7"/>
        </w:rPr>
        <w:t xml:space="preserve"> </w:t>
      </w:r>
      <w:r>
        <w:t>by</w:t>
      </w:r>
      <w:r>
        <w:rPr>
          <w:spacing w:val="-13"/>
        </w:rPr>
        <w:t xml:space="preserve"> </w:t>
      </w:r>
      <w:r>
        <w:t>the</w:t>
      </w:r>
      <w:r>
        <w:rPr>
          <w:spacing w:val="-9"/>
        </w:rPr>
        <w:t xml:space="preserve"> </w:t>
      </w:r>
      <w:r>
        <w:t>Field</w:t>
      </w:r>
      <w:r>
        <w:rPr>
          <w:spacing w:val="-4"/>
        </w:rPr>
        <w:t xml:space="preserve"> </w:t>
      </w:r>
      <w:r>
        <w:t>Liaisons based on the following considerations:</w:t>
      </w:r>
    </w:p>
    <w:p w14:paraId="7F21E0C0" w14:textId="77777777" w:rsidR="00C67E64" w:rsidRDefault="008B4D8E">
      <w:pPr>
        <w:pStyle w:val="ListParagraph"/>
        <w:numPr>
          <w:ilvl w:val="0"/>
          <w:numId w:val="13"/>
        </w:numPr>
        <w:tabs>
          <w:tab w:val="left" w:pos="1199"/>
          <w:tab w:val="left" w:pos="1200"/>
        </w:tabs>
        <w:spacing w:before="114"/>
        <w:ind w:hanging="363"/>
        <w:rPr>
          <w:sz w:val="24"/>
        </w:rPr>
      </w:pPr>
      <w:r>
        <w:rPr>
          <w:sz w:val="24"/>
        </w:rPr>
        <w:t>current</w:t>
      </w:r>
      <w:r>
        <w:rPr>
          <w:spacing w:val="-7"/>
          <w:sz w:val="24"/>
        </w:rPr>
        <w:t xml:space="preserve"> </w:t>
      </w:r>
      <w:r>
        <w:rPr>
          <w:sz w:val="24"/>
        </w:rPr>
        <w:t>skill</w:t>
      </w:r>
      <w:r>
        <w:rPr>
          <w:spacing w:val="-6"/>
          <w:sz w:val="24"/>
        </w:rPr>
        <w:t xml:space="preserve"> </w:t>
      </w:r>
      <w:r>
        <w:rPr>
          <w:sz w:val="24"/>
        </w:rPr>
        <w:t>level</w:t>
      </w:r>
      <w:r>
        <w:rPr>
          <w:spacing w:val="-6"/>
          <w:sz w:val="24"/>
        </w:rPr>
        <w:t xml:space="preserve"> </w:t>
      </w:r>
      <w:r>
        <w:rPr>
          <w:sz w:val="24"/>
        </w:rPr>
        <w:t>and</w:t>
      </w:r>
      <w:r>
        <w:rPr>
          <w:spacing w:val="-4"/>
          <w:sz w:val="24"/>
        </w:rPr>
        <w:t xml:space="preserve"> </w:t>
      </w:r>
      <w:r>
        <w:rPr>
          <w:sz w:val="24"/>
        </w:rPr>
        <w:t>professional</w:t>
      </w:r>
      <w:r>
        <w:rPr>
          <w:spacing w:val="-6"/>
          <w:sz w:val="24"/>
        </w:rPr>
        <w:t xml:space="preserve"> </w:t>
      </w:r>
      <w:r>
        <w:rPr>
          <w:spacing w:val="-2"/>
          <w:sz w:val="24"/>
        </w:rPr>
        <w:t>experience</w:t>
      </w:r>
    </w:p>
    <w:p w14:paraId="7F21E0C1" w14:textId="77777777" w:rsidR="00C67E64" w:rsidRDefault="008B4D8E">
      <w:pPr>
        <w:pStyle w:val="ListParagraph"/>
        <w:numPr>
          <w:ilvl w:val="0"/>
          <w:numId w:val="13"/>
        </w:numPr>
        <w:tabs>
          <w:tab w:val="left" w:pos="1199"/>
          <w:tab w:val="left" w:pos="1200"/>
        </w:tabs>
        <w:spacing w:before="39"/>
        <w:ind w:hanging="363"/>
        <w:rPr>
          <w:sz w:val="24"/>
        </w:rPr>
      </w:pPr>
      <w:r>
        <w:rPr>
          <w:sz w:val="24"/>
        </w:rPr>
        <w:t>learning</w:t>
      </w:r>
      <w:r>
        <w:rPr>
          <w:spacing w:val="-9"/>
          <w:sz w:val="24"/>
        </w:rPr>
        <w:t xml:space="preserve"> </w:t>
      </w:r>
      <w:r>
        <w:rPr>
          <w:spacing w:val="-4"/>
          <w:sz w:val="24"/>
        </w:rPr>
        <w:t>needs</w:t>
      </w:r>
    </w:p>
    <w:p w14:paraId="7F21E0C2" w14:textId="77777777" w:rsidR="00C67E64" w:rsidRDefault="008B4D8E">
      <w:pPr>
        <w:pStyle w:val="ListParagraph"/>
        <w:numPr>
          <w:ilvl w:val="0"/>
          <w:numId w:val="13"/>
        </w:numPr>
        <w:tabs>
          <w:tab w:val="left" w:pos="1199"/>
          <w:tab w:val="left" w:pos="1200"/>
        </w:tabs>
        <w:spacing w:before="37"/>
        <w:ind w:hanging="363"/>
        <w:rPr>
          <w:sz w:val="24"/>
        </w:rPr>
      </w:pPr>
      <w:r>
        <w:rPr>
          <w:sz w:val="24"/>
        </w:rPr>
        <w:t>interests</w:t>
      </w:r>
      <w:r>
        <w:rPr>
          <w:spacing w:val="-7"/>
          <w:sz w:val="24"/>
        </w:rPr>
        <w:t xml:space="preserve"> </w:t>
      </w:r>
      <w:r>
        <w:rPr>
          <w:sz w:val="24"/>
        </w:rPr>
        <w:t>or</w:t>
      </w:r>
      <w:r>
        <w:rPr>
          <w:spacing w:val="-4"/>
          <w:sz w:val="24"/>
        </w:rPr>
        <w:t xml:space="preserve"> </w:t>
      </w:r>
      <w:r>
        <w:rPr>
          <w:sz w:val="24"/>
        </w:rPr>
        <w:t>area</w:t>
      </w:r>
      <w:r>
        <w:rPr>
          <w:spacing w:val="-6"/>
          <w:sz w:val="24"/>
        </w:rPr>
        <w:t xml:space="preserve"> </w:t>
      </w:r>
      <w:r>
        <w:rPr>
          <w:sz w:val="24"/>
        </w:rPr>
        <w:t>of</w:t>
      </w:r>
      <w:r>
        <w:rPr>
          <w:spacing w:val="4"/>
          <w:sz w:val="24"/>
        </w:rPr>
        <w:t xml:space="preserve"> </w:t>
      </w:r>
      <w:r>
        <w:rPr>
          <w:spacing w:val="-2"/>
          <w:sz w:val="24"/>
        </w:rPr>
        <w:t>specialization</w:t>
      </w:r>
    </w:p>
    <w:p w14:paraId="7F21E0C3" w14:textId="77777777" w:rsidR="00C67E64" w:rsidRDefault="008B4D8E">
      <w:pPr>
        <w:pStyle w:val="ListParagraph"/>
        <w:numPr>
          <w:ilvl w:val="0"/>
          <w:numId w:val="13"/>
        </w:numPr>
        <w:tabs>
          <w:tab w:val="left" w:pos="1199"/>
          <w:tab w:val="left" w:pos="1200"/>
        </w:tabs>
        <w:spacing w:before="38"/>
        <w:ind w:hanging="363"/>
        <w:rPr>
          <w:sz w:val="24"/>
        </w:rPr>
      </w:pPr>
      <w:r>
        <w:rPr>
          <w:sz w:val="24"/>
        </w:rPr>
        <w:t>level</w:t>
      </w:r>
      <w:r>
        <w:rPr>
          <w:spacing w:val="-12"/>
          <w:sz w:val="24"/>
        </w:rPr>
        <w:t xml:space="preserve"> </w:t>
      </w:r>
      <w:r>
        <w:rPr>
          <w:sz w:val="24"/>
        </w:rPr>
        <w:t>of</w:t>
      </w:r>
      <w:r>
        <w:rPr>
          <w:spacing w:val="-4"/>
          <w:sz w:val="24"/>
        </w:rPr>
        <w:t xml:space="preserve"> </w:t>
      </w:r>
      <w:r>
        <w:rPr>
          <w:sz w:val="24"/>
        </w:rPr>
        <w:t>supervision</w:t>
      </w:r>
      <w:r>
        <w:rPr>
          <w:spacing w:val="-7"/>
          <w:sz w:val="24"/>
        </w:rPr>
        <w:t xml:space="preserve"> </w:t>
      </w:r>
      <w:proofErr w:type="gramStart"/>
      <w:r>
        <w:rPr>
          <w:spacing w:val="-2"/>
          <w:sz w:val="24"/>
        </w:rPr>
        <w:t>needed</w:t>
      </w:r>
      <w:proofErr w:type="gramEnd"/>
    </w:p>
    <w:p w14:paraId="7F21E0C4" w14:textId="77777777" w:rsidR="00C67E64" w:rsidRDefault="008B4D8E">
      <w:pPr>
        <w:pStyle w:val="ListParagraph"/>
        <w:numPr>
          <w:ilvl w:val="0"/>
          <w:numId w:val="13"/>
        </w:numPr>
        <w:tabs>
          <w:tab w:val="left" w:pos="1199"/>
          <w:tab w:val="left" w:pos="1200"/>
        </w:tabs>
        <w:spacing w:before="37"/>
        <w:ind w:hanging="363"/>
        <w:rPr>
          <w:sz w:val="24"/>
        </w:rPr>
      </w:pPr>
      <w:r>
        <w:rPr>
          <w:sz w:val="24"/>
        </w:rPr>
        <w:t>preferred</w:t>
      </w:r>
      <w:r>
        <w:rPr>
          <w:spacing w:val="-11"/>
          <w:sz w:val="24"/>
        </w:rPr>
        <w:t xml:space="preserve"> </w:t>
      </w:r>
      <w:r>
        <w:rPr>
          <w:sz w:val="24"/>
        </w:rPr>
        <w:t>geographic</w:t>
      </w:r>
      <w:r>
        <w:rPr>
          <w:spacing w:val="-9"/>
          <w:sz w:val="24"/>
        </w:rPr>
        <w:t xml:space="preserve"> </w:t>
      </w:r>
      <w:proofErr w:type="gramStart"/>
      <w:r>
        <w:rPr>
          <w:spacing w:val="-2"/>
          <w:sz w:val="24"/>
        </w:rPr>
        <w:t>location</w:t>
      </w:r>
      <w:proofErr w:type="gramEnd"/>
    </w:p>
    <w:p w14:paraId="7F21E0C5" w14:textId="77777777" w:rsidR="00C67E64" w:rsidRDefault="008B4D8E">
      <w:pPr>
        <w:pStyle w:val="ListParagraph"/>
        <w:numPr>
          <w:ilvl w:val="0"/>
          <w:numId w:val="13"/>
        </w:numPr>
        <w:tabs>
          <w:tab w:val="left" w:pos="1199"/>
          <w:tab w:val="left" w:pos="1200"/>
        </w:tabs>
        <w:spacing w:before="39"/>
        <w:ind w:hanging="363"/>
        <w:rPr>
          <w:sz w:val="24"/>
        </w:rPr>
      </w:pPr>
      <w:r>
        <w:rPr>
          <w:sz w:val="24"/>
        </w:rPr>
        <w:t>agency’s</w:t>
      </w:r>
      <w:r>
        <w:rPr>
          <w:spacing w:val="-13"/>
          <w:sz w:val="24"/>
        </w:rPr>
        <w:t xml:space="preserve"> </w:t>
      </w:r>
      <w:r>
        <w:rPr>
          <w:sz w:val="24"/>
        </w:rPr>
        <w:t>availability</w:t>
      </w:r>
      <w:r>
        <w:rPr>
          <w:spacing w:val="-11"/>
          <w:sz w:val="24"/>
        </w:rPr>
        <w:t xml:space="preserve"> </w:t>
      </w:r>
      <w:r>
        <w:rPr>
          <w:sz w:val="24"/>
        </w:rPr>
        <w:t>to</w:t>
      </w:r>
      <w:r>
        <w:rPr>
          <w:spacing w:val="-5"/>
          <w:sz w:val="24"/>
        </w:rPr>
        <w:t xml:space="preserve"> </w:t>
      </w:r>
      <w:r>
        <w:rPr>
          <w:sz w:val="24"/>
        </w:rPr>
        <w:t>meet</w:t>
      </w:r>
      <w:r>
        <w:rPr>
          <w:spacing w:val="-8"/>
          <w:sz w:val="24"/>
        </w:rPr>
        <w:t xml:space="preserve"> </w:t>
      </w:r>
      <w:r>
        <w:rPr>
          <w:sz w:val="24"/>
        </w:rPr>
        <w:t>program</w:t>
      </w:r>
      <w:r>
        <w:rPr>
          <w:spacing w:val="-5"/>
          <w:sz w:val="24"/>
        </w:rPr>
        <w:t xml:space="preserve"> </w:t>
      </w:r>
      <w:r>
        <w:rPr>
          <w:sz w:val="24"/>
        </w:rPr>
        <w:t>standards</w:t>
      </w:r>
      <w:r>
        <w:rPr>
          <w:spacing w:val="-5"/>
          <w:sz w:val="24"/>
        </w:rPr>
        <w:t xml:space="preserve"> </w:t>
      </w:r>
      <w:r>
        <w:rPr>
          <w:sz w:val="24"/>
        </w:rPr>
        <w:t>and</w:t>
      </w:r>
      <w:r>
        <w:rPr>
          <w:spacing w:val="-5"/>
          <w:sz w:val="24"/>
        </w:rPr>
        <w:t xml:space="preserve"> </w:t>
      </w:r>
      <w:proofErr w:type="gramStart"/>
      <w:r>
        <w:rPr>
          <w:spacing w:val="-2"/>
          <w:sz w:val="24"/>
        </w:rPr>
        <w:t>requirements</w:t>
      </w:r>
      <w:proofErr w:type="gramEnd"/>
    </w:p>
    <w:p w14:paraId="7F21E0C6" w14:textId="77777777" w:rsidR="00C67E64" w:rsidRDefault="008B4D8E">
      <w:pPr>
        <w:pStyle w:val="ListParagraph"/>
        <w:numPr>
          <w:ilvl w:val="0"/>
          <w:numId w:val="13"/>
        </w:numPr>
        <w:tabs>
          <w:tab w:val="left" w:pos="1199"/>
          <w:tab w:val="left" w:pos="1200"/>
        </w:tabs>
        <w:spacing w:before="37"/>
        <w:ind w:hanging="363"/>
        <w:rPr>
          <w:sz w:val="24"/>
        </w:rPr>
      </w:pPr>
      <w:r>
        <w:rPr>
          <w:sz w:val="24"/>
        </w:rPr>
        <w:t>availability</w:t>
      </w:r>
      <w:r>
        <w:rPr>
          <w:spacing w:val="-10"/>
          <w:sz w:val="24"/>
        </w:rPr>
        <w:t xml:space="preserve"> </w:t>
      </w:r>
      <w:r>
        <w:rPr>
          <w:sz w:val="24"/>
        </w:rPr>
        <w:t>around</w:t>
      </w:r>
      <w:r>
        <w:rPr>
          <w:spacing w:val="-5"/>
          <w:sz w:val="24"/>
        </w:rPr>
        <w:t xml:space="preserve"> </w:t>
      </w:r>
      <w:r>
        <w:rPr>
          <w:sz w:val="24"/>
        </w:rPr>
        <w:t>class</w:t>
      </w:r>
      <w:r>
        <w:rPr>
          <w:spacing w:val="-5"/>
          <w:sz w:val="24"/>
        </w:rPr>
        <w:t xml:space="preserve"> </w:t>
      </w:r>
      <w:r>
        <w:rPr>
          <w:sz w:val="24"/>
        </w:rPr>
        <w:t>and</w:t>
      </w:r>
      <w:r>
        <w:rPr>
          <w:spacing w:val="-7"/>
          <w:sz w:val="24"/>
        </w:rPr>
        <w:t xml:space="preserve"> </w:t>
      </w:r>
      <w:r>
        <w:rPr>
          <w:sz w:val="24"/>
        </w:rPr>
        <w:t>work</w:t>
      </w:r>
      <w:r>
        <w:rPr>
          <w:spacing w:val="-5"/>
          <w:sz w:val="24"/>
        </w:rPr>
        <w:t xml:space="preserve"> </w:t>
      </w:r>
      <w:r>
        <w:rPr>
          <w:sz w:val="24"/>
        </w:rPr>
        <w:t>hours</w:t>
      </w:r>
      <w:r>
        <w:rPr>
          <w:spacing w:val="-13"/>
          <w:sz w:val="24"/>
        </w:rPr>
        <w:t xml:space="preserve"> </w:t>
      </w:r>
      <w:r>
        <w:rPr>
          <w:sz w:val="24"/>
        </w:rPr>
        <w:t>for</w:t>
      </w:r>
      <w:r>
        <w:rPr>
          <w:spacing w:val="-6"/>
          <w:sz w:val="24"/>
        </w:rPr>
        <w:t xml:space="preserve"> </w:t>
      </w:r>
      <w:r>
        <w:rPr>
          <w:sz w:val="24"/>
        </w:rPr>
        <w:t>completion</w:t>
      </w:r>
      <w:r>
        <w:rPr>
          <w:spacing w:val="-2"/>
          <w:sz w:val="24"/>
        </w:rPr>
        <w:t xml:space="preserve"> </w:t>
      </w:r>
      <w:r>
        <w:rPr>
          <w:sz w:val="24"/>
        </w:rPr>
        <w:t>of</w:t>
      </w:r>
      <w:r>
        <w:rPr>
          <w:spacing w:val="-2"/>
          <w:sz w:val="24"/>
        </w:rPr>
        <w:t xml:space="preserve"> </w:t>
      </w:r>
      <w:r>
        <w:rPr>
          <w:sz w:val="24"/>
        </w:rPr>
        <w:t>practicum</w:t>
      </w:r>
      <w:r>
        <w:rPr>
          <w:spacing w:val="-6"/>
          <w:sz w:val="24"/>
        </w:rPr>
        <w:t xml:space="preserve"> </w:t>
      </w:r>
      <w:r>
        <w:rPr>
          <w:spacing w:val="-2"/>
          <w:sz w:val="24"/>
        </w:rPr>
        <w:t>hours</w:t>
      </w:r>
    </w:p>
    <w:p w14:paraId="7F21E0C7" w14:textId="77777777" w:rsidR="00C67E64" w:rsidRDefault="008B4D8E">
      <w:pPr>
        <w:pStyle w:val="ListParagraph"/>
        <w:numPr>
          <w:ilvl w:val="0"/>
          <w:numId w:val="13"/>
        </w:numPr>
        <w:tabs>
          <w:tab w:val="left" w:pos="1199"/>
          <w:tab w:val="left" w:pos="1200"/>
        </w:tabs>
        <w:spacing w:before="38"/>
        <w:ind w:hanging="363"/>
        <w:rPr>
          <w:sz w:val="24"/>
        </w:rPr>
      </w:pPr>
      <w:r>
        <w:rPr>
          <w:sz w:val="24"/>
        </w:rPr>
        <w:t>previous</w:t>
      </w:r>
      <w:r>
        <w:rPr>
          <w:spacing w:val="-6"/>
          <w:sz w:val="24"/>
        </w:rPr>
        <w:t xml:space="preserve"> </w:t>
      </w:r>
      <w:r>
        <w:rPr>
          <w:sz w:val="24"/>
        </w:rPr>
        <w:t>or</w:t>
      </w:r>
      <w:r>
        <w:rPr>
          <w:spacing w:val="-6"/>
          <w:sz w:val="24"/>
        </w:rPr>
        <w:t xml:space="preserve"> </w:t>
      </w:r>
      <w:r>
        <w:rPr>
          <w:sz w:val="24"/>
        </w:rPr>
        <w:t>current</w:t>
      </w:r>
      <w:r>
        <w:rPr>
          <w:spacing w:val="-5"/>
          <w:sz w:val="24"/>
        </w:rPr>
        <w:t xml:space="preserve"> </w:t>
      </w:r>
      <w:r>
        <w:rPr>
          <w:sz w:val="24"/>
        </w:rPr>
        <w:t>work</w:t>
      </w:r>
      <w:r>
        <w:rPr>
          <w:spacing w:val="-3"/>
          <w:sz w:val="24"/>
        </w:rPr>
        <w:t xml:space="preserve"> </w:t>
      </w:r>
      <w:r>
        <w:rPr>
          <w:sz w:val="24"/>
        </w:rPr>
        <w:t>and</w:t>
      </w:r>
      <w:r>
        <w:rPr>
          <w:spacing w:val="-7"/>
          <w:sz w:val="24"/>
        </w:rPr>
        <w:t xml:space="preserve"> </w:t>
      </w:r>
      <w:r>
        <w:rPr>
          <w:sz w:val="24"/>
        </w:rPr>
        <w:t>volunteer</w:t>
      </w:r>
      <w:r>
        <w:rPr>
          <w:spacing w:val="-8"/>
          <w:sz w:val="24"/>
        </w:rPr>
        <w:t xml:space="preserve"> </w:t>
      </w:r>
      <w:r>
        <w:rPr>
          <w:spacing w:val="-2"/>
          <w:sz w:val="24"/>
        </w:rPr>
        <w:t>experience</w:t>
      </w:r>
    </w:p>
    <w:p w14:paraId="7F21E0C8" w14:textId="77777777" w:rsidR="00C67E64" w:rsidRDefault="008B4D8E">
      <w:pPr>
        <w:pStyle w:val="ListParagraph"/>
        <w:numPr>
          <w:ilvl w:val="0"/>
          <w:numId w:val="13"/>
        </w:numPr>
        <w:tabs>
          <w:tab w:val="left" w:pos="1199"/>
          <w:tab w:val="left" w:pos="1200"/>
        </w:tabs>
        <w:spacing w:before="37"/>
        <w:ind w:hanging="363"/>
        <w:rPr>
          <w:sz w:val="24"/>
        </w:rPr>
      </w:pPr>
      <w:r>
        <w:rPr>
          <w:sz w:val="24"/>
        </w:rPr>
        <w:t>personal</w:t>
      </w:r>
      <w:r>
        <w:rPr>
          <w:spacing w:val="-10"/>
          <w:sz w:val="24"/>
        </w:rPr>
        <w:t xml:space="preserve"> </w:t>
      </w:r>
      <w:r>
        <w:rPr>
          <w:sz w:val="24"/>
        </w:rPr>
        <w:t>issues</w:t>
      </w:r>
      <w:r>
        <w:rPr>
          <w:spacing w:val="-4"/>
          <w:sz w:val="24"/>
        </w:rPr>
        <w:t xml:space="preserve"> </w:t>
      </w:r>
      <w:r>
        <w:rPr>
          <w:sz w:val="24"/>
        </w:rPr>
        <w:t>which</w:t>
      </w:r>
      <w:r>
        <w:rPr>
          <w:spacing w:val="-6"/>
          <w:sz w:val="24"/>
        </w:rPr>
        <w:t xml:space="preserve"> </w:t>
      </w:r>
      <w:r>
        <w:rPr>
          <w:sz w:val="24"/>
        </w:rPr>
        <w:t>may</w:t>
      </w:r>
      <w:r>
        <w:rPr>
          <w:spacing w:val="-9"/>
          <w:sz w:val="24"/>
        </w:rPr>
        <w:t xml:space="preserve"> </w:t>
      </w:r>
      <w:r>
        <w:rPr>
          <w:sz w:val="24"/>
        </w:rPr>
        <w:t>pose</w:t>
      </w:r>
      <w:r>
        <w:rPr>
          <w:spacing w:val="-6"/>
          <w:sz w:val="24"/>
        </w:rPr>
        <w:t xml:space="preserve"> </w:t>
      </w:r>
      <w:r>
        <w:rPr>
          <w:sz w:val="24"/>
        </w:rPr>
        <w:t>an</w:t>
      </w:r>
      <w:r>
        <w:rPr>
          <w:spacing w:val="-8"/>
          <w:sz w:val="24"/>
        </w:rPr>
        <w:t xml:space="preserve"> </w:t>
      </w:r>
      <w:r>
        <w:rPr>
          <w:sz w:val="24"/>
        </w:rPr>
        <w:t>obstacle</w:t>
      </w:r>
      <w:r>
        <w:rPr>
          <w:spacing w:val="-3"/>
          <w:sz w:val="24"/>
        </w:rPr>
        <w:t xml:space="preserve"> </w:t>
      </w:r>
      <w:r>
        <w:rPr>
          <w:sz w:val="24"/>
        </w:rPr>
        <w:t>to</w:t>
      </w:r>
      <w:r>
        <w:rPr>
          <w:spacing w:val="-1"/>
          <w:sz w:val="24"/>
        </w:rPr>
        <w:t xml:space="preserve"> </w:t>
      </w:r>
      <w:r>
        <w:rPr>
          <w:sz w:val="24"/>
        </w:rPr>
        <w:t>learning</w:t>
      </w:r>
      <w:r>
        <w:rPr>
          <w:spacing w:val="-6"/>
          <w:sz w:val="24"/>
        </w:rPr>
        <w:t xml:space="preserve"> </w:t>
      </w:r>
      <w:r>
        <w:rPr>
          <w:sz w:val="24"/>
        </w:rPr>
        <w:t>in</w:t>
      </w:r>
      <w:r>
        <w:rPr>
          <w:spacing w:val="-3"/>
          <w:sz w:val="24"/>
        </w:rPr>
        <w:t xml:space="preserve"> </w:t>
      </w:r>
      <w:r>
        <w:rPr>
          <w:sz w:val="24"/>
        </w:rPr>
        <w:t>certain</w:t>
      </w:r>
      <w:r>
        <w:rPr>
          <w:spacing w:val="-3"/>
          <w:sz w:val="24"/>
        </w:rPr>
        <w:t xml:space="preserve"> </w:t>
      </w:r>
      <w:proofErr w:type="gramStart"/>
      <w:r>
        <w:rPr>
          <w:spacing w:val="-2"/>
          <w:sz w:val="24"/>
        </w:rPr>
        <w:t>settings</w:t>
      </w:r>
      <w:proofErr w:type="gramEnd"/>
    </w:p>
    <w:p w14:paraId="7F21E0C9" w14:textId="77777777" w:rsidR="00C67E64" w:rsidRDefault="008B4D8E">
      <w:pPr>
        <w:pStyle w:val="ListParagraph"/>
        <w:numPr>
          <w:ilvl w:val="0"/>
          <w:numId w:val="13"/>
        </w:numPr>
        <w:tabs>
          <w:tab w:val="left" w:pos="1199"/>
          <w:tab w:val="left" w:pos="1200"/>
        </w:tabs>
        <w:spacing w:before="39"/>
        <w:ind w:hanging="363"/>
        <w:rPr>
          <w:sz w:val="24"/>
        </w:rPr>
      </w:pPr>
      <w:r>
        <w:rPr>
          <w:sz w:val="24"/>
        </w:rPr>
        <w:t>availability</w:t>
      </w:r>
      <w:r>
        <w:rPr>
          <w:spacing w:val="-13"/>
          <w:sz w:val="24"/>
        </w:rPr>
        <w:t xml:space="preserve"> </w:t>
      </w:r>
      <w:r>
        <w:rPr>
          <w:sz w:val="24"/>
        </w:rPr>
        <w:t>of</w:t>
      </w:r>
      <w:r>
        <w:rPr>
          <w:spacing w:val="-1"/>
          <w:sz w:val="24"/>
        </w:rPr>
        <w:t xml:space="preserve"> </w:t>
      </w:r>
      <w:r>
        <w:rPr>
          <w:sz w:val="24"/>
        </w:rPr>
        <w:t>an</w:t>
      </w:r>
      <w:r>
        <w:rPr>
          <w:spacing w:val="-8"/>
          <w:sz w:val="24"/>
        </w:rPr>
        <w:t xml:space="preserve"> </w:t>
      </w:r>
      <w:r>
        <w:rPr>
          <w:sz w:val="24"/>
        </w:rPr>
        <w:t>automobile</w:t>
      </w:r>
      <w:r>
        <w:rPr>
          <w:spacing w:val="-5"/>
          <w:sz w:val="24"/>
        </w:rPr>
        <w:t xml:space="preserve"> </w:t>
      </w:r>
      <w:r>
        <w:rPr>
          <w:sz w:val="24"/>
        </w:rPr>
        <w:t>to</w:t>
      </w:r>
      <w:r>
        <w:rPr>
          <w:spacing w:val="-4"/>
          <w:sz w:val="24"/>
        </w:rPr>
        <w:t xml:space="preserve"> </w:t>
      </w:r>
      <w:r>
        <w:rPr>
          <w:sz w:val="24"/>
        </w:rPr>
        <w:t>commute</w:t>
      </w:r>
      <w:r>
        <w:rPr>
          <w:spacing w:val="-8"/>
          <w:sz w:val="24"/>
        </w:rPr>
        <w:t xml:space="preserve"> </w:t>
      </w:r>
      <w:r>
        <w:rPr>
          <w:sz w:val="24"/>
        </w:rPr>
        <w:t>to</w:t>
      </w:r>
      <w:r>
        <w:rPr>
          <w:spacing w:val="-8"/>
          <w:sz w:val="24"/>
        </w:rPr>
        <w:t xml:space="preserve"> </w:t>
      </w:r>
      <w:r>
        <w:rPr>
          <w:sz w:val="24"/>
        </w:rPr>
        <w:t>practicum</w:t>
      </w:r>
      <w:r>
        <w:rPr>
          <w:spacing w:val="-6"/>
          <w:sz w:val="24"/>
        </w:rPr>
        <w:t xml:space="preserve"> </w:t>
      </w:r>
      <w:proofErr w:type="gramStart"/>
      <w:r>
        <w:rPr>
          <w:spacing w:val="-2"/>
          <w:sz w:val="24"/>
        </w:rPr>
        <w:t>agency</w:t>
      </w:r>
      <w:proofErr w:type="gramEnd"/>
    </w:p>
    <w:p w14:paraId="7F21E0CA" w14:textId="13A28849" w:rsidR="00C67E64" w:rsidRDefault="008B4D8E">
      <w:pPr>
        <w:pStyle w:val="BodyText"/>
        <w:spacing w:before="157" w:line="276" w:lineRule="auto"/>
        <w:ind w:left="480" w:right="1135"/>
      </w:pPr>
      <w:r>
        <w:t xml:space="preserve">For students who are employed </w:t>
      </w:r>
      <w:r w:rsidR="0006678D">
        <w:t>full-time</w:t>
      </w:r>
      <w:r>
        <w:t xml:space="preserve"> and request a placement outside of traditional work hours (Monday-Friday, 8:00 AM to 5:00 PM), placement options will be very limited. After-hours placements may not be available every semester, especially for students</w:t>
      </w:r>
      <w:r>
        <w:rPr>
          <w:spacing w:val="-10"/>
        </w:rPr>
        <w:t xml:space="preserve"> </w:t>
      </w:r>
      <w:r>
        <w:t>pursuing</w:t>
      </w:r>
      <w:r>
        <w:rPr>
          <w:spacing w:val="-9"/>
        </w:rPr>
        <w:t xml:space="preserve"> </w:t>
      </w:r>
      <w:r>
        <w:t>school</w:t>
      </w:r>
      <w:r>
        <w:rPr>
          <w:spacing w:val="-8"/>
        </w:rPr>
        <w:t xml:space="preserve"> </w:t>
      </w:r>
      <w:r>
        <w:t>social</w:t>
      </w:r>
      <w:r>
        <w:rPr>
          <w:spacing w:val="-6"/>
        </w:rPr>
        <w:t xml:space="preserve"> </w:t>
      </w:r>
      <w:r>
        <w:t>work</w:t>
      </w:r>
      <w:r>
        <w:rPr>
          <w:spacing w:val="-5"/>
        </w:rPr>
        <w:t xml:space="preserve"> </w:t>
      </w:r>
      <w:r>
        <w:t>or</w:t>
      </w:r>
      <w:r>
        <w:rPr>
          <w:spacing w:val="-8"/>
        </w:rPr>
        <w:t xml:space="preserve"> </w:t>
      </w:r>
      <w:r>
        <w:t>macro</w:t>
      </w:r>
      <w:r>
        <w:rPr>
          <w:spacing w:val="-4"/>
        </w:rPr>
        <w:t xml:space="preserve"> </w:t>
      </w:r>
      <w:r>
        <w:t>practice.</w:t>
      </w:r>
      <w:r>
        <w:rPr>
          <w:spacing w:val="-5"/>
        </w:rPr>
        <w:t xml:space="preserve"> </w:t>
      </w:r>
      <w:r>
        <w:t>Students</w:t>
      </w:r>
      <w:r>
        <w:rPr>
          <w:spacing w:val="-8"/>
        </w:rPr>
        <w:t xml:space="preserve"> </w:t>
      </w:r>
      <w:r>
        <w:t>who</w:t>
      </w:r>
      <w:r>
        <w:rPr>
          <w:spacing w:val="-4"/>
        </w:rPr>
        <w:t xml:space="preserve"> </w:t>
      </w:r>
      <w:r>
        <w:t>are</w:t>
      </w:r>
      <w:r>
        <w:rPr>
          <w:spacing w:val="-9"/>
        </w:rPr>
        <w:t xml:space="preserve"> </w:t>
      </w:r>
      <w:r>
        <w:t>only</w:t>
      </w:r>
      <w:r>
        <w:rPr>
          <w:spacing w:val="-13"/>
        </w:rPr>
        <w:t xml:space="preserve"> </w:t>
      </w:r>
      <w:r>
        <w:t xml:space="preserve">available in the evenings and weekends may have great difficulty being matched with a field </w:t>
      </w:r>
      <w:r>
        <w:rPr>
          <w:spacing w:val="-2"/>
        </w:rPr>
        <w:t>agency.</w:t>
      </w:r>
    </w:p>
    <w:p w14:paraId="7F21E0CB" w14:textId="77777777" w:rsidR="00C67E64" w:rsidRDefault="00C67E64">
      <w:pPr>
        <w:spacing w:line="276" w:lineRule="auto"/>
        <w:sectPr w:rsidR="00C67E64" w:rsidSect="002F4485">
          <w:pgSz w:w="12240" w:h="15840"/>
          <w:pgMar w:top="960" w:right="360" w:bottom="1600" w:left="960" w:header="414" w:footer="1416" w:gutter="0"/>
          <w:cols w:space="720"/>
        </w:sectPr>
      </w:pPr>
    </w:p>
    <w:p w14:paraId="7F21E0CE" w14:textId="77777777" w:rsidR="00C67E64" w:rsidRDefault="008B4D8E">
      <w:pPr>
        <w:spacing w:before="92"/>
        <w:ind w:left="480"/>
        <w:rPr>
          <w:i/>
          <w:sz w:val="24"/>
        </w:rPr>
      </w:pPr>
      <w:r>
        <w:rPr>
          <w:i/>
          <w:sz w:val="24"/>
        </w:rPr>
        <w:lastRenderedPageBreak/>
        <w:t>Conflict</w:t>
      </w:r>
      <w:r>
        <w:rPr>
          <w:i/>
          <w:spacing w:val="-7"/>
          <w:sz w:val="24"/>
        </w:rPr>
        <w:t xml:space="preserve"> </w:t>
      </w:r>
      <w:r>
        <w:rPr>
          <w:i/>
          <w:sz w:val="24"/>
        </w:rPr>
        <w:t>of</w:t>
      </w:r>
      <w:r>
        <w:rPr>
          <w:i/>
          <w:spacing w:val="-10"/>
          <w:sz w:val="24"/>
        </w:rPr>
        <w:t xml:space="preserve"> </w:t>
      </w:r>
      <w:r>
        <w:rPr>
          <w:i/>
          <w:spacing w:val="-2"/>
          <w:sz w:val="24"/>
        </w:rPr>
        <w:t>Interest</w:t>
      </w:r>
    </w:p>
    <w:p w14:paraId="7F21E0CF" w14:textId="77777777" w:rsidR="00C67E64" w:rsidRDefault="008B4D8E">
      <w:pPr>
        <w:pStyle w:val="BodyText"/>
        <w:spacing w:before="164" w:line="276" w:lineRule="auto"/>
        <w:ind w:left="480" w:right="1135"/>
      </w:pPr>
      <w:r>
        <w:t>All</w:t>
      </w:r>
      <w:r>
        <w:rPr>
          <w:spacing w:val="-1"/>
        </w:rPr>
        <w:t xml:space="preserve"> </w:t>
      </w:r>
      <w:r>
        <w:t>efforts</w:t>
      </w:r>
      <w:r>
        <w:rPr>
          <w:spacing w:val="-2"/>
        </w:rPr>
        <w:t xml:space="preserve"> </w:t>
      </w:r>
      <w:r>
        <w:t>are</w:t>
      </w:r>
      <w:r>
        <w:rPr>
          <w:spacing w:val="-1"/>
        </w:rPr>
        <w:t xml:space="preserve"> </w:t>
      </w:r>
      <w:r>
        <w:t>made</w:t>
      </w:r>
      <w:r>
        <w:rPr>
          <w:spacing w:val="-1"/>
        </w:rPr>
        <w:t xml:space="preserve"> </w:t>
      </w:r>
      <w:r>
        <w:t>to</w:t>
      </w:r>
      <w:r>
        <w:rPr>
          <w:spacing w:val="-1"/>
        </w:rPr>
        <w:t xml:space="preserve"> </w:t>
      </w:r>
      <w:r>
        <w:t>avoid potential</w:t>
      </w:r>
      <w:r>
        <w:rPr>
          <w:spacing w:val="-3"/>
        </w:rPr>
        <w:t xml:space="preserve"> </w:t>
      </w:r>
      <w:r>
        <w:t>or</w:t>
      </w:r>
      <w:r>
        <w:rPr>
          <w:spacing w:val="-1"/>
        </w:rPr>
        <w:t xml:space="preserve"> </w:t>
      </w:r>
      <w:r>
        <w:t>actual conflict</w:t>
      </w:r>
      <w:r>
        <w:rPr>
          <w:spacing w:val="-2"/>
        </w:rPr>
        <w:t xml:space="preserve"> </w:t>
      </w:r>
      <w:r>
        <w:t>of interest situations in the Field practicum. It is the responsibility of the student to inform the assigned Field Liaison during</w:t>
      </w:r>
      <w:r>
        <w:rPr>
          <w:spacing w:val="-9"/>
        </w:rPr>
        <w:t xml:space="preserve"> </w:t>
      </w:r>
      <w:r>
        <w:t>the</w:t>
      </w:r>
      <w:r>
        <w:rPr>
          <w:spacing w:val="-7"/>
        </w:rPr>
        <w:t xml:space="preserve"> </w:t>
      </w:r>
      <w:r>
        <w:t>referral</w:t>
      </w:r>
      <w:r>
        <w:rPr>
          <w:spacing w:val="-8"/>
        </w:rPr>
        <w:t xml:space="preserve"> </w:t>
      </w:r>
      <w:r>
        <w:t>process</w:t>
      </w:r>
      <w:r>
        <w:rPr>
          <w:spacing w:val="-5"/>
        </w:rPr>
        <w:t xml:space="preserve"> </w:t>
      </w:r>
      <w:r>
        <w:t>of</w:t>
      </w:r>
      <w:r>
        <w:rPr>
          <w:spacing w:val="-5"/>
        </w:rPr>
        <w:t xml:space="preserve"> </w:t>
      </w:r>
      <w:r>
        <w:t>any</w:t>
      </w:r>
      <w:r>
        <w:rPr>
          <w:spacing w:val="-13"/>
        </w:rPr>
        <w:t xml:space="preserve"> </w:t>
      </w:r>
      <w:r>
        <w:t>potential</w:t>
      </w:r>
      <w:r>
        <w:rPr>
          <w:spacing w:val="-8"/>
        </w:rPr>
        <w:t xml:space="preserve"> </w:t>
      </w:r>
      <w:r>
        <w:t>conflicts.</w:t>
      </w:r>
      <w:r>
        <w:rPr>
          <w:spacing w:val="-5"/>
        </w:rPr>
        <w:t xml:space="preserve"> </w:t>
      </w:r>
      <w:r>
        <w:t>Information</w:t>
      </w:r>
      <w:r>
        <w:rPr>
          <w:spacing w:val="-4"/>
        </w:rPr>
        <w:t xml:space="preserve"> </w:t>
      </w:r>
      <w:r>
        <w:t>shared</w:t>
      </w:r>
      <w:r>
        <w:rPr>
          <w:spacing w:val="-4"/>
        </w:rPr>
        <w:t xml:space="preserve"> </w:t>
      </w:r>
      <w:r>
        <w:t>with</w:t>
      </w:r>
      <w:r>
        <w:rPr>
          <w:spacing w:val="-4"/>
        </w:rPr>
        <w:t xml:space="preserve"> </w:t>
      </w:r>
      <w:r>
        <w:t>the</w:t>
      </w:r>
      <w:r>
        <w:rPr>
          <w:spacing w:val="-9"/>
        </w:rPr>
        <w:t xml:space="preserve"> </w:t>
      </w:r>
      <w:r>
        <w:t>Liaison will be confidential and every effort will be made to handle such matters sensitively.</w:t>
      </w:r>
    </w:p>
    <w:p w14:paraId="7F21E0D1" w14:textId="77777777" w:rsidR="00C67E64" w:rsidRDefault="00C67E64">
      <w:pPr>
        <w:pStyle w:val="BodyText"/>
        <w:spacing w:before="4"/>
        <w:rPr>
          <w:sz w:val="22"/>
        </w:rPr>
      </w:pPr>
    </w:p>
    <w:p w14:paraId="7F21E0D2" w14:textId="77777777" w:rsidR="00C67E64" w:rsidRDefault="008B4D8E">
      <w:pPr>
        <w:pStyle w:val="BodyText"/>
        <w:spacing w:before="1"/>
        <w:ind w:left="480"/>
      </w:pPr>
      <w:r>
        <w:t>A</w:t>
      </w:r>
      <w:r>
        <w:rPr>
          <w:spacing w:val="-4"/>
        </w:rPr>
        <w:t xml:space="preserve"> </w:t>
      </w:r>
      <w:r>
        <w:t>student</w:t>
      </w:r>
      <w:r>
        <w:rPr>
          <w:spacing w:val="-4"/>
        </w:rPr>
        <w:t xml:space="preserve"> </w:t>
      </w:r>
      <w:r>
        <w:t>will</w:t>
      </w:r>
      <w:r>
        <w:rPr>
          <w:spacing w:val="-5"/>
        </w:rPr>
        <w:t xml:space="preserve"> </w:t>
      </w:r>
      <w:r>
        <w:rPr>
          <w:i/>
        </w:rPr>
        <w:t>not</w:t>
      </w:r>
      <w:r>
        <w:rPr>
          <w:i/>
          <w:spacing w:val="-2"/>
        </w:rPr>
        <w:t xml:space="preserve"> </w:t>
      </w:r>
      <w:r>
        <w:t>be</w:t>
      </w:r>
      <w:r>
        <w:rPr>
          <w:spacing w:val="-5"/>
        </w:rPr>
        <w:t xml:space="preserve"> </w:t>
      </w:r>
      <w:r>
        <w:t>referred</w:t>
      </w:r>
      <w:r>
        <w:rPr>
          <w:spacing w:val="-4"/>
        </w:rPr>
        <w:t xml:space="preserve"> </w:t>
      </w:r>
      <w:r>
        <w:rPr>
          <w:spacing w:val="-5"/>
        </w:rPr>
        <w:t>to:</w:t>
      </w:r>
    </w:p>
    <w:p w14:paraId="7F21E0D3" w14:textId="77777777" w:rsidR="00C67E64" w:rsidRDefault="008B4D8E">
      <w:pPr>
        <w:pStyle w:val="ListParagraph"/>
        <w:numPr>
          <w:ilvl w:val="0"/>
          <w:numId w:val="13"/>
        </w:numPr>
        <w:tabs>
          <w:tab w:val="left" w:pos="1199"/>
          <w:tab w:val="left" w:pos="1200"/>
        </w:tabs>
        <w:spacing w:before="161"/>
        <w:ind w:hanging="363"/>
        <w:rPr>
          <w:sz w:val="24"/>
        </w:rPr>
      </w:pPr>
      <w:r>
        <w:rPr>
          <w:sz w:val="24"/>
        </w:rPr>
        <w:t>programs</w:t>
      </w:r>
      <w:r>
        <w:rPr>
          <w:spacing w:val="-7"/>
          <w:sz w:val="24"/>
        </w:rPr>
        <w:t xml:space="preserve"> </w:t>
      </w:r>
      <w:r>
        <w:rPr>
          <w:sz w:val="24"/>
        </w:rPr>
        <w:t>in</w:t>
      </w:r>
      <w:r>
        <w:rPr>
          <w:spacing w:val="-4"/>
          <w:sz w:val="24"/>
        </w:rPr>
        <w:t xml:space="preserve"> </w:t>
      </w:r>
      <w:r>
        <w:rPr>
          <w:sz w:val="24"/>
        </w:rPr>
        <w:t>which</w:t>
      </w:r>
      <w:r>
        <w:rPr>
          <w:spacing w:val="-4"/>
          <w:sz w:val="24"/>
        </w:rPr>
        <w:t xml:space="preserve"> </w:t>
      </w:r>
      <w:r>
        <w:rPr>
          <w:sz w:val="24"/>
        </w:rPr>
        <w:t>they</w:t>
      </w:r>
      <w:r>
        <w:rPr>
          <w:spacing w:val="-9"/>
          <w:sz w:val="24"/>
        </w:rPr>
        <w:t xml:space="preserve"> </w:t>
      </w:r>
      <w:r>
        <w:rPr>
          <w:sz w:val="24"/>
        </w:rPr>
        <w:t>have</w:t>
      </w:r>
      <w:r>
        <w:rPr>
          <w:spacing w:val="-2"/>
          <w:sz w:val="24"/>
        </w:rPr>
        <w:t xml:space="preserve"> </w:t>
      </w:r>
      <w:r>
        <w:rPr>
          <w:sz w:val="24"/>
        </w:rPr>
        <w:t>received</w:t>
      </w:r>
      <w:r>
        <w:rPr>
          <w:spacing w:val="-4"/>
          <w:sz w:val="24"/>
        </w:rPr>
        <w:t xml:space="preserve"> </w:t>
      </w:r>
      <w:r>
        <w:rPr>
          <w:sz w:val="24"/>
        </w:rPr>
        <w:t>services</w:t>
      </w:r>
      <w:r>
        <w:rPr>
          <w:spacing w:val="-5"/>
          <w:sz w:val="24"/>
        </w:rPr>
        <w:t xml:space="preserve"> </w:t>
      </w:r>
      <w:r>
        <w:rPr>
          <w:sz w:val="24"/>
        </w:rPr>
        <w:t>or</w:t>
      </w:r>
      <w:r>
        <w:rPr>
          <w:spacing w:val="-3"/>
          <w:sz w:val="24"/>
        </w:rPr>
        <w:t xml:space="preserve"> </w:t>
      </w:r>
      <w:proofErr w:type="gramStart"/>
      <w:r>
        <w:rPr>
          <w:spacing w:val="-2"/>
          <w:sz w:val="24"/>
        </w:rPr>
        <w:t>therapy</w:t>
      </w:r>
      <w:proofErr w:type="gramEnd"/>
    </w:p>
    <w:p w14:paraId="7F21E0D4" w14:textId="77777777" w:rsidR="00C67E64" w:rsidRDefault="008B4D8E">
      <w:pPr>
        <w:pStyle w:val="ListParagraph"/>
        <w:numPr>
          <w:ilvl w:val="0"/>
          <w:numId w:val="13"/>
        </w:numPr>
        <w:tabs>
          <w:tab w:val="left" w:pos="1199"/>
          <w:tab w:val="left" w:pos="1200"/>
        </w:tabs>
        <w:spacing w:before="40" w:line="266" w:lineRule="auto"/>
        <w:ind w:right="2355"/>
        <w:rPr>
          <w:sz w:val="24"/>
        </w:rPr>
      </w:pPr>
      <w:r>
        <w:rPr>
          <w:sz w:val="24"/>
        </w:rPr>
        <w:t>organizations</w:t>
      </w:r>
      <w:r>
        <w:rPr>
          <w:spacing w:val="-9"/>
          <w:sz w:val="24"/>
        </w:rPr>
        <w:t xml:space="preserve"> </w:t>
      </w:r>
      <w:r>
        <w:rPr>
          <w:sz w:val="24"/>
        </w:rPr>
        <w:t>where</w:t>
      </w:r>
      <w:r>
        <w:rPr>
          <w:spacing w:val="-8"/>
          <w:sz w:val="24"/>
        </w:rPr>
        <w:t xml:space="preserve"> </w:t>
      </w:r>
      <w:r>
        <w:rPr>
          <w:sz w:val="24"/>
        </w:rPr>
        <w:t>they</w:t>
      </w:r>
      <w:r>
        <w:rPr>
          <w:spacing w:val="-9"/>
          <w:sz w:val="24"/>
        </w:rPr>
        <w:t xml:space="preserve"> </w:t>
      </w:r>
      <w:r>
        <w:rPr>
          <w:sz w:val="24"/>
        </w:rPr>
        <w:t>were</w:t>
      </w:r>
      <w:r>
        <w:rPr>
          <w:spacing w:val="-5"/>
          <w:sz w:val="24"/>
        </w:rPr>
        <w:t xml:space="preserve"> </w:t>
      </w:r>
      <w:r>
        <w:rPr>
          <w:sz w:val="24"/>
        </w:rPr>
        <w:t>formerly</w:t>
      </w:r>
      <w:r>
        <w:rPr>
          <w:spacing w:val="-14"/>
          <w:sz w:val="24"/>
        </w:rPr>
        <w:t xml:space="preserve"> </w:t>
      </w:r>
      <w:r>
        <w:rPr>
          <w:sz w:val="24"/>
        </w:rPr>
        <w:t>employed</w:t>
      </w:r>
      <w:r>
        <w:rPr>
          <w:spacing w:val="-8"/>
          <w:sz w:val="24"/>
        </w:rPr>
        <w:t xml:space="preserve"> </w:t>
      </w:r>
      <w:r>
        <w:rPr>
          <w:sz w:val="24"/>
        </w:rPr>
        <w:t>or</w:t>
      </w:r>
      <w:r>
        <w:rPr>
          <w:spacing w:val="-7"/>
          <w:sz w:val="24"/>
        </w:rPr>
        <w:t xml:space="preserve"> </w:t>
      </w:r>
      <w:r>
        <w:rPr>
          <w:sz w:val="24"/>
        </w:rPr>
        <w:t>where</w:t>
      </w:r>
      <w:r>
        <w:rPr>
          <w:spacing w:val="-8"/>
          <w:sz w:val="24"/>
        </w:rPr>
        <w:t xml:space="preserve"> </w:t>
      </w:r>
      <w:r>
        <w:rPr>
          <w:sz w:val="24"/>
        </w:rPr>
        <w:t>they</w:t>
      </w:r>
      <w:r>
        <w:rPr>
          <w:spacing w:val="-14"/>
          <w:sz w:val="24"/>
        </w:rPr>
        <w:t xml:space="preserve"> </w:t>
      </w:r>
      <w:r>
        <w:rPr>
          <w:sz w:val="24"/>
        </w:rPr>
        <w:t>have relationships with agency staff (spouse, relatives, friends, etc.)</w:t>
      </w:r>
    </w:p>
    <w:p w14:paraId="7F21E0D5" w14:textId="77777777" w:rsidR="00C67E64" w:rsidRDefault="008B4D8E">
      <w:pPr>
        <w:pStyle w:val="ListParagraph"/>
        <w:numPr>
          <w:ilvl w:val="0"/>
          <w:numId w:val="13"/>
        </w:numPr>
        <w:tabs>
          <w:tab w:val="left" w:pos="1199"/>
          <w:tab w:val="left" w:pos="1200"/>
        </w:tabs>
        <w:spacing w:before="10"/>
        <w:ind w:hanging="363"/>
        <w:rPr>
          <w:sz w:val="24"/>
        </w:rPr>
      </w:pPr>
      <w:r>
        <w:rPr>
          <w:sz w:val="24"/>
        </w:rPr>
        <w:t>a</w:t>
      </w:r>
      <w:r>
        <w:rPr>
          <w:spacing w:val="-6"/>
          <w:sz w:val="24"/>
        </w:rPr>
        <w:t xml:space="preserve"> </w:t>
      </w:r>
      <w:r>
        <w:rPr>
          <w:sz w:val="24"/>
        </w:rPr>
        <w:t>Field</w:t>
      </w:r>
      <w:r>
        <w:rPr>
          <w:spacing w:val="-3"/>
          <w:sz w:val="24"/>
        </w:rPr>
        <w:t xml:space="preserve"> </w:t>
      </w:r>
      <w:r>
        <w:rPr>
          <w:sz w:val="24"/>
        </w:rPr>
        <w:t>Instructor</w:t>
      </w:r>
      <w:r>
        <w:rPr>
          <w:spacing w:val="-5"/>
          <w:sz w:val="24"/>
        </w:rPr>
        <w:t xml:space="preserve"> </w:t>
      </w:r>
      <w:r>
        <w:rPr>
          <w:sz w:val="24"/>
        </w:rPr>
        <w:t>who</w:t>
      </w:r>
      <w:r>
        <w:rPr>
          <w:spacing w:val="-3"/>
          <w:sz w:val="24"/>
        </w:rPr>
        <w:t xml:space="preserve"> </w:t>
      </w:r>
      <w:r>
        <w:rPr>
          <w:sz w:val="24"/>
        </w:rPr>
        <w:t>has</w:t>
      </w:r>
      <w:r>
        <w:rPr>
          <w:spacing w:val="-4"/>
          <w:sz w:val="24"/>
        </w:rPr>
        <w:t xml:space="preserve"> </w:t>
      </w:r>
      <w:r>
        <w:rPr>
          <w:sz w:val="24"/>
        </w:rPr>
        <w:t>or</w:t>
      </w:r>
      <w:r>
        <w:rPr>
          <w:spacing w:val="-5"/>
          <w:sz w:val="24"/>
        </w:rPr>
        <w:t xml:space="preserve"> </w:t>
      </w:r>
      <w:r>
        <w:rPr>
          <w:sz w:val="24"/>
        </w:rPr>
        <w:t>is</w:t>
      </w:r>
      <w:r>
        <w:rPr>
          <w:spacing w:val="-4"/>
          <w:sz w:val="24"/>
        </w:rPr>
        <w:t xml:space="preserve"> </w:t>
      </w:r>
      <w:r>
        <w:rPr>
          <w:sz w:val="24"/>
        </w:rPr>
        <w:t>providing</w:t>
      </w:r>
      <w:r>
        <w:rPr>
          <w:spacing w:val="-6"/>
          <w:sz w:val="24"/>
        </w:rPr>
        <w:t xml:space="preserve"> </w:t>
      </w:r>
      <w:r>
        <w:rPr>
          <w:sz w:val="24"/>
        </w:rPr>
        <w:t>services</w:t>
      </w:r>
      <w:r>
        <w:rPr>
          <w:spacing w:val="-4"/>
          <w:sz w:val="24"/>
        </w:rPr>
        <w:t xml:space="preserve"> </w:t>
      </w:r>
      <w:r>
        <w:rPr>
          <w:sz w:val="24"/>
        </w:rPr>
        <w:t>or</w:t>
      </w:r>
      <w:r>
        <w:rPr>
          <w:spacing w:val="-3"/>
          <w:sz w:val="24"/>
        </w:rPr>
        <w:t xml:space="preserve"> </w:t>
      </w:r>
      <w:r>
        <w:rPr>
          <w:sz w:val="24"/>
        </w:rPr>
        <w:t>therapy</w:t>
      </w:r>
      <w:r>
        <w:rPr>
          <w:spacing w:val="-8"/>
          <w:sz w:val="24"/>
        </w:rPr>
        <w:t xml:space="preserve"> </w:t>
      </w:r>
      <w:r>
        <w:rPr>
          <w:sz w:val="24"/>
        </w:rPr>
        <w:t>to</w:t>
      </w:r>
      <w:r>
        <w:rPr>
          <w:spacing w:val="-1"/>
          <w:sz w:val="24"/>
        </w:rPr>
        <w:t xml:space="preserve"> </w:t>
      </w:r>
      <w:proofErr w:type="gramStart"/>
      <w:r>
        <w:rPr>
          <w:spacing w:val="-4"/>
          <w:sz w:val="24"/>
        </w:rPr>
        <w:t>them</w:t>
      </w:r>
      <w:proofErr w:type="gramEnd"/>
    </w:p>
    <w:p w14:paraId="7F21E0D7" w14:textId="77777777" w:rsidR="00C67E64" w:rsidRDefault="00C67E64">
      <w:pPr>
        <w:pStyle w:val="BodyText"/>
        <w:spacing w:before="1"/>
      </w:pPr>
    </w:p>
    <w:p w14:paraId="7F21E0D8" w14:textId="77777777" w:rsidR="00C67E64" w:rsidRDefault="008B4D8E">
      <w:pPr>
        <w:pStyle w:val="Heading1"/>
        <w:spacing w:before="0"/>
        <w:rPr>
          <w:u w:val="none"/>
        </w:rPr>
      </w:pPr>
      <w:bookmarkStart w:id="12" w:name="Student_Placement_Process"/>
      <w:bookmarkStart w:id="13" w:name="_bookmark6"/>
      <w:bookmarkEnd w:id="12"/>
      <w:bookmarkEnd w:id="13"/>
      <w:r>
        <w:rPr>
          <w:color w:val="365F91"/>
          <w:w w:val="95"/>
          <w:u w:color="365F91"/>
        </w:rPr>
        <w:t>Student</w:t>
      </w:r>
      <w:r>
        <w:rPr>
          <w:color w:val="365F91"/>
          <w:spacing w:val="28"/>
          <w:u w:color="365F91"/>
        </w:rPr>
        <w:t xml:space="preserve"> </w:t>
      </w:r>
      <w:r>
        <w:rPr>
          <w:color w:val="365F91"/>
          <w:w w:val="95"/>
          <w:u w:color="365F91"/>
        </w:rPr>
        <w:t>Placement</w:t>
      </w:r>
      <w:r>
        <w:rPr>
          <w:color w:val="365F91"/>
          <w:spacing w:val="27"/>
          <w:u w:color="365F91"/>
        </w:rPr>
        <w:t xml:space="preserve"> </w:t>
      </w:r>
      <w:r>
        <w:rPr>
          <w:color w:val="365F91"/>
          <w:spacing w:val="-2"/>
          <w:w w:val="95"/>
          <w:u w:color="365F91"/>
        </w:rPr>
        <w:t>Process</w:t>
      </w:r>
    </w:p>
    <w:p w14:paraId="7F21E0D9" w14:textId="216891FF" w:rsidR="00C67E64" w:rsidRDefault="008B4D8E">
      <w:pPr>
        <w:pStyle w:val="BodyText"/>
        <w:spacing w:before="43" w:line="276" w:lineRule="auto"/>
        <w:ind w:left="480" w:right="1135"/>
      </w:pPr>
      <w:r>
        <w:t xml:space="preserve">Students are encouraged to review the listings of practicum </w:t>
      </w:r>
      <w:r w:rsidR="00E82138">
        <w:t>placement types</w:t>
      </w:r>
      <w:r>
        <w:t xml:space="preserve"> and indicate their interests in the initial Field Liaison meeting. A student may request a specific</w:t>
      </w:r>
      <w:r>
        <w:rPr>
          <w:spacing w:val="-4"/>
        </w:rPr>
        <w:t xml:space="preserve"> </w:t>
      </w:r>
      <w:r>
        <w:t>placement,</w:t>
      </w:r>
      <w:r>
        <w:rPr>
          <w:spacing w:val="-6"/>
        </w:rPr>
        <w:t xml:space="preserve"> </w:t>
      </w:r>
      <w:r>
        <w:t>but</w:t>
      </w:r>
      <w:r>
        <w:rPr>
          <w:spacing w:val="-9"/>
        </w:rPr>
        <w:t xml:space="preserve"> </w:t>
      </w:r>
      <w:r>
        <w:t>all</w:t>
      </w:r>
      <w:r>
        <w:rPr>
          <w:spacing w:val="-2"/>
        </w:rPr>
        <w:t xml:space="preserve"> </w:t>
      </w:r>
      <w:r>
        <w:t>referrals</w:t>
      </w:r>
      <w:r>
        <w:rPr>
          <w:spacing w:val="-4"/>
        </w:rPr>
        <w:t xml:space="preserve"> </w:t>
      </w:r>
      <w:r>
        <w:t>to</w:t>
      </w:r>
      <w:r>
        <w:rPr>
          <w:spacing w:val="-6"/>
        </w:rPr>
        <w:t xml:space="preserve"> </w:t>
      </w:r>
      <w:r>
        <w:t>agency</w:t>
      </w:r>
      <w:r>
        <w:rPr>
          <w:spacing w:val="-9"/>
        </w:rPr>
        <w:t xml:space="preserve"> </w:t>
      </w:r>
      <w:r>
        <w:t>sites</w:t>
      </w:r>
      <w:r>
        <w:rPr>
          <w:spacing w:val="-4"/>
        </w:rPr>
        <w:t xml:space="preserve"> </w:t>
      </w:r>
      <w:r>
        <w:t>are</w:t>
      </w:r>
      <w:r>
        <w:rPr>
          <w:spacing w:val="-6"/>
        </w:rPr>
        <w:t xml:space="preserve"> </w:t>
      </w:r>
      <w:r>
        <w:t>made</w:t>
      </w:r>
      <w:r>
        <w:rPr>
          <w:spacing w:val="-3"/>
        </w:rPr>
        <w:t xml:space="preserve"> </w:t>
      </w:r>
      <w:r>
        <w:t>solely</w:t>
      </w:r>
      <w:r>
        <w:rPr>
          <w:spacing w:val="-9"/>
        </w:rPr>
        <w:t xml:space="preserve"> </w:t>
      </w:r>
      <w:r>
        <w:t>by</w:t>
      </w:r>
      <w:r>
        <w:rPr>
          <w:spacing w:val="-9"/>
        </w:rPr>
        <w:t xml:space="preserve"> </w:t>
      </w:r>
      <w:r>
        <w:t>the</w:t>
      </w:r>
      <w:r>
        <w:rPr>
          <w:spacing w:val="-4"/>
        </w:rPr>
        <w:t xml:space="preserve"> </w:t>
      </w:r>
      <w:r>
        <w:t>Field</w:t>
      </w:r>
      <w:r>
        <w:rPr>
          <w:spacing w:val="-3"/>
        </w:rPr>
        <w:t xml:space="preserve"> </w:t>
      </w:r>
      <w:r>
        <w:t>Liaison.</w:t>
      </w:r>
    </w:p>
    <w:p w14:paraId="7F21E0DA" w14:textId="4E112AD8" w:rsidR="00C67E64" w:rsidRDefault="008B4D8E">
      <w:pPr>
        <w:pStyle w:val="BodyText"/>
        <w:spacing w:before="121" w:line="276" w:lineRule="auto"/>
        <w:ind w:left="480" w:right="1165"/>
      </w:pPr>
      <w:r>
        <w:t xml:space="preserve">BSW and MSW Field students are placed in social services agencies operating primarily in Southeastern Wisconsin. Placement options in distant areas tend to be </w:t>
      </w:r>
      <w:r w:rsidR="00EC3473">
        <w:t xml:space="preserve">more </w:t>
      </w:r>
      <w:r>
        <w:t>limited</w:t>
      </w:r>
      <w:r w:rsidR="00EC3473">
        <w:t xml:space="preserve">, but the Field </w:t>
      </w:r>
      <w:r w:rsidR="00067DD5">
        <w:t xml:space="preserve">staff do work with agencies around the state </w:t>
      </w:r>
      <w:r w:rsidR="00136B3A">
        <w:t xml:space="preserve">and will work to accommodate a student’s placement in </w:t>
      </w:r>
      <w:r w:rsidR="00EC7A09">
        <w:t xml:space="preserve">other </w:t>
      </w:r>
      <w:proofErr w:type="gramStart"/>
      <w:r w:rsidR="00EC7A09">
        <w:t>areas, but</w:t>
      </w:r>
      <w:proofErr w:type="gramEnd"/>
      <w:r w:rsidR="00EC7A09">
        <w:t xml:space="preserve"> are bound to the limitations of rural and remote areas where social work </w:t>
      </w:r>
      <w:r w:rsidR="00625BEB">
        <w:t xml:space="preserve">professionals are </w:t>
      </w:r>
      <w:r w:rsidR="005D5C25">
        <w:t>not always available to supervise students</w:t>
      </w:r>
      <w:r w:rsidR="00625BEB">
        <w:t>.</w:t>
      </w:r>
      <w:r>
        <w:rPr>
          <w:spacing w:val="-7"/>
        </w:rPr>
        <w:t xml:space="preserve"> </w:t>
      </w:r>
    </w:p>
    <w:p w14:paraId="7F21E0DB" w14:textId="5BA3A63E" w:rsidR="00C67E64" w:rsidRDefault="008B4D8E">
      <w:pPr>
        <w:pStyle w:val="BodyText"/>
        <w:spacing w:before="118" w:line="276" w:lineRule="auto"/>
        <w:ind w:left="480" w:right="1135"/>
      </w:pPr>
      <w:r>
        <w:t>Students</w:t>
      </w:r>
      <w:r>
        <w:rPr>
          <w:spacing w:val="-4"/>
        </w:rPr>
        <w:t xml:space="preserve"> </w:t>
      </w:r>
      <w:r>
        <w:t>in</w:t>
      </w:r>
      <w:r>
        <w:rPr>
          <w:spacing w:val="-3"/>
        </w:rPr>
        <w:t xml:space="preserve"> </w:t>
      </w:r>
      <w:r>
        <w:t>the</w:t>
      </w:r>
      <w:r>
        <w:rPr>
          <w:spacing w:val="-3"/>
        </w:rPr>
        <w:t xml:space="preserve"> </w:t>
      </w:r>
      <w:r>
        <w:t>online</w:t>
      </w:r>
      <w:r>
        <w:rPr>
          <w:spacing w:val="-7"/>
        </w:rPr>
        <w:t xml:space="preserve"> </w:t>
      </w:r>
      <w:r>
        <w:t>MSW Program</w:t>
      </w:r>
      <w:r>
        <w:rPr>
          <w:spacing w:val="-5"/>
        </w:rPr>
        <w:t xml:space="preserve"> </w:t>
      </w:r>
      <w:r>
        <w:t>are</w:t>
      </w:r>
      <w:r>
        <w:rPr>
          <w:spacing w:val="-6"/>
        </w:rPr>
        <w:t xml:space="preserve"> </w:t>
      </w:r>
      <w:r>
        <w:t>encouraged</w:t>
      </w:r>
      <w:r>
        <w:rPr>
          <w:spacing w:val="-3"/>
        </w:rPr>
        <w:t xml:space="preserve"> </w:t>
      </w:r>
      <w:r>
        <w:t>to</w:t>
      </w:r>
      <w:r>
        <w:rPr>
          <w:spacing w:val="-3"/>
        </w:rPr>
        <w:t xml:space="preserve"> </w:t>
      </w:r>
      <w:r>
        <w:t>explore</w:t>
      </w:r>
      <w:r>
        <w:rPr>
          <w:spacing w:val="-3"/>
        </w:rPr>
        <w:t xml:space="preserve"> </w:t>
      </w:r>
      <w:r>
        <w:t>their</w:t>
      </w:r>
      <w:r>
        <w:rPr>
          <w:spacing w:val="-5"/>
        </w:rPr>
        <w:t xml:space="preserve"> </w:t>
      </w:r>
      <w:r>
        <w:t>local</w:t>
      </w:r>
      <w:r>
        <w:rPr>
          <w:spacing w:val="-4"/>
        </w:rPr>
        <w:t xml:space="preserve"> </w:t>
      </w:r>
      <w:r>
        <w:t xml:space="preserve">community for possible </w:t>
      </w:r>
      <w:r w:rsidR="00253378">
        <w:t>agency options</w:t>
      </w:r>
      <w:r w:rsidR="00D43FA3">
        <w:t xml:space="preserve"> and sh</w:t>
      </w:r>
      <w:r w:rsidR="00253378">
        <w:t>a</w:t>
      </w:r>
      <w:r w:rsidR="00D43FA3">
        <w:t>re these resources with their assigned Liaison for exploration as a potential practicum site.</w:t>
      </w:r>
      <w:r>
        <w:t xml:space="preserve"> The assigned Field Liaison will assess all sites for their adherence</w:t>
      </w:r>
      <w:r>
        <w:rPr>
          <w:spacing w:val="-9"/>
        </w:rPr>
        <w:t xml:space="preserve"> </w:t>
      </w:r>
      <w:r>
        <w:t>to</w:t>
      </w:r>
      <w:r>
        <w:rPr>
          <w:spacing w:val="-7"/>
        </w:rPr>
        <w:t xml:space="preserve"> </w:t>
      </w:r>
      <w:r>
        <w:t>Field</w:t>
      </w:r>
      <w:r>
        <w:rPr>
          <w:spacing w:val="-7"/>
        </w:rPr>
        <w:t xml:space="preserve"> </w:t>
      </w:r>
      <w:r>
        <w:t>Program</w:t>
      </w:r>
      <w:r>
        <w:rPr>
          <w:spacing w:val="-4"/>
        </w:rPr>
        <w:t xml:space="preserve"> </w:t>
      </w:r>
      <w:r>
        <w:t>requirements</w:t>
      </w:r>
      <w:r>
        <w:rPr>
          <w:spacing w:val="-8"/>
        </w:rPr>
        <w:t xml:space="preserve"> </w:t>
      </w:r>
      <w:r>
        <w:t>and</w:t>
      </w:r>
      <w:r>
        <w:rPr>
          <w:spacing w:val="-7"/>
        </w:rPr>
        <w:t xml:space="preserve"> </w:t>
      </w:r>
      <w:r>
        <w:t>ability</w:t>
      </w:r>
      <w:r>
        <w:rPr>
          <w:spacing w:val="-12"/>
        </w:rPr>
        <w:t xml:space="preserve"> </w:t>
      </w:r>
      <w:r>
        <w:t>to</w:t>
      </w:r>
      <w:r>
        <w:rPr>
          <w:spacing w:val="-7"/>
        </w:rPr>
        <w:t xml:space="preserve"> </w:t>
      </w:r>
      <w:r>
        <w:t>meet</w:t>
      </w:r>
      <w:r>
        <w:rPr>
          <w:spacing w:val="-7"/>
        </w:rPr>
        <w:t xml:space="preserve"> </w:t>
      </w:r>
      <w:r>
        <w:t>the</w:t>
      </w:r>
      <w:r>
        <w:rPr>
          <w:spacing w:val="-7"/>
        </w:rPr>
        <w:t xml:space="preserve"> </w:t>
      </w:r>
      <w:r>
        <w:t>student’s</w:t>
      </w:r>
      <w:r>
        <w:rPr>
          <w:spacing w:val="-8"/>
        </w:rPr>
        <w:t xml:space="preserve"> </w:t>
      </w:r>
      <w:r>
        <w:t xml:space="preserve">educational </w:t>
      </w:r>
      <w:r>
        <w:rPr>
          <w:spacing w:val="-2"/>
        </w:rPr>
        <w:t>needs.</w:t>
      </w:r>
    </w:p>
    <w:p w14:paraId="3B368E58" w14:textId="77777777" w:rsidR="00253378" w:rsidRDefault="00253378">
      <w:pPr>
        <w:spacing w:before="92"/>
        <w:ind w:left="480"/>
        <w:jc w:val="both"/>
        <w:rPr>
          <w:i/>
          <w:sz w:val="24"/>
        </w:rPr>
      </w:pPr>
    </w:p>
    <w:p w14:paraId="7F21E0DF" w14:textId="672CC2B5" w:rsidR="00C67E64" w:rsidRPr="00253378" w:rsidRDefault="008B4D8E">
      <w:pPr>
        <w:spacing w:before="92"/>
        <w:ind w:left="480"/>
        <w:jc w:val="both"/>
        <w:rPr>
          <w:b/>
          <w:bCs/>
          <w:i/>
          <w:sz w:val="24"/>
        </w:rPr>
      </w:pPr>
      <w:r w:rsidRPr="00253378">
        <w:rPr>
          <w:b/>
          <w:bCs/>
          <w:i/>
          <w:sz w:val="24"/>
        </w:rPr>
        <w:t>Graduate</w:t>
      </w:r>
      <w:r w:rsidRPr="00253378">
        <w:rPr>
          <w:b/>
          <w:bCs/>
          <w:i/>
          <w:spacing w:val="-4"/>
          <w:sz w:val="24"/>
        </w:rPr>
        <w:t xml:space="preserve"> </w:t>
      </w:r>
      <w:r w:rsidRPr="00253378">
        <w:rPr>
          <w:b/>
          <w:bCs/>
          <w:i/>
          <w:sz w:val="24"/>
        </w:rPr>
        <w:t>Social</w:t>
      </w:r>
      <w:r w:rsidRPr="00253378">
        <w:rPr>
          <w:b/>
          <w:bCs/>
          <w:i/>
          <w:spacing w:val="-7"/>
          <w:sz w:val="24"/>
        </w:rPr>
        <w:t xml:space="preserve"> </w:t>
      </w:r>
      <w:r w:rsidRPr="00253378">
        <w:rPr>
          <w:b/>
          <w:bCs/>
          <w:i/>
          <w:sz w:val="24"/>
        </w:rPr>
        <w:t>Work</w:t>
      </w:r>
      <w:r w:rsidRPr="00253378">
        <w:rPr>
          <w:b/>
          <w:bCs/>
          <w:i/>
          <w:spacing w:val="-7"/>
          <w:sz w:val="24"/>
        </w:rPr>
        <w:t xml:space="preserve"> </w:t>
      </w:r>
      <w:r w:rsidRPr="00253378">
        <w:rPr>
          <w:b/>
          <w:bCs/>
          <w:i/>
          <w:spacing w:val="-2"/>
          <w:sz w:val="24"/>
        </w:rPr>
        <w:t>Students</w:t>
      </w:r>
    </w:p>
    <w:p w14:paraId="7F21E0E0" w14:textId="77777777" w:rsidR="00C67E64" w:rsidRDefault="008B4D8E">
      <w:pPr>
        <w:pStyle w:val="BodyText"/>
        <w:spacing w:before="164" w:line="276" w:lineRule="auto"/>
        <w:ind w:left="480" w:right="1167"/>
        <w:jc w:val="both"/>
      </w:pPr>
      <w:r>
        <w:t>Students</w:t>
      </w:r>
      <w:r>
        <w:rPr>
          <w:spacing w:val="-1"/>
        </w:rPr>
        <w:t xml:space="preserve"> </w:t>
      </w:r>
      <w:r>
        <w:t>are eligible to enter a Field placement once they have been formally admitted to the Graduate Social</w:t>
      </w:r>
      <w:r>
        <w:rPr>
          <w:spacing w:val="-5"/>
        </w:rPr>
        <w:t xml:space="preserve"> </w:t>
      </w:r>
      <w:r>
        <w:t>Work Program and completed Social</w:t>
      </w:r>
      <w:r>
        <w:rPr>
          <w:spacing w:val="-9"/>
        </w:rPr>
        <w:t xml:space="preserve"> </w:t>
      </w:r>
      <w:r>
        <w:t>Work Practice I (SW 708). Advanced standing students are eligible to begin Field education in their first semester of the</w:t>
      </w:r>
      <w:r>
        <w:rPr>
          <w:spacing w:val="-4"/>
        </w:rPr>
        <w:t xml:space="preserve"> </w:t>
      </w:r>
      <w:r>
        <w:t>MSW Program</w:t>
      </w:r>
      <w:r>
        <w:rPr>
          <w:spacing w:val="-7"/>
        </w:rPr>
        <w:t xml:space="preserve"> </w:t>
      </w:r>
      <w:r>
        <w:t>with</w:t>
      </w:r>
      <w:r>
        <w:rPr>
          <w:spacing w:val="-4"/>
        </w:rPr>
        <w:t xml:space="preserve"> </w:t>
      </w:r>
      <w:r>
        <w:t>the</w:t>
      </w:r>
      <w:r>
        <w:rPr>
          <w:spacing w:val="-4"/>
        </w:rPr>
        <w:t xml:space="preserve"> </w:t>
      </w:r>
      <w:r>
        <w:t>concurrent</w:t>
      </w:r>
      <w:r>
        <w:rPr>
          <w:spacing w:val="-4"/>
        </w:rPr>
        <w:t xml:space="preserve"> </w:t>
      </w:r>
      <w:r>
        <w:t>registration</w:t>
      </w:r>
      <w:r>
        <w:rPr>
          <w:spacing w:val="-4"/>
        </w:rPr>
        <w:t xml:space="preserve"> </w:t>
      </w:r>
      <w:r>
        <w:t>in</w:t>
      </w:r>
      <w:r>
        <w:rPr>
          <w:spacing w:val="-5"/>
        </w:rPr>
        <w:t xml:space="preserve"> </w:t>
      </w:r>
      <w:r>
        <w:t>the</w:t>
      </w:r>
      <w:r>
        <w:rPr>
          <w:spacing w:val="-5"/>
        </w:rPr>
        <w:t xml:space="preserve"> </w:t>
      </w:r>
      <w:r>
        <w:t>required</w:t>
      </w:r>
      <w:r>
        <w:rPr>
          <w:spacing w:val="-8"/>
        </w:rPr>
        <w:t xml:space="preserve"> </w:t>
      </w:r>
      <w:r>
        <w:t>academic</w:t>
      </w:r>
      <w:r>
        <w:rPr>
          <w:spacing w:val="-6"/>
        </w:rPr>
        <w:t xml:space="preserve"> </w:t>
      </w:r>
      <w:r>
        <w:t xml:space="preserve">Methods </w:t>
      </w:r>
      <w:r>
        <w:rPr>
          <w:spacing w:val="-2"/>
        </w:rPr>
        <w:t>course.</w:t>
      </w:r>
    </w:p>
    <w:p w14:paraId="73B030FA" w14:textId="77777777" w:rsidR="001F230F" w:rsidRDefault="008B4D8E">
      <w:pPr>
        <w:pStyle w:val="BodyText"/>
        <w:spacing w:before="119" w:line="276" w:lineRule="auto"/>
        <w:ind w:left="480" w:right="1165"/>
      </w:pPr>
      <w:r>
        <w:t>Graduate</w:t>
      </w:r>
      <w:r>
        <w:rPr>
          <w:spacing w:val="-7"/>
        </w:rPr>
        <w:t xml:space="preserve"> </w:t>
      </w:r>
      <w:r>
        <w:t>Social</w:t>
      </w:r>
      <w:r>
        <w:rPr>
          <w:spacing w:val="-17"/>
        </w:rPr>
        <w:t xml:space="preserve"> </w:t>
      </w:r>
      <w:r>
        <w:t>Work</w:t>
      </w:r>
      <w:r>
        <w:rPr>
          <w:spacing w:val="-9"/>
        </w:rPr>
        <w:t xml:space="preserve"> </w:t>
      </w:r>
      <w:r>
        <w:t>students</w:t>
      </w:r>
      <w:r>
        <w:rPr>
          <w:spacing w:val="-7"/>
        </w:rPr>
        <w:t xml:space="preserve"> </w:t>
      </w:r>
      <w:r>
        <w:t>are</w:t>
      </w:r>
      <w:r>
        <w:rPr>
          <w:spacing w:val="-6"/>
        </w:rPr>
        <w:t xml:space="preserve"> </w:t>
      </w:r>
      <w:r>
        <w:t>able</w:t>
      </w:r>
      <w:r>
        <w:rPr>
          <w:spacing w:val="-6"/>
        </w:rPr>
        <w:t xml:space="preserve"> </w:t>
      </w:r>
      <w:r>
        <w:t>to</w:t>
      </w:r>
      <w:r>
        <w:rPr>
          <w:spacing w:val="-3"/>
        </w:rPr>
        <w:t xml:space="preserve"> </w:t>
      </w:r>
      <w:r>
        <w:t>enter</w:t>
      </w:r>
      <w:r>
        <w:rPr>
          <w:spacing w:val="-5"/>
        </w:rPr>
        <w:t xml:space="preserve"> </w:t>
      </w:r>
      <w:r>
        <w:t>a</w:t>
      </w:r>
      <w:r>
        <w:rPr>
          <w:spacing w:val="-1"/>
        </w:rPr>
        <w:t xml:space="preserve"> </w:t>
      </w:r>
      <w:r>
        <w:t>Field</w:t>
      </w:r>
      <w:r>
        <w:rPr>
          <w:spacing w:val="-6"/>
        </w:rPr>
        <w:t xml:space="preserve"> </w:t>
      </w:r>
      <w:r>
        <w:t>practicum in</w:t>
      </w:r>
      <w:r>
        <w:rPr>
          <w:spacing w:val="-8"/>
        </w:rPr>
        <w:t xml:space="preserve"> </w:t>
      </w:r>
      <w:r>
        <w:t>the</w:t>
      </w:r>
      <w:r>
        <w:rPr>
          <w:spacing w:val="-4"/>
        </w:rPr>
        <w:t xml:space="preserve"> </w:t>
      </w:r>
      <w:r>
        <w:t>Fall,</w:t>
      </w:r>
      <w:r>
        <w:rPr>
          <w:spacing w:val="-4"/>
        </w:rPr>
        <w:t xml:space="preserve"> </w:t>
      </w:r>
      <w:r>
        <w:t>Spring,</w:t>
      </w:r>
      <w:r>
        <w:rPr>
          <w:spacing w:val="-4"/>
        </w:rPr>
        <w:t xml:space="preserve"> </w:t>
      </w:r>
      <w:r>
        <w:t xml:space="preserve">or </w:t>
      </w:r>
      <w:proofErr w:type="gramStart"/>
      <w:r>
        <w:t>Summer</w:t>
      </w:r>
      <w:proofErr w:type="gramEnd"/>
      <w:r>
        <w:t xml:space="preserve"> semesters. Four-semester Field students are required to complete two consecutive semesters in two different agency programs (i.e., Fall-Spring, Spring- Summer, Summer-Fall). Three-semester field students are required to complete three consecutive semesters in one agency (i.e., Fall-Spring-Summer, Spring-Summer-Fall, </w:t>
      </w:r>
      <w:r>
        <w:lastRenderedPageBreak/>
        <w:t xml:space="preserve">or Summer-Fall-Spring). </w:t>
      </w:r>
    </w:p>
    <w:p w14:paraId="7F21E0E1" w14:textId="7DE0E4EE" w:rsidR="00C67E64" w:rsidRDefault="00206CDE">
      <w:pPr>
        <w:pStyle w:val="BodyText"/>
        <w:spacing w:before="119" w:line="276" w:lineRule="auto"/>
        <w:ind w:left="480" w:right="1165"/>
      </w:pPr>
      <w:r>
        <w:t xml:space="preserve">***Note: </w:t>
      </w:r>
      <w:r w:rsidR="008B4D8E">
        <w:t xml:space="preserve">There are some exceptions to this </w:t>
      </w:r>
      <w:r>
        <w:t xml:space="preserve">MSW placement </w:t>
      </w:r>
      <w:r w:rsidR="008B4D8E">
        <w:t>policy, primarily related to School Social Work students and students approved for a Block Placement.</w:t>
      </w:r>
      <w:r w:rsidR="001F39C7">
        <w:t xml:space="preserve"> All </w:t>
      </w:r>
      <w:proofErr w:type="gramStart"/>
      <w:r w:rsidR="001F39C7">
        <w:t>exception</w:t>
      </w:r>
      <w:proofErr w:type="gramEnd"/>
      <w:r w:rsidR="001F39C7">
        <w:t xml:space="preserve"> requests will be assessed by the assigned Field Liaison</w:t>
      </w:r>
      <w:r w:rsidR="00653F51">
        <w:t>.</w:t>
      </w:r>
    </w:p>
    <w:p w14:paraId="7F21E0E3" w14:textId="77777777" w:rsidR="00C67E64" w:rsidRDefault="00C67E64">
      <w:pPr>
        <w:pStyle w:val="BodyText"/>
        <w:spacing w:before="6"/>
        <w:rPr>
          <w:sz w:val="22"/>
        </w:rPr>
      </w:pPr>
    </w:p>
    <w:p w14:paraId="7F21E0E4" w14:textId="77777777" w:rsidR="00C67E64" w:rsidRPr="00104813" w:rsidRDefault="008B4D8E">
      <w:pPr>
        <w:ind w:left="480"/>
        <w:rPr>
          <w:b/>
          <w:bCs/>
          <w:i/>
          <w:sz w:val="24"/>
        </w:rPr>
      </w:pPr>
      <w:r w:rsidRPr="00104813">
        <w:rPr>
          <w:b/>
          <w:bCs/>
          <w:i/>
          <w:sz w:val="24"/>
        </w:rPr>
        <w:t>Undergraduate</w:t>
      </w:r>
      <w:r w:rsidRPr="00104813">
        <w:rPr>
          <w:b/>
          <w:bCs/>
          <w:i/>
          <w:spacing w:val="-13"/>
          <w:sz w:val="24"/>
        </w:rPr>
        <w:t xml:space="preserve"> </w:t>
      </w:r>
      <w:r w:rsidRPr="00104813">
        <w:rPr>
          <w:b/>
          <w:bCs/>
          <w:i/>
          <w:sz w:val="24"/>
        </w:rPr>
        <w:t>Social</w:t>
      </w:r>
      <w:r w:rsidRPr="00104813">
        <w:rPr>
          <w:b/>
          <w:bCs/>
          <w:i/>
          <w:spacing w:val="-14"/>
          <w:sz w:val="24"/>
        </w:rPr>
        <w:t xml:space="preserve"> </w:t>
      </w:r>
      <w:r w:rsidRPr="00104813">
        <w:rPr>
          <w:b/>
          <w:bCs/>
          <w:i/>
          <w:sz w:val="24"/>
        </w:rPr>
        <w:t>Work</w:t>
      </w:r>
      <w:r w:rsidRPr="00104813">
        <w:rPr>
          <w:b/>
          <w:bCs/>
          <w:i/>
          <w:spacing w:val="-10"/>
          <w:sz w:val="24"/>
        </w:rPr>
        <w:t xml:space="preserve"> </w:t>
      </w:r>
      <w:r w:rsidRPr="00104813">
        <w:rPr>
          <w:b/>
          <w:bCs/>
          <w:i/>
          <w:spacing w:val="-2"/>
          <w:sz w:val="24"/>
        </w:rPr>
        <w:t>Students</w:t>
      </w:r>
    </w:p>
    <w:p w14:paraId="7F21E0E5" w14:textId="77777777" w:rsidR="00C67E64" w:rsidRDefault="008B4D8E">
      <w:pPr>
        <w:pStyle w:val="BodyText"/>
        <w:spacing w:before="161" w:line="276" w:lineRule="auto"/>
        <w:ind w:left="479" w:right="1254"/>
      </w:pPr>
      <w:r>
        <w:t>Only students who have been formally admitted into the Undergraduate Social Work Program</w:t>
      </w:r>
      <w:r>
        <w:rPr>
          <w:spacing w:val="-4"/>
        </w:rPr>
        <w:t xml:space="preserve"> </w:t>
      </w:r>
      <w:r>
        <w:t>are</w:t>
      </w:r>
      <w:r>
        <w:rPr>
          <w:spacing w:val="-12"/>
        </w:rPr>
        <w:t xml:space="preserve"> </w:t>
      </w:r>
      <w:r>
        <w:t>eligible</w:t>
      </w:r>
      <w:r>
        <w:rPr>
          <w:spacing w:val="-7"/>
        </w:rPr>
        <w:t xml:space="preserve"> </w:t>
      </w:r>
      <w:r>
        <w:t>to</w:t>
      </w:r>
      <w:r>
        <w:rPr>
          <w:spacing w:val="-9"/>
        </w:rPr>
        <w:t xml:space="preserve"> </w:t>
      </w:r>
      <w:r>
        <w:t>begin</w:t>
      </w:r>
      <w:r>
        <w:rPr>
          <w:spacing w:val="-2"/>
        </w:rPr>
        <w:t xml:space="preserve"> </w:t>
      </w:r>
      <w:r>
        <w:t>Field</w:t>
      </w:r>
      <w:r>
        <w:rPr>
          <w:spacing w:val="-9"/>
        </w:rPr>
        <w:t xml:space="preserve"> </w:t>
      </w:r>
      <w:r>
        <w:t>education.</w:t>
      </w:r>
      <w:r>
        <w:rPr>
          <w:spacing w:val="-12"/>
        </w:rPr>
        <w:t xml:space="preserve"> </w:t>
      </w:r>
      <w:r>
        <w:t>Undergraduate</w:t>
      </w:r>
      <w:r>
        <w:rPr>
          <w:spacing w:val="-7"/>
        </w:rPr>
        <w:t xml:space="preserve"> </w:t>
      </w:r>
      <w:r>
        <w:t>Social</w:t>
      </w:r>
      <w:r>
        <w:rPr>
          <w:spacing w:val="-11"/>
        </w:rPr>
        <w:t xml:space="preserve"> </w:t>
      </w:r>
      <w:r>
        <w:t>Work</w:t>
      </w:r>
      <w:r>
        <w:rPr>
          <w:spacing w:val="-8"/>
        </w:rPr>
        <w:t xml:space="preserve"> </w:t>
      </w:r>
      <w:r>
        <w:t>students</w:t>
      </w:r>
      <w:r>
        <w:rPr>
          <w:spacing w:val="-8"/>
        </w:rPr>
        <w:t xml:space="preserve"> </w:t>
      </w:r>
      <w:r>
        <w:t xml:space="preserve">are able to enter a Field placement in the Fall, Spring, and </w:t>
      </w:r>
      <w:proofErr w:type="gramStart"/>
      <w:r>
        <w:t>Summer</w:t>
      </w:r>
      <w:proofErr w:type="gramEnd"/>
      <w:r>
        <w:t xml:space="preserve"> semesters. Students are required to complete the two consecutive</w:t>
      </w:r>
      <w:r>
        <w:rPr>
          <w:spacing w:val="-2"/>
        </w:rPr>
        <w:t xml:space="preserve"> </w:t>
      </w:r>
      <w:r>
        <w:t>semesters</w:t>
      </w:r>
      <w:r>
        <w:rPr>
          <w:spacing w:val="-1"/>
        </w:rPr>
        <w:t xml:space="preserve"> </w:t>
      </w:r>
      <w:r>
        <w:t>in</w:t>
      </w:r>
      <w:r>
        <w:rPr>
          <w:spacing w:val="-2"/>
        </w:rPr>
        <w:t xml:space="preserve"> </w:t>
      </w:r>
      <w:r>
        <w:t>the</w:t>
      </w:r>
      <w:r>
        <w:rPr>
          <w:spacing w:val="-2"/>
        </w:rPr>
        <w:t xml:space="preserve"> </w:t>
      </w:r>
      <w:r>
        <w:t>same</w:t>
      </w:r>
      <w:r>
        <w:rPr>
          <w:spacing w:val="-2"/>
        </w:rPr>
        <w:t xml:space="preserve"> </w:t>
      </w:r>
      <w:r>
        <w:t>Field setting</w:t>
      </w:r>
      <w:r>
        <w:rPr>
          <w:spacing w:val="-2"/>
        </w:rPr>
        <w:t xml:space="preserve"> </w:t>
      </w:r>
      <w:r>
        <w:t xml:space="preserve">(i.e., Fall-Spring, Spring-Summer, Summer-Fall). BSW students are not eligible for a Block </w:t>
      </w:r>
      <w:r>
        <w:rPr>
          <w:spacing w:val="-2"/>
        </w:rPr>
        <w:t>Placement.</w:t>
      </w:r>
    </w:p>
    <w:p w14:paraId="18A6A87E" w14:textId="77777777" w:rsidR="00104813" w:rsidRDefault="00104813">
      <w:pPr>
        <w:pStyle w:val="Heading1"/>
        <w:rPr>
          <w:color w:val="365F91"/>
          <w:w w:val="95"/>
          <w:u w:color="365F91"/>
        </w:rPr>
      </w:pPr>
      <w:bookmarkStart w:id="14" w:name="Field_Application_Procedures"/>
      <w:bookmarkStart w:id="15" w:name="_bookmark7"/>
      <w:bookmarkEnd w:id="14"/>
      <w:bookmarkEnd w:id="15"/>
    </w:p>
    <w:p w14:paraId="7F21E0E9" w14:textId="4CACB4F3" w:rsidR="00C67E64" w:rsidRDefault="008B4D8E">
      <w:pPr>
        <w:pStyle w:val="Heading1"/>
        <w:rPr>
          <w:u w:val="none"/>
        </w:rPr>
      </w:pPr>
      <w:r>
        <w:rPr>
          <w:color w:val="365F91"/>
          <w:w w:val="95"/>
          <w:u w:color="365F91"/>
        </w:rPr>
        <w:t>Field</w:t>
      </w:r>
      <w:r>
        <w:rPr>
          <w:color w:val="365F91"/>
          <w:spacing w:val="24"/>
          <w:u w:color="365F91"/>
        </w:rPr>
        <w:t xml:space="preserve"> </w:t>
      </w:r>
      <w:r>
        <w:rPr>
          <w:color w:val="365F91"/>
          <w:w w:val="95"/>
          <w:u w:color="365F91"/>
        </w:rPr>
        <w:t>Application</w:t>
      </w:r>
      <w:r>
        <w:rPr>
          <w:color w:val="365F91"/>
          <w:spacing w:val="22"/>
          <w:u w:color="365F91"/>
        </w:rPr>
        <w:t xml:space="preserve"> </w:t>
      </w:r>
      <w:r>
        <w:rPr>
          <w:color w:val="365F91"/>
          <w:spacing w:val="-2"/>
          <w:w w:val="95"/>
          <w:u w:color="365F91"/>
        </w:rPr>
        <w:t>Procedures</w:t>
      </w:r>
    </w:p>
    <w:p w14:paraId="7F21E0EB" w14:textId="77777777" w:rsidR="00C67E64" w:rsidRDefault="00C67E64">
      <w:pPr>
        <w:pStyle w:val="BodyText"/>
        <w:spacing w:before="2"/>
        <w:rPr>
          <w:sz w:val="22"/>
        </w:rPr>
      </w:pPr>
    </w:p>
    <w:p w14:paraId="67A1CE67" w14:textId="77777777" w:rsidR="00F84E4E" w:rsidRPr="00F84E4E" w:rsidRDefault="00F84E4E" w:rsidP="00F84E4E">
      <w:pPr>
        <w:widowControl/>
        <w:autoSpaceDE/>
        <w:autoSpaceDN/>
        <w:textAlignment w:val="baseline"/>
        <w:rPr>
          <w:rFonts w:ascii="Segoe UI" w:eastAsia="Times New Roman" w:hAnsi="Segoe UI" w:cs="Segoe UI"/>
          <w:b/>
          <w:bCs/>
          <w:sz w:val="18"/>
          <w:szCs w:val="18"/>
        </w:rPr>
      </w:pPr>
      <w:r w:rsidRPr="00F84E4E">
        <w:rPr>
          <w:rFonts w:eastAsia="Times New Roman"/>
          <w:b/>
          <w:bCs/>
          <w:sz w:val="24"/>
          <w:szCs w:val="24"/>
        </w:rPr>
        <w:t>Field Application Deadlines </w:t>
      </w:r>
    </w:p>
    <w:p w14:paraId="457836EF" w14:textId="77777777" w:rsidR="00F84E4E" w:rsidRPr="00F84E4E" w:rsidRDefault="00F84E4E" w:rsidP="00F84E4E">
      <w:pPr>
        <w:widowControl/>
        <w:autoSpaceDE/>
        <w:autoSpaceDN/>
        <w:textAlignment w:val="baseline"/>
        <w:rPr>
          <w:rFonts w:ascii="Segoe UI" w:eastAsia="Times New Roman" w:hAnsi="Segoe UI" w:cs="Segoe UI"/>
          <w:sz w:val="18"/>
          <w:szCs w:val="18"/>
        </w:rPr>
      </w:pPr>
      <w:r w:rsidRPr="00F84E4E">
        <w:rPr>
          <w:rFonts w:eastAsia="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3930"/>
        <w:gridCol w:w="3690"/>
      </w:tblGrid>
      <w:tr w:rsidR="00F84E4E" w:rsidRPr="00F84E4E" w14:paraId="439BF39E" w14:textId="77777777" w:rsidTr="00F84E4E">
        <w:trPr>
          <w:trHeight w:val="1590"/>
        </w:trPr>
        <w:tc>
          <w:tcPr>
            <w:tcW w:w="2550" w:type="dxa"/>
            <w:tcBorders>
              <w:top w:val="single" w:sz="6" w:space="0" w:color="FFFFFF"/>
              <w:left w:val="single" w:sz="6" w:space="0" w:color="FFFFFF"/>
              <w:bottom w:val="single" w:sz="6" w:space="0" w:color="FFFFFF"/>
              <w:right w:val="single" w:sz="6" w:space="0" w:color="FFFFFF"/>
            </w:tcBorders>
            <w:shd w:val="clear" w:color="auto" w:fill="FFC000"/>
            <w:hideMark/>
          </w:tcPr>
          <w:p w14:paraId="2FE04FC8" w14:textId="77777777" w:rsidR="00F84E4E" w:rsidRPr="00F84E4E" w:rsidRDefault="00F84E4E" w:rsidP="00F84E4E">
            <w:pPr>
              <w:widowControl/>
              <w:autoSpaceDE/>
              <w:autoSpaceDN/>
              <w:jc w:val="center"/>
              <w:textAlignment w:val="baseline"/>
              <w:rPr>
                <w:rFonts w:ascii="Times New Roman" w:eastAsia="Times New Roman" w:hAnsi="Times New Roman" w:cs="Times New Roman"/>
                <w:sz w:val="24"/>
                <w:szCs w:val="24"/>
              </w:rPr>
            </w:pPr>
            <w:r w:rsidRPr="00F84E4E">
              <w:rPr>
                <w:rFonts w:ascii="Corbel" w:eastAsia="Times New Roman" w:hAnsi="Corbel" w:cs="Times New Roman"/>
                <w:b/>
                <w:bCs/>
                <w:color w:val="2C2C2C"/>
                <w:sz w:val="24"/>
                <w:szCs w:val="24"/>
              </w:rPr>
              <w:t>1</w:t>
            </w:r>
            <w:r w:rsidRPr="00F84E4E">
              <w:rPr>
                <w:rFonts w:ascii="Corbel" w:eastAsia="Times New Roman" w:hAnsi="Corbel" w:cs="Times New Roman"/>
                <w:b/>
                <w:bCs/>
                <w:color w:val="2C2C2C"/>
                <w:sz w:val="12"/>
                <w:szCs w:val="12"/>
                <w:vertAlign w:val="superscript"/>
              </w:rPr>
              <w:t>st</w:t>
            </w:r>
            <w:r w:rsidRPr="00F84E4E">
              <w:rPr>
                <w:rFonts w:ascii="Corbel" w:eastAsia="Times New Roman" w:hAnsi="Corbel" w:cs="Times New Roman"/>
                <w:b/>
                <w:bCs/>
                <w:color w:val="2C2C2C"/>
                <w:sz w:val="24"/>
                <w:szCs w:val="24"/>
              </w:rPr>
              <w:t> semester of field for BSW and MSW students and MSW 821/822 2</w:t>
            </w:r>
            <w:r w:rsidRPr="00F84E4E">
              <w:rPr>
                <w:rFonts w:ascii="Corbel" w:eastAsia="Times New Roman" w:hAnsi="Corbel" w:cs="Times New Roman"/>
                <w:b/>
                <w:bCs/>
                <w:color w:val="2C2C2C"/>
                <w:sz w:val="12"/>
                <w:szCs w:val="12"/>
                <w:vertAlign w:val="superscript"/>
              </w:rPr>
              <w:t>nd</w:t>
            </w:r>
            <w:r w:rsidRPr="00F84E4E">
              <w:rPr>
                <w:rFonts w:ascii="Corbel" w:eastAsia="Times New Roman" w:hAnsi="Corbel" w:cs="Times New Roman"/>
                <w:b/>
                <w:bCs/>
                <w:color w:val="2C2C2C"/>
                <w:sz w:val="24"/>
                <w:szCs w:val="24"/>
              </w:rPr>
              <w:t> placement students</w:t>
            </w:r>
            <w:r w:rsidRPr="00F84E4E">
              <w:rPr>
                <w:rFonts w:ascii="Corbel" w:eastAsia="Times New Roman" w:hAnsi="Corbel" w:cs="Times New Roman"/>
                <w:color w:val="2C2C2C"/>
                <w:sz w:val="24"/>
                <w:szCs w:val="24"/>
              </w:rPr>
              <w:t> </w:t>
            </w:r>
          </w:p>
        </w:tc>
        <w:tc>
          <w:tcPr>
            <w:tcW w:w="3930" w:type="dxa"/>
            <w:tcBorders>
              <w:top w:val="single" w:sz="6" w:space="0" w:color="FFFFFF"/>
              <w:left w:val="single" w:sz="6" w:space="0" w:color="FFFFFF"/>
              <w:bottom w:val="single" w:sz="6" w:space="0" w:color="FFFFFF"/>
              <w:right w:val="single" w:sz="6" w:space="0" w:color="FFFFFF"/>
            </w:tcBorders>
            <w:shd w:val="clear" w:color="auto" w:fill="FFC000"/>
            <w:hideMark/>
          </w:tcPr>
          <w:p w14:paraId="4B618725" w14:textId="77777777" w:rsidR="00F84E4E" w:rsidRPr="00F84E4E" w:rsidRDefault="00F84E4E" w:rsidP="00F84E4E">
            <w:pPr>
              <w:widowControl/>
              <w:autoSpaceDE/>
              <w:autoSpaceDN/>
              <w:jc w:val="center"/>
              <w:textAlignment w:val="baseline"/>
              <w:rPr>
                <w:rFonts w:ascii="Times New Roman" w:eastAsia="Times New Roman" w:hAnsi="Times New Roman" w:cs="Times New Roman"/>
                <w:sz w:val="24"/>
                <w:szCs w:val="24"/>
              </w:rPr>
            </w:pPr>
            <w:r w:rsidRPr="00F84E4E">
              <w:rPr>
                <w:rFonts w:ascii="Corbel" w:eastAsia="Times New Roman" w:hAnsi="Corbel" w:cs="Times New Roman"/>
                <w:b/>
                <w:bCs/>
                <w:color w:val="2C2C2C"/>
                <w:sz w:val="24"/>
                <w:szCs w:val="24"/>
              </w:rPr>
              <w:t>Seeking placement in the following 5 counties:</w:t>
            </w:r>
            <w:r w:rsidRPr="00F84E4E">
              <w:rPr>
                <w:rFonts w:ascii="Corbel" w:eastAsia="Times New Roman" w:hAnsi="Corbel" w:cs="Times New Roman"/>
                <w:color w:val="2C2C2C"/>
                <w:sz w:val="24"/>
                <w:szCs w:val="24"/>
              </w:rPr>
              <w:t> </w:t>
            </w:r>
          </w:p>
          <w:p w14:paraId="778A67F6" w14:textId="77777777" w:rsidR="00F84E4E" w:rsidRPr="00F84E4E" w:rsidRDefault="00F84E4E" w:rsidP="00F84E4E">
            <w:pPr>
              <w:widowControl/>
              <w:autoSpaceDE/>
              <w:autoSpaceDN/>
              <w:jc w:val="center"/>
              <w:textAlignment w:val="baseline"/>
              <w:rPr>
                <w:rFonts w:ascii="Times New Roman" w:eastAsia="Times New Roman" w:hAnsi="Times New Roman" w:cs="Times New Roman"/>
                <w:sz w:val="24"/>
                <w:szCs w:val="24"/>
              </w:rPr>
            </w:pPr>
            <w:r w:rsidRPr="00F84E4E">
              <w:rPr>
                <w:rFonts w:ascii="Corbel" w:eastAsia="Times New Roman" w:hAnsi="Corbel" w:cs="Times New Roman"/>
                <w:b/>
                <w:bCs/>
                <w:color w:val="2C2C2C"/>
                <w:sz w:val="24"/>
                <w:szCs w:val="24"/>
              </w:rPr>
              <w:t>Milwaukee, Waukesha, Washington, Racine, Kenosha</w:t>
            </w:r>
            <w:r w:rsidRPr="00F84E4E">
              <w:rPr>
                <w:rFonts w:ascii="Corbel" w:eastAsia="Times New Roman" w:hAnsi="Corbel" w:cs="Times New Roman"/>
                <w:color w:val="2C2C2C"/>
                <w:sz w:val="24"/>
                <w:szCs w:val="24"/>
              </w:rPr>
              <w:t> </w:t>
            </w:r>
          </w:p>
        </w:tc>
        <w:tc>
          <w:tcPr>
            <w:tcW w:w="3690" w:type="dxa"/>
            <w:tcBorders>
              <w:top w:val="single" w:sz="6" w:space="0" w:color="FFFFFF"/>
              <w:left w:val="single" w:sz="6" w:space="0" w:color="FFFFFF"/>
              <w:bottom w:val="single" w:sz="6" w:space="0" w:color="FFFFFF"/>
              <w:right w:val="single" w:sz="6" w:space="0" w:color="FFFFFF"/>
            </w:tcBorders>
            <w:shd w:val="clear" w:color="auto" w:fill="FFC000"/>
            <w:hideMark/>
          </w:tcPr>
          <w:p w14:paraId="13C33A30" w14:textId="77777777" w:rsidR="00F84E4E" w:rsidRPr="00F84E4E" w:rsidRDefault="00F84E4E" w:rsidP="00F84E4E">
            <w:pPr>
              <w:widowControl/>
              <w:autoSpaceDE/>
              <w:autoSpaceDN/>
              <w:jc w:val="center"/>
              <w:textAlignment w:val="baseline"/>
              <w:rPr>
                <w:rFonts w:ascii="Times New Roman" w:eastAsia="Times New Roman" w:hAnsi="Times New Roman" w:cs="Times New Roman"/>
                <w:sz w:val="24"/>
                <w:szCs w:val="24"/>
              </w:rPr>
            </w:pPr>
            <w:r w:rsidRPr="00F84E4E">
              <w:rPr>
                <w:rFonts w:ascii="Corbel" w:eastAsia="Times New Roman" w:hAnsi="Corbel" w:cs="Times New Roman"/>
                <w:b/>
                <w:bCs/>
                <w:color w:val="2C2C2C"/>
                <w:sz w:val="24"/>
                <w:szCs w:val="24"/>
              </w:rPr>
              <w:t>Seeking placement outside the previously listed 5 counties or out of Wisconsin </w:t>
            </w:r>
            <w:r w:rsidRPr="00F84E4E">
              <w:rPr>
                <w:rFonts w:ascii="Corbel" w:eastAsia="Times New Roman" w:hAnsi="Corbel" w:cs="Times New Roman"/>
                <w:color w:val="2C2C2C"/>
                <w:sz w:val="24"/>
                <w:szCs w:val="24"/>
              </w:rPr>
              <w:t> </w:t>
            </w:r>
          </w:p>
        </w:tc>
      </w:tr>
      <w:tr w:rsidR="00F84E4E" w:rsidRPr="00F84E4E" w14:paraId="319C0581" w14:textId="77777777" w:rsidTr="00F84E4E">
        <w:trPr>
          <w:trHeight w:val="705"/>
        </w:trPr>
        <w:tc>
          <w:tcPr>
            <w:tcW w:w="2550" w:type="dxa"/>
            <w:tcBorders>
              <w:top w:val="single" w:sz="6" w:space="0" w:color="FFFFFF"/>
              <w:left w:val="single" w:sz="6" w:space="0" w:color="FFFFFF"/>
              <w:bottom w:val="single" w:sz="6" w:space="0" w:color="FFFFFF"/>
              <w:right w:val="single" w:sz="6" w:space="0" w:color="FFFFFF"/>
            </w:tcBorders>
            <w:shd w:val="clear" w:color="auto" w:fill="FFC000"/>
            <w:hideMark/>
          </w:tcPr>
          <w:p w14:paraId="50DDC65F" w14:textId="77777777" w:rsidR="00F84E4E" w:rsidRPr="00F84E4E" w:rsidRDefault="00F84E4E" w:rsidP="00F84E4E">
            <w:pPr>
              <w:widowControl/>
              <w:autoSpaceDE/>
              <w:autoSpaceDN/>
              <w:jc w:val="center"/>
              <w:textAlignment w:val="baseline"/>
              <w:rPr>
                <w:rFonts w:ascii="Times New Roman" w:eastAsia="Times New Roman" w:hAnsi="Times New Roman" w:cs="Times New Roman"/>
                <w:sz w:val="24"/>
                <w:szCs w:val="24"/>
              </w:rPr>
            </w:pPr>
            <w:r w:rsidRPr="00F84E4E">
              <w:rPr>
                <w:rFonts w:ascii="Corbel" w:eastAsia="Times New Roman" w:hAnsi="Corbel" w:cs="Times New Roman"/>
                <w:b/>
                <w:bCs/>
                <w:color w:val="2C2C2C"/>
                <w:sz w:val="24"/>
                <w:szCs w:val="24"/>
              </w:rPr>
              <w:t>Spring semester</w:t>
            </w:r>
            <w:r w:rsidRPr="00F84E4E">
              <w:rPr>
                <w:rFonts w:ascii="Corbel" w:eastAsia="Times New Roman" w:hAnsi="Corbel" w:cs="Times New Roman"/>
                <w:color w:val="2C2C2C"/>
                <w:sz w:val="24"/>
                <w:szCs w:val="24"/>
              </w:rPr>
              <w:t> </w:t>
            </w:r>
          </w:p>
        </w:tc>
        <w:tc>
          <w:tcPr>
            <w:tcW w:w="3930" w:type="dxa"/>
            <w:tcBorders>
              <w:top w:val="single" w:sz="6" w:space="0" w:color="FFFFFF"/>
              <w:left w:val="single" w:sz="6" w:space="0" w:color="FFFFFF"/>
              <w:bottom w:val="single" w:sz="6" w:space="0" w:color="FFFFFF"/>
              <w:right w:val="single" w:sz="6" w:space="0" w:color="FFFFFF"/>
            </w:tcBorders>
            <w:shd w:val="clear" w:color="auto" w:fill="FFE8CB"/>
            <w:hideMark/>
          </w:tcPr>
          <w:p w14:paraId="670FF969" w14:textId="77777777" w:rsidR="00F84E4E" w:rsidRPr="00F84E4E" w:rsidRDefault="00F84E4E" w:rsidP="00F84E4E">
            <w:pPr>
              <w:widowControl/>
              <w:autoSpaceDE/>
              <w:autoSpaceDN/>
              <w:textAlignment w:val="baseline"/>
              <w:rPr>
                <w:rFonts w:ascii="Times New Roman" w:eastAsia="Times New Roman" w:hAnsi="Times New Roman" w:cs="Times New Roman"/>
                <w:sz w:val="24"/>
                <w:szCs w:val="24"/>
              </w:rPr>
            </w:pPr>
            <w:r w:rsidRPr="00F84E4E">
              <w:rPr>
                <w:rFonts w:ascii="Corbel" w:eastAsia="Times New Roman" w:hAnsi="Corbel" w:cs="Times New Roman"/>
                <w:b/>
                <w:bCs/>
                <w:color w:val="2C2C2C"/>
                <w:sz w:val="24"/>
                <w:szCs w:val="24"/>
              </w:rPr>
              <w:t>Application deadline Sept. 15th</w:t>
            </w:r>
            <w:r w:rsidRPr="00F84E4E">
              <w:rPr>
                <w:rFonts w:ascii="Corbel" w:eastAsia="Times New Roman" w:hAnsi="Corbel" w:cs="Times New Roman"/>
                <w:color w:val="2C2C2C"/>
                <w:sz w:val="24"/>
                <w:szCs w:val="24"/>
              </w:rPr>
              <w:t> </w:t>
            </w:r>
          </w:p>
        </w:tc>
        <w:tc>
          <w:tcPr>
            <w:tcW w:w="3690" w:type="dxa"/>
            <w:tcBorders>
              <w:top w:val="single" w:sz="6" w:space="0" w:color="FFFFFF"/>
              <w:left w:val="single" w:sz="6" w:space="0" w:color="FFFFFF"/>
              <w:bottom w:val="single" w:sz="6" w:space="0" w:color="FFFFFF"/>
              <w:right w:val="single" w:sz="6" w:space="0" w:color="FFFFFF"/>
            </w:tcBorders>
            <w:shd w:val="clear" w:color="auto" w:fill="FFE8CB"/>
            <w:hideMark/>
          </w:tcPr>
          <w:p w14:paraId="6AE0153F" w14:textId="77777777" w:rsidR="00F84E4E" w:rsidRPr="00F84E4E" w:rsidRDefault="00F84E4E" w:rsidP="00F84E4E">
            <w:pPr>
              <w:widowControl/>
              <w:autoSpaceDE/>
              <w:autoSpaceDN/>
              <w:textAlignment w:val="baseline"/>
              <w:rPr>
                <w:rFonts w:ascii="Times New Roman" w:eastAsia="Times New Roman" w:hAnsi="Times New Roman" w:cs="Times New Roman"/>
                <w:sz w:val="24"/>
                <w:szCs w:val="24"/>
              </w:rPr>
            </w:pPr>
            <w:r w:rsidRPr="00F84E4E">
              <w:rPr>
                <w:rFonts w:ascii="Corbel" w:eastAsia="Times New Roman" w:hAnsi="Corbel" w:cs="Times New Roman"/>
                <w:b/>
                <w:bCs/>
                <w:color w:val="2C2C2C"/>
                <w:sz w:val="24"/>
                <w:szCs w:val="24"/>
              </w:rPr>
              <w:t>Application deadline Sept. 15th</w:t>
            </w:r>
            <w:r w:rsidRPr="00F84E4E">
              <w:rPr>
                <w:rFonts w:ascii="Corbel" w:eastAsia="Times New Roman" w:hAnsi="Corbel" w:cs="Times New Roman"/>
                <w:color w:val="2C2C2C"/>
                <w:sz w:val="24"/>
                <w:szCs w:val="24"/>
              </w:rPr>
              <w:t> </w:t>
            </w:r>
          </w:p>
        </w:tc>
      </w:tr>
      <w:tr w:rsidR="00F84E4E" w:rsidRPr="00F84E4E" w14:paraId="0C254EB1" w14:textId="77777777" w:rsidTr="00F84E4E">
        <w:trPr>
          <w:trHeight w:val="705"/>
        </w:trPr>
        <w:tc>
          <w:tcPr>
            <w:tcW w:w="2550" w:type="dxa"/>
            <w:tcBorders>
              <w:top w:val="single" w:sz="6" w:space="0" w:color="FFFFFF"/>
              <w:left w:val="single" w:sz="6" w:space="0" w:color="FFFFFF"/>
              <w:bottom w:val="single" w:sz="6" w:space="0" w:color="FFFFFF"/>
              <w:right w:val="single" w:sz="6" w:space="0" w:color="FFFFFF"/>
            </w:tcBorders>
            <w:shd w:val="clear" w:color="auto" w:fill="FFC000"/>
            <w:hideMark/>
          </w:tcPr>
          <w:p w14:paraId="498BE3D4" w14:textId="77777777" w:rsidR="00F84E4E" w:rsidRPr="00F84E4E" w:rsidRDefault="00F84E4E" w:rsidP="00F84E4E">
            <w:pPr>
              <w:widowControl/>
              <w:autoSpaceDE/>
              <w:autoSpaceDN/>
              <w:jc w:val="center"/>
              <w:textAlignment w:val="baseline"/>
              <w:rPr>
                <w:rFonts w:ascii="Times New Roman" w:eastAsia="Times New Roman" w:hAnsi="Times New Roman" w:cs="Times New Roman"/>
                <w:sz w:val="24"/>
                <w:szCs w:val="24"/>
              </w:rPr>
            </w:pPr>
            <w:r w:rsidRPr="00F84E4E">
              <w:rPr>
                <w:rFonts w:ascii="Corbel" w:eastAsia="Times New Roman" w:hAnsi="Corbel" w:cs="Times New Roman"/>
                <w:b/>
                <w:bCs/>
                <w:color w:val="2C2C2C"/>
                <w:sz w:val="24"/>
                <w:szCs w:val="24"/>
              </w:rPr>
              <w:t>Summer semester</w:t>
            </w:r>
            <w:r w:rsidRPr="00F84E4E">
              <w:rPr>
                <w:rFonts w:ascii="Corbel" w:eastAsia="Times New Roman" w:hAnsi="Corbel" w:cs="Times New Roman"/>
                <w:color w:val="2C2C2C"/>
                <w:sz w:val="24"/>
                <w:szCs w:val="24"/>
              </w:rPr>
              <w:t> </w:t>
            </w:r>
          </w:p>
        </w:tc>
        <w:tc>
          <w:tcPr>
            <w:tcW w:w="3930" w:type="dxa"/>
            <w:tcBorders>
              <w:top w:val="single" w:sz="6" w:space="0" w:color="FFFFFF"/>
              <w:left w:val="single" w:sz="6" w:space="0" w:color="FFFFFF"/>
              <w:bottom w:val="single" w:sz="6" w:space="0" w:color="FFFFFF"/>
              <w:right w:val="single" w:sz="6" w:space="0" w:color="FFFFFF"/>
            </w:tcBorders>
            <w:shd w:val="clear" w:color="auto" w:fill="FFF4E7"/>
            <w:hideMark/>
          </w:tcPr>
          <w:p w14:paraId="16B01E2D" w14:textId="77777777" w:rsidR="00F84E4E" w:rsidRPr="00F84E4E" w:rsidRDefault="00F84E4E" w:rsidP="00F84E4E">
            <w:pPr>
              <w:widowControl/>
              <w:autoSpaceDE/>
              <w:autoSpaceDN/>
              <w:textAlignment w:val="baseline"/>
              <w:rPr>
                <w:rFonts w:ascii="Times New Roman" w:eastAsia="Times New Roman" w:hAnsi="Times New Roman" w:cs="Times New Roman"/>
                <w:sz w:val="24"/>
                <w:szCs w:val="24"/>
              </w:rPr>
            </w:pPr>
            <w:r w:rsidRPr="00F84E4E">
              <w:rPr>
                <w:rFonts w:ascii="Corbel" w:eastAsia="Times New Roman" w:hAnsi="Corbel" w:cs="Times New Roman"/>
                <w:b/>
                <w:bCs/>
                <w:color w:val="2C2C2C"/>
                <w:sz w:val="24"/>
                <w:szCs w:val="24"/>
              </w:rPr>
              <w:t>Application deadline Feb. 15th</w:t>
            </w:r>
            <w:r w:rsidRPr="00F84E4E">
              <w:rPr>
                <w:rFonts w:ascii="Corbel" w:eastAsia="Times New Roman" w:hAnsi="Corbel" w:cs="Times New Roman"/>
                <w:color w:val="2C2C2C"/>
                <w:sz w:val="24"/>
                <w:szCs w:val="24"/>
              </w:rPr>
              <w:t> </w:t>
            </w:r>
          </w:p>
        </w:tc>
        <w:tc>
          <w:tcPr>
            <w:tcW w:w="3690" w:type="dxa"/>
            <w:tcBorders>
              <w:top w:val="single" w:sz="6" w:space="0" w:color="FFFFFF"/>
              <w:left w:val="single" w:sz="6" w:space="0" w:color="FFFFFF"/>
              <w:bottom w:val="single" w:sz="6" w:space="0" w:color="FFFFFF"/>
              <w:right w:val="single" w:sz="6" w:space="0" w:color="FFFFFF"/>
            </w:tcBorders>
            <w:shd w:val="clear" w:color="auto" w:fill="FFF4E7"/>
            <w:hideMark/>
          </w:tcPr>
          <w:p w14:paraId="7D8255DF" w14:textId="77777777" w:rsidR="00F84E4E" w:rsidRPr="00F84E4E" w:rsidRDefault="00F84E4E" w:rsidP="00F84E4E">
            <w:pPr>
              <w:widowControl/>
              <w:autoSpaceDE/>
              <w:autoSpaceDN/>
              <w:textAlignment w:val="baseline"/>
              <w:rPr>
                <w:rFonts w:ascii="Times New Roman" w:eastAsia="Times New Roman" w:hAnsi="Times New Roman" w:cs="Times New Roman"/>
                <w:sz w:val="24"/>
                <w:szCs w:val="24"/>
              </w:rPr>
            </w:pPr>
            <w:r w:rsidRPr="00F84E4E">
              <w:rPr>
                <w:rFonts w:ascii="Corbel" w:eastAsia="Times New Roman" w:hAnsi="Corbel" w:cs="Times New Roman"/>
                <w:b/>
                <w:bCs/>
                <w:color w:val="2C2C2C"/>
                <w:sz w:val="24"/>
                <w:szCs w:val="24"/>
              </w:rPr>
              <w:t>Application deadline Jan. 15th</w:t>
            </w:r>
            <w:r w:rsidRPr="00F84E4E">
              <w:rPr>
                <w:rFonts w:ascii="Corbel" w:eastAsia="Times New Roman" w:hAnsi="Corbel" w:cs="Times New Roman"/>
                <w:color w:val="2C2C2C"/>
                <w:sz w:val="24"/>
                <w:szCs w:val="24"/>
              </w:rPr>
              <w:t> </w:t>
            </w:r>
          </w:p>
        </w:tc>
      </w:tr>
      <w:tr w:rsidR="00F84E4E" w:rsidRPr="00F84E4E" w14:paraId="318D6BC7" w14:textId="77777777" w:rsidTr="00F84E4E">
        <w:trPr>
          <w:trHeight w:val="705"/>
        </w:trPr>
        <w:tc>
          <w:tcPr>
            <w:tcW w:w="2550" w:type="dxa"/>
            <w:tcBorders>
              <w:top w:val="single" w:sz="6" w:space="0" w:color="FFFFFF"/>
              <w:left w:val="single" w:sz="6" w:space="0" w:color="FFFFFF"/>
              <w:bottom w:val="single" w:sz="6" w:space="0" w:color="FFFFFF"/>
              <w:right w:val="single" w:sz="6" w:space="0" w:color="FFFFFF"/>
            </w:tcBorders>
            <w:shd w:val="clear" w:color="auto" w:fill="FFC000"/>
            <w:hideMark/>
          </w:tcPr>
          <w:p w14:paraId="0E488763" w14:textId="77777777" w:rsidR="00F84E4E" w:rsidRPr="00F84E4E" w:rsidRDefault="00F84E4E" w:rsidP="00F84E4E">
            <w:pPr>
              <w:widowControl/>
              <w:autoSpaceDE/>
              <w:autoSpaceDN/>
              <w:jc w:val="center"/>
              <w:textAlignment w:val="baseline"/>
              <w:rPr>
                <w:rFonts w:ascii="Times New Roman" w:eastAsia="Times New Roman" w:hAnsi="Times New Roman" w:cs="Times New Roman"/>
                <w:sz w:val="24"/>
                <w:szCs w:val="24"/>
              </w:rPr>
            </w:pPr>
            <w:r w:rsidRPr="00F84E4E">
              <w:rPr>
                <w:rFonts w:ascii="Corbel" w:eastAsia="Times New Roman" w:hAnsi="Corbel" w:cs="Times New Roman"/>
                <w:b/>
                <w:bCs/>
                <w:color w:val="2C2C2C"/>
                <w:sz w:val="24"/>
                <w:szCs w:val="24"/>
              </w:rPr>
              <w:t>Fall semester</w:t>
            </w:r>
            <w:r w:rsidRPr="00F84E4E">
              <w:rPr>
                <w:rFonts w:ascii="Corbel" w:eastAsia="Times New Roman" w:hAnsi="Corbel" w:cs="Times New Roman"/>
                <w:color w:val="2C2C2C"/>
                <w:sz w:val="24"/>
                <w:szCs w:val="24"/>
              </w:rPr>
              <w:t> </w:t>
            </w:r>
          </w:p>
        </w:tc>
        <w:tc>
          <w:tcPr>
            <w:tcW w:w="3930" w:type="dxa"/>
            <w:tcBorders>
              <w:top w:val="single" w:sz="6" w:space="0" w:color="FFFFFF"/>
              <w:left w:val="single" w:sz="6" w:space="0" w:color="FFFFFF"/>
              <w:bottom w:val="single" w:sz="6" w:space="0" w:color="FFFFFF"/>
              <w:right w:val="single" w:sz="6" w:space="0" w:color="FFFFFF"/>
            </w:tcBorders>
            <w:shd w:val="clear" w:color="auto" w:fill="FFE8CB"/>
            <w:hideMark/>
          </w:tcPr>
          <w:p w14:paraId="0F7EA574" w14:textId="77777777" w:rsidR="00F84E4E" w:rsidRPr="00F84E4E" w:rsidRDefault="00F84E4E" w:rsidP="00F84E4E">
            <w:pPr>
              <w:widowControl/>
              <w:autoSpaceDE/>
              <w:autoSpaceDN/>
              <w:textAlignment w:val="baseline"/>
              <w:rPr>
                <w:rFonts w:ascii="Times New Roman" w:eastAsia="Times New Roman" w:hAnsi="Times New Roman" w:cs="Times New Roman"/>
                <w:sz w:val="24"/>
                <w:szCs w:val="24"/>
              </w:rPr>
            </w:pPr>
            <w:r w:rsidRPr="00F84E4E">
              <w:rPr>
                <w:rFonts w:ascii="Corbel" w:eastAsia="Times New Roman" w:hAnsi="Corbel" w:cs="Times New Roman"/>
                <w:b/>
                <w:bCs/>
                <w:color w:val="2C2C2C"/>
                <w:sz w:val="24"/>
                <w:szCs w:val="24"/>
              </w:rPr>
              <w:t>Application deadline May 15th</w:t>
            </w:r>
            <w:r w:rsidRPr="00F84E4E">
              <w:rPr>
                <w:rFonts w:ascii="Corbel" w:eastAsia="Times New Roman" w:hAnsi="Corbel" w:cs="Times New Roman"/>
                <w:color w:val="2C2C2C"/>
                <w:sz w:val="24"/>
                <w:szCs w:val="24"/>
              </w:rPr>
              <w:t> </w:t>
            </w:r>
          </w:p>
        </w:tc>
        <w:tc>
          <w:tcPr>
            <w:tcW w:w="3690" w:type="dxa"/>
            <w:tcBorders>
              <w:top w:val="single" w:sz="6" w:space="0" w:color="FFFFFF"/>
              <w:left w:val="single" w:sz="6" w:space="0" w:color="FFFFFF"/>
              <w:bottom w:val="single" w:sz="6" w:space="0" w:color="FFFFFF"/>
              <w:right w:val="single" w:sz="6" w:space="0" w:color="FFFFFF"/>
            </w:tcBorders>
            <w:shd w:val="clear" w:color="auto" w:fill="FFE8CB"/>
            <w:hideMark/>
          </w:tcPr>
          <w:p w14:paraId="089E075F" w14:textId="77777777" w:rsidR="00F84E4E" w:rsidRPr="00F84E4E" w:rsidRDefault="00F84E4E" w:rsidP="00F84E4E">
            <w:pPr>
              <w:widowControl/>
              <w:autoSpaceDE/>
              <w:autoSpaceDN/>
              <w:textAlignment w:val="baseline"/>
              <w:rPr>
                <w:rFonts w:ascii="Times New Roman" w:eastAsia="Times New Roman" w:hAnsi="Times New Roman" w:cs="Times New Roman"/>
                <w:sz w:val="24"/>
                <w:szCs w:val="24"/>
              </w:rPr>
            </w:pPr>
            <w:r w:rsidRPr="00F84E4E">
              <w:rPr>
                <w:rFonts w:ascii="Corbel" w:eastAsia="Times New Roman" w:hAnsi="Corbel" w:cs="Times New Roman"/>
                <w:b/>
                <w:bCs/>
                <w:color w:val="2C2C2C"/>
                <w:sz w:val="24"/>
                <w:szCs w:val="24"/>
              </w:rPr>
              <w:t>Application deadline Jan. 15th</w:t>
            </w:r>
            <w:r w:rsidRPr="00F84E4E">
              <w:rPr>
                <w:rFonts w:ascii="Corbel" w:eastAsia="Times New Roman" w:hAnsi="Corbel" w:cs="Times New Roman"/>
                <w:color w:val="2C2C2C"/>
                <w:sz w:val="24"/>
                <w:szCs w:val="24"/>
              </w:rPr>
              <w:t> </w:t>
            </w:r>
          </w:p>
        </w:tc>
      </w:tr>
    </w:tbl>
    <w:p w14:paraId="04E29AC4" w14:textId="77777777" w:rsidR="00F6671A" w:rsidRDefault="00F6671A" w:rsidP="00F84E4E">
      <w:pPr>
        <w:widowControl/>
        <w:autoSpaceDE/>
        <w:autoSpaceDN/>
        <w:ind w:left="90"/>
        <w:textAlignment w:val="baseline"/>
        <w:rPr>
          <w:rFonts w:eastAsia="Times New Roman"/>
          <w:b/>
          <w:bCs/>
          <w:sz w:val="24"/>
          <w:szCs w:val="24"/>
        </w:rPr>
      </w:pPr>
    </w:p>
    <w:p w14:paraId="196C87D6" w14:textId="30609937" w:rsidR="00F84E4E" w:rsidRDefault="00F84E4E" w:rsidP="00F84E4E">
      <w:pPr>
        <w:widowControl/>
        <w:autoSpaceDE/>
        <w:autoSpaceDN/>
        <w:ind w:left="90"/>
        <w:textAlignment w:val="baseline"/>
        <w:rPr>
          <w:rFonts w:eastAsia="Times New Roman"/>
          <w:sz w:val="19"/>
          <w:szCs w:val="19"/>
        </w:rPr>
      </w:pPr>
      <w:r w:rsidRPr="00F84E4E">
        <w:rPr>
          <w:rFonts w:eastAsia="Times New Roman"/>
          <w:b/>
          <w:bCs/>
          <w:sz w:val="24"/>
          <w:szCs w:val="24"/>
        </w:rPr>
        <w:t xml:space="preserve">***School Social Work students – </w:t>
      </w:r>
      <w:r w:rsidRPr="00F84E4E">
        <w:rPr>
          <w:rFonts w:eastAsia="Times New Roman"/>
          <w:sz w:val="24"/>
          <w:szCs w:val="24"/>
        </w:rPr>
        <w:t>application deadline Feb. 15</w:t>
      </w:r>
      <w:r w:rsidRPr="00F84E4E">
        <w:rPr>
          <w:rFonts w:eastAsia="Times New Roman"/>
          <w:sz w:val="19"/>
          <w:szCs w:val="19"/>
          <w:vertAlign w:val="superscript"/>
        </w:rPr>
        <w:t>th</w:t>
      </w:r>
      <w:r w:rsidRPr="00F84E4E">
        <w:rPr>
          <w:rFonts w:eastAsia="Times New Roman"/>
          <w:sz w:val="19"/>
          <w:szCs w:val="19"/>
        </w:rPr>
        <w:t> </w:t>
      </w:r>
    </w:p>
    <w:p w14:paraId="6434E19E" w14:textId="77777777" w:rsidR="0083378F" w:rsidRPr="00F84E4E" w:rsidRDefault="0083378F" w:rsidP="00F84E4E">
      <w:pPr>
        <w:widowControl/>
        <w:autoSpaceDE/>
        <w:autoSpaceDN/>
        <w:ind w:left="90"/>
        <w:textAlignment w:val="baseline"/>
        <w:rPr>
          <w:rFonts w:ascii="Segoe UI" w:eastAsia="Times New Roman" w:hAnsi="Segoe UI" w:cs="Segoe UI"/>
          <w:sz w:val="18"/>
          <w:szCs w:val="18"/>
        </w:rPr>
      </w:pPr>
    </w:p>
    <w:p w14:paraId="73A3EEB6" w14:textId="77777777" w:rsidR="00F84E4E" w:rsidRPr="00F84E4E" w:rsidRDefault="00F84E4E" w:rsidP="00F84E4E">
      <w:pPr>
        <w:widowControl/>
        <w:autoSpaceDE/>
        <w:autoSpaceDN/>
        <w:ind w:left="90"/>
        <w:textAlignment w:val="baseline"/>
        <w:rPr>
          <w:rFonts w:ascii="Segoe UI" w:eastAsia="Times New Roman" w:hAnsi="Segoe UI" w:cs="Segoe UI"/>
          <w:sz w:val="18"/>
          <w:szCs w:val="18"/>
        </w:rPr>
      </w:pPr>
      <w:r w:rsidRPr="00F84E4E">
        <w:rPr>
          <w:rFonts w:eastAsia="Times New Roman"/>
          <w:b/>
          <w:bCs/>
          <w:sz w:val="24"/>
          <w:szCs w:val="24"/>
        </w:rPr>
        <w:t xml:space="preserve">***Veteran’s Administration - </w:t>
      </w:r>
      <w:r w:rsidRPr="00F84E4E">
        <w:rPr>
          <w:rFonts w:eastAsia="Times New Roman"/>
          <w:sz w:val="24"/>
          <w:szCs w:val="24"/>
        </w:rPr>
        <w:t>application deadline March 1st </w:t>
      </w:r>
    </w:p>
    <w:p w14:paraId="2FFB1299" w14:textId="77777777" w:rsidR="00F84E4E" w:rsidRDefault="00F84E4E">
      <w:pPr>
        <w:ind w:left="480"/>
        <w:rPr>
          <w:sz w:val="24"/>
        </w:rPr>
      </w:pPr>
    </w:p>
    <w:p w14:paraId="7F21E0F1" w14:textId="77777777" w:rsidR="00C67E64" w:rsidRDefault="00C67E64">
      <w:pPr>
        <w:pStyle w:val="BodyText"/>
        <w:spacing w:before="7"/>
        <w:rPr>
          <w:sz w:val="38"/>
        </w:rPr>
      </w:pPr>
    </w:p>
    <w:p w14:paraId="7F21E0F2" w14:textId="52BE747C" w:rsidR="00C67E64" w:rsidRDefault="008B4D8E">
      <w:pPr>
        <w:pStyle w:val="BodyText"/>
        <w:spacing w:line="276" w:lineRule="auto"/>
        <w:ind w:left="479" w:right="1135"/>
      </w:pPr>
      <w:r>
        <w:t xml:space="preserve">The application forms for Undergraduate, Graduate, and Post-Graduate students are </w:t>
      </w:r>
      <w:r w:rsidR="00F6671A">
        <w:t>located on SONIA</w:t>
      </w:r>
      <w:r>
        <w:t>.</w:t>
      </w:r>
      <w:r>
        <w:rPr>
          <w:spacing w:val="-6"/>
        </w:rPr>
        <w:t xml:space="preserve"> </w:t>
      </w:r>
      <w:r>
        <w:t xml:space="preserve">The Field application is a formal document, </w:t>
      </w:r>
      <w:proofErr w:type="gramStart"/>
      <w:r>
        <w:t>similar to</w:t>
      </w:r>
      <w:proofErr w:type="gramEnd"/>
      <w:r>
        <w:t xml:space="preserve"> a resume or job application. Students should pay careful attention to spelling, language, and grammar.</w:t>
      </w:r>
    </w:p>
    <w:p w14:paraId="7F21E0F3" w14:textId="6F87A3E4" w:rsidR="00C67E64" w:rsidRDefault="008B4D8E">
      <w:pPr>
        <w:pStyle w:val="BodyText"/>
        <w:spacing w:before="122" w:line="276" w:lineRule="auto"/>
        <w:ind w:left="480" w:right="1135"/>
      </w:pPr>
      <w:r>
        <w:t>Once</w:t>
      </w:r>
      <w:r>
        <w:rPr>
          <w:spacing w:val="-5"/>
        </w:rPr>
        <w:t xml:space="preserve"> </w:t>
      </w:r>
      <w:r>
        <w:t>the</w:t>
      </w:r>
      <w:r>
        <w:rPr>
          <w:spacing w:val="-8"/>
        </w:rPr>
        <w:t xml:space="preserve"> </w:t>
      </w:r>
      <w:r>
        <w:t>Social</w:t>
      </w:r>
      <w:r>
        <w:rPr>
          <w:spacing w:val="-15"/>
        </w:rPr>
        <w:t xml:space="preserve"> </w:t>
      </w:r>
      <w:r>
        <w:t>Work</w:t>
      </w:r>
      <w:r>
        <w:rPr>
          <w:spacing w:val="-10"/>
        </w:rPr>
        <w:t xml:space="preserve"> </w:t>
      </w:r>
      <w:r>
        <w:t>Office</w:t>
      </w:r>
      <w:r>
        <w:rPr>
          <w:spacing w:val="-8"/>
        </w:rPr>
        <w:t xml:space="preserve"> </w:t>
      </w:r>
      <w:r>
        <w:t>processes</w:t>
      </w:r>
      <w:r>
        <w:rPr>
          <w:spacing w:val="-6"/>
        </w:rPr>
        <w:t xml:space="preserve"> </w:t>
      </w:r>
      <w:r>
        <w:t>your</w:t>
      </w:r>
      <w:r>
        <w:rPr>
          <w:spacing w:val="-7"/>
        </w:rPr>
        <w:t xml:space="preserve"> </w:t>
      </w:r>
      <w:r>
        <w:t>submission,</w:t>
      </w:r>
      <w:r>
        <w:rPr>
          <w:spacing w:val="-6"/>
        </w:rPr>
        <w:t xml:space="preserve"> </w:t>
      </w:r>
      <w:r>
        <w:t>you</w:t>
      </w:r>
      <w:r>
        <w:rPr>
          <w:spacing w:val="-5"/>
        </w:rPr>
        <w:t xml:space="preserve"> </w:t>
      </w:r>
      <w:r>
        <w:t>will</w:t>
      </w:r>
      <w:r>
        <w:rPr>
          <w:spacing w:val="-4"/>
        </w:rPr>
        <w:t xml:space="preserve"> </w:t>
      </w:r>
      <w:r>
        <w:t>receive</w:t>
      </w:r>
      <w:r>
        <w:rPr>
          <w:spacing w:val="-5"/>
        </w:rPr>
        <w:t xml:space="preserve"> </w:t>
      </w:r>
      <w:r>
        <w:t xml:space="preserve">an email detailing </w:t>
      </w:r>
      <w:proofErr w:type="gramStart"/>
      <w:r>
        <w:t>next steps</w:t>
      </w:r>
      <w:proofErr w:type="gramEnd"/>
      <w:r>
        <w:t>.</w:t>
      </w:r>
    </w:p>
    <w:p w14:paraId="7F21E0F4" w14:textId="77777777" w:rsidR="00C67E64" w:rsidRPr="0076308A" w:rsidRDefault="008B4D8E">
      <w:pPr>
        <w:spacing w:before="118"/>
        <w:ind w:left="480"/>
        <w:rPr>
          <w:b/>
          <w:bCs/>
          <w:i/>
          <w:sz w:val="24"/>
        </w:rPr>
      </w:pPr>
      <w:r w:rsidRPr="0076308A">
        <w:rPr>
          <w:b/>
          <w:bCs/>
          <w:i/>
          <w:sz w:val="24"/>
        </w:rPr>
        <w:lastRenderedPageBreak/>
        <w:t>Background</w:t>
      </w:r>
      <w:r w:rsidRPr="0076308A">
        <w:rPr>
          <w:b/>
          <w:bCs/>
          <w:i/>
          <w:spacing w:val="-8"/>
          <w:sz w:val="24"/>
        </w:rPr>
        <w:t xml:space="preserve"> </w:t>
      </w:r>
      <w:r w:rsidRPr="0076308A">
        <w:rPr>
          <w:b/>
          <w:bCs/>
          <w:i/>
          <w:sz w:val="24"/>
        </w:rPr>
        <w:t>Check</w:t>
      </w:r>
      <w:r w:rsidRPr="0076308A">
        <w:rPr>
          <w:b/>
          <w:bCs/>
          <w:i/>
          <w:spacing w:val="-8"/>
          <w:sz w:val="24"/>
        </w:rPr>
        <w:t xml:space="preserve"> </w:t>
      </w:r>
      <w:r w:rsidRPr="0076308A">
        <w:rPr>
          <w:b/>
          <w:bCs/>
          <w:i/>
          <w:spacing w:val="-2"/>
          <w:sz w:val="24"/>
        </w:rPr>
        <w:t>Requirement</w:t>
      </w:r>
    </w:p>
    <w:p w14:paraId="7F21E0F5" w14:textId="302FA6DD" w:rsidR="00C67E64" w:rsidRDefault="008B4D8E">
      <w:pPr>
        <w:pStyle w:val="BodyText"/>
        <w:spacing w:before="161" w:line="276" w:lineRule="auto"/>
        <w:ind w:left="480" w:right="1122"/>
      </w:pPr>
      <w:r>
        <w:t xml:space="preserve">After a student’s field application has been processed, the student will receive an email detailing how to complete the online background check. All Field students must complete a background check through </w:t>
      </w:r>
      <w:proofErr w:type="spellStart"/>
      <w:r w:rsidR="0076308A">
        <w:t>ViewPoint</w:t>
      </w:r>
      <w:proofErr w:type="spellEnd"/>
      <w:r>
        <w:t>, Inc., before they can be matched with a field agency. The initial cost of the background check is $</w:t>
      </w:r>
      <w:r w:rsidR="0076308A">
        <w:t>3</w:t>
      </w:r>
      <w:r>
        <w:t xml:space="preserve">5, paid online to </w:t>
      </w:r>
      <w:proofErr w:type="spellStart"/>
      <w:r w:rsidR="0076308A">
        <w:t>ViewPoint</w:t>
      </w:r>
      <w:proofErr w:type="spellEnd"/>
      <w:r>
        <w:t>.</w:t>
      </w:r>
      <w:r>
        <w:rPr>
          <w:spacing w:val="-8"/>
        </w:rPr>
        <w:t xml:space="preserve"> </w:t>
      </w:r>
      <w:r>
        <w:t>Note:</w:t>
      </w:r>
      <w:r>
        <w:rPr>
          <w:spacing w:val="-11"/>
        </w:rPr>
        <w:t xml:space="preserve"> </w:t>
      </w:r>
      <w:r>
        <w:t>The</w:t>
      </w:r>
      <w:r>
        <w:rPr>
          <w:spacing w:val="-3"/>
        </w:rPr>
        <w:t xml:space="preserve"> </w:t>
      </w:r>
      <w:r>
        <w:t>background</w:t>
      </w:r>
      <w:r>
        <w:rPr>
          <w:spacing w:val="-8"/>
        </w:rPr>
        <w:t xml:space="preserve"> </w:t>
      </w:r>
      <w:r>
        <w:t>check</w:t>
      </w:r>
      <w:r>
        <w:rPr>
          <w:spacing w:val="-9"/>
        </w:rPr>
        <w:t xml:space="preserve"> </w:t>
      </w:r>
      <w:r>
        <w:t>is</w:t>
      </w:r>
      <w:r>
        <w:rPr>
          <w:spacing w:val="-9"/>
        </w:rPr>
        <w:t xml:space="preserve"> </w:t>
      </w:r>
      <w:r>
        <w:t>waived</w:t>
      </w:r>
      <w:r>
        <w:rPr>
          <w:spacing w:val="-10"/>
        </w:rPr>
        <w:t xml:space="preserve"> </w:t>
      </w:r>
      <w:r>
        <w:t>for</w:t>
      </w:r>
      <w:r>
        <w:rPr>
          <w:spacing w:val="-5"/>
        </w:rPr>
        <w:t xml:space="preserve"> </w:t>
      </w:r>
      <w:r>
        <w:t>students</w:t>
      </w:r>
      <w:r>
        <w:rPr>
          <w:spacing w:val="-9"/>
        </w:rPr>
        <w:t xml:space="preserve"> </w:t>
      </w:r>
      <w:r>
        <w:t>with</w:t>
      </w:r>
      <w:r>
        <w:rPr>
          <w:spacing w:val="-3"/>
        </w:rPr>
        <w:t xml:space="preserve"> </w:t>
      </w:r>
      <w:r>
        <w:t>an approved employment-based Field p</w:t>
      </w:r>
      <w:r w:rsidR="0076308A">
        <w:t>racticum</w:t>
      </w:r>
      <w:r>
        <w:t>.</w:t>
      </w:r>
    </w:p>
    <w:p w14:paraId="7F21E0F8" w14:textId="77777777" w:rsidR="00C67E64" w:rsidRDefault="00C67E64">
      <w:pPr>
        <w:pStyle w:val="BodyText"/>
        <w:rPr>
          <w:sz w:val="26"/>
        </w:rPr>
      </w:pPr>
    </w:p>
    <w:p w14:paraId="7F21E0F9" w14:textId="77777777" w:rsidR="00C67E64" w:rsidRPr="0076308A" w:rsidRDefault="008B4D8E">
      <w:pPr>
        <w:pStyle w:val="BodyText"/>
        <w:spacing w:before="92"/>
        <w:ind w:left="480"/>
        <w:rPr>
          <w:b/>
          <w:bCs/>
        </w:rPr>
      </w:pPr>
      <w:r w:rsidRPr="0076308A">
        <w:rPr>
          <w:b/>
          <w:bCs/>
        </w:rPr>
        <w:t>Field</w:t>
      </w:r>
      <w:r w:rsidRPr="0076308A">
        <w:rPr>
          <w:b/>
          <w:bCs/>
          <w:spacing w:val="-4"/>
        </w:rPr>
        <w:t xml:space="preserve"> </w:t>
      </w:r>
      <w:r w:rsidRPr="0076308A">
        <w:rPr>
          <w:b/>
          <w:bCs/>
          <w:spacing w:val="-2"/>
        </w:rPr>
        <w:t>Liaisons</w:t>
      </w:r>
    </w:p>
    <w:p w14:paraId="7F21E0FA" w14:textId="77777777" w:rsidR="00C67E64" w:rsidRDefault="008B4D8E">
      <w:pPr>
        <w:pStyle w:val="BodyText"/>
        <w:spacing w:before="164" w:line="276" w:lineRule="auto"/>
        <w:ind w:left="479" w:right="1135"/>
      </w:pPr>
      <w:r>
        <w:t>All Field Liaisons/Clinical Faculty are licensed and experienced MSW social workers who</w:t>
      </w:r>
      <w:r>
        <w:rPr>
          <w:spacing w:val="-4"/>
        </w:rPr>
        <w:t xml:space="preserve"> </w:t>
      </w:r>
      <w:r>
        <w:t>will</w:t>
      </w:r>
      <w:r>
        <w:rPr>
          <w:spacing w:val="-8"/>
        </w:rPr>
        <w:t xml:space="preserve"> </w:t>
      </w:r>
      <w:r>
        <w:t>assist</w:t>
      </w:r>
      <w:r>
        <w:rPr>
          <w:spacing w:val="-5"/>
        </w:rPr>
        <w:t xml:space="preserve"> </w:t>
      </w:r>
      <w:r>
        <w:t>in</w:t>
      </w:r>
      <w:r>
        <w:rPr>
          <w:spacing w:val="-4"/>
        </w:rPr>
        <w:t xml:space="preserve"> </w:t>
      </w:r>
      <w:r>
        <w:t>securing</w:t>
      </w:r>
      <w:r>
        <w:rPr>
          <w:spacing w:val="-9"/>
        </w:rPr>
        <w:t xml:space="preserve"> </w:t>
      </w:r>
      <w:r>
        <w:t>the</w:t>
      </w:r>
      <w:r>
        <w:rPr>
          <w:spacing w:val="-7"/>
        </w:rPr>
        <w:t xml:space="preserve"> </w:t>
      </w:r>
      <w:r>
        <w:t>optimal</w:t>
      </w:r>
      <w:r>
        <w:rPr>
          <w:spacing w:val="-13"/>
        </w:rPr>
        <w:t xml:space="preserve"> </w:t>
      </w:r>
      <w:r>
        <w:t>field</w:t>
      </w:r>
      <w:r>
        <w:rPr>
          <w:spacing w:val="-9"/>
        </w:rPr>
        <w:t xml:space="preserve"> </w:t>
      </w:r>
      <w:r>
        <w:t>practicum</w:t>
      </w:r>
      <w:r>
        <w:rPr>
          <w:spacing w:val="-8"/>
        </w:rPr>
        <w:t xml:space="preserve"> </w:t>
      </w:r>
      <w:r>
        <w:t>and</w:t>
      </w:r>
      <w:r>
        <w:rPr>
          <w:spacing w:val="-7"/>
        </w:rPr>
        <w:t xml:space="preserve"> </w:t>
      </w:r>
      <w:r>
        <w:t>provide</w:t>
      </w:r>
      <w:r>
        <w:rPr>
          <w:spacing w:val="-7"/>
        </w:rPr>
        <w:t xml:space="preserve"> </w:t>
      </w:r>
      <w:r>
        <w:t>oversight</w:t>
      </w:r>
      <w:r>
        <w:rPr>
          <w:spacing w:val="-5"/>
        </w:rPr>
        <w:t xml:space="preserve"> </w:t>
      </w:r>
      <w:r>
        <w:t>during</w:t>
      </w:r>
      <w:r>
        <w:rPr>
          <w:spacing w:val="-9"/>
        </w:rPr>
        <w:t xml:space="preserve"> </w:t>
      </w:r>
      <w:r>
        <w:t>the student’s Field education experience. The Field Liaison will review the student’s field education documents and use the Field Education grading worksheet formula to calculate the course grade.</w:t>
      </w:r>
    </w:p>
    <w:p w14:paraId="7F21E0FB" w14:textId="77777777" w:rsidR="00C67E64" w:rsidRDefault="00C67E64">
      <w:pPr>
        <w:pStyle w:val="BodyText"/>
        <w:spacing w:before="6" w:after="1"/>
        <w:rPr>
          <w:sz w:val="9"/>
        </w:rPr>
      </w:pPr>
    </w:p>
    <w:tbl>
      <w:tblPr>
        <w:tblW w:w="0" w:type="auto"/>
        <w:tblInd w:w="1313" w:type="dxa"/>
        <w:tblLayout w:type="fixed"/>
        <w:tblCellMar>
          <w:left w:w="0" w:type="dxa"/>
          <w:right w:w="0" w:type="dxa"/>
        </w:tblCellMar>
        <w:tblLook w:val="01E0" w:firstRow="1" w:lastRow="1" w:firstColumn="1" w:lastColumn="1" w:noHBand="0" w:noVBand="0"/>
      </w:tblPr>
      <w:tblGrid>
        <w:gridCol w:w="2868"/>
        <w:gridCol w:w="2152"/>
        <w:gridCol w:w="2536"/>
      </w:tblGrid>
      <w:tr w:rsidR="00C67E64" w14:paraId="7F21E0FF" w14:textId="77777777">
        <w:trPr>
          <w:trHeight w:val="272"/>
        </w:trPr>
        <w:tc>
          <w:tcPr>
            <w:tcW w:w="2868" w:type="dxa"/>
          </w:tcPr>
          <w:p w14:paraId="7F21E0FC" w14:textId="77777777" w:rsidR="00C67E64" w:rsidRDefault="008B4D8E">
            <w:pPr>
              <w:pStyle w:val="TableParagraph"/>
              <w:spacing w:line="252" w:lineRule="exact"/>
              <w:ind w:left="50"/>
              <w:rPr>
                <w:sz w:val="24"/>
              </w:rPr>
            </w:pPr>
            <w:r>
              <w:rPr>
                <w:spacing w:val="-2"/>
                <w:sz w:val="24"/>
              </w:rPr>
              <w:t>Liaison</w:t>
            </w:r>
          </w:p>
        </w:tc>
        <w:tc>
          <w:tcPr>
            <w:tcW w:w="2152" w:type="dxa"/>
          </w:tcPr>
          <w:p w14:paraId="7F21E0FD" w14:textId="77777777" w:rsidR="00C67E64" w:rsidRDefault="008B4D8E">
            <w:pPr>
              <w:pStyle w:val="TableParagraph"/>
              <w:spacing w:line="252" w:lineRule="exact"/>
              <w:ind w:left="506"/>
              <w:rPr>
                <w:sz w:val="24"/>
              </w:rPr>
            </w:pPr>
            <w:r>
              <w:rPr>
                <w:spacing w:val="-2"/>
                <w:sz w:val="24"/>
              </w:rPr>
              <w:t>Telephone</w:t>
            </w:r>
          </w:p>
        </w:tc>
        <w:tc>
          <w:tcPr>
            <w:tcW w:w="2536" w:type="dxa"/>
          </w:tcPr>
          <w:p w14:paraId="7F21E0FE" w14:textId="77777777" w:rsidR="00C67E64" w:rsidRDefault="008B4D8E">
            <w:pPr>
              <w:pStyle w:val="TableParagraph"/>
              <w:spacing w:line="252" w:lineRule="exact"/>
              <w:ind w:left="245"/>
              <w:rPr>
                <w:sz w:val="24"/>
              </w:rPr>
            </w:pPr>
            <w:r>
              <w:rPr>
                <w:spacing w:val="-4"/>
                <w:sz w:val="24"/>
              </w:rPr>
              <w:t>Email</w:t>
            </w:r>
          </w:p>
        </w:tc>
      </w:tr>
      <w:tr w:rsidR="00C67E64" w14:paraId="7F21E103" w14:textId="77777777">
        <w:trPr>
          <w:trHeight w:val="275"/>
        </w:trPr>
        <w:tc>
          <w:tcPr>
            <w:tcW w:w="2868" w:type="dxa"/>
          </w:tcPr>
          <w:p w14:paraId="7F21E100" w14:textId="34F19A76" w:rsidR="00C67E64" w:rsidRDefault="0076308A">
            <w:pPr>
              <w:pStyle w:val="TableParagraph"/>
              <w:spacing w:line="256" w:lineRule="exact"/>
              <w:ind w:left="50"/>
              <w:rPr>
                <w:sz w:val="24"/>
              </w:rPr>
            </w:pPr>
            <w:r>
              <w:rPr>
                <w:sz w:val="24"/>
              </w:rPr>
              <w:t>Dana Riesterer</w:t>
            </w:r>
          </w:p>
        </w:tc>
        <w:tc>
          <w:tcPr>
            <w:tcW w:w="2152" w:type="dxa"/>
          </w:tcPr>
          <w:p w14:paraId="7F21E101" w14:textId="77777777" w:rsidR="00C67E64" w:rsidRDefault="008B4D8E">
            <w:pPr>
              <w:pStyle w:val="TableParagraph"/>
              <w:spacing w:line="256" w:lineRule="exact"/>
              <w:ind w:left="506"/>
              <w:rPr>
                <w:sz w:val="24"/>
              </w:rPr>
            </w:pPr>
            <w:r>
              <w:rPr>
                <w:w w:val="90"/>
                <w:sz w:val="24"/>
              </w:rPr>
              <w:t>414-229-</w:t>
            </w:r>
            <w:r>
              <w:rPr>
                <w:spacing w:val="-4"/>
                <w:w w:val="90"/>
                <w:sz w:val="24"/>
              </w:rPr>
              <w:t>4440</w:t>
            </w:r>
          </w:p>
        </w:tc>
        <w:tc>
          <w:tcPr>
            <w:tcW w:w="2536" w:type="dxa"/>
          </w:tcPr>
          <w:p w14:paraId="7F21E102" w14:textId="79CD3011" w:rsidR="00C67E64" w:rsidRDefault="00EA59E0">
            <w:pPr>
              <w:pStyle w:val="TableParagraph"/>
              <w:spacing w:line="256" w:lineRule="exact"/>
              <w:ind w:left="245"/>
              <w:rPr>
                <w:sz w:val="24"/>
              </w:rPr>
            </w:pPr>
            <w:r w:rsidRPr="00EA59E0">
              <w:rPr>
                <w:color w:val="4F81BD" w:themeColor="accent1"/>
              </w:rPr>
              <w:t>dmr3@uwm.edu</w:t>
            </w:r>
          </w:p>
        </w:tc>
      </w:tr>
      <w:tr w:rsidR="00C67E64" w14:paraId="7F21E107" w14:textId="77777777">
        <w:trPr>
          <w:trHeight w:val="275"/>
        </w:trPr>
        <w:tc>
          <w:tcPr>
            <w:tcW w:w="2868" w:type="dxa"/>
          </w:tcPr>
          <w:p w14:paraId="7F21E104" w14:textId="77777777" w:rsidR="00C67E64" w:rsidRDefault="008B4D8E">
            <w:pPr>
              <w:pStyle w:val="TableParagraph"/>
              <w:spacing w:line="256" w:lineRule="exact"/>
              <w:ind w:left="50"/>
              <w:rPr>
                <w:sz w:val="24"/>
              </w:rPr>
            </w:pPr>
            <w:r>
              <w:rPr>
                <w:sz w:val="24"/>
              </w:rPr>
              <w:t>Ke’andra</w:t>
            </w:r>
            <w:r>
              <w:rPr>
                <w:spacing w:val="-5"/>
                <w:sz w:val="24"/>
              </w:rPr>
              <w:t xml:space="preserve"> </w:t>
            </w:r>
            <w:r>
              <w:rPr>
                <w:spacing w:val="-2"/>
                <w:sz w:val="24"/>
              </w:rPr>
              <w:t>Hagans</w:t>
            </w:r>
          </w:p>
        </w:tc>
        <w:tc>
          <w:tcPr>
            <w:tcW w:w="2152" w:type="dxa"/>
          </w:tcPr>
          <w:p w14:paraId="7F21E105" w14:textId="77777777" w:rsidR="00C67E64" w:rsidRDefault="008B4D8E">
            <w:pPr>
              <w:pStyle w:val="TableParagraph"/>
              <w:spacing w:line="256" w:lineRule="exact"/>
              <w:ind w:left="506"/>
              <w:rPr>
                <w:sz w:val="24"/>
              </w:rPr>
            </w:pPr>
            <w:r>
              <w:rPr>
                <w:w w:val="90"/>
                <w:sz w:val="24"/>
              </w:rPr>
              <w:t>414-251-</w:t>
            </w:r>
            <w:r>
              <w:rPr>
                <w:spacing w:val="-4"/>
                <w:w w:val="90"/>
                <w:sz w:val="24"/>
              </w:rPr>
              <w:t>5928</w:t>
            </w:r>
          </w:p>
        </w:tc>
        <w:tc>
          <w:tcPr>
            <w:tcW w:w="2536" w:type="dxa"/>
          </w:tcPr>
          <w:p w14:paraId="7F21E106" w14:textId="77777777" w:rsidR="00C67E64" w:rsidRDefault="00DA47A3">
            <w:pPr>
              <w:pStyle w:val="TableParagraph"/>
              <w:spacing w:line="256" w:lineRule="exact"/>
              <w:ind w:left="245"/>
              <w:rPr>
                <w:sz w:val="24"/>
              </w:rPr>
            </w:pPr>
            <w:hyperlink r:id="rId9">
              <w:r w:rsidR="008B4D8E">
                <w:rPr>
                  <w:color w:val="0000FF"/>
                  <w:spacing w:val="-2"/>
                  <w:sz w:val="24"/>
                  <w:u w:val="single" w:color="0000FF"/>
                </w:rPr>
                <w:t>klhagans@uwm.edu</w:t>
              </w:r>
            </w:hyperlink>
          </w:p>
        </w:tc>
      </w:tr>
      <w:tr w:rsidR="00C67E64" w14:paraId="7F21E10B" w14:textId="77777777">
        <w:trPr>
          <w:trHeight w:val="274"/>
        </w:trPr>
        <w:tc>
          <w:tcPr>
            <w:tcW w:w="2868" w:type="dxa"/>
          </w:tcPr>
          <w:p w14:paraId="7F21E108" w14:textId="77777777" w:rsidR="00C67E64" w:rsidRDefault="008B4D8E">
            <w:pPr>
              <w:pStyle w:val="TableParagraph"/>
              <w:spacing w:line="255" w:lineRule="exact"/>
              <w:ind w:left="50"/>
              <w:rPr>
                <w:sz w:val="24"/>
              </w:rPr>
            </w:pPr>
            <w:r>
              <w:rPr>
                <w:sz w:val="24"/>
              </w:rPr>
              <w:t>Thomasina</w:t>
            </w:r>
            <w:r>
              <w:rPr>
                <w:spacing w:val="-4"/>
                <w:sz w:val="24"/>
              </w:rPr>
              <w:t xml:space="preserve"> </w:t>
            </w:r>
            <w:r>
              <w:rPr>
                <w:spacing w:val="-2"/>
                <w:sz w:val="24"/>
              </w:rPr>
              <w:t>Jenkins</w:t>
            </w:r>
          </w:p>
        </w:tc>
        <w:tc>
          <w:tcPr>
            <w:tcW w:w="2152" w:type="dxa"/>
          </w:tcPr>
          <w:p w14:paraId="7F21E109" w14:textId="77777777" w:rsidR="00C67E64" w:rsidRDefault="008B4D8E">
            <w:pPr>
              <w:pStyle w:val="TableParagraph"/>
              <w:spacing w:line="255" w:lineRule="exact"/>
              <w:ind w:left="506"/>
              <w:rPr>
                <w:sz w:val="24"/>
              </w:rPr>
            </w:pPr>
            <w:r>
              <w:rPr>
                <w:w w:val="90"/>
                <w:sz w:val="24"/>
              </w:rPr>
              <w:t>414-369-</w:t>
            </w:r>
            <w:r>
              <w:rPr>
                <w:spacing w:val="-4"/>
                <w:w w:val="90"/>
                <w:sz w:val="24"/>
              </w:rPr>
              <w:t>2856</w:t>
            </w:r>
          </w:p>
        </w:tc>
        <w:tc>
          <w:tcPr>
            <w:tcW w:w="2536" w:type="dxa"/>
          </w:tcPr>
          <w:p w14:paraId="7F21E10A" w14:textId="77777777" w:rsidR="00C67E64" w:rsidRDefault="00DA47A3">
            <w:pPr>
              <w:pStyle w:val="TableParagraph"/>
              <w:spacing w:line="255" w:lineRule="exact"/>
              <w:ind w:left="245"/>
              <w:rPr>
                <w:sz w:val="24"/>
              </w:rPr>
            </w:pPr>
            <w:hyperlink r:id="rId10">
              <w:r w:rsidR="008B4D8E">
                <w:rPr>
                  <w:color w:val="0000FF"/>
                  <w:spacing w:val="-2"/>
                  <w:sz w:val="24"/>
                  <w:u w:val="single" w:color="0000FF"/>
                </w:rPr>
                <w:t>jenkins27@uwm.edu</w:t>
              </w:r>
            </w:hyperlink>
          </w:p>
        </w:tc>
      </w:tr>
      <w:tr w:rsidR="00C67E64" w14:paraId="7F21E10F" w14:textId="77777777">
        <w:trPr>
          <w:trHeight w:val="274"/>
        </w:trPr>
        <w:tc>
          <w:tcPr>
            <w:tcW w:w="2868" w:type="dxa"/>
          </w:tcPr>
          <w:p w14:paraId="7F21E10C" w14:textId="77777777" w:rsidR="00C67E64" w:rsidRDefault="008B4D8E">
            <w:pPr>
              <w:pStyle w:val="TableParagraph"/>
              <w:spacing w:line="255" w:lineRule="exact"/>
              <w:ind w:left="50"/>
              <w:rPr>
                <w:sz w:val="24"/>
              </w:rPr>
            </w:pPr>
            <w:r>
              <w:rPr>
                <w:sz w:val="24"/>
              </w:rPr>
              <w:t>Jen</w:t>
            </w:r>
            <w:r>
              <w:rPr>
                <w:spacing w:val="-4"/>
                <w:sz w:val="24"/>
              </w:rPr>
              <w:t xml:space="preserve"> </w:t>
            </w:r>
            <w:r>
              <w:rPr>
                <w:sz w:val="24"/>
              </w:rPr>
              <w:t>Kahn-</w:t>
            </w:r>
            <w:r>
              <w:rPr>
                <w:spacing w:val="-2"/>
                <w:sz w:val="24"/>
              </w:rPr>
              <w:t>Pettigrew</w:t>
            </w:r>
          </w:p>
        </w:tc>
        <w:tc>
          <w:tcPr>
            <w:tcW w:w="2152" w:type="dxa"/>
          </w:tcPr>
          <w:p w14:paraId="7F21E10D" w14:textId="77777777" w:rsidR="00C67E64" w:rsidRDefault="008B4D8E">
            <w:pPr>
              <w:pStyle w:val="TableParagraph"/>
              <w:spacing w:line="255" w:lineRule="exact"/>
              <w:ind w:left="506"/>
              <w:rPr>
                <w:sz w:val="24"/>
              </w:rPr>
            </w:pPr>
            <w:r>
              <w:rPr>
                <w:w w:val="90"/>
                <w:sz w:val="24"/>
              </w:rPr>
              <w:t>414-229-</w:t>
            </w:r>
            <w:r>
              <w:rPr>
                <w:spacing w:val="-4"/>
                <w:w w:val="90"/>
                <w:sz w:val="24"/>
              </w:rPr>
              <w:t>6888</w:t>
            </w:r>
          </w:p>
        </w:tc>
        <w:tc>
          <w:tcPr>
            <w:tcW w:w="2536" w:type="dxa"/>
          </w:tcPr>
          <w:p w14:paraId="7F21E10E" w14:textId="77777777" w:rsidR="00C67E64" w:rsidRDefault="00DA47A3">
            <w:pPr>
              <w:pStyle w:val="TableParagraph"/>
              <w:spacing w:line="255" w:lineRule="exact"/>
              <w:ind w:left="245"/>
              <w:rPr>
                <w:sz w:val="24"/>
              </w:rPr>
            </w:pPr>
            <w:hyperlink r:id="rId11">
              <w:r w:rsidR="008B4D8E">
                <w:rPr>
                  <w:color w:val="0000FF"/>
                  <w:spacing w:val="-2"/>
                  <w:sz w:val="24"/>
                  <w:u w:val="single" w:color="0000FF"/>
                </w:rPr>
                <w:t>kahnpet2@uwm.edu</w:t>
              </w:r>
            </w:hyperlink>
          </w:p>
        </w:tc>
      </w:tr>
      <w:tr w:rsidR="00C67E64" w14:paraId="7F21E113" w14:textId="77777777">
        <w:trPr>
          <w:trHeight w:val="275"/>
        </w:trPr>
        <w:tc>
          <w:tcPr>
            <w:tcW w:w="2868" w:type="dxa"/>
          </w:tcPr>
          <w:p w14:paraId="7F21E110" w14:textId="77777777" w:rsidR="00C67E64" w:rsidRDefault="008B4D8E">
            <w:pPr>
              <w:pStyle w:val="TableParagraph"/>
              <w:spacing w:line="256" w:lineRule="exact"/>
              <w:ind w:left="50"/>
              <w:rPr>
                <w:sz w:val="24"/>
              </w:rPr>
            </w:pPr>
            <w:r>
              <w:rPr>
                <w:sz w:val="24"/>
              </w:rPr>
              <w:t>Jenny</w:t>
            </w:r>
            <w:r>
              <w:rPr>
                <w:spacing w:val="-16"/>
                <w:sz w:val="24"/>
              </w:rPr>
              <w:t xml:space="preserve"> </w:t>
            </w:r>
            <w:proofErr w:type="spellStart"/>
            <w:r>
              <w:rPr>
                <w:sz w:val="24"/>
              </w:rPr>
              <w:t>Taylor-</w:t>
            </w:r>
            <w:r>
              <w:rPr>
                <w:spacing w:val="-2"/>
                <w:sz w:val="24"/>
              </w:rPr>
              <w:t>McBride</w:t>
            </w:r>
            <w:proofErr w:type="spellEnd"/>
          </w:p>
        </w:tc>
        <w:tc>
          <w:tcPr>
            <w:tcW w:w="2152" w:type="dxa"/>
          </w:tcPr>
          <w:p w14:paraId="7F21E111" w14:textId="77777777" w:rsidR="00C67E64" w:rsidRDefault="008B4D8E">
            <w:pPr>
              <w:pStyle w:val="TableParagraph"/>
              <w:spacing w:line="256" w:lineRule="exact"/>
              <w:ind w:left="506"/>
              <w:rPr>
                <w:sz w:val="24"/>
              </w:rPr>
            </w:pPr>
            <w:r>
              <w:rPr>
                <w:w w:val="90"/>
                <w:sz w:val="24"/>
              </w:rPr>
              <w:t>414-229-</w:t>
            </w:r>
            <w:r>
              <w:rPr>
                <w:spacing w:val="-4"/>
                <w:w w:val="90"/>
                <w:sz w:val="24"/>
              </w:rPr>
              <w:t>6950</w:t>
            </w:r>
          </w:p>
        </w:tc>
        <w:tc>
          <w:tcPr>
            <w:tcW w:w="2536" w:type="dxa"/>
          </w:tcPr>
          <w:p w14:paraId="7F21E112" w14:textId="77777777" w:rsidR="00C67E64" w:rsidRDefault="00DA47A3">
            <w:pPr>
              <w:pStyle w:val="TableParagraph"/>
              <w:spacing w:line="256" w:lineRule="exact"/>
              <w:ind w:left="245"/>
              <w:rPr>
                <w:sz w:val="24"/>
              </w:rPr>
            </w:pPr>
            <w:hyperlink r:id="rId12">
              <w:r w:rsidR="008B4D8E">
                <w:rPr>
                  <w:color w:val="0000FF"/>
                  <w:spacing w:val="-2"/>
                  <w:sz w:val="24"/>
                  <w:u w:val="single" w:color="0000FF"/>
                </w:rPr>
                <w:t>taylormc@uwm.edu</w:t>
              </w:r>
            </w:hyperlink>
          </w:p>
        </w:tc>
      </w:tr>
      <w:tr w:rsidR="00C67E64" w14:paraId="7F21E117" w14:textId="77777777">
        <w:trPr>
          <w:trHeight w:val="283"/>
        </w:trPr>
        <w:tc>
          <w:tcPr>
            <w:tcW w:w="2868" w:type="dxa"/>
          </w:tcPr>
          <w:p w14:paraId="7F21E114" w14:textId="77777777" w:rsidR="00C67E64" w:rsidRDefault="008B4D8E">
            <w:pPr>
              <w:pStyle w:val="TableParagraph"/>
              <w:spacing w:line="263" w:lineRule="exact"/>
              <w:ind w:left="50"/>
              <w:rPr>
                <w:sz w:val="24"/>
              </w:rPr>
            </w:pPr>
            <w:r>
              <w:rPr>
                <w:sz w:val="24"/>
              </w:rPr>
              <w:t>Devin</w:t>
            </w:r>
            <w:r>
              <w:rPr>
                <w:spacing w:val="-14"/>
                <w:sz w:val="24"/>
              </w:rPr>
              <w:t xml:space="preserve"> </w:t>
            </w:r>
            <w:r>
              <w:rPr>
                <w:spacing w:val="-2"/>
                <w:sz w:val="24"/>
              </w:rPr>
              <w:t>Thomas</w:t>
            </w:r>
          </w:p>
        </w:tc>
        <w:tc>
          <w:tcPr>
            <w:tcW w:w="2152" w:type="dxa"/>
          </w:tcPr>
          <w:p w14:paraId="7F21E115" w14:textId="77777777" w:rsidR="00C67E64" w:rsidRDefault="008B4D8E">
            <w:pPr>
              <w:pStyle w:val="TableParagraph"/>
              <w:spacing w:line="263" w:lineRule="exact"/>
              <w:ind w:left="506"/>
              <w:rPr>
                <w:sz w:val="24"/>
              </w:rPr>
            </w:pPr>
            <w:r>
              <w:rPr>
                <w:w w:val="90"/>
                <w:sz w:val="24"/>
              </w:rPr>
              <w:t>414-229-</w:t>
            </w:r>
            <w:r>
              <w:rPr>
                <w:spacing w:val="-4"/>
                <w:w w:val="90"/>
                <w:sz w:val="24"/>
              </w:rPr>
              <w:t>6890</w:t>
            </w:r>
          </w:p>
        </w:tc>
        <w:tc>
          <w:tcPr>
            <w:tcW w:w="2536" w:type="dxa"/>
          </w:tcPr>
          <w:p w14:paraId="7F21E116" w14:textId="77777777" w:rsidR="00C67E64" w:rsidRDefault="00DA47A3">
            <w:pPr>
              <w:pStyle w:val="TableParagraph"/>
              <w:spacing w:line="263" w:lineRule="exact"/>
              <w:ind w:left="245"/>
              <w:rPr>
                <w:sz w:val="24"/>
              </w:rPr>
            </w:pPr>
            <w:hyperlink r:id="rId13">
              <w:r w:rsidR="008B4D8E">
                <w:rPr>
                  <w:color w:val="0000FF"/>
                  <w:spacing w:val="-2"/>
                  <w:sz w:val="24"/>
                  <w:u w:val="single" w:color="0000FF"/>
                </w:rPr>
                <w:t>thomas92@uwm.edu</w:t>
              </w:r>
            </w:hyperlink>
          </w:p>
        </w:tc>
      </w:tr>
      <w:tr w:rsidR="00C67E64" w14:paraId="7F21E11B" w14:textId="77777777">
        <w:trPr>
          <w:trHeight w:val="412"/>
        </w:trPr>
        <w:tc>
          <w:tcPr>
            <w:tcW w:w="2868" w:type="dxa"/>
          </w:tcPr>
          <w:p w14:paraId="7F21E118" w14:textId="77777777" w:rsidR="00C67E64" w:rsidRDefault="008B4D8E">
            <w:pPr>
              <w:pStyle w:val="TableParagraph"/>
              <w:spacing w:before="3"/>
              <w:ind w:left="50"/>
              <w:rPr>
                <w:sz w:val="24"/>
              </w:rPr>
            </w:pPr>
            <w:r>
              <w:rPr>
                <w:sz w:val="24"/>
              </w:rPr>
              <w:t>Johanna</w:t>
            </w:r>
            <w:r>
              <w:rPr>
                <w:spacing w:val="-8"/>
                <w:sz w:val="24"/>
              </w:rPr>
              <w:t xml:space="preserve"> </w:t>
            </w:r>
            <w:r>
              <w:rPr>
                <w:spacing w:val="-2"/>
                <w:sz w:val="24"/>
              </w:rPr>
              <w:t>Barkei</w:t>
            </w:r>
          </w:p>
        </w:tc>
        <w:tc>
          <w:tcPr>
            <w:tcW w:w="2152" w:type="dxa"/>
          </w:tcPr>
          <w:p w14:paraId="7F21E119" w14:textId="77777777" w:rsidR="00C67E64" w:rsidRDefault="008B4D8E">
            <w:pPr>
              <w:pStyle w:val="TableParagraph"/>
              <w:spacing w:before="3"/>
              <w:ind w:left="506"/>
              <w:rPr>
                <w:sz w:val="24"/>
              </w:rPr>
            </w:pPr>
            <w:r>
              <w:rPr>
                <w:w w:val="90"/>
                <w:sz w:val="24"/>
              </w:rPr>
              <w:t>414-964-</w:t>
            </w:r>
            <w:r>
              <w:rPr>
                <w:spacing w:val="-4"/>
                <w:w w:val="90"/>
                <w:sz w:val="24"/>
              </w:rPr>
              <w:t>1328</w:t>
            </w:r>
          </w:p>
        </w:tc>
        <w:tc>
          <w:tcPr>
            <w:tcW w:w="2536" w:type="dxa"/>
          </w:tcPr>
          <w:p w14:paraId="7F21E11A" w14:textId="77777777" w:rsidR="00C67E64" w:rsidRDefault="00DA47A3">
            <w:pPr>
              <w:pStyle w:val="TableParagraph"/>
              <w:spacing w:before="3"/>
              <w:ind w:left="245"/>
              <w:rPr>
                <w:sz w:val="24"/>
              </w:rPr>
            </w:pPr>
            <w:hyperlink r:id="rId14">
              <w:r w:rsidR="008B4D8E">
                <w:rPr>
                  <w:color w:val="0000FF"/>
                  <w:spacing w:val="-2"/>
                  <w:sz w:val="24"/>
                  <w:u w:val="single" w:color="0000FF"/>
                </w:rPr>
                <w:t>barkei@uwm.edu</w:t>
              </w:r>
            </w:hyperlink>
          </w:p>
        </w:tc>
      </w:tr>
      <w:tr w:rsidR="00C67E64" w14:paraId="7F21E11F" w14:textId="77777777">
        <w:trPr>
          <w:trHeight w:val="404"/>
        </w:trPr>
        <w:tc>
          <w:tcPr>
            <w:tcW w:w="2868" w:type="dxa"/>
          </w:tcPr>
          <w:p w14:paraId="7F21E11C" w14:textId="77777777" w:rsidR="00C67E64" w:rsidRDefault="008B4D8E">
            <w:pPr>
              <w:pStyle w:val="TableParagraph"/>
              <w:spacing w:before="125" w:line="259" w:lineRule="exact"/>
              <w:ind w:left="50"/>
              <w:rPr>
                <w:sz w:val="24"/>
              </w:rPr>
            </w:pPr>
            <w:r>
              <w:rPr>
                <w:sz w:val="24"/>
              </w:rPr>
              <w:t>Director</w:t>
            </w:r>
            <w:r>
              <w:rPr>
                <w:spacing w:val="-6"/>
                <w:sz w:val="24"/>
              </w:rPr>
              <w:t xml:space="preserve"> </w:t>
            </w:r>
            <w:r>
              <w:rPr>
                <w:sz w:val="24"/>
              </w:rPr>
              <w:t>of Field</w:t>
            </w:r>
            <w:r>
              <w:rPr>
                <w:spacing w:val="-6"/>
                <w:sz w:val="24"/>
              </w:rPr>
              <w:t xml:space="preserve"> </w:t>
            </w:r>
            <w:r>
              <w:rPr>
                <w:spacing w:val="-2"/>
                <w:sz w:val="24"/>
              </w:rPr>
              <w:t>Programs</w:t>
            </w:r>
          </w:p>
        </w:tc>
        <w:tc>
          <w:tcPr>
            <w:tcW w:w="2152" w:type="dxa"/>
          </w:tcPr>
          <w:p w14:paraId="7F21E11D" w14:textId="77777777" w:rsidR="00C67E64" w:rsidRDefault="00C67E64">
            <w:pPr>
              <w:pStyle w:val="TableParagraph"/>
              <w:ind w:left="0"/>
              <w:rPr>
                <w:rFonts w:ascii="Times New Roman"/>
              </w:rPr>
            </w:pPr>
          </w:p>
        </w:tc>
        <w:tc>
          <w:tcPr>
            <w:tcW w:w="2536" w:type="dxa"/>
          </w:tcPr>
          <w:p w14:paraId="7F21E11E" w14:textId="77777777" w:rsidR="00C67E64" w:rsidRDefault="00C67E64">
            <w:pPr>
              <w:pStyle w:val="TableParagraph"/>
              <w:ind w:left="0"/>
              <w:rPr>
                <w:rFonts w:ascii="Times New Roman"/>
              </w:rPr>
            </w:pPr>
          </w:p>
        </w:tc>
      </w:tr>
      <w:tr w:rsidR="00C67E64" w14:paraId="7F21E123" w14:textId="77777777">
        <w:trPr>
          <w:trHeight w:val="270"/>
        </w:trPr>
        <w:tc>
          <w:tcPr>
            <w:tcW w:w="2868" w:type="dxa"/>
          </w:tcPr>
          <w:p w14:paraId="7F21E120" w14:textId="77777777" w:rsidR="00C67E64" w:rsidRDefault="008B4D8E">
            <w:pPr>
              <w:pStyle w:val="TableParagraph"/>
              <w:spacing w:line="251" w:lineRule="exact"/>
              <w:ind w:left="50"/>
              <w:rPr>
                <w:sz w:val="24"/>
              </w:rPr>
            </w:pPr>
            <w:r>
              <w:rPr>
                <w:sz w:val="24"/>
              </w:rPr>
              <w:t>Jeanne</w:t>
            </w:r>
            <w:r>
              <w:rPr>
                <w:spacing w:val="-15"/>
                <w:sz w:val="24"/>
              </w:rPr>
              <w:t xml:space="preserve"> </w:t>
            </w:r>
            <w:r>
              <w:rPr>
                <w:spacing w:val="-2"/>
                <w:sz w:val="24"/>
              </w:rPr>
              <w:t>Wagner</w:t>
            </w:r>
          </w:p>
        </w:tc>
        <w:tc>
          <w:tcPr>
            <w:tcW w:w="2152" w:type="dxa"/>
          </w:tcPr>
          <w:p w14:paraId="7F21E121" w14:textId="77777777" w:rsidR="00C67E64" w:rsidRDefault="008B4D8E">
            <w:pPr>
              <w:pStyle w:val="TableParagraph"/>
              <w:spacing w:line="251" w:lineRule="exact"/>
              <w:ind w:left="506"/>
              <w:rPr>
                <w:sz w:val="24"/>
              </w:rPr>
            </w:pPr>
            <w:r>
              <w:rPr>
                <w:w w:val="90"/>
                <w:sz w:val="24"/>
              </w:rPr>
              <w:t>414-229-</w:t>
            </w:r>
            <w:r>
              <w:rPr>
                <w:spacing w:val="-4"/>
                <w:w w:val="90"/>
                <w:sz w:val="24"/>
              </w:rPr>
              <w:t>6501</w:t>
            </w:r>
          </w:p>
        </w:tc>
        <w:tc>
          <w:tcPr>
            <w:tcW w:w="2536" w:type="dxa"/>
          </w:tcPr>
          <w:p w14:paraId="7F21E122" w14:textId="77777777" w:rsidR="00C67E64" w:rsidRDefault="00DA47A3">
            <w:pPr>
              <w:pStyle w:val="TableParagraph"/>
              <w:spacing w:line="251" w:lineRule="exact"/>
              <w:ind w:left="245"/>
              <w:rPr>
                <w:sz w:val="24"/>
              </w:rPr>
            </w:pPr>
            <w:hyperlink r:id="rId15">
              <w:r w:rsidR="008B4D8E">
                <w:rPr>
                  <w:color w:val="0000FF"/>
                  <w:spacing w:val="-2"/>
                  <w:sz w:val="24"/>
                  <w:u w:val="single" w:color="0000FF"/>
                </w:rPr>
                <w:t>jeannew@uwm.edu</w:t>
              </w:r>
            </w:hyperlink>
          </w:p>
        </w:tc>
      </w:tr>
    </w:tbl>
    <w:p w14:paraId="7F21E124" w14:textId="77777777" w:rsidR="00C67E64" w:rsidRDefault="00C67E64">
      <w:pPr>
        <w:pStyle w:val="BodyText"/>
        <w:rPr>
          <w:sz w:val="26"/>
        </w:rPr>
      </w:pPr>
    </w:p>
    <w:p w14:paraId="7F21E125" w14:textId="77777777" w:rsidR="00C67E64" w:rsidRDefault="00C67E64">
      <w:pPr>
        <w:pStyle w:val="BodyText"/>
        <w:rPr>
          <w:sz w:val="26"/>
        </w:rPr>
      </w:pPr>
    </w:p>
    <w:p w14:paraId="7F21E126" w14:textId="77777777" w:rsidR="00C67E64" w:rsidRDefault="00C67E64">
      <w:pPr>
        <w:pStyle w:val="BodyText"/>
        <w:spacing w:before="7"/>
        <w:rPr>
          <w:sz w:val="26"/>
        </w:rPr>
      </w:pPr>
    </w:p>
    <w:p w14:paraId="7F21E127" w14:textId="77777777" w:rsidR="00C67E64" w:rsidRDefault="008B4D8E">
      <w:pPr>
        <w:ind w:left="480"/>
        <w:rPr>
          <w:i/>
          <w:sz w:val="24"/>
        </w:rPr>
      </w:pPr>
      <w:r>
        <w:rPr>
          <w:i/>
          <w:sz w:val="24"/>
        </w:rPr>
        <w:t>Chronological</w:t>
      </w:r>
      <w:r>
        <w:rPr>
          <w:i/>
          <w:spacing w:val="-13"/>
          <w:sz w:val="24"/>
        </w:rPr>
        <w:t xml:space="preserve"> </w:t>
      </w:r>
      <w:r>
        <w:rPr>
          <w:i/>
          <w:sz w:val="24"/>
        </w:rPr>
        <w:t>Steps</w:t>
      </w:r>
      <w:r>
        <w:rPr>
          <w:i/>
          <w:spacing w:val="-13"/>
          <w:sz w:val="24"/>
        </w:rPr>
        <w:t xml:space="preserve"> </w:t>
      </w:r>
      <w:r>
        <w:rPr>
          <w:i/>
          <w:sz w:val="24"/>
        </w:rPr>
        <w:t>in</w:t>
      </w:r>
      <w:r>
        <w:rPr>
          <w:i/>
          <w:spacing w:val="-14"/>
          <w:sz w:val="24"/>
        </w:rPr>
        <w:t xml:space="preserve"> </w:t>
      </w:r>
      <w:r>
        <w:rPr>
          <w:i/>
          <w:sz w:val="24"/>
        </w:rPr>
        <w:t>the</w:t>
      </w:r>
      <w:r>
        <w:rPr>
          <w:i/>
          <w:spacing w:val="-12"/>
          <w:sz w:val="24"/>
        </w:rPr>
        <w:t xml:space="preserve"> </w:t>
      </w:r>
      <w:r>
        <w:rPr>
          <w:i/>
          <w:sz w:val="24"/>
        </w:rPr>
        <w:t>Field</w:t>
      </w:r>
      <w:r>
        <w:rPr>
          <w:i/>
          <w:spacing w:val="-12"/>
          <w:sz w:val="24"/>
        </w:rPr>
        <w:t xml:space="preserve"> </w:t>
      </w:r>
      <w:r>
        <w:rPr>
          <w:i/>
          <w:sz w:val="24"/>
        </w:rPr>
        <w:t>Placement</w:t>
      </w:r>
      <w:r>
        <w:rPr>
          <w:i/>
          <w:spacing w:val="-9"/>
          <w:sz w:val="24"/>
        </w:rPr>
        <w:t xml:space="preserve"> </w:t>
      </w:r>
      <w:r>
        <w:rPr>
          <w:i/>
          <w:spacing w:val="-2"/>
          <w:sz w:val="24"/>
        </w:rPr>
        <w:t>Process</w:t>
      </w:r>
    </w:p>
    <w:p w14:paraId="7F21E128" w14:textId="77777777" w:rsidR="00C67E64" w:rsidRDefault="008B4D8E">
      <w:pPr>
        <w:pStyle w:val="ListParagraph"/>
        <w:numPr>
          <w:ilvl w:val="0"/>
          <w:numId w:val="12"/>
        </w:numPr>
        <w:tabs>
          <w:tab w:val="left" w:pos="1200"/>
        </w:tabs>
        <w:spacing w:before="164" w:line="276" w:lineRule="auto"/>
        <w:ind w:right="1623"/>
        <w:rPr>
          <w:sz w:val="24"/>
        </w:rPr>
      </w:pPr>
      <w:r>
        <w:rPr>
          <w:sz w:val="24"/>
        </w:rPr>
        <w:t xml:space="preserve">Before applying to Field, students attend the </w:t>
      </w:r>
      <w:r>
        <w:rPr>
          <w:i/>
          <w:sz w:val="24"/>
        </w:rPr>
        <w:t xml:space="preserve">Introduction to Field Programs </w:t>
      </w:r>
      <w:r>
        <w:rPr>
          <w:sz w:val="24"/>
        </w:rPr>
        <w:t>virtual</w:t>
      </w:r>
      <w:r>
        <w:rPr>
          <w:spacing w:val="-9"/>
          <w:sz w:val="24"/>
        </w:rPr>
        <w:t xml:space="preserve"> </w:t>
      </w:r>
      <w:r>
        <w:rPr>
          <w:sz w:val="24"/>
        </w:rPr>
        <w:t>session.</w:t>
      </w:r>
      <w:r>
        <w:rPr>
          <w:spacing w:val="-6"/>
          <w:sz w:val="24"/>
        </w:rPr>
        <w:t xml:space="preserve"> </w:t>
      </w:r>
      <w:r>
        <w:rPr>
          <w:i/>
          <w:sz w:val="24"/>
        </w:rPr>
        <w:t>Introduction</w:t>
      </w:r>
      <w:r>
        <w:rPr>
          <w:i/>
          <w:spacing w:val="-8"/>
          <w:sz w:val="24"/>
        </w:rPr>
        <w:t xml:space="preserve"> </w:t>
      </w:r>
      <w:r>
        <w:rPr>
          <w:i/>
          <w:sz w:val="24"/>
        </w:rPr>
        <w:t>to</w:t>
      </w:r>
      <w:r>
        <w:rPr>
          <w:i/>
          <w:spacing w:val="-8"/>
          <w:sz w:val="24"/>
        </w:rPr>
        <w:t xml:space="preserve"> </w:t>
      </w:r>
      <w:r>
        <w:rPr>
          <w:i/>
          <w:sz w:val="24"/>
        </w:rPr>
        <w:t>Field</w:t>
      </w:r>
      <w:r>
        <w:rPr>
          <w:i/>
          <w:spacing w:val="-10"/>
          <w:sz w:val="24"/>
        </w:rPr>
        <w:t xml:space="preserve"> </w:t>
      </w:r>
      <w:r>
        <w:rPr>
          <w:i/>
          <w:sz w:val="24"/>
        </w:rPr>
        <w:t>Programs</w:t>
      </w:r>
      <w:r>
        <w:rPr>
          <w:i/>
          <w:spacing w:val="-9"/>
          <w:sz w:val="24"/>
        </w:rPr>
        <w:t xml:space="preserve"> </w:t>
      </w:r>
      <w:r>
        <w:rPr>
          <w:sz w:val="24"/>
        </w:rPr>
        <w:t>will</w:t>
      </w:r>
      <w:r>
        <w:rPr>
          <w:spacing w:val="-9"/>
          <w:sz w:val="24"/>
        </w:rPr>
        <w:t xml:space="preserve"> </w:t>
      </w:r>
      <w:r>
        <w:rPr>
          <w:sz w:val="24"/>
        </w:rPr>
        <w:t>provide</w:t>
      </w:r>
      <w:r>
        <w:rPr>
          <w:spacing w:val="-5"/>
          <w:sz w:val="24"/>
        </w:rPr>
        <w:t xml:space="preserve"> </w:t>
      </w:r>
      <w:r>
        <w:rPr>
          <w:sz w:val="24"/>
        </w:rPr>
        <w:t>instructions</w:t>
      </w:r>
      <w:r>
        <w:rPr>
          <w:spacing w:val="-9"/>
          <w:sz w:val="24"/>
        </w:rPr>
        <w:t xml:space="preserve"> </w:t>
      </w:r>
      <w:r>
        <w:rPr>
          <w:sz w:val="24"/>
        </w:rPr>
        <w:t>on</w:t>
      </w:r>
      <w:r>
        <w:rPr>
          <w:spacing w:val="-10"/>
          <w:sz w:val="24"/>
        </w:rPr>
        <w:t xml:space="preserve"> </w:t>
      </w:r>
      <w:r>
        <w:rPr>
          <w:sz w:val="24"/>
        </w:rPr>
        <w:t>the application process and an overview of the practicum experience.</w:t>
      </w:r>
    </w:p>
    <w:p w14:paraId="7F21E129" w14:textId="77777777" w:rsidR="00C67E64" w:rsidRDefault="00C67E64">
      <w:pPr>
        <w:pStyle w:val="BodyText"/>
        <w:spacing w:before="4"/>
        <w:rPr>
          <w:sz w:val="27"/>
        </w:rPr>
      </w:pPr>
    </w:p>
    <w:p w14:paraId="7F21E12A" w14:textId="77777777" w:rsidR="00C67E64" w:rsidRDefault="008B4D8E">
      <w:pPr>
        <w:pStyle w:val="ListParagraph"/>
        <w:numPr>
          <w:ilvl w:val="0"/>
          <w:numId w:val="12"/>
        </w:numPr>
        <w:tabs>
          <w:tab w:val="left" w:pos="1200"/>
        </w:tabs>
        <w:spacing w:line="276" w:lineRule="auto"/>
        <w:ind w:right="1180"/>
        <w:rPr>
          <w:sz w:val="24"/>
        </w:rPr>
      </w:pPr>
      <w:r>
        <w:rPr>
          <w:sz w:val="24"/>
        </w:rPr>
        <w:t>Students</w:t>
      </w:r>
      <w:r>
        <w:rPr>
          <w:spacing w:val="-8"/>
          <w:sz w:val="24"/>
        </w:rPr>
        <w:t xml:space="preserve"> </w:t>
      </w:r>
      <w:r>
        <w:rPr>
          <w:sz w:val="24"/>
        </w:rPr>
        <w:t>should</w:t>
      </w:r>
      <w:r>
        <w:rPr>
          <w:spacing w:val="-7"/>
          <w:sz w:val="24"/>
        </w:rPr>
        <w:t xml:space="preserve"> </w:t>
      </w:r>
      <w:r>
        <w:rPr>
          <w:sz w:val="24"/>
        </w:rPr>
        <w:t>carefully</w:t>
      </w:r>
      <w:r>
        <w:rPr>
          <w:spacing w:val="-12"/>
          <w:sz w:val="24"/>
        </w:rPr>
        <w:t xml:space="preserve"> </w:t>
      </w:r>
      <w:r>
        <w:rPr>
          <w:sz w:val="24"/>
        </w:rPr>
        <w:t>follow</w:t>
      </w:r>
      <w:r>
        <w:rPr>
          <w:spacing w:val="-13"/>
          <w:sz w:val="24"/>
        </w:rPr>
        <w:t xml:space="preserve"> </w:t>
      </w:r>
      <w:r>
        <w:rPr>
          <w:sz w:val="24"/>
        </w:rPr>
        <w:t>the</w:t>
      </w:r>
      <w:r>
        <w:rPr>
          <w:spacing w:val="-7"/>
          <w:sz w:val="24"/>
        </w:rPr>
        <w:t xml:space="preserve"> </w:t>
      </w:r>
      <w:r>
        <w:rPr>
          <w:sz w:val="24"/>
        </w:rPr>
        <w:t>instructions</w:t>
      </w:r>
      <w:r>
        <w:rPr>
          <w:spacing w:val="-8"/>
          <w:sz w:val="24"/>
        </w:rPr>
        <w:t xml:space="preserve"> </w:t>
      </w:r>
      <w:r>
        <w:rPr>
          <w:sz w:val="24"/>
        </w:rPr>
        <w:t>while</w:t>
      </w:r>
      <w:r>
        <w:rPr>
          <w:spacing w:val="-7"/>
          <w:sz w:val="24"/>
        </w:rPr>
        <w:t xml:space="preserve"> </w:t>
      </w:r>
      <w:r>
        <w:rPr>
          <w:sz w:val="24"/>
        </w:rPr>
        <w:t>completing</w:t>
      </w:r>
      <w:r>
        <w:rPr>
          <w:spacing w:val="-12"/>
          <w:sz w:val="24"/>
        </w:rPr>
        <w:t xml:space="preserve"> </w:t>
      </w:r>
      <w:r>
        <w:rPr>
          <w:sz w:val="24"/>
        </w:rPr>
        <w:t>the</w:t>
      </w:r>
      <w:r>
        <w:rPr>
          <w:spacing w:val="-4"/>
          <w:sz w:val="24"/>
        </w:rPr>
        <w:t xml:space="preserve"> </w:t>
      </w:r>
      <w:r>
        <w:rPr>
          <w:sz w:val="24"/>
        </w:rPr>
        <w:t>online</w:t>
      </w:r>
      <w:r>
        <w:rPr>
          <w:spacing w:val="-7"/>
          <w:sz w:val="24"/>
        </w:rPr>
        <w:t xml:space="preserve"> </w:t>
      </w:r>
      <w:r>
        <w:rPr>
          <w:sz w:val="24"/>
        </w:rPr>
        <w:t xml:space="preserve">Field application and submit it by the deadline. Incomplete applications will </w:t>
      </w:r>
      <w:r>
        <w:rPr>
          <w:i/>
          <w:sz w:val="24"/>
        </w:rPr>
        <w:t xml:space="preserve">not </w:t>
      </w:r>
      <w:r>
        <w:rPr>
          <w:sz w:val="24"/>
        </w:rPr>
        <w:t xml:space="preserve">be </w:t>
      </w:r>
      <w:r>
        <w:rPr>
          <w:spacing w:val="-2"/>
          <w:sz w:val="24"/>
        </w:rPr>
        <w:t>processed.</w:t>
      </w:r>
    </w:p>
    <w:p w14:paraId="7F21E12B" w14:textId="77777777" w:rsidR="00C67E64" w:rsidRDefault="00C67E64">
      <w:pPr>
        <w:pStyle w:val="BodyText"/>
        <w:spacing w:before="7"/>
        <w:rPr>
          <w:sz w:val="27"/>
        </w:rPr>
      </w:pPr>
    </w:p>
    <w:p w14:paraId="7F21E12C" w14:textId="77777777" w:rsidR="00C67E64" w:rsidRDefault="008B4D8E">
      <w:pPr>
        <w:pStyle w:val="ListParagraph"/>
        <w:numPr>
          <w:ilvl w:val="0"/>
          <w:numId w:val="12"/>
        </w:numPr>
        <w:tabs>
          <w:tab w:val="left" w:pos="1200"/>
        </w:tabs>
        <w:spacing w:line="276" w:lineRule="auto"/>
        <w:ind w:right="1477"/>
        <w:rPr>
          <w:sz w:val="24"/>
        </w:rPr>
      </w:pPr>
      <w:r>
        <w:rPr>
          <w:sz w:val="24"/>
        </w:rPr>
        <w:t>The</w:t>
      </w:r>
      <w:r>
        <w:rPr>
          <w:spacing w:val="-3"/>
          <w:sz w:val="24"/>
        </w:rPr>
        <w:t xml:space="preserve"> </w:t>
      </w:r>
      <w:r>
        <w:rPr>
          <w:sz w:val="24"/>
        </w:rPr>
        <w:t>Social</w:t>
      </w:r>
      <w:r>
        <w:rPr>
          <w:spacing w:val="-17"/>
          <w:sz w:val="24"/>
        </w:rPr>
        <w:t xml:space="preserve"> </w:t>
      </w:r>
      <w:r>
        <w:rPr>
          <w:sz w:val="24"/>
        </w:rPr>
        <w:t>Work</w:t>
      </w:r>
      <w:r>
        <w:rPr>
          <w:spacing w:val="-9"/>
          <w:sz w:val="24"/>
        </w:rPr>
        <w:t xml:space="preserve"> </w:t>
      </w:r>
      <w:r>
        <w:rPr>
          <w:sz w:val="24"/>
        </w:rPr>
        <w:t>Field</w:t>
      </w:r>
      <w:r>
        <w:rPr>
          <w:spacing w:val="-8"/>
          <w:sz w:val="24"/>
        </w:rPr>
        <w:t xml:space="preserve"> </w:t>
      </w:r>
      <w:r>
        <w:rPr>
          <w:sz w:val="24"/>
        </w:rPr>
        <w:t>Office</w:t>
      </w:r>
      <w:r>
        <w:rPr>
          <w:spacing w:val="-2"/>
          <w:sz w:val="24"/>
        </w:rPr>
        <w:t xml:space="preserve"> </w:t>
      </w:r>
      <w:r>
        <w:rPr>
          <w:sz w:val="24"/>
        </w:rPr>
        <w:t>will</w:t>
      </w:r>
      <w:r>
        <w:rPr>
          <w:spacing w:val="-5"/>
          <w:sz w:val="24"/>
        </w:rPr>
        <w:t xml:space="preserve"> </w:t>
      </w:r>
      <w:r>
        <w:rPr>
          <w:sz w:val="24"/>
        </w:rPr>
        <w:t>email</w:t>
      </w:r>
      <w:r>
        <w:rPr>
          <w:spacing w:val="-5"/>
          <w:sz w:val="24"/>
        </w:rPr>
        <w:t xml:space="preserve"> </w:t>
      </w:r>
      <w:r>
        <w:rPr>
          <w:sz w:val="24"/>
        </w:rPr>
        <w:t>the</w:t>
      </w:r>
      <w:r>
        <w:rPr>
          <w:spacing w:val="-3"/>
          <w:sz w:val="24"/>
        </w:rPr>
        <w:t xml:space="preserve"> </w:t>
      </w:r>
      <w:r>
        <w:rPr>
          <w:sz w:val="24"/>
        </w:rPr>
        <w:t>student</w:t>
      </w:r>
      <w:r>
        <w:rPr>
          <w:spacing w:val="-6"/>
          <w:sz w:val="24"/>
        </w:rPr>
        <w:t xml:space="preserve"> </w:t>
      </w:r>
      <w:r>
        <w:rPr>
          <w:sz w:val="24"/>
        </w:rPr>
        <w:t>with</w:t>
      </w:r>
      <w:r>
        <w:rPr>
          <w:spacing w:val="-3"/>
          <w:sz w:val="24"/>
        </w:rPr>
        <w:t xml:space="preserve"> </w:t>
      </w:r>
      <w:r>
        <w:rPr>
          <w:sz w:val="24"/>
        </w:rPr>
        <w:t>the</w:t>
      </w:r>
      <w:r>
        <w:rPr>
          <w:spacing w:val="-8"/>
          <w:sz w:val="24"/>
        </w:rPr>
        <w:t xml:space="preserve"> </w:t>
      </w:r>
      <w:r>
        <w:rPr>
          <w:sz w:val="24"/>
        </w:rPr>
        <w:t>name</w:t>
      </w:r>
      <w:r>
        <w:rPr>
          <w:spacing w:val="-6"/>
          <w:sz w:val="24"/>
        </w:rPr>
        <w:t xml:space="preserve"> </w:t>
      </w:r>
      <w:r>
        <w:rPr>
          <w:sz w:val="24"/>
        </w:rPr>
        <w:t>of</w:t>
      </w:r>
      <w:r>
        <w:rPr>
          <w:spacing w:val="-2"/>
          <w:sz w:val="24"/>
        </w:rPr>
        <w:t xml:space="preserve"> </w:t>
      </w:r>
      <w:r>
        <w:rPr>
          <w:sz w:val="24"/>
        </w:rPr>
        <w:t>their</w:t>
      </w:r>
      <w:r>
        <w:rPr>
          <w:spacing w:val="-7"/>
          <w:sz w:val="24"/>
        </w:rPr>
        <w:t xml:space="preserve"> </w:t>
      </w:r>
      <w:r>
        <w:rPr>
          <w:sz w:val="24"/>
        </w:rPr>
        <w:t xml:space="preserve">Field Liaison and information about </w:t>
      </w:r>
      <w:proofErr w:type="gramStart"/>
      <w:r>
        <w:rPr>
          <w:sz w:val="24"/>
        </w:rPr>
        <w:t>next</w:t>
      </w:r>
      <w:proofErr w:type="gramEnd"/>
      <w:r>
        <w:rPr>
          <w:sz w:val="24"/>
        </w:rPr>
        <w:t xml:space="preserve"> steps. The student should email their assigned Field Liaison to schedule an appointment. Failure to contact their Liaison in a timely manner may result in limited options for the practicum.</w:t>
      </w:r>
    </w:p>
    <w:p w14:paraId="7F21E12D" w14:textId="77777777" w:rsidR="00C67E64" w:rsidRDefault="00C67E64">
      <w:pPr>
        <w:pStyle w:val="BodyText"/>
        <w:spacing w:before="9"/>
        <w:rPr>
          <w:sz w:val="27"/>
        </w:rPr>
      </w:pPr>
    </w:p>
    <w:p w14:paraId="7F21E132" w14:textId="42F28236" w:rsidR="00C67E64" w:rsidRPr="00DE1E0A" w:rsidRDefault="008B4D8E">
      <w:pPr>
        <w:pStyle w:val="ListParagraph"/>
        <w:numPr>
          <w:ilvl w:val="0"/>
          <w:numId w:val="12"/>
        </w:numPr>
        <w:tabs>
          <w:tab w:val="left" w:pos="1200"/>
        </w:tabs>
        <w:spacing w:before="92" w:line="276" w:lineRule="auto"/>
        <w:ind w:right="1165"/>
        <w:jc w:val="both"/>
        <w:rPr>
          <w:sz w:val="24"/>
          <w:szCs w:val="24"/>
        </w:rPr>
      </w:pPr>
      <w:r>
        <w:rPr>
          <w:sz w:val="24"/>
        </w:rPr>
        <w:t>Prior</w:t>
      </w:r>
      <w:r w:rsidRPr="00DE1E0A">
        <w:rPr>
          <w:spacing w:val="-5"/>
          <w:sz w:val="24"/>
        </w:rPr>
        <w:t xml:space="preserve"> </w:t>
      </w:r>
      <w:r>
        <w:rPr>
          <w:sz w:val="24"/>
        </w:rPr>
        <w:t>to</w:t>
      </w:r>
      <w:r w:rsidRPr="00DE1E0A">
        <w:rPr>
          <w:spacing w:val="-5"/>
          <w:sz w:val="24"/>
        </w:rPr>
        <w:t xml:space="preserve"> </w:t>
      </w:r>
      <w:r>
        <w:rPr>
          <w:sz w:val="24"/>
        </w:rPr>
        <w:t>meeting</w:t>
      </w:r>
      <w:r w:rsidRPr="00DE1E0A">
        <w:rPr>
          <w:spacing w:val="-8"/>
          <w:sz w:val="24"/>
        </w:rPr>
        <w:t xml:space="preserve"> </w:t>
      </w:r>
      <w:r>
        <w:rPr>
          <w:sz w:val="24"/>
        </w:rPr>
        <w:t>with</w:t>
      </w:r>
      <w:r w:rsidRPr="00DE1E0A">
        <w:rPr>
          <w:spacing w:val="-3"/>
          <w:sz w:val="24"/>
        </w:rPr>
        <w:t xml:space="preserve"> </w:t>
      </w:r>
      <w:r>
        <w:rPr>
          <w:sz w:val="24"/>
        </w:rPr>
        <w:t>the</w:t>
      </w:r>
      <w:r w:rsidRPr="00DE1E0A">
        <w:rPr>
          <w:spacing w:val="-3"/>
          <w:sz w:val="24"/>
        </w:rPr>
        <w:t xml:space="preserve"> </w:t>
      </w:r>
      <w:r>
        <w:rPr>
          <w:sz w:val="24"/>
        </w:rPr>
        <w:t>designated</w:t>
      </w:r>
      <w:r w:rsidRPr="00DE1E0A">
        <w:rPr>
          <w:spacing w:val="-8"/>
          <w:sz w:val="24"/>
        </w:rPr>
        <w:t xml:space="preserve"> </w:t>
      </w:r>
      <w:r>
        <w:rPr>
          <w:sz w:val="24"/>
        </w:rPr>
        <w:t>Liaison,</w:t>
      </w:r>
      <w:r w:rsidRPr="00DE1E0A">
        <w:rPr>
          <w:spacing w:val="-3"/>
          <w:sz w:val="24"/>
        </w:rPr>
        <w:t xml:space="preserve"> </w:t>
      </w:r>
      <w:r>
        <w:rPr>
          <w:sz w:val="24"/>
        </w:rPr>
        <w:t>students</w:t>
      </w:r>
      <w:r w:rsidRPr="00DE1E0A">
        <w:rPr>
          <w:spacing w:val="-6"/>
          <w:sz w:val="24"/>
        </w:rPr>
        <w:t xml:space="preserve"> </w:t>
      </w:r>
      <w:r>
        <w:rPr>
          <w:sz w:val="24"/>
        </w:rPr>
        <w:t>are</w:t>
      </w:r>
      <w:r w:rsidRPr="00DE1E0A">
        <w:rPr>
          <w:spacing w:val="-5"/>
          <w:sz w:val="24"/>
        </w:rPr>
        <w:t xml:space="preserve"> </w:t>
      </w:r>
      <w:r>
        <w:rPr>
          <w:sz w:val="24"/>
        </w:rPr>
        <w:t>encouraged</w:t>
      </w:r>
      <w:r w:rsidRPr="00DE1E0A">
        <w:rPr>
          <w:spacing w:val="-3"/>
          <w:sz w:val="24"/>
        </w:rPr>
        <w:t xml:space="preserve"> </w:t>
      </w:r>
      <w:r>
        <w:rPr>
          <w:sz w:val="24"/>
        </w:rPr>
        <w:t>to</w:t>
      </w:r>
      <w:r w:rsidRPr="00DE1E0A">
        <w:rPr>
          <w:spacing w:val="-3"/>
          <w:sz w:val="24"/>
        </w:rPr>
        <w:t xml:space="preserve"> </w:t>
      </w:r>
      <w:r>
        <w:rPr>
          <w:sz w:val="24"/>
        </w:rPr>
        <w:t xml:space="preserve">review general information regarding placement </w:t>
      </w:r>
      <w:r w:rsidR="00B43A05">
        <w:rPr>
          <w:sz w:val="24"/>
        </w:rPr>
        <w:t>types</w:t>
      </w:r>
      <w:r>
        <w:rPr>
          <w:sz w:val="24"/>
        </w:rPr>
        <w:t xml:space="preserve"> available on </w:t>
      </w:r>
      <w:r w:rsidR="00B43A05">
        <w:rPr>
          <w:sz w:val="24"/>
        </w:rPr>
        <w:t>SONIA</w:t>
      </w:r>
      <w:r>
        <w:rPr>
          <w:sz w:val="24"/>
        </w:rPr>
        <w:t>. Students cannot be placed in an agency which poses a potential conflict</w:t>
      </w:r>
      <w:r w:rsidRPr="00DE1E0A">
        <w:rPr>
          <w:spacing w:val="-7"/>
          <w:sz w:val="24"/>
        </w:rPr>
        <w:t xml:space="preserve"> </w:t>
      </w:r>
      <w:r>
        <w:rPr>
          <w:sz w:val="24"/>
        </w:rPr>
        <w:t>of</w:t>
      </w:r>
      <w:r w:rsidRPr="00DE1E0A">
        <w:rPr>
          <w:spacing w:val="-5"/>
          <w:sz w:val="24"/>
        </w:rPr>
        <w:t xml:space="preserve"> </w:t>
      </w:r>
      <w:r>
        <w:rPr>
          <w:sz w:val="24"/>
        </w:rPr>
        <w:t>interest,</w:t>
      </w:r>
      <w:r w:rsidRPr="00DE1E0A">
        <w:rPr>
          <w:spacing w:val="-7"/>
          <w:sz w:val="24"/>
        </w:rPr>
        <w:t xml:space="preserve"> </w:t>
      </w:r>
      <w:r>
        <w:rPr>
          <w:sz w:val="24"/>
        </w:rPr>
        <w:t>which</w:t>
      </w:r>
      <w:r w:rsidRPr="00DE1E0A">
        <w:rPr>
          <w:spacing w:val="-7"/>
          <w:sz w:val="24"/>
        </w:rPr>
        <w:t xml:space="preserve"> </w:t>
      </w:r>
      <w:r>
        <w:rPr>
          <w:sz w:val="24"/>
        </w:rPr>
        <w:t>could</w:t>
      </w:r>
      <w:r w:rsidRPr="00DE1E0A">
        <w:rPr>
          <w:spacing w:val="-7"/>
          <w:sz w:val="24"/>
        </w:rPr>
        <w:t xml:space="preserve"> </w:t>
      </w:r>
      <w:r>
        <w:rPr>
          <w:sz w:val="24"/>
        </w:rPr>
        <w:t>include</w:t>
      </w:r>
      <w:r w:rsidRPr="00DE1E0A">
        <w:rPr>
          <w:spacing w:val="-7"/>
          <w:sz w:val="24"/>
        </w:rPr>
        <w:t xml:space="preserve"> </w:t>
      </w:r>
      <w:r>
        <w:rPr>
          <w:sz w:val="24"/>
        </w:rPr>
        <w:t>an</w:t>
      </w:r>
      <w:r w:rsidRPr="00DE1E0A">
        <w:rPr>
          <w:spacing w:val="-7"/>
          <w:sz w:val="24"/>
        </w:rPr>
        <w:t xml:space="preserve"> </w:t>
      </w:r>
      <w:r>
        <w:rPr>
          <w:sz w:val="24"/>
        </w:rPr>
        <w:t>agency</w:t>
      </w:r>
      <w:r w:rsidRPr="00DE1E0A">
        <w:rPr>
          <w:spacing w:val="-13"/>
          <w:sz w:val="24"/>
        </w:rPr>
        <w:t xml:space="preserve"> </w:t>
      </w:r>
      <w:r>
        <w:rPr>
          <w:sz w:val="24"/>
        </w:rPr>
        <w:t>employing</w:t>
      </w:r>
      <w:r w:rsidRPr="00DE1E0A">
        <w:rPr>
          <w:spacing w:val="-9"/>
          <w:sz w:val="24"/>
        </w:rPr>
        <w:t xml:space="preserve"> </w:t>
      </w:r>
      <w:r>
        <w:rPr>
          <w:sz w:val="24"/>
        </w:rPr>
        <w:t>friends</w:t>
      </w:r>
      <w:r w:rsidRPr="00DE1E0A">
        <w:rPr>
          <w:spacing w:val="-13"/>
          <w:sz w:val="24"/>
        </w:rPr>
        <w:t xml:space="preserve"> </w:t>
      </w:r>
      <w:r>
        <w:rPr>
          <w:sz w:val="24"/>
        </w:rPr>
        <w:t>or</w:t>
      </w:r>
      <w:r w:rsidRPr="00DE1E0A">
        <w:rPr>
          <w:spacing w:val="-8"/>
          <w:sz w:val="24"/>
        </w:rPr>
        <w:t xml:space="preserve"> </w:t>
      </w:r>
      <w:r>
        <w:rPr>
          <w:sz w:val="24"/>
        </w:rPr>
        <w:t xml:space="preserve">relatives, an agency where the student has received services, or an agency where the student has had previous </w:t>
      </w:r>
      <w:r w:rsidRPr="00DE1E0A">
        <w:rPr>
          <w:sz w:val="24"/>
          <w:szCs w:val="24"/>
        </w:rPr>
        <w:t>volunteer or employment experience. Students are</w:t>
      </w:r>
      <w:r w:rsidR="00DE1E0A" w:rsidRPr="00DE1E0A">
        <w:rPr>
          <w:sz w:val="24"/>
          <w:szCs w:val="24"/>
        </w:rPr>
        <w:t xml:space="preserve"> e</w:t>
      </w:r>
      <w:r w:rsidRPr="00DE1E0A">
        <w:rPr>
          <w:sz w:val="24"/>
          <w:szCs w:val="24"/>
        </w:rPr>
        <w:t>ncouraged</w:t>
      </w:r>
      <w:r w:rsidRPr="00DE1E0A">
        <w:rPr>
          <w:spacing w:val="-2"/>
          <w:sz w:val="24"/>
          <w:szCs w:val="24"/>
        </w:rPr>
        <w:t xml:space="preserve"> </w:t>
      </w:r>
      <w:r w:rsidRPr="00DE1E0A">
        <w:rPr>
          <w:sz w:val="24"/>
          <w:szCs w:val="24"/>
        </w:rPr>
        <w:t>to</w:t>
      </w:r>
      <w:r w:rsidRPr="00DE1E0A">
        <w:rPr>
          <w:spacing w:val="-2"/>
          <w:sz w:val="24"/>
          <w:szCs w:val="24"/>
        </w:rPr>
        <w:t xml:space="preserve"> </w:t>
      </w:r>
      <w:r w:rsidRPr="00DE1E0A">
        <w:rPr>
          <w:sz w:val="24"/>
          <w:szCs w:val="24"/>
        </w:rPr>
        <w:t>share</w:t>
      </w:r>
      <w:r w:rsidRPr="00DE1E0A">
        <w:rPr>
          <w:spacing w:val="-2"/>
          <w:sz w:val="24"/>
          <w:szCs w:val="24"/>
        </w:rPr>
        <w:t xml:space="preserve"> </w:t>
      </w:r>
      <w:r w:rsidRPr="00DE1E0A">
        <w:rPr>
          <w:sz w:val="24"/>
          <w:szCs w:val="24"/>
        </w:rPr>
        <w:t>with</w:t>
      </w:r>
      <w:r w:rsidRPr="00DE1E0A">
        <w:rPr>
          <w:spacing w:val="-2"/>
          <w:sz w:val="24"/>
          <w:szCs w:val="24"/>
        </w:rPr>
        <w:t xml:space="preserve"> </w:t>
      </w:r>
      <w:r w:rsidRPr="00DE1E0A">
        <w:rPr>
          <w:sz w:val="24"/>
          <w:szCs w:val="24"/>
        </w:rPr>
        <w:t>the</w:t>
      </w:r>
      <w:r w:rsidRPr="00DE1E0A">
        <w:rPr>
          <w:spacing w:val="-2"/>
          <w:sz w:val="24"/>
          <w:szCs w:val="24"/>
        </w:rPr>
        <w:t xml:space="preserve"> </w:t>
      </w:r>
      <w:r w:rsidRPr="00DE1E0A">
        <w:rPr>
          <w:sz w:val="24"/>
          <w:szCs w:val="24"/>
        </w:rPr>
        <w:t>Field</w:t>
      </w:r>
      <w:r w:rsidRPr="00DE1E0A">
        <w:rPr>
          <w:spacing w:val="-4"/>
          <w:sz w:val="24"/>
          <w:szCs w:val="24"/>
        </w:rPr>
        <w:t xml:space="preserve"> </w:t>
      </w:r>
      <w:r w:rsidRPr="00DE1E0A">
        <w:rPr>
          <w:sz w:val="24"/>
          <w:szCs w:val="24"/>
        </w:rPr>
        <w:t>Liaison</w:t>
      </w:r>
      <w:r w:rsidRPr="00DE1E0A">
        <w:rPr>
          <w:spacing w:val="-4"/>
          <w:sz w:val="24"/>
          <w:szCs w:val="24"/>
        </w:rPr>
        <w:t xml:space="preserve"> </w:t>
      </w:r>
      <w:r w:rsidRPr="00DE1E0A">
        <w:rPr>
          <w:sz w:val="24"/>
          <w:szCs w:val="24"/>
        </w:rPr>
        <w:t>ideas</w:t>
      </w:r>
      <w:r w:rsidRPr="00DE1E0A">
        <w:rPr>
          <w:spacing w:val="-3"/>
          <w:sz w:val="24"/>
          <w:szCs w:val="24"/>
        </w:rPr>
        <w:t xml:space="preserve"> </w:t>
      </w:r>
      <w:r w:rsidRPr="00DE1E0A">
        <w:rPr>
          <w:sz w:val="24"/>
          <w:szCs w:val="24"/>
        </w:rPr>
        <w:t>about</w:t>
      </w:r>
      <w:r w:rsidRPr="00DE1E0A">
        <w:rPr>
          <w:spacing w:val="-5"/>
          <w:sz w:val="24"/>
          <w:szCs w:val="24"/>
        </w:rPr>
        <w:t xml:space="preserve"> </w:t>
      </w:r>
      <w:r w:rsidRPr="00DE1E0A">
        <w:rPr>
          <w:sz w:val="24"/>
          <w:szCs w:val="24"/>
        </w:rPr>
        <w:t>Field</w:t>
      </w:r>
      <w:r w:rsidRPr="00DE1E0A">
        <w:rPr>
          <w:spacing w:val="-2"/>
          <w:sz w:val="24"/>
          <w:szCs w:val="24"/>
        </w:rPr>
        <w:t xml:space="preserve"> </w:t>
      </w:r>
      <w:r w:rsidRPr="00DE1E0A">
        <w:rPr>
          <w:sz w:val="24"/>
          <w:szCs w:val="24"/>
        </w:rPr>
        <w:t>placement</w:t>
      </w:r>
      <w:r w:rsidRPr="00DE1E0A">
        <w:rPr>
          <w:spacing w:val="-2"/>
          <w:sz w:val="24"/>
          <w:szCs w:val="24"/>
        </w:rPr>
        <w:t xml:space="preserve"> </w:t>
      </w:r>
      <w:r w:rsidRPr="00DE1E0A">
        <w:rPr>
          <w:sz w:val="24"/>
          <w:szCs w:val="24"/>
        </w:rPr>
        <w:t>sites</w:t>
      </w:r>
      <w:r w:rsidRPr="00DE1E0A">
        <w:rPr>
          <w:spacing w:val="-3"/>
          <w:sz w:val="24"/>
          <w:szCs w:val="24"/>
        </w:rPr>
        <w:t xml:space="preserve"> </w:t>
      </w:r>
      <w:r w:rsidRPr="00DE1E0A">
        <w:rPr>
          <w:sz w:val="24"/>
          <w:szCs w:val="24"/>
        </w:rPr>
        <w:t>not currently</w:t>
      </w:r>
      <w:r w:rsidRPr="00DE1E0A">
        <w:rPr>
          <w:spacing w:val="-7"/>
          <w:sz w:val="24"/>
          <w:szCs w:val="24"/>
        </w:rPr>
        <w:t xml:space="preserve"> </w:t>
      </w:r>
      <w:r w:rsidRPr="00DE1E0A">
        <w:rPr>
          <w:sz w:val="24"/>
          <w:szCs w:val="24"/>
        </w:rPr>
        <w:t>used</w:t>
      </w:r>
      <w:r w:rsidRPr="00DE1E0A">
        <w:rPr>
          <w:spacing w:val="-2"/>
          <w:sz w:val="24"/>
          <w:szCs w:val="24"/>
        </w:rPr>
        <w:t xml:space="preserve"> </w:t>
      </w:r>
      <w:r w:rsidRPr="00DE1E0A">
        <w:rPr>
          <w:sz w:val="24"/>
          <w:szCs w:val="24"/>
        </w:rPr>
        <w:t>by</w:t>
      </w:r>
      <w:r w:rsidRPr="00DE1E0A">
        <w:rPr>
          <w:spacing w:val="-7"/>
          <w:sz w:val="24"/>
          <w:szCs w:val="24"/>
        </w:rPr>
        <w:t xml:space="preserve"> </w:t>
      </w:r>
      <w:r w:rsidRPr="00DE1E0A">
        <w:rPr>
          <w:sz w:val="24"/>
          <w:szCs w:val="24"/>
        </w:rPr>
        <w:t>the</w:t>
      </w:r>
      <w:r w:rsidRPr="00DE1E0A">
        <w:rPr>
          <w:spacing w:val="-2"/>
          <w:sz w:val="24"/>
          <w:szCs w:val="24"/>
        </w:rPr>
        <w:t xml:space="preserve"> </w:t>
      </w:r>
      <w:r w:rsidRPr="00DE1E0A">
        <w:rPr>
          <w:sz w:val="24"/>
          <w:szCs w:val="24"/>
        </w:rPr>
        <w:t>school.</w:t>
      </w:r>
      <w:r w:rsidRPr="00DE1E0A">
        <w:rPr>
          <w:spacing w:val="-6"/>
          <w:sz w:val="24"/>
          <w:szCs w:val="24"/>
        </w:rPr>
        <w:t xml:space="preserve"> </w:t>
      </w:r>
      <w:r w:rsidRPr="00DE1E0A">
        <w:rPr>
          <w:sz w:val="24"/>
          <w:szCs w:val="24"/>
        </w:rPr>
        <w:t>The</w:t>
      </w:r>
      <w:r w:rsidRPr="00DE1E0A">
        <w:rPr>
          <w:spacing w:val="-2"/>
          <w:sz w:val="24"/>
          <w:szCs w:val="24"/>
        </w:rPr>
        <w:t xml:space="preserve"> </w:t>
      </w:r>
      <w:r w:rsidRPr="00DE1E0A">
        <w:rPr>
          <w:sz w:val="24"/>
          <w:szCs w:val="24"/>
        </w:rPr>
        <w:t>Field</w:t>
      </w:r>
      <w:r w:rsidRPr="00DE1E0A">
        <w:rPr>
          <w:spacing w:val="-4"/>
          <w:sz w:val="24"/>
          <w:szCs w:val="24"/>
        </w:rPr>
        <w:t xml:space="preserve"> </w:t>
      </w:r>
      <w:r w:rsidRPr="00DE1E0A">
        <w:rPr>
          <w:sz w:val="24"/>
          <w:szCs w:val="24"/>
        </w:rPr>
        <w:t>Liaison will</w:t>
      </w:r>
      <w:r w:rsidRPr="00DE1E0A">
        <w:rPr>
          <w:spacing w:val="-3"/>
          <w:sz w:val="24"/>
          <w:szCs w:val="24"/>
        </w:rPr>
        <w:t xml:space="preserve"> </w:t>
      </w:r>
      <w:r w:rsidRPr="00DE1E0A">
        <w:rPr>
          <w:sz w:val="24"/>
          <w:szCs w:val="24"/>
        </w:rPr>
        <w:t>contact</w:t>
      </w:r>
      <w:r w:rsidRPr="00DE1E0A">
        <w:rPr>
          <w:spacing w:val="-2"/>
          <w:sz w:val="24"/>
          <w:szCs w:val="24"/>
        </w:rPr>
        <w:t xml:space="preserve"> </w:t>
      </w:r>
      <w:r w:rsidRPr="00DE1E0A">
        <w:rPr>
          <w:sz w:val="24"/>
          <w:szCs w:val="24"/>
        </w:rPr>
        <w:t>the</w:t>
      </w:r>
      <w:r w:rsidRPr="00DE1E0A">
        <w:rPr>
          <w:spacing w:val="-2"/>
          <w:sz w:val="24"/>
          <w:szCs w:val="24"/>
        </w:rPr>
        <w:t xml:space="preserve"> </w:t>
      </w:r>
      <w:r w:rsidRPr="00DE1E0A">
        <w:rPr>
          <w:sz w:val="24"/>
          <w:szCs w:val="24"/>
        </w:rPr>
        <w:t>agency</w:t>
      </w:r>
      <w:r w:rsidRPr="00DE1E0A">
        <w:rPr>
          <w:spacing w:val="-7"/>
          <w:sz w:val="24"/>
          <w:szCs w:val="24"/>
        </w:rPr>
        <w:t xml:space="preserve"> </w:t>
      </w:r>
      <w:r w:rsidRPr="00DE1E0A">
        <w:rPr>
          <w:sz w:val="24"/>
          <w:szCs w:val="24"/>
        </w:rPr>
        <w:t>to explore the possibility of developing a new Field placement site.</w:t>
      </w:r>
    </w:p>
    <w:p w14:paraId="7F21E134" w14:textId="77777777" w:rsidR="00C67E64" w:rsidRDefault="00C67E64">
      <w:pPr>
        <w:pStyle w:val="BodyText"/>
        <w:spacing w:before="4"/>
        <w:rPr>
          <w:sz w:val="29"/>
        </w:rPr>
      </w:pPr>
    </w:p>
    <w:p w14:paraId="7F21E135" w14:textId="77777777" w:rsidR="00C67E64" w:rsidRDefault="008B4D8E">
      <w:pPr>
        <w:pStyle w:val="ListParagraph"/>
        <w:numPr>
          <w:ilvl w:val="0"/>
          <w:numId w:val="12"/>
        </w:numPr>
        <w:tabs>
          <w:tab w:val="left" w:pos="1200"/>
        </w:tabs>
        <w:spacing w:before="1" w:line="276" w:lineRule="auto"/>
        <w:ind w:right="1515"/>
        <w:rPr>
          <w:sz w:val="24"/>
        </w:rPr>
      </w:pPr>
      <w:r>
        <w:rPr>
          <w:sz w:val="24"/>
        </w:rPr>
        <w:t>Students will meet with their designated Field Liaison to determine which agencies</w:t>
      </w:r>
      <w:r>
        <w:rPr>
          <w:spacing w:val="-8"/>
          <w:sz w:val="24"/>
        </w:rPr>
        <w:t xml:space="preserve"> </w:t>
      </w:r>
      <w:r>
        <w:rPr>
          <w:sz w:val="24"/>
        </w:rPr>
        <w:t>are</w:t>
      </w:r>
      <w:r>
        <w:rPr>
          <w:spacing w:val="-9"/>
          <w:sz w:val="24"/>
        </w:rPr>
        <w:t xml:space="preserve"> </w:t>
      </w:r>
      <w:r>
        <w:rPr>
          <w:sz w:val="24"/>
        </w:rPr>
        <w:t>to</w:t>
      </w:r>
      <w:r>
        <w:rPr>
          <w:spacing w:val="-9"/>
          <w:sz w:val="24"/>
        </w:rPr>
        <w:t xml:space="preserve"> </w:t>
      </w:r>
      <w:r>
        <w:rPr>
          <w:sz w:val="24"/>
        </w:rPr>
        <w:t>be</w:t>
      </w:r>
      <w:r>
        <w:rPr>
          <w:spacing w:val="-4"/>
          <w:sz w:val="24"/>
        </w:rPr>
        <w:t xml:space="preserve"> </w:t>
      </w:r>
      <w:r>
        <w:rPr>
          <w:sz w:val="24"/>
        </w:rPr>
        <w:t>contacted</w:t>
      </w:r>
      <w:r>
        <w:rPr>
          <w:spacing w:val="-9"/>
          <w:sz w:val="24"/>
        </w:rPr>
        <w:t xml:space="preserve"> </w:t>
      </w:r>
      <w:r>
        <w:rPr>
          <w:sz w:val="24"/>
        </w:rPr>
        <w:t>for</w:t>
      </w:r>
      <w:r>
        <w:rPr>
          <w:spacing w:val="-11"/>
          <w:sz w:val="24"/>
        </w:rPr>
        <w:t xml:space="preserve"> </w:t>
      </w:r>
      <w:r>
        <w:rPr>
          <w:sz w:val="24"/>
        </w:rPr>
        <w:t>potential</w:t>
      </w:r>
      <w:r>
        <w:rPr>
          <w:spacing w:val="-11"/>
          <w:sz w:val="24"/>
        </w:rPr>
        <w:t xml:space="preserve"> </w:t>
      </w:r>
      <w:r>
        <w:rPr>
          <w:sz w:val="24"/>
        </w:rPr>
        <w:t>placement</w:t>
      </w:r>
      <w:r>
        <w:rPr>
          <w:spacing w:val="-7"/>
          <w:sz w:val="24"/>
        </w:rPr>
        <w:t xml:space="preserve"> </w:t>
      </w:r>
      <w:r>
        <w:rPr>
          <w:sz w:val="24"/>
        </w:rPr>
        <w:t>interviews.</w:t>
      </w:r>
      <w:r>
        <w:rPr>
          <w:spacing w:val="-5"/>
          <w:sz w:val="24"/>
        </w:rPr>
        <w:t xml:space="preserve"> </w:t>
      </w:r>
      <w:r>
        <w:rPr>
          <w:sz w:val="24"/>
        </w:rPr>
        <w:t>Agencies</w:t>
      </w:r>
      <w:r>
        <w:rPr>
          <w:spacing w:val="-10"/>
          <w:sz w:val="24"/>
        </w:rPr>
        <w:t xml:space="preserve"> </w:t>
      </w:r>
      <w:r>
        <w:rPr>
          <w:sz w:val="24"/>
        </w:rPr>
        <w:t>are selected</w:t>
      </w:r>
      <w:r>
        <w:rPr>
          <w:spacing w:val="-5"/>
          <w:sz w:val="24"/>
        </w:rPr>
        <w:t xml:space="preserve"> </w:t>
      </w:r>
      <w:r>
        <w:rPr>
          <w:sz w:val="24"/>
        </w:rPr>
        <w:t>based</w:t>
      </w:r>
      <w:r>
        <w:rPr>
          <w:spacing w:val="-7"/>
          <w:sz w:val="24"/>
        </w:rPr>
        <w:t xml:space="preserve"> </w:t>
      </w:r>
      <w:r>
        <w:rPr>
          <w:sz w:val="24"/>
        </w:rPr>
        <w:t>on</w:t>
      </w:r>
      <w:r>
        <w:rPr>
          <w:spacing w:val="-7"/>
          <w:sz w:val="24"/>
        </w:rPr>
        <w:t xml:space="preserve"> </w:t>
      </w:r>
      <w:proofErr w:type="gramStart"/>
      <w:r>
        <w:rPr>
          <w:sz w:val="24"/>
        </w:rPr>
        <w:t>a</w:t>
      </w:r>
      <w:r>
        <w:rPr>
          <w:spacing w:val="-5"/>
          <w:sz w:val="24"/>
        </w:rPr>
        <w:t xml:space="preserve"> </w:t>
      </w:r>
      <w:r>
        <w:rPr>
          <w:sz w:val="24"/>
        </w:rPr>
        <w:t>number</w:t>
      </w:r>
      <w:r>
        <w:rPr>
          <w:spacing w:val="-6"/>
          <w:sz w:val="24"/>
        </w:rPr>
        <w:t xml:space="preserve"> </w:t>
      </w:r>
      <w:r>
        <w:rPr>
          <w:sz w:val="24"/>
        </w:rPr>
        <w:t>of</w:t>
      </w:r>
      <w:proofErr w:type="gramEnd"/>
      <w:r>
        <w:rPr>
          <w:spacing w:val="-3"/>
          <w:sz w:val="24"/>
        </w:rPr>
        <w:t xml:space="preserve"> </w:t>
      </w:r>
      <w:r>
        <w:rPr>
          <w:sz w:val="24"/>
        </w:rPr>
        <w:t>variables,</w:t>
      </w:r>
      <w:r>
        <w:rPr>
          <w:spacing w:val="-5"/>
          <w:sz w:val="24"/>
        </w:rPr>
        <w:t xml:space="preserve"> </w:t>
      </w:r>
      <w:r>
        <w:rPr>
          <w:sz w:val="24"/>
        </w:rPr>
        <w:t>including</w:t>
      </w:r>
      <w:r>
        <w:rPr>
          <w:spacing w:val="-7"/>
          <w:sz w:val="24"/>
        </w:rPr>
        <w:t xml:space="preserve"> </w:t>
      </w:r>
      <w:r>
        <w:rPr>
          <w:sz w:val="24"/>
        </w:rPr>
        <w:t>student</w:t>
      </w:r>
      <w:r>
        <w:rPr>
          <w:spacing w:val="-7"/>
          <w:sz w:val="24"/>
        </w:rPr>
        <w:t xml:space="preserve"> </w:t>
      </w:r>
      <w:r>
        <w:rPr>
          <w:sz w:val="24"/>
        </w:rPr>
        <w:t>interests,</w:t>
      </w:r>
      <w:r>
        <w:rPr>
          <w:spacing w:val="-5"/>
          <w:sz w:val="24"/>
        </w:rPr>
        <w:t xml:space="preserve"> </w:t>
      </w:r>
      <w:r>
        <w:rPr>
          <w:sz w:val="24"/>
        </w:rPr>
        <w:t>learning needs,</w:t>
      </w:r>
      <w:r>
        <w:rPr>
          <w:spacing w:val="-1"/>
          <w:sz w:val="24"/>
        </w:rPr>
        <w:t xml:space="preserve"> </w:t>
      </w:r>
      <w:r>
        <w:rPr>
          <w:sz w:val="24"/>
        </w:rPr>
        <w:t>hours</w:t>
      </w:r>
      <w:r>
        <w:rPr>
          <w:spacing w:val="-2"/>
          <w:sz w:val="24"/>
        </w:rPr>
        <w:t xml:space="preserve"> </w:t>
      </w:r>
      <w:r>
        <w:rPr>
          <w:sz w:val="24"/>
        </w:rPr>
        <w:t>of</w:t>
      </w:r>
      <w:r>
        <w:rPr>
          <w:spacing w:val="-1"/>
          <w:sz w:val="24"/>
        </w:rPr>
        <w:t xml:space="preserve"> </w:t>
      </w:r>
      <w:r>
        <w:rPr>
          <w:sz w:val="24"/>
        </w:rPr>
        <w:t>availability,</w:t>
      </w:r>
      <w:r>
        <w:rPr>
          <w:spacing w:val="-1"/>
          <w:sz w:val="24"/>
        </w:rPr>
        <w:t xml:space="preserve"> </w:t>
      </w:r>
      <w:r>
        <w:rPr>
          <w:sz w:val="24"/>
        </w:rPr>
        <w:t>and</w:t>
      </w:r>
      <w:r>
        <w:rPr>
          <w:spacing w:val="-1"/>
          <w:sz w:val="24"/>
        </w:rPr>
        <w:t xml:space="preserve"> </w:t>
      </w:r>
      <w:r>
        <w:rPr>
          <w:sz w:val="24"/>
        </w:rPr>
        <w:t>geographic</w:t>
      </w:r>
      <w:r>
        <w:rPr>
          <w:spacing w:val="-2"/>
          <w:sz w:val="24"/>
        </w:rPr>
        <w:t xml:space="preserve"> </w:t>
      </w:r>
      <w:r>
        <w:rPr>
          <w:sz w:val="24"/>
        </w:rPr>
        <w:t>location.</w:t>
      </w:r>
      <w:r>
        <w:rPr>
          <w:spacing w:val="-2"/>
          <w:sz w:val="24"/>
        </w:rPr>
        <w:t xml:space="preserve"> </w:t>
      </w:r>
      <w:r>
        <w:rPr>
          <w:sz w:val="24"/>
        </w:rPr>
        <w:t>A</w:t>
      </w:r>
      <w:r>
        <w:rPr>
          <w:spacing w:val="-1"/>
          <w:sz w:val="24"/>
        </w:rPr>
        <w:t xml:space="preserve"> </w:t>
      </w:r>
      <w:r>
        <w:rPr>
          <w:sz w:val="24"/>
        </w:rPr>
        <w:t>student</w:t>
      </w:r>
      <w:r>
        <w:rPr>
          <w:spacing w:val="-4"/>
          <w:sz w:val="24"/>
        </w:rPr>
        <w:t xml:space="preserve"> </w:t>
      </w:r>
      <w:r>
        <w:rPr>
          <w:sz w:val="24"/>
        </w:rPr>
        <w:t>will</w:t>
      </w:r>
      <w:r>
        <w:rPr>
          <w:spacing w:val="-2"/>
          <w:sz w:val="24"/>
        </w:rPr>
        <w:t xml:space="preserve"> </w:t>
      </w:r>
      <w:r>
        <w:rPr>
          <w:sz w:val="24"/>
        </w:rPr>
        <w:t>initially</w:t>
      </w:r>
      <w:r>
        <w:rPr>
          <w:spacing w:val="-4"/>
          <w:sz w:val="24"/>
        </w:rPr>
        <w:t xml:space="preserve"> </w:t>
      </w:r>
      <w:r>
        <w:rPr>
          <w:sz w:val="24"/>
        </w:rPr>
        <w:t>be referred</w:t>
      </w:r>
      <w:r>
        <w:rPr>
          <w:spacing w:val="-5"/>
          <w:sz w:val="24"/>
        </w:rPr>
        <w:t xml:space="preserve"> </w:t>
      </w:r>
      <w:r>
        <w:rPr>
          <w:sz w:val="24"/>
        </w:rPr>
        <w:t>to</w:t>
      </w:r>
      <w:r>
        <w:rPr>
          <w:spacing w:val="-4"/>
          <w:sz w:val="24"/>
        </w:rPr>
        <w:t xml:space="preserve"> </w:t>
      </w:r>
      <w:proofErr w:type="gramStart"/>
      <w:r>
        <w:rPr>
          <w:sz w:val="24"/>
        </w:rPr>
        <w:t>one</w:t>
      </w:r>
      <w:proofErr w:type="gramEnd"/>
      <w:r>
        <w:rPr>
          <w:spacing w:val="-7"/>
          <w:sz w:val="24"/>
        </w:rPr>
        <w:t xml:space="preserve"> </w:t>
      </w:r>
      <w:r>
        <w:rPr>
          <w:sz w:val="24"/>
        </w:rPr>
        <w:t>agency</w:t>
      </w:r>
      <w:r>
        <w:rPr>
          <w:spacing w:val="-10"/>
          <w:sz w:val="24"/>
        </w:rPr>
        <w:t xml:space="preserve"> </w:t>
      </w:r>
      <w:r>
        <w:rPr>
          <w:sz w:val="24"/>
        </w:rPr>
        <w:t>for</w:t>
      </w:r>
      <w:r>
        <w:rPr>
          <w:spacing w:val="-6"/>
          <w:sz w:val="24"/>
        </w:rPr>
        <w:t xml:space="preserve"> </w:t>
      </w:r>
      <w:r>
        <w:rPr>
          <w:sz w:val="24"/>
        </w:rPr>
        <w:t>an</w:t>
      </w:r>
      <w:r>
        <w:rPr>
          <w:spacing w:val="-4"/>
          <w:sz w:val="24"/>
        </w:rPr>
        <w:t xml:space="preserve"> </w:t>
      </w:r>
      <w:r>
        <w:rPr>
          <w:sz w:val="24"/>
        </w:rPr>
        <w:t>interview,</w:t>
      </w:r>
      <w:r>
        <w:rPr>
          <w:spacing w:val="-2"/>
          <w:sz w:val="24"/>
        </w:rPr>
        <w:t xml:space="preserve"> </w:t>
      </w:r>
      <w:r>
        <w:rPr>
          <w:sz w:val="24"/>
        </w:rPr>
        <w:t>with</w:t>
      </w:r>
      <w:r>
        <w:rPr>
          <w:spacing w:val="-2"/>
          <w:sz w:val="24"/>
        </w:rPr>
        <w:t xml:space="preserve"> </w:t>
      </w:r>
      <w:r>
        <w:rPr>
          <w:sz w:val="24"/>
        </w:rPr>
        <w:t>additional</w:t>
      </w:r>
      <w:r>
        <w:rPr>
          <w:spacing w:val="-6"/>
          <w:sz w:val="24"/>
        </w:rPr>
        <w:t xml:space="preserve"> </w:t>
      </w:r>
      <w:r>
        <w:rPr>
          <w:sz w:val="24"/>
        </w:rPr>
        <w:t>agency</w:t>
      </w:r>
      <w:r>
        <w:rPr>
          <w:spacing w:val="-10"/>
          <w:sz w:val="24"/>
        </w:rPr>
        <w:t xml:space="preserve"> </w:t>
      </w:r>
      <w:r>
        <w:rPr>
          <w:sz w:val="24"/>
        </w:rPr>
        <w:t>referrals</w:t>
      </w:r>
      <w:r>
        <w:rPr>
          <w:spacing w:val="-5"/>
          <w:sz w:val="24"/>
        </w:rPr>
        <w:t xml:space="preserve"> </w:t>
      </w:r>
      <w:r>
        <w:rPr>
          <w:sz w:val="24"/>
        </w:rPr>
        <w:t>made until an appropriate placement is located.</w:t>
      </w:r>
    </w:p>
    <w:p w14:paraId="7F21E137" w14:textId="77777777" w:rsidR="00C67E64" w:rsidRDefault="00C67E64">
      <w:pPr>
        <w:pStyle w:val="BodyText"/>
        <w:spacing w:before="2"/>
        <w:rPr>
          <w:sz w:val="29"/>
        </w:rPr>
      </w:pPr>
    </w:p>
    <w:p w14:paraId="7F21E138" w14:textId="012B812A" w:rsidR="00C67E64" w:rsidRDefault="008B4D8E">
      <w:pPr>
        <w:pStyle w:val="ListParagraph"/>
        <w:numPr>
          <w:ilvl w:val="0"/>
          <w:numId w:val="12"/>
        </w:numPr>
        <w:tabs>
          <w:tab w:val="left" w:pos="1200"/>
        </w:tabs>
        <w:spacing w:line="276" w:lineRule="auto"/>
        <w:ind w:right="1159"/>
        <w:rPr>
          <w:sz w:val="24"/>
        </w:rPr>
      </w:pPr>
      <w:r>
        <w:rPr>
          <w:sz w:val="24"/>
        </w:rPr>
        <w:t>If a student is registered with the Accessibility Resource Center (ARC) on campus and is requesting accommodations for their field placement, it is recommended</w:t>
      </w:r>
      <w:r>
        <w:rPr>
          <w:spacing w:val="-4"/>
          <w:sz w:val="24"/>
        </w:rPr>
        <w:t xml:space="preserve"> </w:t>
      </w:r>
      <w:r>
        <w:rPr>
          <w:sz w:val="24"/>
        </w:rPr>
        <w:t>that</w:t>
      </w:r>
      <w:r>
        <w:rPr>
          <w:spacing w:val="-10"/>
          <w:sz w:val="24"/>
        </w:rPr>
        <w:t xml:space="preserve"> </w:t>
      </w:r>
      <w:r>
        <w:rPr>
          <w:sz w:val="24"/>
        </w:rPr>
        <w:t>they</w:t>
      </w:r>
      <w:r>
        <w:rPr>
          <w:spacing w:val="-13"/>
          <w:sz w:val="24"/>
        </w:rPr>
        <w:t xml:space="preserve"> </w:t>
      </w:r>
      <w:r>
        <w:rPr>
          <w:sz w:val="24"/>
        </w:rPr>
        <w:t>share</w:t>
      </w:r>
      <w:r>
        <w:rPr>
          <w:spacing w:val="-4"/>
          <w:sz w:val="24"/>
        </w:rPr>
        <w:t xml:space="preserve"> </w:t>
      </w:r>
      <w:r>
        <w:rPr>
          <w:sz w:val="24"/>
        </w:rPr>
        <w:t>this</w:t>
      </w:r>
      <w:r>
        <w:rPr>
          <w:spacing w:val="-8"/>
          <w:sz w:val="24"/>
        </w:rPr>
        <w:t xml:space="preserve"> </w:t>
      </w:r>
      <w:r>
        <w:rPr>
          <w:sz w:val="24"/>
        </w:rPr>
        <w:t>information</w:t>
      </w:r>
      <w:r>
        <w:rPr>
          <w:spacing w:val="-4"/>
          <w:sz w:val="24"/>
        </w:rPr>
        <w:t xml:space="preserve"> </w:t>
      </w:r>
      <w:r>
        <w:rPr>
          <w:sz w:val="24"/>
        </w:rPr>
        <w:t>with</w:t>
      </w:r>
      <w:r>
        <w:rPr>
          <w:spacing w:val="-4"/>
          <w:sz w:val="24"/>
        </w:rPr>
        <w:t xml:space="preserve"> </w:t>
      </w:r>
      <w:r>
        <w:rPr>
          <w:sz w:val="24"/>
        </w:rPr>
        <w:t>the</w:t>
      </w:r>
      <w:r>
        <w:rPr>
          <w:spacing w:val="-7"/>
          <w:sz w:val="24"/>
        </w:rPr>
        <w:t xml:space="preserve"> </w:t>
      </w:r>
      <w:r>
        <w:rPr>
          <w:sz w:val="24"/>
        </w:rPr>
        <w:t>Field</w:t>
      </w:r>
      <w:r>
        <w:rPr>
          <w:spacing w:val="-9"/>
          <w:sz w:val="24"/>
        </w:rPr>
        <w:t xml:space="preserve"> </w:t>
      </w:r>
      <w:r>
        <w:rPr>
          <w:sz w:val="24"/>
        </w:rPr>
        <w:t>Liaison</w:t>
      </w:r>
      <w:r>
        <w:rPr>
          <w:spacing w:val="-9"/>
          <w:sz w:val="24"/>
        </w:rPr>
        <w:t xml:space="preserve"> </w:t>
      </w:r>
      <w:r>
        <w:rPr>
          <w:sz w:val="24"/>
        </w:rPr>
        <w:t>at</w:t>
      </w:r>
      <w:r>
        <w:rPr>
          <w:spacing w:val="-7"/>
          <w:sz w:val="24"/>
        </w:rPr>
        <w:t xml:space="preserve"> </w:t>
      </w:r>
      <w:r>
        <w:rPr>
          <w:sz w:val="24"/>
        </w:rPr>
        <w:t>their</w:t>
      </w:r>
      <w:r>
        <w:rPr>
          <w:spacing w:val="-8"/>
          <w:sz w:val="24"/>
        </w:rPr>
        <w:t xml:space="preserve"> </w:t>
      </w:r>
      <w:r>
        <w:rPr>
          <w:sz w:val="24"/>
        </w:rPr>
        <w:t>initial meeting to ensure the best possible agency mat</w:t>
      </w:r>
      <w:r w:rsidR="001A0424">
        <w:rPr>
          <w:sz w:val="24"/>
        </w:rPr>
        <w:t>c</w:t>
      </w:r>
      <w:r>
        <w:rPr>
          <w:sz w:val="24"/>
        </w:rPr>
        <w:t>h for their practicum placement.</w:t>
      </w:r>
    </w:p>
    <w:p w14:paraId="7F21E13A" w14:textId="77777777" w:rsidR="00C67E64" w:rsidRDefault="00C67E64">
      <w:pPr>
        <w:pStyle w:val="BodyText"/>
        <w:spacing w:before="5"/>
        <w:rPr>
          <w:sz w:val="22"/>
        </w:rPr>
      </w:pPr>
    </w:p>
    <w:p w14:paraId="7F21E13B" w14:textId="0283775F" w:rsidR="00C67E64" w:rsidRDefault="008B4D8E">
      <w:pPr>
        <w:pStyle w:val="ListParagraph"/>
        <w:numPr>
          <w:ilvl w:val="0"/>
          <w:numId w:val="12"/>
        </w:numPr>
        <w:tabs>
          <w:tab w:val="left" w:pos="1200"/>
        </w:tabs>
        <w:spacing w:line="276" w:lineRule="auto"/>
        <w:ind w:right="1176"/>
        <w:jc w:val="both"/>
        <w:rPr>
          <w:sz w:val="24"/>
        </w:rPr>
      </w:pPr>
      <w:r>
        <w:rPr>
          <w:sz w:val="24"/>
        </w:rPr>
        <w:t>The</w:t>
      </w:r>
      <w:r>
        <w:rPr>
          <w:spacing w:val="-2"/>
          <w:sz w:val="24"/>
        </w:rPr>
        <w:t xml:space="preserve"> </w:t>
      </w:r>
      <w:r>
        <w:rPr>
          <w:sz w:val="24"/>
        </w:rPr>
        <w:t>Field</w:t>
      </w:r>
      <w:r>
        <w:rPr>
          <w:spacing w:val="-4"/>
          <w:sz w:val="24"/>
        </w:rPr>
        <w:t xml:space="preserve"> </w:t>
      </w:r>
      <w:r>
        <w:rPr>
          <w:sz w:val="24"/>
        </w:rPr>
        <w:t>Liaison</w:t>
      </w:r>
      <w:r>
        <w:rPr>
          <w:spacing w:val="-4"/>
          <w:sz w:val="24"/>
        </w:rPr>
        <w:t xml:space="preserve"> </w:t>
      </w:r>
      <w:r>
        <w:rPr>
          <w:sz w:val="24"/>
        </w:rPr>
        <w:t>will</w:t>
      </w:r>
      <w:r>
        <w:rPr>
          <w:spacing w:val="-3"/>
          <w:sz w:val="24"/>
        </w:rPr>
        <w:t xml:space="preserve"> </w:t>
      </w:r>
      <w:r>
        <w:rPr>
          <w:sz w:val="24"/>
        </w:rPr>
        <w:t>contact</w:t>
      </w:r>
      <w:r>
        <w:rPr>
          <w:spacing w:val="-2"/>
          <w:sz w:val="24"/>
        </w:rPr>
        <w:t xml:space="preserve"> </w:t>
      </w:r>
      <w:r>
        <w:rPr>
          <w:sz w:val="24"/>
        </w:rPr>
        <w:t>the</w:t>
      </w:r>
      <w:r>
        <w:rPr>
          <w:spacing w:val="-2"/>
          <w:sz w:val="24"/>
        </w:rPr>
        <w:t xml:space="preserve"> </w:t>
      </w:r>
      <w:r>
        <w:rPr>
          <w:sz w:val="24"/>
        </w:rPr>
        <w:t>agency</w:t>
      </w:r>
      <w:r>
        <w:rPr>
          <w:spacing w:val="-8"/>
          <w:sz w:val="24"/>
        </w:rPr>
        <w:t xml:space="preserve"> </w:t>
      </w:r>
      <w:r>
        <w:rPr>
          <w:sz w:val="24"/>
        </w:rPr>
        <w:t>or</w:t>
      </w:r>
      <w:r>
        <w:rPr>
          <w:spacing w:val="-4"/>
          <w:sz w:val="24"/>
        </w:rPr>
        <w:t xml:space="preserve"> </w:t>
      </w:r>
      <w:r>
        <w:rPr>
          <w:sz w:val="24"/>
        </w:rPr>
        <w:t>agencies</w:t>
      </w:r>
      <w:r>
        <w:rPr>
          <w:spacing w:val="-3"/>
          <w:sz w:val="24"/>
        </w:rPr>
        <w:t xml:space="preserve"> </w:t>
      </w:r>
      <w:r>
        <w:rPr>
          <w:sz w:val="24"/>
        </w:rPr>
        <w:t>to initiate</w:t>
      </w:r>
      <w:r>
        <w:rPr>
          <w:spacing w:val="-2"/>
          <w:sz w:val="24"/>
        </w:rPr>
        <w:t xml:space="preserve"> </w:t>
      </w:r>
      <w:r>
        <w:rPr>
          <w:sz w:val="24"/>
        </w:rPr>
        <w:t>the</w:t>
      </w:r>
      <w:r>
        <w:rPr>
          <w:spacing w:val="-5"/>
          <w:sz w:val="24"/>
        </w:rPr>
        <w:t xml:space="preserve"> </w:t>
      </w:r>
      <w:r>
        <w:rPr>
          <w:sz w:val="24"/>
        </w:rPr>
        <w:t>referral</w:t>
      </w:r>
      <w:r>
        <w:rPr>
          <w:spacing w:val="-4"/>
          <w:sz w:val="24"/>
        </w:rPr>
        <w:t xml:space="preserve"> </w:t>
      </w:r>
      <w:r>
        <w:rPr>
          <w:sz w:val="24"/>
        </w:rPr>
        <w:t>of the student.</w:t>
      </w:r>
      <w:r>
        <w:rPr>
          <w:spacing w:val="-7"/>
          <w:sz w:val="24"/>
        </w:rPr>
        <w:t xml:space="preserve"> </w:t>
      </w:r>
      <w:r>
        <w:rPr>
          <w:sz w:val="24"/>
        </w:rPr>
        <w:t>The</w:t>
      </w:r>
      <w:r>
        <w:rPr>
          <w:spacing w:val="-3"/>
          <w:sz w:val="24"/>
        </w:rPr>
        <w:t xml:space="preserve"> </w:t>
      </w:r>
      <w:r>
        <w:rPr>
          <w:sz w:val="24"/>
        </w:rPr>
        <w:t>Field</w:t>
      </w:r>
      <w:r>
        <w:rPr>
          <w:spacing w:val="-5"/>
          <w:sz w:val="24"/>
        </w:rPr>
        <w:t xml:space="preserve"> </w:t>
      </w:r>
      <w:r>
        <w:rPr>
          <w:sz w:val="24"/>
        </w:rPr>
        <w:t>Liaison</w:t>
      </w:r>
      <w:r>
        <w:rPr>
          <w:spacing w:val="-3"/>
          <w:sz w:val="24"/>
        </w:rPr>
        <w:t xml:space="preserve"> </w:t>
      </w:r>
      <w:r>
        <w:rPr>
          <w:sz w:val="24"/>
        </w:rPr>
        <w:t>will</w:t>
      </w:r>
      <w:r>
        <w:rPr>
          <w:spacing w:val="-4"/>
          <w:sz w:val="24"/>
        </w:rPr>
        <w:t xml:space="preserve"> </w:t>
      </w:r>
      <w:r>
        <w:rPr>
          <w:sz w:val="24"/>
        </w:rPr>
        <w:t>send Part</w:t>
      </w:r>
      <w:r>
        <w:rPr>
          <w:spacing w:val="-6"/>
          <w:sz w:val="24"/>
        </w:rPr>
        <w:t xml:space="preserve"> </w:t>
      </w:r>
      <w:r>
        <w:rPr>
          <w:sz w:val="24"/>
        </w:rPr>
        <w:t>I</w:t>
      </w:r>
      <w:r w:rsidR="00C606DE">
        <w:rPr>
          <w:sz w:val="24"/>
        </w:rPr>
        <w:t>I (Agency)</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student’s Field</w:t>
      </w:r>
      <w:r>
        <w:rPr>
          <w:spacing w:val="-5"/>
          <w:sz w:val="24"/>
        </w:rPr>
        <w:t xml:space="preserve"> </w:t>
      </w:r>
      <w:r>
        <w:rPr>
          <w:sz w:val="24"/>
        </w:rPr>
        <w:t>application</w:t>
      </w:r>
      <w:r>
        <w:rPr>
          <w:spacing w:val="-5"/>
          <w:sz w:val="24"/>
        </w:rPr>
        <w:t xml:space="preserve"> </w:t>
      </w:r>
      <w:r>
        <w:rPr>
          <w:sz w:val="24"/>
        </w:rPr>
        <w:t>to</w:t>
      </w:r>
      <w:r>
        <w:rPr>
          <w:spacing w:val="-3"/>
          <w:sz w:val="24"/>
        </w:rPr>
        <w:t xml:space="preserve"> </w:t>
      </w:r>
      <w:r>
        <w:rPr>
          <w:sz w:val="24"/>
        </w:rPr>
        <w:t>the identified agency representative.</w:t>
      </w:r>
    </w:p>
    <w:p w14:paraId="7F21E13D" w14:textId="77777777" w:rsidR="00C67E64" w:rsidRDefault="00C67E64">
      <w:pPr>
        <w:pStyle w:val="BodyText"/>
        <w:spacing w:before="2"/>
        <w:rPr>
          <w:sz w:val="29"/>
        </w:rPr>
      </w:pPr>
    </w:p>
    <w:p w14:paraId="7F21E13E" w14:textId="77777777" w:rsidR="00C67E64" w:rsidRDefault="008B4D8E">
      <w:pPr>
        <w:pStyle w:val="ListParagraph"/>
        <w:numPr>
          <w:ilvl w:val="0"/>
          <w:numId w:val="12"/>
        </w:numPr>
        <w:tabs>
          <w:tab w:val="left" w:pos="1200"/>
        </w:tabs>
        <w:spacing w:line="276" w:lineRule="auto"/>
        <w:ind w:right="1112"/>
        <w:jc w:val="both"/>
        <w:rPr>
          <w:sz w:val="24"/>
        </w:rPr>
      </w:pPr>
      <w:r>
        <w:rPr>
          <w:sz w:val="24"/>
        </w:rPr>
        <w:t>The</w:t>
      </w:r>
      <w:r>
        <w:rPr>
          <w:spacing w:val="-1"/>
          <w:sz w:val="24"/>
        </w:rPr>
        <w:t xml:space="preserve"> </w:t>
      </w:r>
      <w:r>
        <w:rPr>
          <w:sz w:val="24"/>
        </w:rPr>
        <w:t>Field</w:t>
      </w:r>
      <w:r>
        <w:rPr>
          <w:spacing w:val="-3"/>
          <w:sz w:val="24"/>
        </w:rPr>
        <w:t xml:space="preserve"> </w:t>
      </w:r>
      <w:r>
        <w:rPr>
          <w:sz w:val="24"/>
        </w:rPr>
        <w:t>Instructor</w:t>
      </w:r>
      <w:r>
        <w:rPr>
          <w:spacing w:val="-2"/>
          <w:sz w:val="24"/>
        </w:rPr>
        <w:t xml:space="preserve"> </w:t>
      </w:r>
      <w:r>
        <w:rPr>
          <w:sz w:val="24"/>
        </w:rPr>
        <w:t>at</w:t>
      </w:r>
      <w:r>
        <w:rPr>
          <w:spacing w:val="-8"/>
          <w:sz w:val="24"/>
        </w:rPr>
        <w:t xml:space="preserve"> </w:t>
      </w:r>
      <w:r>
        <w:rPr>
          <w:sz w:val="24"/>
        </w:rPr>
        <w:t>the</w:t>
      </w:r>
      <w:r>
        <w:rPr>
          <w:spacing w:val="-6"/>
          <w:sz w:val="24"/>
        </w:rPr>
        <w:t xml:space="preserve"> </w:t>
      </w:r>
      <w:r>
        <w:rPr>
          <w:sz w:val="24"/>
        </w:rPr>
        <w:t>agency</w:t>
      </w:r>
      <w:r>
        <w:rPr>
          <w:spacing w:val="-9"/>
          <w:sz w:val="24"/>
        </w:rPr>
        <w:t xml:space="preserve"> </w:t>
      </w:r>
      <w:r>
        <w:rPr>
          <w:sz w:val="24"/>
        </w:rPr>
        <w:t>will</w:t>
      </w:r>
      <w:r>
        <w:rPr>
          <w:spacing w:val="-4"/>
          <w:sz w:val="24"/>
        </w:rPr>
        <w:t xml:space="preserve"> </w:t>
      </w:r>
      <w:r>
        <w:rPr>
          <w:sz w:val="24"/>
        </w:rPr>
        <w:t>review</w:t>
      </w:r>
      <w:r>
        <w:rPr>
          <w:spacing w:val="-4"/>
          <w:sz w:val="24"/>
        </w:rPr>
        <w:t xml:space="preserve"> </w:t>
      </w:r>
      <w:r>
        <w:rPr>
          <w:sz w:val="24"/>
        </w:rPr>
        <w:t>the</w:t>
      </w:r>
      <w:r>
        <w:rPr>
          <w:spacing w:val="-3"/>
          <w:sz w:val="24"/>
        </w:rPr>
        <w:t xml:space="preserve"> </w:t>
      </w:r>
      <w:r>
        <w:rPr>
          <w:sz w:val="24"/>
        </w:rPr>
        <w:t>student’s</w:t>
      </w:r>
      <w:r>
        <w:rPr>
          <w:spacing w:val="-4"/>
          <w:sz w:val="24"/>
        </w:rPr>
        <w:t xml:space="preserve"> </w:t>
      </w:r>
      <w:r>
        <w:rPr>
          <w:sz w:val="24"/>
        </w:rPr>
        <w:t>application and</w:t>
      </w:r>
      <w:r>
        <w:rPr>
          <w:spacing w:val="-3"/>
          <w:sz w:val="24"/>
        </w:rPr>
        <w:t xml:space="preserve"> </w:t>
      </w:r>
      <w:r>
        <w:rPr>
          <w:sz w:val="24"/>
        </w:rPr>
        <w:t>advise the Field Liaison if they are interested in interviewing the student.</w:t>
      </w:r>
    </w:p>
    <w:p w14:paraId="7F21E13F" w14:textId="77777777" w:rsidR="00C67E64" w:rsidRDefault="00C67E64">
      <w:pPr>
        <w:pStyle w:val="BodyText"/>
        <w:spacing w:before="7"/>
        <w:rPr>
          <w:sz w:val="27"/>
        </w:rPr>
      </w:pPr>
    </w:p>
    <w:p w14:paraId="7F21E140" w14:textId="77777777" w:rsidR="00C67E64" w:rsidRDefault="008B4D8E">
      <w:pPr>
        <w:pStyle w:val="ListParagraph"/>
        <w:numPr>
          <w:ilvl w:val="0"/>
          <w:numId w:val="12"/>
        </w:numPr>
        <w:tabs>
          <w:tab w:val="left" w:pos="1200"/>
        </w:tabs>
        <w:ind w:hanging="363"/>
        <w:rPr>
          <w:sz w:val="24"/>
        </w:rPr>
      </w:pPr>
      <w:r>
        <w:rPr>
          <w:sz w:val="24"/>
        </w:rPr>
        <w:t>The</w:t>
      </w:r>
      <w:r>
        <w:rPr>
          <w:spacing w:val="-8"/>
          <w:sz w:val="24"/>
        </w:rPr>
        <w:t xml:space="preserve"> </w:t>
      </w:r>
      <w:r>
        <w:rPr>
          <w:sz w:val="24"/>
        </w:rPr>
        <w:t>Agency</w:t>
      </w:r>
      <w:r>
        <w:rPr>
          <w:spacing w:val="-9"/>
          <w:sz w:val="24"/>
        </w:rPr>
        <w:t xml:space="preserve"> </w:t>
      </w:r>
      <w:r>
        <w:rPr>
          <w:sz w:val="24"/>
        </w:rPr>
        <w:t>Field</w:t>
      </w:r>
      <w:r>
        <w:rPr>
          <w:spacing w:val="-1"/>
          <w:sz w:val="24"/>
        </w:rPr>
        <w:t xml:space="preserve"> </w:t>
      </w:r>
      <w:r>
        <w:rPr>
          <w:sz w:val="24"/>
        </w:rPr>
        <w:t>Instructor</w:t>
      </w:r>
      <w:r>
        <w:rPr>
          <w:spacing w:val="-3"/>
          <w:sz w:val="24"/>
        </w:rPr>
        <w:t xml:space="preserve"> </w:t>
      </w:r>
      <w:r>
        <w:rPr>
          <w:sz w:val="24"/>
        </w:rPr>
        <w:t>will</w:t>
      </w:r>
      <w:r>
        <w:rPr>
          <w:spacing w:val="-5"/>
          <w:sz w:val="24"/>
        </w:rPr>
        <w:t xml:space="preserve"> </w:t>
      </w:r>
      <w:r>
        <w:rPr>
          <w:sz w:val="24"/>
        </w:rPr>
        <w:t>contact</w:t>
      </w:r>
      <w:r>
        <w:rPr>
          <w:spacing w:val="-4"/>
          <w:sz w:val="24"/>
        </w:rPr>
        <w:t xml:space="preserve"> </w:t>
      </w:r>
      <w:r>
        <w:rPr>
          <w:sz w:val="24"/>
        </w:rPr>
        <w:t>the</w:t>
      </w:r>
      <w:r>
        <w:rPr>
          <w:spacing w:val="-4"/>
          <w:sz w:val="24"/>
        </w:rPr>
        <w:t xml:space="preserve"> </w:t>
      </w:r>
      <w:r>
        <w:rPr>
          <w:sz w:val="24"/>
        </w:rPr>
        <w:t>student</w:t>
      </w:r>
      <w:r>
        <w:rPr>
          <w:spacing w:val="-4"/>
          <w:sz w:val="24"/>
        </w:rPr>
        <w:t xml:space="preserve"> </w:t>
      </w:r>
      <w:r>
        <w:rPr>
          <w:sz w:val="24"/>
        </w:rPr>
        <w:t>to</w:t>
      </w:r>
      <w:r>
        <w:rPr>
          <w:spacing w:val="-3"/>
          <w:sz w:val="24"/>
        </w:rPr>
        <w:t xml:space="preserve"> </w:t>
      </w:r>
      <w:r>
        <w:rPr>
          <w:sz w:val="24"/>
        </w:rPr>
        <w:t>set</w:t>
      </w:r>
      <w:r>
        <w:rPr>
          <w:spacing w:val="-4"/>
          <w:sz w:val="24"/>
        </w:rPr>
        <w:t xml:space="preserve"> </w:t>
      </w:r>
      <w:r>
        <w:rPr>
          <w:sz w:val="24"/>
        </w:rPr>
        <w:t>up</w:t>
      </w:r>
      <w:r>
        <w:rPr>
          <w:spacing w:val="-6"/>
          <w:sz w:val="24"/>
        </w:rPr>
        <w:t xml:space="preserve"> </w:t>
      </w:r>
      <w:r>
        <w:rPr>
          <w:sz w:val="24"/>
        </w:rPr>
        <w:t>an</w:t>
      </w:r>
      <w:r>
        <w:rPr>
          <w:spacing w:val="-5"/>
          <w:sz w:val="24"/>
        </w:rPr>
        <w:t xml:space="preserve"> </w:t>
      </w:r>
      <w:r>
        <w:rPr>
          <w:spacing w:val="-2"/>
          <w:sz w:val="24"/>
        </w:rPr>
        <w:t>interview.</w:t>
      </w:r>
    </w:p>
    <w:p w14:paraId="7F21E142" w14:textId="77777777" w:rsidR="00C67E64" w:rsidRDefault="00C67E64">
      <w:pPr>
        <w:pStyle w:val="BodyText"/>
        <w:spacing w:before="8"/>
        <w:rPr>
          <w:sz w:val="32"/>
        </w:rPr>
      </w:pPr>
    </w:p>
    <w:p w14:paraId="7F21E143" w14:textId="77777777" w:rsidR="00C67E64" w:rsidRDefault="008B4D8E">
      <w:pPr>
        <w:pStyle w:val="ListParagraph"/>
        <w:numPr>
          <w:ilvl w:val="0"/>
          <w:numId w:val="12"/>
        </w:numPr>
        <w:tabs>
          <w:tab w:val="left" w:pos="1200"/>
        </w:tabs>
        <w:spacing w:line="276" w:lineRule="auto"/>
        <w:ind w:right="1148"/>
        <w:rPr>
          <w:sz w:val="24"/>
        </w:rPr>
      </w:pPr>
      <w:r>
        <w:rPr>
          <w:sz w:val="24"/>
        </w:rPr>
        <w:t>A field placement is not confirmed until after the agency interview is completed and approved by all parties (student, Field Liaison, and Field Instructor). If the student</w:t>
      </w:r>
      <w:r>
        <w:rPr>
          <w:spacing w:val="-10"/>
          <w:sz w:val="24"/>
        </w:rPr>
        <w:t xml:space="preserve"> </w:t>
      </w:r>
      <w:r>
        <w:rPr>
          <w:sz w:val="24"/>
        </w:rPr>
        <w:t>arranges</w:t>
      </w:r>
      <w:r>
        <w:rPr>
          <w:spacing w:val="-5"/>
          <w:sz w:val="24"/>
        </w:rPr>
        <w:t xml:space="preserve"> </w:t>
      </w:r>
      <w:r>
        <w:rPr>
          <w:sz w:val="24"/>
        </w:rPr>
        <w:t>an</w:t>
      </w:r>
      <w:r>
        <w:rPr>
          <w:spacing w:val="-7"/>
          <w:sz w:val="24"/>
        </w:rPr>
        <w:t xml:space="preserve"> </w:t>
      </w:r>
      <w:r>
        <w:rPr>
          <w:sz w:val="24"/>
        </w:rPr>
        <w:t>agency</w:t>
      </w:r>
      <w:r>
        <w:rPr>
          <w:spacing w:val="-13"/>
          <w:sz w:val="24"/>
        </w:rPr>
        <w:t xml:space="preserve"> </w:t>
      </w:r>
      <w:r>
        <w:rPr>
          <w:sz w:val="24"/>
        </w:rPr>
        <w:t>interview</w:t>
      </w:r>
      <w:r>
        <w:rPr>
          <w:spacing w:val="-13"/>
          <w:sz w:val="24"/>
        </w:rPr>
        <w:t xml:space="preserve"> </w:t>
      </w:r>
      <w:r>
        <w:rPr>
          <w:sz w:val="24"/>
        </w:rPr>
        <w:t>and</w:t>
      </w:r>
      <w:r>
        <w:rPr>
          <w:spacing w:val="-4"/>
          <w:sz w:val="24"/>
        </w:rPr>
        <w:t xml:space="preserve"> </w:t>
      </w:r>
      <w:r>
        <w:rPr>
          <w:sz w:val="24"/>
        </w:rPr>
        <w:t>then</w:t>
      </w:r>
      <w:r>
        <w:rPr>
          <w:spacing w:val="-4"/>
          <w:sz w:val="24"/>
        </w:rPr>
        <w:t xml:space="preserve"> </w:t>
      </w:r>
      <w:proofErr w:type="gramStart"/>
      <w:r>
        <w:rPr>
          <w:sz w:val="24"/>
        </w:rPr>
        <w:t>decided</w:t>
      </w:r>
      <w:proofErr w:type="gramEnd"/>
      <w:r>
        <w:rPr>
          <w:spacing w:val="-4"/>
          <w:sz w:val="24"/>
        </w:rPr>
        <w:t xml:space="preserve"> </w:t>
      </w:r>
      <w:r>
        <w:rPr>
          <w:sz w:val="24"/>
        </w:rPr>
        <w:t>not</w:t>
      </w:r>
      <w:r>
        <w:rPr>
          <w:spacing w:val="-7"/>
          <w:sz w:val="24"/>
        </w:rPr>
        <w:t xml:space="preserve"> </w:t>
      </w:r>
      <w:r>
        <w:rPr>
          <w:sz w:val="24"/>
        </w:rPr>
        <w:t>to</w:t>
      </w:r>
      <w:r>
        <w:rPr>
          <w:spacing w:val="-9"/>
          <w:sz w:val="24"/>
        </w:rPr>
        <w:t xml:space="preserve"> </w:t>
      </w:r>
      <w:r>
        <w:rPr>
          <w:sz w:val="24"/>
        </w:rPr>
        <w:t>follow</w:t>
      </w:r>
      <w:r>
        <w:rPr>
          <w:spacing w:val="-11"/>
          <w:sz w:val="24"/>
        </w:rPr>
        <w:t xml:space="preserve"> </w:t>
      </w:r>
      <w:r>
        <w:rPr>
          <w:sz w:val="24"/>
        </w:rPr>
        <w:t>through</w:t>
      </w:r>
      <w:r>
        <w:rPr>
          <w:spacing w:val="-4"/>
          <w:sz w:val="24"/>
        </w:rPr>
        <w:t xml:space="preserve"> </w:t>
      </w:r>
      <w:r>
        <w:rPr>
          <w:sz w:val="24"/>
        </w:rPr>
        <w:t>with it, they should contact the agency Field Instructor to inform them of the decision well in advance of the interview date.</w:t>
      </w:r>
    </w:p>
    <w:p w14:paraId="7F21E144" w14:textId="77777777" w:rsidR="00C67E64" w:rsidRDefault="00C67E64">
      <w:pPr>
        <w:pStyle w:val="BodyText"/>
        <w:spacing w:before="8"/>
        <w:rPr>
          <w:sz w:val="27"/>
        </w:rPr>
      </w:pPr>
    </w:p>
    <w:p w14:paraId="7F21E145" w14:textId="77777777" w:rsidR="00C67E64" w:rsidRDefault="008B4D8E">
      <w:pPr>
        <w:pStyle w:val="ListParagraph"/>
        <w:numPr>
          <w:ilvl w:val="0"/>
          <w:numId w:val="12"/>
        </w:numPr>
        <w:tabs>
          <w:tab w:val="left" w:pos="1200"/>
        </w:tabs>
        <w:spacing w:line="278" w:lineRule="auto"/>
        <w:ind w:right="1428"/>
        <w:rPr>
          <w:sz w:val="24"/>
        </w:rPr>
      </w:pPr>
      <w:r>
        <w:rPr>
          <w:sz w:val="24"/>
        </w:rPr>
        <w:t>The</w:t>
      </w:r>
      <w:r>
        <w:rPr>
          <w:spacing w:val="-4"/>
          <w:sz w:val="24"/>
        </w:rPr>
        <w:t xml:space="preserve"> </w:t>
      </w:r>
      <w:r>
        <w:rPr>
          <w:sz w:val="24"/>
        </w:rPr>
        <w:t>student</w:t>
      </w:r>
      <w:r>
        <w:rPr>
          <w:spacing w:val="-7"/>
          <w:sz w:val="24"/>
        </w:rPr>
        <w:t xml:space="preserve"> </w:t>
      </w:r>
      <w:r>
        <w:rPr>
          <w:sz w:val="24"/>
        </w:rPr>
        <w:t>and</w:t>
      </w:r>
      <w:r>
        <w:rPr>
          <w:spacing w:val="-4"/>
          <w:sz w:val="24"/>
        </w:rPr>
        <w:t xml:space="preserve"> </w:t>
      </w:r>
      <w:r>
        <w:rPr>
          <w:sz w:val="24"/>
        </w:rPr>
        <w:t>Field</w:t>
      </w:r>
      <w:r>
        <w:rPr>
          <w:spacing w:val="-7"/>
          <w:sz w:val="24"/>
        </w:rPr>
        <w:t xml:space="preserve"> </w:t>
      </w:r>
      <w:r>
        <w:rPr>
          <w:sz w:val="24"/>
        </w:rPr>
        <w:t>Instructor</w:t>
      </w:r>
      <w:r>
        <w:rPr>
          <w:spacing w:val="-6"/>
          <w:sz w:val="24"/>
        </w:rPr>
        <w:t xml:space="preserve"> </w:t>
      </w:r>
      <w:r>
        <w:rPr>
          <w:sz w:val="24"/>
        </w:rPr>
        <w:t>will</w:t>
      </w:r>
      <w:r>
        <w:rPr>
          <w:spacing w:val="-8"/>
          <w:sz w:val="24"/>
        </w:rPr>
        <w:t xml:space="preserve"> </w:t>
      </w:r>
      <w:r>
        <w:rPr>
          <w:sz w:val="24"/>
        </w:rPr>
        <w:t>meet</w:t>
      </w:r>
      <w:r>
        <w:rPr>
          <w:spacing w:val="-9"/>
          <w:sz w:val="24"/>
        </w:rPr>
        <w:t xml:space="preserve"> </w:t>
      </w:r>
      <w:r>
        <w:rPr>
          <w:sz w:val="24"/>
        </w:rPr>
        <w:t>formally</w:t>
      </w:r>
      <w:r>
        <w:rPr>
          <w:spacing w:val="-12"/>
          <w:sz w:val="24"/>
        </w:rPr>
        <w:t xml:space="preserve"> </w:t>
      </w:r>
      <w:r>
        <w:rPr>
          <w:sz w:val="24"/>
        </w:rPr>
        <w:t>at</w:t>
      </w:r>
      <w:r>
        <w:rPr>
          <w:spacing w:val="-5"/>
          <w:sz w:val="24"/>
        </w:rPr>
        <w:t xml:space="preserve"> </w:t>
      </w:r>
      <w:r>
        <w:rPr>
          <w:sz w:val="24"/>
        </w:rPr>
        <w:t>the</w:t>
      </w:r>
      <w:r>
        <w:rPr>
          <w:spacing w:val="-7"/>
          <w:sz w:val="24"/>
        </w:rPr>
        <w:t xml:space="preserve"> </w:t>
      </w:r>
      <w:r>
        <w:rPr>
          <w:sz w:val="24"/>
        </w:rPr>
        <w:t>agency</w:t>
      </w:r>
      <w:r>
        <w:rPr>
          <w:spacing w:val="-12"/>
          <w:sz w:val="24"/>
        </w:rPr>
        <w:t xml:space="preserve"> </w:t>
      </w:r>
      <w:r>
        <w:rPr>
          <w:sz w:val="24"/>
        </w:rPr>
        <w:t>to</w:t>
      </w:r>
      <w:r>
        <w:rPr>
          <w:spacing w:val="-8"/>
          <w:sz w:val="24"/>
        </w:rPr>
        <w:t xml:space="preserve"> </w:t>
      </w:r>
      <w:r>
        <w:rPr>
          <w:sz w:val="24"/>
        </w:rPr>
        <w:t>discuss</w:t>
      </w:r>
      <w:r>
        <w:rPr>
          <w:spacing w:val="-5"/>
          <w:sz w:val="24"/>
        </w:rPr>
        <w:t xml:space="preserve"> </w:t>
      </w:r>
      <w:r>
        <w:rPr>
          <w:sz w:val="24"/>
        </w:rPr>
        <w:t>the student’s learning needs and the nature of the assigned placement.</w:t>
      </w:r>
    </w:p>
    <w:p w14:paraId="7F21E149" w14:textId="77777777" w:rsidR="00C67E64" w:rsidRDefault="008B4D8E">
      <w:pPr>
        <w:pStyle w:val="ListParagraph"/>
        <w:numPr>
          <w:ilvl w:val="0"/>
          <w:numId w:val="12"/>
        </w:numPr>
        <w:tabs>
          <w:tab w:val="left" w:pos="1200"/>
        </w:tabs>
        <w:spacing w:before="92" w:line="276" w:lineRule="auto"/>
        <w:ind w:right="1289"/>
        <w:rPr>
          <w:sz w:val="24"/>
        </w:rPr>
      </w:pPr>
      <w:r>
        <w:rPr>
          <w:sz w:val="24"/>
        </w:rPr>
        <w:lastRenderedPageBreak/>
        <w:t>If the student and Field Instructor mutually agree to the placement, the student will inform the Field Liaison of the decision and plan. If the student has interviewed</w:t>
      </w:r>
      <w:r>
        <w:rPr>
          <w:spacing w:val="-4"/>
          <w:sz w:val="24"/>
        </w:rPr>
        <w:t xml:space="preserve"> </w:t>
      </w:r>
      <w:r>
        <w:rPr>
          <w:sz w:val="24"/>
        </w:rPr>
        <w:t>in</w:t>
      </w:r>
      <w:r>
        <w:rPr>
          <w:spacing w:val="-4"/>
          <w:sz w:val="24"/>
        </w:rPr>
        <w:t xml:space="preserve"> </w:t>
      </w:r>
      <w:r>
        <w:rPr>
          <w:sz w:val="24"/>
        </w:rPr>
        <w:t>more</w:t>
      </w:r>
      <w:r>
        <w:rPr>
          <w:spacing w:val="-4"/>
          <w:sz w:val="24"/>
        </w:rPr>
        <w:t xml:space="preserve"> </w:t>
      </w:r>
      <w:r>
        <w:rPr>
          <w:sz w:val="24"/>
        </w:rPr>
        <w:t>than</w:t>
      </w:r>
      <w:r>
        <w:rPr>
          <w:spacing w:val="-4"/>
          <w:sz w:val="24"/>
        </w:rPr>
        <w:t xml:space="preserve"> </w:t>
      </w:r>
      <w:r>
        <w:rPr>
          <w:sz w:val="24"/>
        </w:rPr>
        <w:t>one</w:t>
      </w:r>
      <w:r>
        <w:rPr>
          <w:spacing w:val="-7"/>
          <w:sz w:val="24"/>
        </w:rPr>
        <w:t xml:space="preserve"> </w:t>
      </w:r>
      <w:r>
        <w:rPr>
          <w:sz w:val="24"/>
        </w:rPr>
        <w:t>agency</w:t>
      </w:r>
      <w:r>
        <w:rPr>
          <w:spacing w:val="-10"/>
          <w:sz w:val="24"/>
        </w:rPr>
        <w:t xml:space="preserve"> </w:t>
      </w:r>
      <w:r>
        <w:rPr>
          <w:sz w:val="24"/>
        </w:rPr>
        <w:t>or</w:t>
      </w:r>
      <w:r>
        <w:rPr>
          <w:spacing w:val="-6"/>
          <w:sz w:val="24"/>
        </w:rPr>
        <w:t xml:space="preserve"> </w:t>
      </w:r>
      <w:r>
        <w:rPr>
          <w:sz w:val="24"/>
        </w:rPr>
        <w:t>worked</w:t>
      </w:r>
      <w:r>
        <w:rPr>
          <w:spacing w:val="-4"/>
          <w:sz w:val="24"/>
        </w:rPr>
        <w:t xml:space="preserve"> </w:t>
      </w:r>
      <w:r>
        <w:rPr>
          <w:sz w:val="24"/>
        </w:rPr>
        <w:t>with</w:t>
      </w:r>
      <w:r>
        <w:rPr>
          <w:spacing w:val="-4"/>
          <w:sz w:val="24"/>
        </w:rPr>
        <w:t xml:space="preserve"> </w:t>
      </w:r>
      <w:r>
        <w:rPr>
          <w:sz w:val="24"/>
        </w:rPr>
        <w:t>more</w:t>
      </w:r>
      <w:r>
        <w:rPr>
          <w:spacing w:val="-9"/>
          <w:sz w:val="24"/>
        </w:rPr>
        <w:t xml:space="preserve"> </w:t>
      </w:r>
      <w:r>
        <w:rPr>
          <w:sz w:val="24"/>
        </w:rPr>
        <w:t>than</w:t>
      </w:r>
      <w:r>
        <w:rPr>
          <w:spacing w:val="-7"/>
          <w:sz w:val="24"/>
        </w:rPr>
        <w:t xml:space="preserve"> </w:t>
      </w:r>
      <w:r>
        <w:rPr>
          <w:sz w:val="24"/>
        </w:rPr>
        <w:t>one</w:t>
      </w:r>
      <w:r>
        <w:rPr>
          <w:spacing w:val="-12"/>
          <w:sz w:val="24"/>
        </w:rPr>
        <w:t xml:space="preserve"> </w:t>
      </w:r>
      <w:r>
        <w:rPr>
          <w:sz w:val="24"/>
        </w:rPr>
        <w:t>Liaison,</w:t>
      </w:r>
      <w:r>
        <w:rPr>
          <w:spacing w:val="-7"/>
          <w:sz w:val="24"/>
        </w:rPr>
        <w:t xml:space="preserve"> </w:t>
      </w:r>
      <w:r>
        <w:rPr>
          <w:sz w:val="24"/>
        </w:rPr>
        <w:t>it</w:t>
      </w:r>
      <w:r>
        <w:rPr>
          <w:spacing w:val="-5"/>
          <w:sz w:val="24"/>
        </w:rPr>
        <w:t xml:space="preserve"> </w:t>
      </w:r>
      <w:r>
        <w:rPr>
          <w:sz w:val="24"/>
        </w:rPr>
        <w:t>is imperative that</w:t>
      </w:r>
      <w:r>
        <w:rPr>
          <w:spacing w:val="-3"/>
          <w:sz w:val="24"/>
        </w:rPr>
        <w:t xml:space="preserve"> </w:t>
      </w:r>
      <w:r>
        <w:rPr>
          <w:sz w:val="24"/>
        </w:rPr>
        <w:t>they</w:t>
      </w:r>
      <w:r>
        <w:rPr>
          <w:spacing w:val="-3"/>
          <w:sz w:val="24"/>
        </w:rPr>
        <w:t xml:space="preserve"> </w:t>
      </w:r>
      <w:r>
        <w:rPr>
          <w:sz w:val="24"/>
        </w:rPr>
        <w:t>contact</w:t>
      </w:r>
      <w:r>
        <w:rPr>
          <w:spacing w:val="-3"/>
          <w:sz w:val="24"/>
        </w:rPr>
        <w:t xml:space="preserve"> </w:t>
      </w:r>
      <w:r>
        <w:rPr>
          <w:sz w:val="24"/>
        </w:rPr>
        <w:t>each agency</w:t>
      </w:r>
      <w:r>
        <w:rPr>
          <w:spacing w:val="-3"/>
          <w:sz w:val="24"/>
        </w:rPr>
        <w:t xml:space="preserve"> </w:t>
      </w:r>
      <w:r>
        <w:rPr>
          <w:sz w:val="24"/>
        </w:rPr>
        <w:t>and</w:t>
      </w:r>
      <w:r>
        <w:rPr>
          <w:spacing w:val="-2"/>
          <w:sz w:val="24"/>
        </w:rPr>
        <w:t xml:space="preserve"> </w:t>
      </w:r>
      <w:r>
        <w:rPr>
          <w:sz w:val="24"/>
        </w:rPr>
        <w:t>each</w:t>
      </w:r>
      <w:r>
        <w:rPr>
          <w:spacing w:val="-2"/>
          <w:sz w:val="24"/>
        </w:rPr>
        <w:t xml:space="preserve"> </w:t>
      </w:r>
      <w:r>
        <w:rPr>
          <w:sz w:val="24"/>
        </w:rPr>
        <w:t>Liaison to</w:t>
      </w:r>
      <w:r>
        <w:rPr>
          <w:spacing w:val="-2"/>
          <w:sz w:val="24"/>
        </w:rPr>
        <w:t xml:space="preserve"> </w:t>
      </w:r>
      <w:r>
        <w:rPr>
          <w:sz w:val="24"/>
        </w:rPr>
        <w:t>communicate the final decision about the placement choice.</w:t>
      </w:r>
    </w:p>
    <w:p w14:paraId="7F21E14A" w14:textId="77777777" w:rsidR="00C67E64" w:rsidRDefault="00C67E64">
      <w:pPr>
        <w:pStyle w:val="BodyText"/>
        <w:rPr>
          <w:sz w:val="26"/>
        </w:rPr>
      </w:pPr>
    </w:p>
    <w:p w14:paraId="7F21E14C" w14:textId="77777777" w:rsidR="00C67E64" w:rsidRDefault="008B4D8E">
      <w:pPr>
        <w:pStyle w:val="ListParagraph"/>
        <w:numPr>
          <w:ilvl w:val="0"/>
          <w:numId w:val="12"/>
        </w:numPr>
        <w:tabs>
          <w:tab w:val="left" w:pos="1200"/>
        </w:tabs>
        <w:spacing w:line="276" w:lineRule="auto"/>
        <w:ind w:right="1206"/>
        <w:rPr>
          <w:sz w:val="24"/>
        </w:rPr>
      </w:pPr>
      <w:r>
        <w:rPr>
          <w:sz w:val="24"/>
        </w:rPr>
        <w:t>The</w:t>
      </w:r>
      <w:r>
        <w:rPr>
          <w:spacing w:val="-7"/>
          <w:sz w:val="24"/>
        </w:rPr>
        <w:t xml:space="preserve"> </w:t>
      </w:r>
      <w:r>
        <w:rPr>
          <w:sz w:val="24"/>
        </w:rPr>
        <w:t>Field</w:t>
      </w:r>
      <w:r>
        <w:rPr>
          <w:spacing w:val="-9"/>
          <w:sz w:val="24"/>
        </w:rPr>
        <w:t xml:space="preserve"> </w:t>
      </w:r>
      <w:r>
        <w:rPr>
          <w:sz w:val="24"/>
        </w:rPr>
        <w:t>Liaison</w:t>
      </w:r>
      <w:r>
        <w:rPr>
          <w:spacing w:val="-9"/>
          <w:sz w:val="24"/>
        </w:rPr>
        <w:t xml:space="preserve"> </w:t>
      </w:r>
      <w:r>
        <w:rPr>
          <w:sz w:val="24"/>
        </w:rPr>
        <w:t>will</w:t>
      </w:r>
      <w:r>
        <w:rPr>
          <w:spacing w:val="-8"/>
          <w:sz w:val="24"/>
        </w:rPr>
        <w:t xml:space="preserve"> </w:t>
      </w:r>
      <w:r>
        <w:rPr>
          <w:sz w:val="24"/>
        </w:rPr>
        <w:t>initiate</w:t>
      </w:r>
      <w:r>
        <w:rPr>
          <w:spacing w:val="-7"/>
          <w:sz w:val="24"/>
        </w:rPr>
        <w:t xml:space="preserve"> </w:t>
      </w:r>
      <w:r>
        <w:rPr>
          <w:sz w:val="24"/>
        </w:rPr>
        <w:t>communication</w:t>
      </w:r>
      <w:r>
        <w:rPr>
          <w:spacing w:val="-12"/>
          <w:sz w:val="24"/>
        </w:rPr>
        <w:t xml:space="preserve"> </w:t>
      </w:r>
      <w:r>
        <w:rPr>
          <w:sz w:val="24"/>
        </w:rPr>
        <w:t>with</w:t>
      </w:r>
      <w:r>
        <w:rPr>
          <w:spacing w:val="-7"/>
          <w:sz w:val="24"/>
        </w:rPr>
        <w:t xml:space="preserve"> </w:t>
      </w:r>
      <w:r>
        <w:rPr>
          <w:sz w:val="24"/>
        </w:rPr>
        <w:t>the</w:t>
      </w:r>
      <w:r>
        <w:rPr>
          <w:spacing w:val="-7"/>
          <w:sz w:val="24"/>
        </w:rPr>
        <w:t xml:space="preserve"> </w:t>
      </w:r>
      <w:r>
        <w:rPr>
          <w:sz w:val="24"/>
        </w:rPr>
        <w:t>agency</w:t>
      </w:r>
      <w:r>
        <w:rPr>
          <w:spacing w:val="-13"/>
          <w:sz w:val="24"/>
        </w:rPr>
        <w:t xml:space="preserve"> </w:t>
      </w:r>
      <w:r>
        <w:rPr>
          <w:sz w:val="24"/>
        </w:rPr>
        <w:t>and</w:t>
      </w:r>
      <w:r>
        <w:rPr>
          <w:spacing w:val="-9"/>
          <w:sz w:val="24"/>
        </w:rPr>
        <w:t xml:space="preserve"> </w:t>
      </w:r>
      <w:r>
        <w:rPr>
          <w:sz w:val="24"/>
        </w:rPr>
        <w:t>provide</w:t>
      </w:r>
      <w:r>
        <w:rPr>
          <w:spacing w:val="-5"/>
          <w:sz w:val="24"/>
        </w:rPr>
        <w:t xml:space="preserve"> </w:t>
      </w:r>
      <w:r>
        <w:rPr>
          <w:sz w:val="24"/>
        </w:rPr>
        <w:t>various electronic materials summarizing the field education requirements for the new agency programs or Field Instructors.</w:t>
      </w:r>
    </w:p>
    <w:p w14:paraId="7F21E14D" w14:textId="77777777" w:rsidR="00C67E64" w:rsidRDefault="00C67E64">
      <w:pPr>
        <w:pStyle w:val="BodyText"/>
        <w:spacing w:before="10"/>
        <w:rPr>
          <w:sz w:val="27"/>
        </w:rPr>
      </w:pPr>
    </w:p>
    <w:p w14:paraId="7F21E14E" w14:textId="77777777" w:rsidR="00C67E64" w:rsidRDefault="008B4D8E">
      <w:pPr>
        <w:pStyle w:val="ListParagraph"/>
        <w:numPr>
          <w:ilvl w:val="0"/>
          <w:numId w:val="12"/>
        </w:numPr>
        <w:tabs>
          <w:tab w:val="left" w:pos="1200"/>
        </w:tabs>
        <w:spacing w:line="276" w:lineRule="auto"/>
        <w:ind w:right="1209"/>
        <w:rPr>
          <w:sz w:val="24"/>
        </w:rPr>
      </w:pPr>
      <w:r>
        <w:rPr>
          <w:sz w:val="24"/>
        </w:rPr>
        <w:t>In the event a placement is not confirmed, the student should contact the Field Liaison to discuss placement options and the process will need to be repeated. However,</w:t>
      </w:r>
      <w:r>
        <w:rPr>
          <w:spacing w:val="-7"/>
          <w:sz w:val="24"/>
        </w:rPr>
        <w:t xml:space="preserve"> </w:t>
      </w:r>
      <w:r>
        <w:rPr>
          <w:sz w:val="24"/>
        </w:rPr>
        <w:t>if</w:t>
      </w:r>
      <w:r>
        <w:rPr>
          <w:spacing w:val="-2"/>
          <w:sz w:val="24"/>
        </w:rPr>
        <w:t xml:space="preserve"> </w:t>
      </w:r>
      <w:r>
        <w:rPr>
          <w:sz w:val="24"/>
        </w:rPr>
        <w:t>after</w:t>
      </w:r>
      <w:r>
        <w:rPr>
          <w:spacing w:val="-9"/>
          <w:sz w:val="24"/>
        </w:rPr>
        <w:t xml:space="preserve"> </w:t>
      </w:r>
      <w:r>
        <w:rPr>
          <w:sz w:val="24"/>
        </w:rPr>
        <w:t>three</w:t>
      </w:r>
      <w:r>
        <w:rPr>
          <w:spacing w:val="-12"/>
          <w:sz w:val="24"/>
        </w:rPr>
        <w:t xml:space="preserve"> </w:t>
      </w:r>
      <w:r>
        <w:rPr>
          <w:sz w:val="24"/>
        </w:rPr>
        <w:t>pre-placement</w:t>
      </w:r>
      <w:r>
        <w:rPr>
          <w:spacing w:val="-7"/>
          <w:sz w:val="24"/>
        </w:rPr>
        <w:t xml:space="preserve"> </w:t>
      </w:r>
      <w:r>
        <w:rPr>
          <w:sz w:val="24"/>
        </w:rPr>
        <w:t>interviews</w:t>
      </w:r>
      <w:r>
        <w:rPr>
          <w:spacing w:val="-8"/>
          <w:sz w:val="24"/>
        </w:rPr>
        <w:t xml:space="preserve"> </w:t>
      </w:r>
      <w:r>
        <w:rPr>
          <w:sz w:val="24"/>
        </w:rPr>
        <w:t>a</w:t>
      </w:r>
      <w:r>
        <w:rPr>
          <w:spacing w:val="-4"/>
          <w:sz w:val="24"/>
        </w:rPr>
        <w:t xml:space="preserve"> </w:t>
      </w:r>
      <w:r>
        <w:rPr>
          <w:sz w:val="24"/>
        </w:rPr>
        <w:t>student</w:t>
      </w:r>
      <w:r>
        <w:rPr>
          <w:spacing w:val="-7"/>
          <w:sz w:val="24"/>
        </w:rPr>
        <w:t xml:space="preserve"> </w:t>
      </w:r>
      <w:r>
        <w:rPr>
          <w:sz w:val="24"/>
        </w:rPr>
        <w:t>is</w:t>
      </w:r>
      <w:r>
        <w:rPr>
          <w:spacing w:val="-10"/>
          <w:sz w:val="24"/>
        </w:rPr>
        <w:t xml:space="preserve"> </w:t>
      </w:r>
      <w:r>
        <w:rPr>
          <w:sz w:val="24"/>
        </w:rPr>
        <w:t>denied</w:t>
      </w:r>
      <w:r>
        <w:rPr>
          <w:spacing w:val="-12"/>
          <w:sz w:val="24"/>
        </w:rPr>
        <w:t xml:space="preserve"> </w:t>
      </w:r>
      <w:r>
        <w:rPr>
          <w:sz w:val="24"/>
        </w:rPr>
        <w:t>a</w:t>
      </w:r>
      <w:r>
        <w:rPr>
          <w:spacing w:val="-7"/>
          <w:sz w:val="24"/>
        </w:rPr>
        <w:t xml:space="preserve"> </w:t>
      </w:r>
      <w:r>
        <w:rPr>
          <w:sz w:val="24"/>
        </w:rPr>
        <w:t>placement because of his or her presentation, readiness for Field, or lack of schedule availability, a Field assessment will take place.</w:t>
      </w:r>
    </w:p>
    <w:p w14:paraId="7F21E150" w14:textId="77777777" w:rsidR="00C67E64" w:rsidRDefault="00C67E64">
      <w:pPr>
        <w:pStyle w:val="BodyText"/>
        <w:spacing w:before="3"/>
        <w:rPr>
          <w:sz w:val="29"/>
        </w:rPr>
      </w:pPr>
    </w:p>
    <w:p w14:paraId="7F21E151" w14:textId="32E58229" w:rsidR="00C67E64" w:rsidRDefault="008B4D8E">
      <w:pPr>
        <w:pStyle w:val="ListParagraph"/>
        <w:numPr>
          <w:ilvl w:val="0"/>
          <w:numId w:val="12"/>
        </w:numPr>
        <w:tabs>
          <w:tab w:val="left" w:pos="1200"/>
        </w:tabs>
        <w:spacing w:line="276" w:lineRule="auto"/>
        <w:ind w:right="1313"/>
        <w:rPr>
          <w:sz w:val="24"/>
        </w:rPr>
      </w:pPr>
      <w:r>
        <w:rPr>
          <w:sz w:val="24"/>
        </w:rPr>
        <w:t>One</w:t>
      </w:r>
      <w:r>
        <w:rPr>
          <w:spacing w:val="-7"/>
          <w:sz w:val="24"/>
        </w:rPr>
        <w:t xml:space="preserve"> </w:t>
      </w:r>
      <w:r>
        <w:rPr>
          <w:sz w:val="24"/>
        </w:rPr>
        <w:t>to</w:t>
      </w:r>
      <w:r>
        <w:rPr>
          <w:spacing w:val="-7"/>
          <w:sz w:val="24"/>
        </w:rPr>
        <w:t xml:space="preserve"> </w:t>
      </w:r>
      <w:r>
        <w:rPr>
          <w:sz w:val="24"/>
        </w:rPr>
        <w:t>two</w:t>
      </w:r>
      <w:r>
        <w:rPr>
          <w:spacing w:val="-4"/>
          <w:sz w:val="24"/>
        </w:rPr>
        <w:t xml:space="preserve"> </w:t>
      </w:r>
      <w:r>
        <w:rPr>
          <w:sz w:val="24"/>
        </w:rPr>
        <w:t>weeks</w:t>
      </w:r>
      <w:r>
        <w:rPr>
          <w:spacing w:val="-5"/>
          <w:sz w:val="24"/>
        </w:rPr>
        <w:t xml:space="preserve"> </w:t>
      </w:r>
      <w:r>
        <w:rPr>
          <w:sz w:val="24"/>
        </w:rPr>
        <w:t>prior</w:t>
      </w:r>
      <w:r>
        <w:rPr>
          <w:spacing w:val="-6"/>
          <w:sz w:val="24"/>
        </w:rPr>
        <w:t xml:space="preserve"> </w:t>
      </w:r>
      <w:r>
        <w:rPr>
          <w:sz w:val="24"/>
        </w:rPr>
        <w:t>to</w:t>
      </w:r>
      <w:r>
        <w:rPr>
          <w:spacing w:val="-4"/>
          <w:sz w:val="24"/>
        </w:rPr>
        <w:t xml:space="preserve"> </w:t>
      </w:r>
      <w:r>
        <w:rPr>
          <w:sz w:val="24"/>
        </w:rPr>
        <w:t>the</w:t>
      </w:r>
      <w:r>
        <w:rPr>
          <w:spacing w:val="-9"/>
          <w:sz w:val="24"/>
        </w:rPr>
        <w:t xml:space="preserve"> </w:t>
      </w:r>
      <w:r>
        <w:rPr>
          <w:sz w:val="24"/>
        </w:rPr>
        <w:t>beginning</w:t>
      </w:r>
      <w:r>
        <w:rPr>
          <w:spacing w:val="-9"/>
          <w:sz w:val="24"/>
        </w:rPr>
        <w:t xml:space="preserve"> </w:t>
      </w:r>
      <w:r>
        <w:rPr>
          <w:sz w:val="24"/>
        </w:rPr>
        <w:t>of</w:t>
      </w:r>
      <w:r>
        <w:rPr>
          <w:spacing w:val="-5"/>
          <w:sz w:val="24"/>
        </w:rPr>
        <w:t xml:space="preserve"> </w:t>
      </w:r>
      <w:r>
        <w:rPr>
          <w:sz w:val="24"/>
        </w:rPr>
        <w:t>the</w:t>
      </w:r>
      <w:r>
        <w:rPr>
          <w:spacing w:val="-9"/>
          <w:sz w:val="24"/>
        </w:rPr>
        <w:t xml:space="preserve"> </w:t>
      </w:r>
      <w:r>
        <w:rPr>
          <w:sz w:val="24"/>
        </w:rPr>
        <w:t>semester,</w:t>
      </w:r>
      <w:r>
        <w:rPr>
          <w:spacing w:val="-10"/>
          <w:sz w:val="24"/>
        </w:rPr>
        <w:t xml:space="preserve"> </w:t>
      </w:r>
      <w:r>
        <w:rPr>
          <w:sz w:val="24"/>
        </w:rPr>
        <w:t>the</w:t>
      </w:r>
      <w:r>
        <w:rPr>
          <w:spacing w:val="-7"/>
          <w:sz w:val="24"/>
        </w:rPr>
        <w:t xml:space="preserve"> </w:t>
      </w:r>
      <w:r>
        <w:rPr>
          <w:sz w:val="24"/>
        </w:rPr>
        <w:t>student</w:t>
      </w:r>
      <w:r>
        <w:rPr>
          <w:spacing w:val="-10"/>
          <w:sz w:val="24"/>
        </w:rPr>
        <w:t xml:space="preserve"> </w:t>
      </w:r>
      <w:r>
        <w:rPr>
          <w:sz w:val="24"/>
        </w:rPr>
        <w:t>is</w:t>
      </w:r>
      <w:r>
        <w:rPr>
          <w:spacing w:val="-8"/>
          <w:sz w:val="24"/>
        </w:rPr>
        <w:t xml:space="preserve"> </w:t>
      </w:r>
      <w:r>
        <w:rPr>
          <w:sz w:val="24"/>
        </w:rPr>
        <w:t xml:space="preserve">required to attend </w:t>
      </w:r>
      <w:r w:rsidRPr="00FA3338">
        <w:rPr>
          <w:i/>
          <w:iCs/>
          <w:sz w:val="24"/>
        </w:rPr>
        <w:t>Orientation to the Field Practicum</w:t>
      </w:r>
      <w:r>
        <w:rPr>
          <w:sz w:val="24"/>
        </w:rPr>
        <w:t>. The Orientation program provide</w:t>
      </w:r>
      <w:r w:rsidR="00FA3338">
        <w:rPr>
          <w:sz w:val="24"/>
        </w:rPr>
        <w:t>s</w:t>
      </w:r>
      <w:r>
        <w:rPr>
          <w:sz w:val="24"/>
        </w:rPr>
        <w:t xml:space="preserve"> the</w:t>
      </w:r>
      <w:r>
        <w:rPr>
          <w:spacing w:val="-1"/>
          <w:sz w:val="24"/>
        </w:rPr>
        <w:t xml:space="preserve"> </w:t>
      </w:r>
      <w:r>
        <w:rPr>
          <w:sz w:val="24"/>
        </w:rPr>
        <w:t>student</w:t>
      </w:r>
      <w:r>
        <w:rPr>
          <w:spacing w:val="-2"/>
          <w:sz w:val="24"/>
        </w:rPr>
        <w:t xml:space="preserve"> </w:t>
      </w:r>
      <w:r>
        <w:rPr>
          <w:sz w:val="24"/>
        </w:rPr>
        <w:t>with</w:t>
      </w:r>
      <w:r>
        <w:rPr>
          <w:spacing w:val="-1"/>
          <w:sz w:val="24"/>
        </w:rPr>
        <w:t xml:space="preserve"> </w:t>
      </w:r>
      <w:r>
        <w:rPr>
          <w:sz w:val="24"/>
        </w:rPr>
        <w:t>the</w:t>
      </w:r>
      <w:r>
        <w:rPr>
          <w:spacing w:val="-1"/>
          <w:sz w:val="24"/>
        </w:rPr>
        <w:t xml:space="preserve"> </w:t>
      </w:r>
      <w:r>
        <w:rPr>
          <w:sz w:val="24"/>
        </w:rPr>
        <w:t>requirements</w:t>
      </w:r>
      <w:r>
        <w:rPr>
          <w:spacing w:val="-6"/>
          <w:sz w:val="24"/>
        </w:rPr>
        <w:t xml:space="preserve"> </w:t>
      </w:r>
      <w:r>
        <w:rPr>
          <w:sz w:val="24"/>
        </w:rPr>
        <w:t>for</w:t>
      </w:r>
      <w:r>
        <w:rPr>
          <w:spacing w:val="-3"/>
          <w:sz w:val="24"/>
        </w:rPr>
        <w:t xml:space="preserve"> </w:t>
      </w:r>
      <w:r>
        <w:rPr>
          <w:sz w:val="24"/>
        </w:rPr>
        <w:t>the</w:t>
      </w:r>
      <w:r>
        <w:rPr>
          <w:spacing w:val="-3"/>
          <w:sz w:val="24"/>
        </w:rPr>
        <w:t xml:space="preserve"> </w:t>
      </w:r>
      <w:r>
        <w:rPr>
          <w:sz w:val="24"/>
        </w:rPr>
        <w:t>Field</w:t>
      </w:r>
      <w:r>
        <w:rPr>
          <w:spacing w:val="-1"/>
          <w:sz w:val="24"/>
        </w:rPr>
        <w:t xml:space="preserve"> </w:t>
      </w:r>
      <w:r>
        <w:rPr>
          <w:sz w:val="24"/>
        </w:rPr>
        <w:t>course</w:t>
      </w:r>
      <w:r>
        <w:rPr>
          <w:spacing w:val="-6"/>
          <w:sz w:val="24"/>
        </w:rPr>
        <w:t xml:space="preserve"> </w:t>
      </w:r>
      <w:r>
        <w:rPr>
          <w:sz w:val="24"/>
        </w:rPr>
        <w:t>as</w:t>
      </w:r>
      <w:r>
        <w:rPr>
          <w:spacing w:val="-2"/>
          <w:sz w:val="24"/>
        </w:rPr>
        <w:t xml:space="preserve"> </w:t>
      </w:r>
      <w:r>
        <w:rPr>
          <w:sz w:val="24"/>
        </w:rPr>
        <w:t>well</w:t>
      </w:r>
      <w:r>
        <w:rPr>
          <w:spacing w:val="-2"/>
          <w:sz w:val="24"/>
        </w:rPr>
        <w:t xml:space="preserve"> </w:t>
      </w:r>
      <w:r>
        <w:rPr>
          <w:sz w:val="24"/>
        </w:rPr>
        <w:t>as</w:t>
      </w:r>
      <w:r>
        <w:rPr>
          <w:spacing w:val="-2"/>
          <w:sz w:val="24"/>
        </w:rPr>
        <w:t xml:space="preserve"> </w:t>
      </w:r>
      <w:r>
        <w:rPr>
          <w:sz w:val="24"/>
        </w:rPr>
        <w:t>an</w:t>
      </w:r>
      <w:r>
        <w:rPr>
          <w:spacing w:val="-6"/>
          <w:sz w:val="24"/>
        </w:rPr>
        <w:t xml:space="preserve"> </w:t>
      </w:r>
      <w:r>
        <w:rPr>
          <w:sz w:val="24"/>
        </w:rPr>
        <w:t>overview</w:t>
      </w:r>
      <w:r>
        <w:rPr>
          <w:spacing w:val="-7"/>
          <w:sz w:val="24"/>
        </w:rPr>
        <w:t xml:space="preserve"> </w:t>
      </w:r>
      <w:r>
        <w:rPr>
          <w:sz w:val="24"/>
        </w:rPr>
        <w:t>of issues that may occur in the field practicum.</w:t>
      </w:r>
    </w:p>
    <w:p w14:paraId="7F21E152" w14:textId="77777777" w:rsidR="00C67E64" w:rsidRDefault="00C67E64">
      <w:pPr>
        <w:pStyle w:val="BodyText"/>
        <w:spacing w:before="4"/>
        <w:rPr>
          <w:sz w:val="27"/>
        </w:rPr>
      </w:pPr>
    </w:p>
    <w:p w14:paraId="7F21E153" w14:textId="77777777" w:rsidR="00C67E64" w:rsidRDefault="008B4D8E">
      <w:pPr>
        <w:pStyle w:val="ListParagraph"/>
        <w:numPr>
          <w:ilvl w:val="0"/>
          <w:numId w:val="12"/>
        </w:numPr>
        <w:tabs>
          <w:tab w:val="left" w:pos="1200"/>
        </w:tabs>
        <w:spacing w:line="276" w:lineRule="auto"/>
        <w:ind w:right="1296"/>
        <w:rPr>
          <w:sz w:val="24"/>
        </w:rPr>
      </w:pPr>
      <w:r>
        <w:rPr>
          <w:sz w:val="24"/>
        </w:rPr>
        <w:t>The</w:t>
      </w:r>
      <w:r>
        <w:rPr>
          <w:spacing w:val="-7"/>
          <w:sz w:val="24"/>
        </w:rPr>
        <w:t xml:space="preserve"> </w:t>
      </w:r>
      <w:r>
        <w:rPr>
          <w:sz w:val="24"/>
        </w:rPr>
        <w:t>student</w:t>
      </w:r>
      <w:r>
        <w:rPr>
          <w:spacing w:val="-7"/>
          <w:sz w:val="24"/>
        </w:rPr>
        <w:t xml:space="preserve"> </w:t>
      </w:r>
      <w:r>
        <w:rPr>
          <w:sz w:val="24"/>
        </w:rPr>
        <w:t>should</w:t>
      </w:r>
      <w:r>
        <w:rPr>
          <w:spacing w:val="-9"/>
          <w:sz w:val="24"/>
        </w:rPr>
        <w:t xml:space="preserve"> </w:t>
      </w:r>
      <w:r>
        <w:rPr>
          <w:sz w:val="24"/>
        </w:rPr>
        <w:t>register</w:t>
      </w:r>
      <w:r>
        <w:rPr>
          <w:spacing w:val="-8"/>
          <w:sz w:val="24"/>
        </w:rPr>
        <w:t xml:space="preserve"> </w:t>
      </w:r>
      <w:r>
        <w:rPr>
          <w:sz w:val="24"/>
        </w:rPr>
        <w:t>for</w:t>
      </w:r>
      <w:r>
        <w:rPr>
          <w:spacing w:val="-9"/>
          <w:sz w:val="24"/>
        </w:rPr>
        <w:t xml:space="preserve"> </w:t>
      </w:r>
      <w:r>
        <w:rPr>
          <w:sz w:val="24"/>
        </w:rPr>
        <w:t>the</w:t>
      </w:r>
      <w:r>
        <w:rPr>
          <w:spacing w:val="-7"/>
          <w:sz w:val="24"/>
        </w:rPr>
        <w:t xml:space="preserve"> </w:t>
      </w:r>
      <w:r>
        <w:rPr>
          <w:sz w:val="24"/>
        </w:rPr>
        <w:t>appropriate</w:t>
      </w:r>
      <w:r>
        <w:rPr>
          <w:spacing w:val="-9"/>
          <w:sz w:val="24"/>
        </w:rPr>
        <w:t xml:space="preserve"> </w:t>
      </w:r>
      <w:r>
        <w:rPr>
          <w:sz w:val="24"/>
        </w:rPr>
        <w:t>field</w:t>
      </w:r>
      <w:r>
        <w:rPr>
          <w:spacing w:val="-9"/>
          <w:sz w:val="24"/>
        </w:rPr>
        <w:t xml:space="preserve"> </w:t>
      </w:r>
      <w:r>
        <w:rPr>
          <w:sz w:val="24"/>
        </w:rPr>
        <w:t>education</w:t>
      </w:r>
      <w:r>
        <w:rPr>
          <w:spacing w:val="-7"/>
          <w:sz w:val="24"/>
        </w:rPr>
        <w:t xml:space="preserve"> </w:t>
      </w:r>
      <w:r>
        <w:rPr>
          <w:sz w:val="24"/>
        </w:rPr>
        <w:t>course</w:t>
      </w:r>
      <w:r>
        <w:rPr>
          <w:spacing w:val="-7"/>
          <w:sz w:val="24"/>
        </w:rPr>
        <w:t xml:space="preserve"> </w:t>
      </w:r>
      <w:r>
        <w:rPr>
          <w:sz w:val="24"/>
        </w:rPr>
        <w:t>during</w:t>
      </w:r>
      <w:r>
        <w:rPr>
          <w:spacing w:val="-12"/>
          <w:sz w:val="24"/>
        </w:rPr>
        <w:t xml:space="preserve"> </w:t>
      </w:r>
      <w:r>
        <w:rPr>
          <w:sz w:val="24"/>
        </w:rPr>
        <w:t>the assigned registration period.</w:t>
      </w:r>
    </w:p>
    <w:p w14:paraId="7F21E156" w14:textId="77777777" w:rsidR="00C67E64" w:rsidRDefault="00C67E64">
      <w:pPr>
        <w:pStyle w:val="BodyText"/>
        <w:spacing w:before="11"/>
        <w:rPr>
          <w:sz w:val="25"/>
        </w:rPr>
      </w:pPr>
    </w:p>
    <w:p w14:paraId="7F21E157" w14:textId="77777777" w:rsidR="00C67E64" w:rsidRDefault="008B4D8E">
      <w:pPr>
        <w:pStyle w:val="Heading1"/>
        <w:jc w:val="both"/>
        <w:rPr>
          <w:u w:val="none"/>
        </w:rPr>
      </w:pPr>
      <w:bookmarkStart w:id="16" w:name="Completion_of_Field_Requirements"/>
      <w:bookmarkStart w:id="17" w:name="_bookmark8"/>
      <w:bookmarkEnd w:id="16"/>
      <w:bookmarkEnd w:id="17"/>
      <w:r>
        <w:rPr>
          <w:color w:val="365F91"/>
          <w:u w:color="365F91"/>
        </w:rPr>
        <w:t>Completion</w:t>
      </w:r>
      <w:r>
        <w:rPr>
          <w:color w:val="365F91"/>
          <w:spacing w:val="-16"/>
          <w:u w:color="365F91"/>
        </w:rPr>
        <w:t xml:space="preserve"> </w:t>
      </w:r>
      <w:r>
        <w:rPr>
          <w:color w:val="365F91"/>
          <w:u w:color="365F91"/>
        </w:rPr>
        <w:t>of</w:t>
      </w:r>
      <w:r>
        <w:rPr>
          <w:color w:val="365F91"/>
          <w:spacing w:val="-12"/>
          <w:u w:color="365F91"/>
        </w:rPr>
        <w:t xml:space="preserve"> </w:t>
      </w:r>
      <w:r>
        <w:rPr>
          <w:color w:val="365F91"/>
          <w:u w:color="365F91"/>
        </w:rPr>
        <w:t>Field</w:t>
      </w:r>
      <w:r>
        <w:rPr>
          <w:color w:val="365F91"/>
          <w:spacing w:val="-13"/>
          <w:u w:color="365F91"/>
        </w:rPr>
        <w:t xml:space="preserve"> </w:t>
      </w:r>
      <w:r>
        <w:rPr>
          <w:color w:val="365F91"/>
          <w:spacing w:val="-2"/>
          <w:u w:color="365F91"/>
        </w:rPr>
        <w:t>Requirements</w:t>
      </w:r>
    </w:p>
    <w:p w14:paraId="7F21E158" w14:textId="77777777" w:rsidR="00C67E64" w:rsidRDefault="008B4D8E">
      <w:pPr>
        <w:pStyle w:val="BodyText"/>
        <w:spacing w:before="46" w:line="276" w:lineRule="auto"/>
        <w:ind w:left="480" w:right="1160"/>
        <w:jc w:val="both"/>
      </w:pPr>
      <w:r>
        <w:t>All</w:t>
      </w:r>
      <w:r>
        <w:rPr>
          <w:spacing w:val="-1"/>
        </w:rPr>
        <w:t xml:space="preserve"> </w:t>
      </w:r>
      <w:r>
        <w:t>Field</w:t>
      </w:r>
      <w:r>
        <w:rPr>
          <w:spacing w:val="-2"/>
        </w:rPr>
        <w:t xml:space="preserve"> </w:t>
      </w:r>
      <w:r>
        <w:t>hours, assignments, learning</w:t>
      </w:r>
      <w:r>
        <w:rPr>
          <w:spacing w:val="-4"/>
        </w:rPr>
        <w:t xml:space="preserve"> </w:t>
      </w:r>
      <w:r>
        <w:t>plans,</w:t>
      </w:r>
      <w:r>
        <w:rPr>
          <w:spacing w:val="-5"/>
        </w:rPr>
        <w:t xml:space="preserve"> </w:t>
      </w:r>
      <w:r>
        <w:t>and</w:t>
      </w:r>
      <w:r>
        <w:rPr>
          <w:spacing w:val="-4"/>
        </w:rPr>
        <w:t xml:space="preserve"> </w:t>
      </w:r>
      <w:r>
        <w:t>evaluations</w:t>
      </w:r>
      <w:r>
        <w:rPr>
          <w:spacing w:val="-10"/>
        </w:rPr>
        <w:t xml:space="preserve"> </w:t>
      </w:r>
      <w:r>
        <w:t>for</w:t>
      </w:r>
      <w:r>
        <w:rPr>
          <w:spacing w:val="-6"/>
        </w:rPr>
        <w:t xml:space="preserve"> </w:t>
      </w:r>
      <w:r>
        <w:t>each course</w:t>
      </w:r>
      <w:r>
        <w:rPr>
          <w:spacing w:val="-2"/>
        </w:rPr>
        <w:t xml:space="preserve"> </w:t>
      </w:r>
      <w:r>
        <w:t>should</w:t>
      </w:r>
      <w:r>
        <w:rPr>
          <w:spacing w:val="-4"/>
        </w:rPr>
        <w:t xml:space="preserve"> </w:t>
      </w:r>
      <w:r>
        <w:t>be completed</w:t>
      </w:r>
      <w:r>
        <w:rPr>
          <w:spacing w:val="-1"/>
        </w:rPr>
        <w:t xml:space="preserve"> </w:t>
      </w:r>
      <w:r>
        <w:t>within</w:t>
      </w:r>
      <w:r>
        <w:rPr>
          <w:spacing w:val="-1"/>
        </w:rPr>
        <w:t xml:space="preserve"> </w:t>
      </w:r>
      <w:r>
        <w:t>the</w:t>
      </w:r>
      <w:r>
        <w:rPr>
          <w:spacing w:val="-3"/>
        </w:rPr>
        <w:t xml:space="preserve"> </w:t>
      </w:r>
      <w:r>
        <w:t>semester.</w:t>
      </w:r>
      <w:r>
        <w:rPr>
          <w:spacing w:val="-3"/>
        </w:rPr>
        <w:t xml:space="preserve"> </w:t>
      </w:r>
      <w:r>
        <w:t>An</w:t>
      </w:r>
      <w:r>
        <w:rPr>
          <w:spacing w:val="-3"/>
        </w:rPr>
        <w:t xml:space="preserve"> </w:t>
      </w:r>
      <w:r>
        <w:t>approved</w:t>
      </w:r>
      <w:r>
        <w:rPr>
          <w:spacing w:val="-3"/>
        </w:rPr>
        <w:t xml:space="preserve"> </w:t>
      </w:r>
      <w:r>
        <w:rPr>
          <w:i/>
        </w:rPr>
        <w:t>Request</w:t>
      </w:r>
      <w:r>
        <w:rPr>
          <w:i/>
          <w:spacing w:val="-1"/>
        </w:rPr>
        <w:t xml:space="preserve"> </w:t>
      </w:r>
      <w:r>
        <w:rPr>
          <w:i/>
        </w:rPr>
        <w:t>for</w:t>
      </w:r>
      <w:r>
        <w:rPr>
          <w:i/>
          <w:spacing w:val="-2"/>
        </w:rPr>
        <w:t xml:space="preserve"> </w:t>
      </w:r>
      <w:r>
        <w:rPr>
          <w:i/>
        </w:rPr>
        <w:t>Field</w:t>
      </w:r>
      <w:r>
        <w:rPr>
          <w:i/>
          <w:spacing w:val="-3"/>
        </w:rPr>
        <w:t xml:space="preserve"> </w:t>
      </w:r>
      <w:r>
        <w:rPr>
          <w:i/>
        </w:rPr>
        <w:t>Course</w:t>
      </w:r>
      <w:r>
        <w:rPr>
          <w:i/>
          <w:spacing w:val="-1"/>
        </w:rPr>
        <w:t xml:space="preserve"> </w:t>
      </w:r>
      <w:r>
        <w:rPr>
          <w:i/>
        </w:rPr>
        <w:t>Incomplete</w:t>
      </w:r>
      <w:r>
        <w:rPr>
          <w:i/>
          <w:spacing w:val="-1"/>
        </w:rPr>
        <w:t xml:space="preserve"> </w:t>
      </w:r>
      <w:r>
        <w:t>form must be submitted if an extension beyond the end of the semester is necessary.</w:t>
      </w:r>
    </w:p>
    <w:p w14:paraId="7F21E159" w14:textId="2E616F2E" w:rsidR="00C67E64" w:rsidRDefault="008B4D8E">
      <w:pPr>
        <w:pStyle w:val="BodyText"/>
        <w:spacing w:before="1" w:line="276" w:lineRule="auto"/>
        <w:ind w:left="480" w:right="1165"/>
      </w:pPr>
      <w:r>
        <w:t>Students must be registered for at least one credit in the semester in which they graduate,</w:t>
      </w:r>
      <w:r>
        <w:rPr>
          <w:spacing w:val="-6"/>
        </w:rPr>
        <w:t xml:space="preserve"> </w:t>
      </w:r>
      <w:r>
        <w:t>so</w:t>
      </w:r>
      <w:r>
        <w:rPr>
          <w:spacing w:val="-3"/>
        </w:rPr>
        <w:t xml:space="preserve"> </w:t>
      </w:r>
      <w:r>
        <w:t>taking</w:t>
      </w:r>
      <w:r>
        <w:rPr>
          <w:spacing w:val="-5"/>
        </w:rPr>
        <w:t xml:space="preserve"> </w:t>
      </w:r>
      <w:r>
        <w:t>an</w:t>
      </w:r>
      <w:r>
        <w:rPr>
          <w:spacing w:val="-8"/>
        </w:rPr>
        <w:t xml:space="preserve"> </w:t>
      </w:r>
      <w:r>
        <w:rPr>
          <w:i/>
        </w:rPr>
        <w:t>Incomplete</w:t>
      </w:r>
      <w:r>
        <w:rPr>
          <w:i/>
          <w:spacing w:val="-3"/>
        </w:rPr>
        <w:t xml:space="preserve"> </w:t>
      </w:r>
      <w:r>
        <w:t>in</w:t>
      </w:r>
      <w:r>
        <w:rPr>
          <w:spacing w:val="-5"/>
        </w:rPr>
        <w:t xml:space="preserve"> </w:t>
      </w:r>
      <w:r>
        <w:t>the</w:t>
      </w:r>
      <w:r>
        <w:rPr>
          <w:spacing w:val="-6"/>
        </w:rPr>
        <w:t xml:space="preserve"> </w:t>
      </w:r>
      <w:r>
        <w:t>last</w:t>
      </w:r>
      <w:r>
        <w:rPr>
          <w:spacing w:val="-3"/>
        </w:rPr>
        <w:t xml:space="preserve"> </w:t>
      </w:r>
      <w:r>
        <w:t>semester</w:t>
      </w:r>
      <w:r>
        <w:rPr>
          <w:spacing w:val="-5"/>
        </w:rPr>
        <w:t xml:space="preserve"> </w:t>
      </w:r>
      <w:r>
        <w:t>of</w:t>
      </w:r>
      <w:r>
        <w:rPr>
          <w:spacing w:val="-3"/>
        </w:rPr>
        <w:t xml:space="preserve"> </w:t>
      </w:r>
      <w:r>
        <w:t>Field</w:t>
      </w:r>
      <w:r>
        <w:rPr>
          <w:spacing w:val="-3"/>
        </w:rPr>
        <w:t xml:space="preserve"> </w:t>
      </w:r>
      <w:r>
        <w:t>coursework</w:t>
      </w:r>
      <w:r>
        <w:rPr>
          <w:spacing w:val="-2"/>
        </w:rPr>
        <w:t xml:space="preserve"> </w:t>
      </w:r>
      <w:r>
        <w:t>will</w:t>
      </w:r>
      <w:r>
        <w:rPr>
          <w:spacing w:val="-2"/>
        </w:rPr>
        <w:t xml:space="preserve"> </w:t>
      </w:r>
      <w:r>
        <w:t>result</w:t>
      </w:r>
      <w:r>
        <w:rPr>
          <w:spacing w:val="-3"/>
        </w:rPr>
        <w:t xml:space="preserve"> </w:t>
      </w:r>
      <w:r>
        <w:t>in a</w:t>
      </w:r>
      <w:r>
        <w:rPr>
          <w:spacing w:val="-4"/>
        </w:rPr>
        <w:t xml:space="preserve"> </w:t>
      </w:r>
      <w:r>
        <w:t>delayed</w:t>
      </w:r>
      <w:r>
        <w:rPr>
          <w:spacing w:val="-4"/>
        </w:rPr>
        <w:t xml:space="preserve"> </w:t>
      </w:r>
      <w:r>
        <w:t>graduation</w:t>
      </w:r>
      <w:r>
        <w:rPr>
          <w:spacing w:val="-7"/>
        </w:rPr>
        <w:t xml:space="preserve"> </w:t>
      </w:r>
      <w:r>
        <w:t>and</w:t>
      </w:r>
      <w:r>
        <w:rPr>
          <w:spacing w:val="-7"/>
        </w:rPr>
        <w:t xml:space="preserve"> </w:t>
      </w:r>
      <w:r>
        <w:t>additional</w:t>
      </w:r>
      <w:r>
        <w:rPr>
          <w:spacing w:val="-8"/>
        </w:rPr>
        <w:t xml:space="preserve"> </w:t>
      </w:r>
      <w:r>
        <w:t>tuition</w:t>
      </w:r>
      <w:r>
        <w:rPr>
          <w:spacing w:val="-7"/>
        </w:rPr>
        <w:t xml:space="preserve"> </w:t>
      </w:r>
      <w:r>
        <w:t>expenses.</w:t>
      </w:r>
      <w:r>
        <w:rPr>
          <w:spacing w:val="-5"/>
        </w:rPr>
        <w:t xml:space="preserve"> </w:t>
      </w:r>
      <w:r>
        <w:t>An</w:t>
      </w:r>
      <w:r>
        <w:rPr>
          <w:spacing w:val="-7"/>
        </w:rPr>
        <w:t xml:space="preserve"> </w:t>
      </w:r>
      <w:r>
        <w:t>early</w:t>
      </w:r>
      <w:r>
        <w:rPr>
          <w:spacing w:val="-10"/>
        </w:rPr>
        <w:t xml:space="preserve"> </w:t>
      </w:r>
      <w:r>
        <w:t>start</w:t>
      </w:r>
      <w:r>
        <w:rPr>
          <w:spacing w:val="-7"/>
        </w:rPr>
        <w:t xml:space="preserve"> </w:t>
      </w:r>
      <w:r>
        <w:t>or</w:t>
      </w:r>
      <w:r>
        <w:rPr>
          <w:spacing w:val="-6"/>
        </w:rPr>
        <w:t xml:space="preserve"> </w:t>
      </w:r>
      <w:r>
        <w:t>early</w:t>
      </w:r>
      <w:r>
        <w:rPr>
          <w:spacing w:val="-10"/>
        </w:rPr>
        <w:t xml:space="preserve"> </w:t>
      </w:r>
      <w:r>
        <w:t>completion of practicum</w:t>
      </w:r>
      <w:r w:rsidR="00EF6003">
        <w:t xml:space="preserve"> (over two weeks)</w:t>
      </w:r>
      <w:r>
        <w:t xml:space="preserve"> requires permission from the Field Liaison and Field Instructor.</w:t>
      </w:r>
    </w:p>
    <w:p w14:paraId="7F21E15A" w14:textId="77777777" w:rsidR="00C67E64" w:rsidRDefault="008B4D8E">
      <w:pPr>
        <w:pStyle w:val="BodyText"/>
        <w:spacing w:before="120" w:line="276" w:lineRule="auto"/>
        <w:ind w:left="480" w:right="1135"/>
      </w:pPr>
      <w:r>
        <w:t>An absence from Field for more than one week due to illness requires a doctor’s note, and</w:t>
      </w:r>
      <w:r>
        <w:rPr>
          <w:spacing w:val="-6"/>
        </w:rPr>
        <w:t xml:space="preserve"> </w:t>
      </w:r>
      <w:r>
        <w:t>all</w:t>
      </w:r>
      <w:r>
        <w:rPr>
          <w:spacing w:val="-7"/>
        </w:rPr>
        <w:t xml:space="preserve"> </w:t>
      </w:r>
      <w:r>
        <w:t>time</w:t>
      </w:r>
      <w:r>
        <w:rPr>
          <w:spacing w:val="-6"/>
        </w:rPr>
        <w:t xml:space="preserve"> </w:t>
      </w:r>
      <w:r>
        <w:t>away</w:t>
      </w:r>
      <w:r>
        <w:rPr>
          <w:spacing w:val="-9"/>
        </w:rPr>
        <w:t xml:space="preserve"> </w:t>
      </w:r>
      <w:r>
        <w:t>from</w:t>
      </w:r>
      <w:r>
        <w:rPr>
          <w:spacing w:val="-8"/>
        </w:rPr>
        <w:t xml:space="preserve"> </w:t>
      </w:r>
      <w:r>
        <w:t>the</w:t>
      </w:r>
      <w:r>
        <w:rPr>
          <w:spacing w:val="-4"/>
        </w:rPr>
        <w:t xml:space="preserve"> </w:t>
      </w:r>
      <w:r>
        <w:t>Field</w:t>
      </w:r>
      <w:r>
        <w:rPr>
          <w:spacing w:val="-6"/>
        </w:rPr>
        <w:t xml:space="preserve"> </w:t>
      </w:r>
      <w:r>
        <w:t>placement</w:t>
      </w:r>
      <w:r>
        <w:rPr>
          <w:spacing w:val="-6"/>
        </w:rPr>
        <w:t xml:space="preserve"> </w:t>
      </w:r>
      <w:r>
        <w:t>must</w:t>
      </w:r>
      <w:r>
        <w:rPr>
          <w:spacing w:val="-4"/>
        </w:rPr>
        <w:t xml:space="preserve"> </w:t>
      </w:r>
      <w:r>
        <w:t>be</w:t>
      </w:r>
      <w:r>
        <w:rPr>
          <w:spacing w:val="-6"/>
        </w:rPr>
        <w:t xml:space="preserve"> </w:t>
      </w:r>
      <w:r>
        <w:t>made</w:t>
      </w:r>
      <w:r>
        <w:rPr>
          <w:spacing w:val="-6"/>
        </w:rPr>
        <w:t xml:space="preserve"> </w:t>
      </w:r>
      <w:r>
        <w:t>up.</w:t>
      </w:r>
      <w:r>
        <w:rPr>
          <w:spacing w:val="-6"/>
        </w:rPr>
        <w:t xml:space="preserve"> </w:t>
      </w:r>
      <w:r>
        <w:t>If</w:t>
      </w:r>
      <w:r>
        <w:rPr>
          <w:spacing w:val="-1"/>
        </w:rPr>
        <w:t xml:space="preserve"> </w:t>
      </w:r>
      <w:r>
        <w:t>a</w:t>
      </w:r>
      <w:r>
        <w:rPr>
          <w:spacing w:val="-3"/>
        </w:rPr>
        <w:t xml:space="preserve"> </w:t>
      </w:r>
      <w:r>
        <w:t>student</w:t>
      </w:r>
      <w:r>
        <w:rPr>
          <w:spacing w:val="-6"/>
        </w:rPr>
        <w:t xml:space="preserve"> </w:t>
      </w:r>
      <w:r>
        <w:t>must</w:t>
      </w:r>
      <w:r>
        <w:rPr>
          <w:spacing w:val="-6"/>
        </w:rPr>
        <w:t xml:space="preserve"> </w:t>
      </w:r>
      <w:r>
        <w:t>be</w:t>
      </w:r>
      <w:r>
        <w:rPr>
          <w:spacing w:val="-6"/>
        </w:rPr>
        <w:t xml:space="preserve"> </w:t>
      </w:r>
      <w:r>
        <w:t xml:space="preserve">away for an extended </w:t>
      </w:r>
      <w:proofErr w:type="gramStart"/>
      <w:r>
        <w:t>period of time</w:t>
      </w:r>
      <w:proofErr w:type="gramEnd"/>
      <w:r>
        <w:t xml:space="preserve">, the agency will determine if the absence can be </w:t>
      </w:r>
      <w:r>
        <w:rPr>
          <w:spacing w:val="-2"/>
        </w:rPr>
        <w:t>accommodated.</w:t>
      </w:r>
    </w:p>
    <w:p w14:paraId="7F21E15B" w14:textId="3ADE4FB8" w:rsidR="00C67E64" w:rsidRDefault="008B4D8E">
      <w:pPr>
        <w:pStyle w:val="BodyText"/>
        <w:spacing w:before="122" w:line="276" w:lineRule="auto"/>
        <w:ind w:left="480" w:right="1135"/>
      </w:pPr>
      <w:r>
        <w:t>Students</w:t>
      </w:r>
      <w:r>
        <w:rPr>
          <w:spacing w:val="-10"/>
        </w:rPr>
        <w:t xml:space="preserve"> </w:t>
      </w:r>
      <w:r>
        <w:t>are</w:t>
      </w:r>
      <w:r>
        <w:rPr>
          <w:spacing w:val="-4"/>
        </w:rPr>
        <w:t xml:space="preserve"> </w:t>
      </w:r>
      <w:r>
        <w:t>responsible</w:t>
      </w:r>
      <w:r>
        <w:rPr>
          <w:spacing w:val="-9"/>
        </w:rPr>
        <w:t xml:space="preserve"> </w:t>
      </w:r>
      <w:r>
        <w:t>for</w:t>
      </w:r>
      <w:r>
        <w:rPr>
          <w:spacing w:val="-11"/>
        </w:rPr>
        <w:t xml:space="preserve"> </w:t>
      </w:r>
      <w:r>
        <w:t>documenting</w:t>
      </w:r>
      <w:r>
        <w:rPr>
          <w:spacing w:val="-9"/>
        </w:rPr>
        <w:t xml:space="preserve"> </w:t>
      </w:r>
      <w:r>
        <w:t>their</w:t>
      </w:r>
      <w:r>
        <w:rPr>
          <w:spacing w:val="-4"/>
        </w:rPr>
        <w:t xml:space="preserve"> </w:t>
      </w:r>
      <w:r>
        <w:t>Field</w:t>
      </w:r>
      <w:r>
        <w:rPr>
          <w:spacing w:val="-4"/>
        </w:rPr>
        <w:t xml:space="preserve"> </w:t>
      </w:r>
      <w:r>
        <w:t>hours</w:t>
      </w:r>
      <w:r>
        <w:rPr>
          <w:spacing w:val="-5"/>
        </w:rPr>
        <w:t xml:space="preserve"> </w:t>
      </w:r>
      <w:r>
        <w:t>each</w:t>
      </w:r>
      <w:r>
        <w:rPr>
          <w:spacing w:val="-7"/>
        </w:rPr>
        <w:t xml:space="preserve"> </w:t>
      </w:r>
      <w:r>
        <w:t>week</w:t>
      </w:r>
      <w:r w:rsidR="001959F2">
        <w:t xml:space="preserve"> in SONIA with approval from the Field Instructor</w:t>
      </w:r>
      <w:r w:rsidR="00734CE4">
        <w:t>.</w:t>
      </w:r>
    </w:p>
    <w:p w14:paraId="7F21E15C" w14:textId="77777777" w:rsidR="00C67E64" w:rsidRDefault="00C67E64">
      <w:pPr>
        <w:pStyle w:val="BodyText"/>
        <w:spacing w:before="1"/>
        <w:rPr>
          <w:sz w:val="38"/>
        </w:rPr>
      </w:pPr>
    </w:p>
    <w:p w14:paraId="7F21E15D" w14:textId="77777777" w:rsidR="00C67E64" w:rsidRDefault="008B4D8E">
      <w:pPr>
        <w:pStyle w:val="BodyText"/>
        <w:ind w:left="480"/>
        <w:jc w:val="both"/>
      </w:pPr>
      <w:r>
        <w:lastRenderedPageBreak/>
        <w:t>Volunteering</w:t>
      </w:r>
      <w:r>
        <w:rPr>
          <w:spacing w:val="-13"/>
        </w:rPr>
        <w:t xml:space="preserve"> </w:t>
      </w:r>
      <w:r>
        <w:t>at</w:t>
      </w:r>
      <w:r>
        <w:rPr>
          <w:spacing w:val="-7"/>
        </w:rPr>
        <w:t xml:space="preserve"> </w:t>
      </w:r>
      <w:r>
        <w:t>Agency</w:t>
      </w:r>
      <w:r>
        <w:rPr>
          <w:spacing w:val="-10"/>
        </w:rPr>
        <w:t xml:space="preserve"> </w:t>
      </w:r>
      <w:r>
        <w:rPr>
          <w:spacing w:val="-2"/>
        </w:rPr>
        <w:t>Placement</w:t>
      </w:r>
    </w:p>
    <w:p w14:paraId="7F21E15E" w14:textId="77777777" w:rsidR="00C67E64" w:rsidRDefault="008B4D8E">
      <w:pPr>
        <w:pStyle w:val="BodyText"/>
        <w:spacing w:before="161" w:line="276" w:lineRule="auto"/>
        <w:ind w:left="480" w:right="1536"/>
        <w:jc w:val="both"/>
      </w:pPr>
      <w:r>
        <w:rPr>
          <w:i/>
        </w:rPr>
        <w:t>Previous</w:t>
      </w:r>
      <w:r>
        <w:rPr>
          <w:i/>
          <w:spacing w:val="-3"/>
        </w:rPr>
        <w:t xml:space="preserve"> </w:t>
      </w:r>
      <w:r>
        <w:rPr>
          <w:i/>
        </w:rPr>
        <w:t>Volunteer</w:t>
      </w:r>
      <w:r>
        <w:rPr>
          <w:i/>
          <w:spacing w:val="-6"/>
        </w:rPr>
        <w:t xml:space="preserve"> </w:t>
      </w:r>
      <w:r>
        <w:rPr>
          <w:i/>
        </w:rPr>
        <w:t>Experience</w:t>
      </w:r>
      <w:r>
        <w:t>:</w:t>
      </w:r>
      <w:r>
        <w:rPr>
          <w:spacing w:val="-5"/>
        </w:rPr>
        <w:t xml:space="preserve"> </w:t>
      </w:r>
      <w:r>
        <w:t>The</w:t>
      </w:r>
      <w:r>
        <w:rPr>
          <w:spacing w:val="-4"/>
        </w:rPr>
        <w:t xml:space="preserve"> </w:t>
      </w:r>
      <w:r>
        <w:t>purpose</w:t>
      </w:r>
      <w:r>
        <w:rPr>
          <w:spacing w:val="-4"/>
        </w:rPr>
        <w:t xml:space="preserve"> </w:t>
      </w:r>
      <w:r>
        <w:t>of the</w:t>
      </w:r>
      <w:r>
        <w:rPr>
          <w:spacing w:val="-2"/>
        </w:rPr>
        <w:t xml:space="preserve"> </w:t>
      </w:r>
      <w:r>
        <w:t>Field</w:t>
      </w:r>
      <w:r>
        <w:rPr>
          <w:spacing w:val="-4"/>
        </w:rPr>
        <w:t xml:space="preserve"> </w:t>
      </w:r>
      <w:r>
        <w:t>practicum</w:t>
      </w:r>
      <w:r>
        <w:rPr>
          <w:spacing w:val="-4"/>
        </w:rPr>
        <w:t xml:space="preserve"> </w:t>
      </w:r>
      <w:r>
        <w:t>is</w:t>
      </w:r>
      <w:r>
        <w:rPr>
          <w:spacing w:val="-3"/>
        </w:rPr>
        <w:t xml:space="preserve"> </w:t>
      </w:r>
      <w:r>
        <w:t>to</w:t>
      </w:r>
      <w:r>
        <w:rPr>
          <w:spacing w:val="-2"/>
        </w:rPr>
        <w:t xml:space="preserve"> </w:t>
      </w:r>
      <w:r>
        <w:t>provide</w:t>
      </w:r>
      <w:r>
        <w:rPr>
          <w:spacing w:val="-2"/>
        </w:rPr>
        <w:t xml:space="preserve"> </w:t>
      </w:r>
      <w:r>
        <w:t>the student</w:t>
      </w:r>
      <w:r>
        <w:rPr>
          <w:spacing w:val="-2"/>
        </w:rPr>
        <w:t xml:space="preserve"> </w:t>
      </w:r>
      <w:r>
        <w:t>with</w:t>
      </w:r>
      <w:r>
        <w:rPr>
          <w:spacing w:val="-1"/>
        </w:rPr>
        <w:t xml:space="preserve"> </w:t>
      </w:r>
      <w:r>
        <w:t>a</w:t>
      </w:r>
      <w:r>
        <w:rPr>
          <w:spacing w:val="-1"/>
        </w:rPr>
        <w:t xml:space="preserve"> </w:t>
      </w:r>
      <w:r>
        <w:t>new</w:t>
      </w:r>
      <w:r>
        <w:rPr>
          <w:spacing w:val="-8"/>
        </w:rPr>
        <w:t xml:space="preserve"> </w:t>
      </w:r>
      <w:r>
        <w:t>learning</w:t>
      </w:r>
      <w:r>
        <w:rPr>
          <w:spacing w:val="-6"/>
        </w:rPr>
        <w:t xml:space="preserve"> </w:t>
      </w:r>
      <w:r>
        <w:t>opportunity</w:t>
      </w:r>
      <w:r>
        <w:rPr>
          <w:spacing w:val="-7"/>
        </w:rPr>
        <w:t xml:space="preserve"> </w:t>
      </w:r>
      <w:r>
        <w:t>and</w:t>
      </w:r>
      <w:r>
        <w:rPr>
          <w:spacing w:val="-4"/>
        </w:rPr>
        <w:t xml:space="preserve"> </w:t>
      </w:r>
      <w:r>
        <w:t>therefore</w:t>
      </w:r>
      <w:r>
        <w:rPr>
          <w:spacing w:val="-4"/>
        </w:rPr>
        <w:t xml:space="preserve"> </w:t>
      </w:r>
      <w:r>
        <w:t>students</w:t>
      </w:r>
      <w:r>
        <w:rPr>
          <w:spacing w:val="-7"/>
        </w:rPr>
        <w:t xml:space="preserve"> </w:t>
      </w:r>
      <w:r>
        <w:t>may</w:t>
      </w:r>
      <w:r>
        <w:rPr>
          <w:spacing w:val="-7"/>
        </w:rPr>
        <w:t xml:space="preserve"> </w:t>
      </w:r>
      <w:r>
        <w:t>not</w:t>
      </w:r>
      <w:r>
        <w:rPr>
          <w:spacing w:val="-4"/>
        </w:rPr>
        <w:t xml:space="preserve"> </w:t>
      </w:r>
      <w:r>
        <w:t>be</w:t>
      </w:r>
      <w:r>
        <w:rPr>
          <w:spacing w:val="-4"/>
        </w:rPr>
        <w:t xml:space="preserve"> </w:t>
      </w:r>
      <w:r>
        <w:t>placed</w:t>
      </w:r>
      <w:r>
        <w:rPr>
          <w:spacing w:val="-1"/>
        </w:rPr>
        <w:t xml:space="preserve"> </w:t>
      </w:r>
      <w:r>
        <w:t>in agencies where they have had previous volunteer experience.</w:t>
      </w:r>
    </w:p>
    <w:p w14:paraId="7F21E15F" w14:textId="77777777" w:rsidR="00C67E64" w:rsidRDefault="008B4D8E">
      <w:pPr>
        <w:pStyle w:val="BodyText"/>
        <w:spacing w:before="120" w:line="276" w:lineRule="auto"/>
        <w:ind w:left="480" w:right="1135"/>
      </w:pPr>
      <w:r>
        <w:rPr>
          <w:i/>
        </w:rPr>
        <w:t>Volunteering in Field Agency During Practicum</w:t>
      </w:r>
      <w:r>
        <w:t>: Students may have volunteer opportunities in the agency where they are completing their practicum. Due to a potential</w:t>
      </w:r>
      <w:r>
        <w:rPr>
          <w:spacing w:val="-9"/>
        </w:rPr>
        <w:t xml:space="preserve"> </w:t>
      </w:r>
      <w:r>
        <w:t>conflict</w:t>
      </w:r>
      <w:r>
        <w:rPr>
          <w:spacing w:val="-8"/>
        </w:rPr>
        <w:t xml:space="preserve"> </w:t>
      </w:r>
      <w:r>
        <w:t>of</w:t>
      </w:r>
      <w:r>
        <w:rPr>
          <w:spacing w:val="-6"/>
        </w:rPr>
        <w:t xml:space="preserve"> </w:t>
      </w:r>
      <w:r>
        <w:t>interest,</w:t>
      </w:r>
      <w:r>
        <w:rPr>
          <w:spacing w:val="-8"/>
        </w:rPr>
        <w:t xml:space="preserve"> </w:t>
      </w:r>
      <w:r>
        <w:t>students</w:t>
      </w:r>
      <w:r>
        <w:rPr>
          <w:spacing w:val="-9"/>
        </w:rPr>
        <w:t xml:space="preserve"> </w:t>
      </w:r>
      <w:r>
        <w:t>require</w:t>
      </w:r>
      <w:r>
        <w:rPr>
          <w:spacing w:val="-8"/>
        </w:rPr>
        <w:t xml:space="preserve"> </w:t>
      </w:r>
      <w:r>
        <w:t>Field</w:t>
      </w:r>
      <w:r>
        <w:rPr>
          <w:spacing w:val="-8"/>
        </w:rPr>
        <w:t xml:space="preserve"> </w:t>
      </w:r>
      <w:r>
        <w:t>Liaison</w:t>
      </w:r>
      <w:r>
        <w:rPr>
          <w:spacing w:val="-10"/>
        </w:rPr>
        <w:t xml:space="preserve"> </w:t>
      </w:r>
      <w:r>
        <w:t>approval</w:t>
      </w:r>
      <w:r>
        <w:rPr>
          <w:spacing w:val="-9"/>
        </w:rPr>
        <w:t xml:space="preserve"> </w:t>
      </w:r>
      <w:r>
        <w:t>prior</w:t>
      </w:r>
      <w:r>
        <w:rPr>
          <w:spacing w:val="-9"/>
        </w:rPr>
        <w:t xml:space="preserve"> </w:t>
      </w:r>
      <w:r>
        <w:t>to</w:t>
      </w:r>
      <w:r>
        <w:rPr>
          <w:spacing w:val="-5"/>
        </w:rPr>
        <w:t xml:space="preserve"> </w:t>
      </w:r>
      <w:r>
        <w:t>volunteering for duties outside of their practicum requirements.</w:t>
      </w:r>
    </w:p>
    <w:p w14:paraId="7F21E160" w14:textId="77777777" w:rsidR="00C67E64" w:rsidRDefault="008B4D8E">
      <w:pPr>
        <w:pStyle w:val="BodyText"/>
        <w:spacing w:before="121" w:line="276" w:lineRule="auto"/>
        <w:ind w:left="480" w:right="1135"/>
      </w:pPr>
      <w:r>
        <w:rPr>
          <w:i/>
        </w:rPr>
        <w:t>Post-Practicum Volunteering</w:t>
      </w:r>
      <w:r>
        <w:t xml:space="preserve">: At times a student may feel the need to continue their involvement with agency consumers post-practicum. Involvement with </w:t>
      </w:r>
      <w:proofErr w:type="gramStart"/>
      <w:r>
        <w:t>clients</w:t>
      </w:r>
      <w:proofErr w:type="gramEnd"/>
      <w:r>
        <w:t xml:space="preserve"> post- practicum is not recommended or supported by the Social Work Field Program. An important component in the learning process for students is effective termination with agency</w:t>
      </w:r>
      <w:r>
        <w:rPr>
          <w:spacing w:val="-10"/>
        </w:rPr>
        <w:t xml:space="preserve"> </w:t>
      </w:r>
      <w:r>
        <w:t>clientele,</w:t>
      </w:r>
      <w:r>
        <w:rPr>
          <w:spacing w:val="-7"/>
        </w:rPr>
        <w:t xml:space="preserve"> </w:t>
      </w:r>
      <w:r>
        <w:t>and</w:t>
      </w:r>
      <w:r>
        <w:rPr>
          <w:spacing w:val="-7"/>
        </w:rPr>
        <w:t xml:space="preserve"> </w:t>
      </w:r>
      <w:r>
        <w:t>termination</w:t>
      </w:r>
      <w:r>
        <w:rPr>
          <w:spacing w:val="-4"/>
        </w:rPr>
        <w:t xml:space="preserve"> </w:t>
      </w:r>
      <w:r>
        <w:t>should</w:t>
      </w:r>
      <w:r>
        <w:rPr>
          <w:spacing w:val="-7"/>
        </w:rPr>
        <w:t xml:space="preserve"> </w:t>
      </w:r>
      <w:r>
        <w:t>be</w:t>
      </w:r>
      <w:r>
        <w:rPr>
          <w:spacing w:val="-7"/>
        </w:rPr>
        <w:t xml:space="preserve"> </w:t>
      </w:r>
      <w:r>
        <w:t>a</w:t>
      </w:r>
      <w:r>
        <w:rPr>
          <w:spacing w:val="-4"/>
        </w:rPr>
        <w:t xml:space="preserve"> </w:t>
      </w:r>
      <w:r>
        <w:t>process,</w:t>
      </w:r>
      <w:r>
        <w:rPr>
          <w:spacing w:val="-7"/>
        </w:rPr>
        <w:t xml:space="preserve"> </w:t>
      </w:r>
      <w:r>
        <w:t>not</w:t>
      </w:r>
      <w:r>
        <w:rPr>
          <w:spacing w:val="-7"/>
        </w:rPr>
        <w:t xml:space="preserve"> </w:t>
      </w:r>
      <w:r>
        <w:t>a</w:t>
      </w:r>
      <w:r>
        <w:rPr>
          <w:spacing w:val="-2"/>
        </w:rPr>
        <w:t xml:space="preserve"> </w:t>
      </w:r>
      <w:r>
        <w:t>sudden</w:t>
      </w:r>
      <w:r>
        <w:rPr>
          <w:spacing w:val="-9"/>
        </w:rPr>
        <w:t xml:space="preserve"> </w:t>
      </w:r>
      <w:r>
        <w:t>event</w:t>
      </w:r>
      <w:r>
        <w:rPr>
          <w:spacing w:val="-5"/>
        </w:rPr>
        <w:t xml:space="preserve"> </w:t>
      </w:r>
      <w:r>
        <w:t>at</w:t>
      </w:r>
      <w:r>
        <w:rPr>
          <w:spacing w:val="-7"/>
        </w:rPr>
        <w:t xml:space="preserve"> </w:t>
      </w:r>
      <w:r>
        <w:t>the</w:t>
      </w:r>
      <w:r>
        <w:rPr>
          <w:spacing w:val="-4"/>
        </w:rPr>
        <w:t xml:space="preserve"> </w:t>
      </w:r>
      <w:r>
        <w:t>end</w:t>
      </w:r>
      <w:r>
        <w:rPr>
          <w:spacing w:val="-7"/>
        </w:rPr>
        <w:t xml:space="preserve"> </w:t>
      </w:r>
      <w:r>
        <w:t>of practicum. Students should work with their Field Instructors on effective methods for addressing termination throughout the Field practicum.</w:t>
      </w:r>
    </w:p>
    <w:p w14:paraId="7F21E164" w14:textId="77777777" w:rsidR="00C67E64" w:rsidRDefault="00C67E64">
      <w:pPr>
        <w:pStyle w:val="BodyText"/>
        <w:spacing w:before="7"/>
        <w:rPr>
          <w:sz w:val="25"/>
        </w:rPr>
      </w:pPr>
    </w:p>
    <w:p w14:paraId="7F21E165" w14:textId="77777777" w:rsidR="00C67E64" w:rsidRDefault="008B4D8E">
      <w:pPr>
        <w:pStyle w:val="BodyText"/>
        <w:spacing w:before="92"/>
        <w:ind w:left="480"/>
      </w:pPr>
      <w:bookmarkStart w:id="18" w:name="_bookmark9"/>
      <w:bookmarkEnd w:id="18"/>
      <w:r>
        <w:rPr>
          <w:color w:val="365F91"/>
        </w:rPr>
        <w:t>Block</w:t>
      </w:r>
      <w:r>
        <w:rPr>
          <w:color w:val="365F91"/>
          <w:spacing w:val="-17"/>
        </w:rPr>
        <w:t xml:space="preserve"> </w:t>
      </w:r>
      <w:r>
        <w:rPr>
          <w:color w:val="365F91"/>
        </w:rPr>
        <w:t>Placement</w:t>
      </w:r>
      <w:r>
        <w:rPr>
          <w:color w:val="365F91"/>
          <w:spacing w:val="-16"/>
        </w:rPr>
        <w:t xml:space="preserve"> </w:t>
      </w:r>
      <w:r>
        <w:rPr>
          <w:color w:val="365F91"/>
          <w:spacing w:val="-2"/>
        </w:rPr>
        <w:t>Policy</w:t>
      </w:r>
    </w:p>
    <w:p w14:paraId="7F21E166" w14:textId="4A3CA5B4" w:rsidR="00C67E64" w:rsidRDefault="008B4D8E">
      <w:pPr>
        <w:pStyle w:val="BodyText"/>
        <w:spacing w:before="46" w:line="276" w:lineRule="auto"/>
        <w:ind w:left="480" w:right="1274"/>
      </w:pPr>
      <w:r>
        <w:t>Block placement</w:t>
      </w:r>
      <w:r w:rsidR="00F54BCB">
        <w:t>s are t</w:t>
      </w:r>
      <w:r>
        <w:t>wo Field courses taken concurrently</w:t>
      </w:r>
      <w:r w:rsidR="00956111">
        <w:t xml:space="preserve"> </w:t>
      </w:r>
      <w:r w:rsidR="00F54BCB">
        <w:t xml:space="preserve">in one semester and </w:t>
      </w:r>
      <w:r>
        <w:t xml:space="preserve">are available only to MSW students. Approval for a block placement is based on factors related to overall educational Field education performance. A block placement to exceed more than twenty-five Field hours per week must be approved by the assigned Field Liaison. For the well-being of students with employment responsibilities, </w:t>
      </w:r>
      <w:proofErr w:type="gramStart"/>
      <w:r>
        <w:t>a block</w:t>
      </w:r>
      <w:proofErr w:type="gramEnd"/>
      <w:r>
        <w:t xml:space="preserve"> placement is discouraged due to the excessive requirements. Block placements in the summer semester are unlikely due to the condensed </w:t>
      </w:r>
      <w:proofErr w:type="gramStart"/>
      <w:r>
        <w:t>time period</w:t>
      </w:r>
      <w:proofErr w:type="gramEnd"/>
      <w:r>
        <w:t>. Students requesting a block placement</w:t>
      </w:r>
      <w:r>
        <w:rPr>
          <w:spacing w:val="-6"/>
        </w:rPr>
        <w:t xml:space="preserve"> </w:t>
      </w:r>
      <w:r>
        <w:t>must</w:t>
      </w:r>
      <w:r>
        <w:rPr>
          <w:spacing w:val="-11"/>
        </w:rPr>
        <w:t xml:space="preserve"> </w:t>
      </w:r>
      <w:r>
        <w:t>fulfill</w:t>
      </w:r>
      <w:r>
        <w:rPr>
          <w:spacing w:val="-7"/>
        </w:rPr>
        <w:t xml:space="preserve"> </w:t>
      </w:r>
      <w:r>
        <w:t>the</w:t>
      </w:r>
      <w:r>
        <w:rPr>
          <w:spacing w:val="-4"/>
        </w:rPr>
        <w:t xml:space="preserve"> </w:t>
      </w:r>
      <w:r>
        <w:t>sequencing</w:t>
      </w:r>
      <w:r>
        <w:rPr>
          <w:spacing w:val="-8"/>
        </w:rPr>
        <w:t xml:space="preserve"> </w:t>
      </w:r>
      <w:r>
        <w:t>requirements</w:t>
      </w:r>
      <w:r>
        <w:rPr>
          <w:spacing w:val="-7"/>
        </w:rPr>
        <w:t xml:space="preserve"> </w:t>
      </w:r>
      <w:r>
        <w:t>of</w:t>
      </w:r>
      <w:r>
        <w:rPr>
          <w:spacing w:val="-4"/>
        </w:rPr>
        <w:t xml:space="preserve"> </w:t>
      </w:r>
      <w:r>
        <w:t>all</w:t>
      </w:r>
      <w:r>
        <w:rPr>
          <w:spacing w:val="-7"/>
        </w:rPr>
        <w:t xml:space="preserve"> </w:t>
      </w:r>
      <w:r>
        <w:t>academic</w:t>
      </w:r>
      <w:r>
        <w:rPr>
          <w:spacing w:val="-11"/>
        </w:rPr>
        <w:t xml:space="preserve"> </w:t>
      </w:r>
      <w:r>
        <w:t>courses</w:t>
      </w:r>
      <w:r>
        <w:rPr>
          <w:spacing w:val="-7"/>
        </w:rPr>
        <w:t xml:space="preserve"> </w:t>
      </w:r>
      <w:r>
        <w:t>as</w:t>
      </w:r>
      <w:r>
        <w:rPr>
          <w:spacing w:val="-9"/>
        </w:rPr>
        <w:t xml:space="preserve"> </w:t>
      </w:r>
      <w:r>
        <w:t>outlined in the MSW Program Handbook</w:t>
      </w:r>
      <w:bookmarkStart w:id="19" w:name="_bookmark10"/>
      <w:bookmarkEnd w:id="19"/>
      <w:r>
        <w:t>.</w:t>
      </w:r>
    </w:p>
    <w:p w14:paraId="7F21E167" w14:textId="77777777" w:rsidR="00C67E64" w:rsidRDefault="00C67E64">
      <w:pPr>
        <w:pStyle w:val="BodyText"/>
        <w:spacing w:before="7"/>
        <w:rPr>
          <w:sz w:val="35"/>
        </w:rPr>
      </w:pPr>
    </w:p>
    <w:p w14:paraId="7F21E168" w14:textId="77777777" w:rsidR="00C67E64" w:rsidRDefault="008B4D8E">
      <w:pPr>
        <w:pStyle w:val="BodyText"/>
        <w:spacing w:before="1"/>
        <w:ind w:left="480"/>
      </w:pPr>
      <w:r>
        <w:rPr>
          <w:color w:val="365F91"/>
        </w:rPr>
        <w:t>Field</w:t>
      </w:r>
      <w:r>
        <w:rPr>
          <w:color w:val="365F91"/>
          <w:spacing w:val="-13"/>
        </w:rPr>
        <w:t xml:space="preserve"> </w:t>
      </w:r>
      <w:r>
        <w:rPr>
          <w:color w:val="365F91"/>
        </w:rPr>
        <w:t>Instructor</w:t>
      </w:r>
      <w:r>
        <w:rPr>
          <w:color w:val="365F91"/>
          <w:spacing w:val="-12"/>
        </w:rPr>
        <w:t xml:space="preserve"> </w:t>
      </w:r>
      <w:r>
        <w:rPr>
          <w:color w:val="365F91"/>
          <w:spacing w:val="-2"/>
        </w:rPr>
        <w:t>Requirements</w:t>
      </w:r>
    </w:p>
    <w:p w14:paraId="7F21E169" w14:textId="77777777" w:rsidR="00C67E64" w:rsidRDefault="008B4D8E">
      <w:pPr>
        <w:pStyle w:val="BodyText"/>
        <w:spacing w:before="86" w:line="278" w:lineRule="auto"/>
        <w:ind w:left="480" w:right="1582"/>
      </w:pPr>
      <w:r>
        <w:t>The</w:t>
      </w:r>
      <w:r>
        <w:rPr>
          <w:spacing w:val="-8"/>
        </w:rPr>
        <w:t xml:space="preserve"> </w:t>
      </w:r>
      <w:r>
        <w:t>Handbook</w:t>
      </w:r>
      <w:r>
        <w:rPr>
          <w:spacing w:val="-10"/>
        </w:rPr>
        <w:t xml:space="preserve"> </w:t>
      </w:r>
      <w:r>
        <w:t>of</w:t>
      </w:r>
      <w:r>
        <w:rPr>
          <w:spacing w:val="-3"/>
        </w:rPr>
        <w:t xml:space="preserve"> </w:t>
      </w:r>
      <w:r>
        <w:t>Accreditation</w:t>
      </w:r>
      <w:r>
        <w:rPr>
          <w:spacing w:val="-8"/>
        </w:rPr>
        <w:t xml:space="preserve"> </w:t>
      </w:r>
      <w:r>
        <w:t>Standards</w:t>
      </w:r>
      <w:r>
        <w:rPr>
          <w:spacing w:val="-10"/>
        </w:rPr>
        <w:t xml:space="preserve"> </w:t>
      </w:r>
      <w:r>
        <w:t>and</w:t>
      </w:r>
      <w:r>
        <w:rPr>
          <w:spacing w:val="-8"/>
        </w:rPr>
        <w:t xml:space="preserve"> </w:t>
      </w:r>
      <w:r>
        <w:t>Procedures</w:t>
      </w:r>
      <w:r>
        <w:rPr>
          <w:spacing w:val="-10"/>
        </w:rPr>
        <w:t xml:space="preserve"> </w:t>
      </w:r>
      <w:r>
        <w:t>of</w:t>
      </w:r>
      <w:r>
        <w:rPr>
          <w:spacing w:val="-3"/>
        </w:rPr>
        <w:t xml:space="preserve"> </w:t>
      </w:r>
      <w:r>
        <w:t>the</w:t>
      </w:r>
      <w:r>
        <w:rPr>
          <w:spacing w:val="-8"/>
        </w:rPr>
        <w:t xml:space="preserve"> </w:t>
      </w:r>
      <w:r>
        <w:t>Council</w:t>
      </w:r>
      <w:r>
        <w:rPr>
          <w:spacing w:val="-8"/>
        </w:rPr>
        <w:t xml:space="preserve"> </w:t>
      </w:r>
      <w:r>
        <w:t>on</w:t>
      </w:r>
      <w:r>
        <w:rPr>
          <w:spacing w:val="-5"/>
        </w:rPr>
        <w:t xml:space="preserve"> </w:t>
      </w:r>
      <w:r>
        <w:t>Social Work Education states:</w:t>
      </w:r>
    </w:p>
    <w:p w14:paraId="7F21E16A" w14:textId="3776F3E7" w:rsidR="00C67E64" w:rsidRDefault="008B4D8E">
      <w:pPr>
        <w:spacing w:before="116" w:line="276" w:lineRule="auto"/>
        <w:ind w:left="1200" w:right="1208"/>
        <w:rPr>
          <w:i/>
          <w:sz w:val="24"/>
        </w:rPr>
      </w:pPr>
      <w:r>
        <w:rPr>
          <w:i/>
          <w:sz w:val="24"/>
        </w:rPr>
        <w:t>Field instructors for baccalaureate students hold a baccalaureate or master’s degree in social work from a CSWE-accredited program and have two years post-social</w:t>
      </w:r>
      <w:r>
        <w:rPr>
          <w:i/>
          <w:spacing w:val="-7"/>
          <w:sz w:val="24"/>
        </w:rPr>
        <w:t xml:space="preserve"> </w:t>
      </w:r>
      <w:r>
        <w:rPr>
          <w:i/>
          <w:sz w:val="24"/>
        </w:rPr>
        <w:t>work</w:t>
      </w:r>
      <w:r>
        <w:rPr>
          <w:i/>
          <w:spacing w:val="-7"/>
          <w:sz w:val="24"/>
        </w:rPr>
        <w:t xml:space="preserve"> </w:t>
      </w:r>
      <w:r>
        <w:rPr>
          <w:i/>
          <w:sz w:val="24"/>
        </w:rPr>
        <w:t>degree</w:t>
      </w:r>
      <w:r>
        <w:rPr>
          <w:i/>
          <w:spacing w:val="-1"/>
          <w:sz w:val="24"/>
        </w:rPr>
        <w:t xml:space="preserve"> </w:t>
      </w:r>
      <w:r>
        <w:rPr>
          <w:i/>
          <w:sz w:val="24"/>
        </w:rPr>
        <w:t>practice</w:t>
      </w:r>
      <w:r>
        <w:rPr>
          <w:i/>
          <w:spacing w:val="-6"/>
          <w:sz w:val="24"/>
        </w:rPr>
        <w:t xml:space="preserve"> </w:t>
      </w:r>
      <w:r>
        <w:rPr>
          <w:i/>
          <w:sz w:val="24"/>
        </w:rPr>
        <w:t>experience</w:t>
      </w:r>
      <w:r>
        <w:rPr>
          <w:i/>
          <w:spacing w:val="-3"/>
          <w:sz w:val="24"/>
        </w:rPr>
        <w:t xml:space="preserve"> </w:t>
      </w:r>
      <w:r>
        <w:rPr>
          <w:i/>
          <w:sz w:val="24"/>
        </w:rPr>
        <w:t>in</w:t>
      </w:r>
      <w:r>
        <w:rPr>
          <w:i/>
          <w:spacing w:val="-1"/>
          <w:sz w:val="24"/>
        </w:rPr>
        <w:t xml:space="preserve"> </w:t>
      </w:r>
      <w:r>
        <w:rPr>
          <w:i/>
          <w:sz w:val="24"/>
        </w:rPr>
        <w:t>social</w:t>
      </w:r>
      <w:r>
        <w:rPr>
          <w:i/>
          <w:spacing w:val="-7"/>
          <w:sz w:val="24"/>
        </w:rPr>
        <w:t xml:space="preserve"> </w:t>
      </w:r>
      <w:r>
        <w:rPr>
          <w:i/>
          <w:sz w:val="24"/>
        </w:rPr>
        <w:t>work.</w:t>
      </w:r>
      <w:r>
        <w:rPr>
          <w:i/>
          <w:spacing w:val="-1"/>
          <w:sz w:val="24"/>
        </w:rPr>
        <w:t xml:space="preserve"> </w:t>
      </w:r>
      <w:r>
        <w:rPr>
          <w:i/>
          <w:sz w:val="24"/>
        </w:rPr>
        <w:t>For</w:t>
      </w:r>
      <w:r>
        <w:rPr>
          <w:i/>
          <w:spacing w:val="-3"/>
          <w:sz w:val="24"/>
        </w:rPr>
        <w:t xml:space="preserve"> </w:t>
      </w:r>
      <w:r>
        <w:rPr>
          <w:i/>
          <w:sz w:val="24"/>
        </w:rPr>
        <w:t>cases</w:t>
      </w:r>
      <w:r>
        <w:rPr>
          <w:i/>
          <w:spacing w:val="-2"/>
          <w:sz w:val="24"/>
        </w:rPr>
        <w:t xml:space="preserve"> </w:t>
      </w:r>
      <w:r>
        <w:rPr>
          <w:i/>
          <w:sz w:val="24"/>
        </w:rPr>
        <w:t>in</w:t>
      </w:r>
      <w:r>
        <w:rPr>
          <w:i/>
          <w:spacing w:val="-1"/>
          <w:sz w:val="24"/>
        </w:rPr>
        <w:t xml:space="preserve"> </w:t>
      </w:r>
      <w:r>
        <w:rPr>
          <w:i/>
          <w:sz w:val="24"/>
        </w:rPr>
        <w:t>which</w:t>
      </w:r>
      <w:r>
        <w:rPr>
          <w:i/>
          <w:spacing w:val="-1"/>
          <w:sz w:val="24"/>
        </w:rPr>
        <w:t xml:space="preserve"> </w:t>
      </w:r>
      <w:r>
        <w:rPr>
          <w:i/>
          <w:sz w:val="24"/>
        </w:rPr>
        <w:t>a field</w:t>
      </w:r>
      <w:r>
        <w:rPr>
          <w:i/>
          <w:spacing w:val="-2"/>
          <w:sz w:val="24"/>
        </w:rPr>
        <w:t xml:space="preserve"> </w:t>
      </w:r>
      <w:r>
        <w:rPr>
          <w:i/>
          <w:sz w:val="24"/>
        </w:rPr>
        <w:t>instructor</w:t>
      </w:r>
      <w:r>
        <w:rPr>
          <w:i/>
          <w:spacing w:val="-4"/>
          <w:sz w:val="24"/>
        </w:rPr>
        <w:t xml:space="preserve"> </w:t>
      </w:r>
      <w:r>
        <w:rPr>
          <w:i/>
          <w:sz w:val="24"/>
        </w:rPr>
        <w:t>does</w:t>
      </w:r>
      <w:r>
        <w:rPr>
          <w:i/>
          <w:spacing w:val="-3"/>
          <w:sz w:val="24"/>
        </w:rPr>
        <w:t xml:space="preserve"> </w:t>
      </w:r>
      <w:r>
        <w:rPr>
          <w:i/>
          <w:sz w:val="24"/>
        </w:rPr>
        <w:t>not</w:t>
      </w:r>
      <w:r>
        <w:rPr>
          <w:i/>
          <w:spacing w:val="-2"/>
          <w:sz w:val="24"/>
        </w:rPr>
        <w:t xml:space="preserve"> </w:t>
      </w:r>
      <w:r>
        <w:rPr>
          <w:i/>
          <w:sz w:val="24"/>
        </w:rPr>
        <w:t>hold</w:t>
      </w:r>
      <w:r>
        <w:rPr>
          <w:i/>
          <w:spacing w:val="-7"/>
          <w:sz w:val="24"/>
        </w:rPr>
        <w:t xml:space="preserve"> </w:t>
      </w:r>
      <w:r>
        <w:rPr>
          <w:i/>
          <w:sz w:val="24"/>
        </w:rPr>
        <w:t>a</w:t>
      </w:r>
      <w:r>
        <w:rPr>
          <w:i/>
          <w:spacing w:val="-2"/>
          <w:sz w:val="24"/>
        </w:rPr>
        <w:t xml:space="preserve"> </w:t>
      </w:r>
      <w:r>
        <w:rPr>
          <w:i/>
          <w:sz w:val="24"/>
        </w:rPr>
        <w:t>CSWE-accredited</w:t>
      </w:r>
      <w:r>
        <w:rPr>
          <w:i/>
          <w:spacing w:val="-2"/>
          <w:sz w:val="24"/>
        </w:rPr>
        <w:t xml:space="preserve"> </w:t>
      </w:r>
      <w:r>
        <w:rPr>
          <w:i/>
          <w:sz w:val="24"/>
        </w:rPr>
        <w:t>social</w:t>
      </w:r>
      <w:r>
        <w:rPr>
          <w:i/>
          <w:spacing w:val="-3"/>
          <w:sz w:val="24"/>
        </w:rPr>
        <w:t xml:space="preserve"> </w:t>
      </w:r>
      <w:r>
        <w:rPr>
          <w:i/>
          <w:sz w:val="24"/>
        </w:rPr>
        <w:t>work</w:t>
      </w:r>
      <w:r>
        <w:rPr>
          <w:i/>
          <w:spacing w:val="-3"/>
          <w:sz w:val="24"/>
        </w:rPr>
        <w:t xml:space="preserve"> </w:t>
      </w:r>
      <w:r>
        <w:rPr>
          <w:i/>
          <w:sz w:val="24"/>
        </w:rPr>
        <w:t>degree</w:t>
      </w:r>
      <w:r>
        <w:rPr>
          <w:i/>
          <w:spacing w:val="-7"/>
          <w:sz w:val="24"/>
        </w:rPr>
        <w:t xml:space="preserve"> </w:t>
      </w:r>
      <w:r>
        <w:rPr>
          <w:i/>
          <w:sz w:val="24"/>
        </w:rPr>
        <w:t>or</w:t>
      </w:r>
      <w:r>
        <w:rPr>
          <w:i/>
          <w:spacing w:val="-4"/>
          <w:sz w:val="24"/>
        </w:rPr>
        <w:t xml:space="preserve"> </w:t>
      </w:r>
      <w:r>
        <w:rPr>
          <w:i/>
          <w:sz w:val="24"/>
        </w:rPr>
        <w:t>does</w:t>
      </w:r>
      <w:r>
        <w:rPr>
          <w:i/>
          <w:spacing w:val="-5"/>
          <w:sz w:val="24"/>
        </w:rPr>
        <w:t xml:space="preserve"> </w:t>
      </w:r>
      <w:r>
        <w:rPr>
          <w:i/>
          <w:sz w:val="24"/>
        </w:rPr>
        <w:t>not have</w:t>
      </w:r>
      <w:r>
        <w:rPr>
          <w:i/>
          <w:spacing w:val="-10"/>
          <w:sz w:val="24"/>
        </w:rPr>
        <w:t xml:space="preserve"> </w:t>
      </w:r>
      <w:r>
        <w:rPr>
          <w:i/>
          <w:sz w:val="24"/>
        </w:rPr>
        <w:t>the</w:t>
      </w:r>
      <w:r>
        <w:rPr>
          <w:i/>
          <w:spacing w:val="-10"/>
          <w:sz w:val="24"/>
        </w:rPr>
        <w:t xml:space="preserve"> </w:t>
      </w:r>
      <w:r>
        <w:rPr>
          <w:i/>
          <w:sz w:val="24"/>
        </w:rPr>
        <w:t>required</w:t>
      </w:r>
      <w:r>
        <w:rPr>
          <w:i/>
          <w:spacing w:val="-8"/>
          <w:sz w:val="24"/>
        </w:rPr>
        <w:t xml:space="preserve"> </w:t>
      </w:r>
      <w:r>
        <w:rPr>
          <w:i/>
          <w:sz w:val="24"/>
        </w:rPr>
        <w:t>experience,</w:t>
      </w:r>
      <w:r>
        <w:rPr>
          <w:i/>
          <w:spacing w:val="-8"/>
          <w:sz w:val="24"/>
        </w:rPr>
        <w:t xml:space="preserve"> </w:t>
      </w:r>
      <w:r>
        <w:rPr>
          <w:i/>
          <w:sz w:val="24"/>
        </w:rPr>
        <w:t>the</w:t>
      </w:r>
      <w:r>
        <w:rPr>
          <w:i/>
          <w:spacing w:val="-10"/>
          <w:sz w:val="24"/>
        </w:rPr>
        <w:t xml:space="preserve"> </w:t>
      </w:r>
      <w:r>
        <w:rPr>
          <w:i/>
          <w:sz w:val="24"/>
        </w:rPr>
        <w:t>program</w:t>
      </w:r>
      <w:r>
        <w:rPr>
          <w:i/>
          <w:spacing w:val="-13"/>
          <w:sz w:val="24"/>
        </w:rPr>
        <w:t xml:space="preserve"> </w:t>
      </w:r>
      <w:r>
        <w:rPr>
          <w:i/>
          <w:sz w:val="24"/>
        </w:rPr>
        <w:t>assumes</w:t>
      </w:r>
      <w:r>
        <w:rPr>
          <w:i/>
          <w:spacing w:val="-9"/>
          <w:sz w:val="24"/>
        </w:rPr>
        <w:t xml:space="preserve"> </w:t>
      </w:r>
      <w:r>
        <w:rPr>
          <w:i/>
          <w:sz w:val="24"/>
        </w:rPr>
        <w:t>responsibility</w:t>
      </w:r>
      <w:r>
        <w:rPr>
          <w:i/>
          <w:spacing w:val="-9"/>
          <w:sz w:val="24"/>
        </w:rPr>
        <w:t xml:space="preserve"> </w:t>
      </w:r>
      <w:r>
        <w:rPr>
          <w:i/>
          <w:sz w:val="24"/>
        </w:rPr>
        <w:t>for</w:t>
      </w:r>
      <w:r>
        <w:rPr>
          <w:i/>
          <w:spacing w:val="-9"/>
          <w:sz w:val="24"/>
        </w:rPr>
        <w:t xml:space="preserve"> </w:t>
      </w:r>
      <w:r>
        <w:rPr>
          <w:i/>
          <w:sz w:val="24"/>
        </w:rPr>
        <w:t>reinforcing a social work perspective and describes how this is accomplished</w:t>
      </w:r>
      <w:r w:rsidR="00485161">
        <w:rPr>
          <w:i/>
          <w:sz w:val="24"/>
        </w:rPr>
        <w:t>.</w:t>
      </w:r>
    </w:p>
    <w:p w14:paraId="7F21E16C" w14:textId="77777777" w:rsidR="00C67E64" w:rsidRDefault="00C67E64">
      <w:pPr>
        <w:pStyle w:val="BodyText"/>
        <w:spacing w:before="6"/>
        <w:rPr>
          <w:i/>
          <w:sz w:val="22"/>
        </w:rPr>
      </w:pPr>
    </w:p>
    <w:p w14:paraId="7F21E16D" w14:textId="77777777" w:rsidR="00C67E64" w:rsidRDefault="008B4D8E">
      <w:pPr>
        <w:spacing w:line="276" w:lineRule="auto"/>
        <w:ind w:left="1200" w:right="1165"/>
        <w:rPr>
          <w:i/>
          <w:sz w:val="24"/>
        </w:rPr>
      </w:pPr>
      <w:r>
        <w:rPr>
          <w:i/>
          <w:sz w:val="24"/>
        </w:rPr>
        <w:t>Field</w:t>
      </w:r>
      <w:r>
        <w:rPr>
          <w:i/>
          <w:spacing w:val="-4"/>
          <w:sz w:val="24"/>
        </w:rPr>
        <w:t xml:space="preserve"> </w:t>
      </w:r>
      <w:r>
        <w:rPr>
          <w:i/>
          <w:sz w:val="24"/>
        </w:rPr>
        <w:t>instructors</w:t>
      </w:r>
      <w:r>
        <w:rPr>
          <w:i/>
          <w:spacing w:val="-10"/>
          <w:sz w:val="24"/>
        </w:rPr>
        <w:t xml:space="preserve"> </w:t>
      </w:r>
      <w:r>
        <w:rPr>
          <w:i/>
          <w:sz w:val="24"/>
        </w:rPr>
        <w:t>for</w:t>
      </w:r>
      <w:r>
        <w:rPr>
          <w:i/>
          <w:spacing w:val="-6"/>
          <w:sz w:val="24"/>
        </w:rPr>
        <w:t xml:space="preserve"> </w:t>
      </w:r>
      <w:r>
        <w:rPr>
          <w:i/>
          <w:sz w:val="24"/>
        </w:rPr>
        <w:t>master’s</w:t>
      </w:r>
      <w:r>
        <w:rPr>
          <w:i/>
          <w:spacing w:val="-5"/>
          <w:sz w:val="24"/>
        </w:rPr>
        <w:t xml:space="preserve"> </w:t>
      </w:r>
      <w:r>
        <w:rPr>
          <w:i/>
          <w:sz w:val="24"/>
        </w:rPr>
        <w:t>students</w:t>
      </w:r>
      <w:r>
        <w:rPr>
          <w:i/>
          <w:spacing w:val="-10"/>
          <w:sz w:val="24"/>
        </w:rPr>
        <w:t xml:space="preserve"> </w:t>
      </w:r>
      <w:r>
        <w:rPr>
          <w:i/>
          <w:sz w:val="24"/>
        </w:rPr>
        <w:t>hold</w:t>
      </w:r>
      <w:r>
        <w:rPr>
          <w:i/>
          <w:spacing w:val="-7"/>
          <w:sz w:val="24"/>
        </w:rPr>
        <w:t xml:space="preserve"> </w:t>
      </w:r>
      <w:r>
        <w:rPr>
          <w:i/>
          <w:sz w:val="24"/>
        </w:rPr>
        <w:t>a</w:t>
      </w:r>
      <w:r>
        <w:rPr>
          <w:i/>
          <w:spacing w:val="-9"/>
          <w:sz w:val="24"/>
        </w:rPr>
        <w:t xml:space="preserve"> </w:t>
      </w:r>
      <w:r>
        <w:rPr>
          <w:i/>
          <w:sz w:val="24"/>
        </w:rPr>
        <w:t>master’s</w:t>
      </w:r>
      <w:r>
        <w:rPr>
          <w:i/>
          <w:spacing w:val="-5"/>
          <w:sz w:val="24"/>
        </w:rPr>
        <w:t xml:space="preserve"> </w:t>
      </w:r>
      <w:r>
        <w:rPr>
          <w:i/>
          <w:sz w:val="24"/>
        </w:rPr>
        <w:t>degree</w:t>
      </w:r>
      <w:r>
        <w:rPr>
          <w:i/>
          <w:spacing w:val="-4"/>
          <w:sz w:val="24"/>
        </w:rPr>
        <w:t xml:space="preserve"> </w:t>
      </w:r>
      <w:r>
        <w:rPr>
          <w:i/>
          <w:sz w:val="24"/>
        </w:rPr>
        <w:t>in</w:t>
      </w:r>
      <w:r>
        <w:rPr>
          <w:i/>
          <w:spacing w:val="-9"/>
          <w:sz w:val="24"/>
        </w:rPr>
        <w:t xml:space="preserve"> </w:t>
      </w:r>
      <w:r>
        <w:rPr>
          <w:i/>
          <w:sz w:val="24"/>
        </w:rPr>
        <w:t>social</w:t>
      </w:r>
      <w:r>
        <w:rPr>
          <w:i/>
          <w:spacing w:val="-8"/>
          <w:sz w:val="24"/>
        </w:rPr>
        <w:t xml:space="preserve"> </w:t>
      </w:r>
      <w:r>
        <w:rPr>
          <w:i/>
          <w:sz w:val="24"/>
        </w:rPr>
        <w:t>work</w:t>
      </w:r>
      <w:r>
        <w:rPr>
          <w:i/>
          <w:spacing w:val="-5"/>
          <w:sz w:val="24"/>
        </w:rPr>
        <w:t xml:space="preserve"> </w:t>
      </w:r>
      <w:r>
        <w:rPr>
          <w:i/>
          <w:sz w:val="24"/>
        </w:rPr>
        <w:t xml:space="preserve">from a CSWE-accredited program and have two years post-master’s social work </w:t>
      </w:r>
      <w:r>
        <w:rPr>
          <w:i/>
          <w:sz w:val="24"/>
        </w:rPr>
        <w:lastRenderedPageBreak/>
        <w:t>practice</w:t>
      </w:r>
      <w:r>
        <w:rPr>
          <w:i/>
          <w:spacing w:val="-4"/>
          <w:sz w:val="24"/>
        </w:rPr>
        <w:t xml:space="preserve"> </w:t>
      </w:r>
      <w:r>
        <w:rPr>
          <w:i/>
          <w:sz w:val="24"/>
        </w:rPr>
        <w:t>experience.</w:t>
      </w:r>
      <w:r>
        <w:rPr>
          <w:i/>
          <w:spacing w:val="-5"/>
          <w:sz w:val="24"/>
        </w:rPr>
        <w:t xml:space="preserve"> </w:t>
      </w:r>
      <w:r>
        <w:rPr>
          <w:i/>
          <w:sz w:val="24"/>
        </w:rPr>
        <w:t>For</w:t>
      </w:r>
      <w:r>
        <w:rPr>
          <w:i/>
          <w:spacing w:val="-6"/>
          <w:sz w:val="24"/>
        </w:rPr>
        <w:t xml:space="preserve"> </w:t>
      </w:r>
      <w:r>
        <w:rPr>
          <w:i/>
          <w:sz w:val="24"/>
        </w:rPr>
        <w:t>cases</w:t>
      </w:r>
      <w:r>
        <w:rPr>
          <w:i/>
          <w:spacing w:val="-5"/>
          <w:sz w:val="24"/>
        </w:rPr>
        <w:t xml:space="preserve"> </w:t>
      </w:r>
      <w:r>
        <w:rPr>
          <w:i/>
          <w:sz w:val="24"/>
        </w:rPr>
        <w:t>in</w:t>
      </w:r>
      <w:r>
        <w:rPr>
          <w:i/>
          <w:spacing w:val="-9"/>
          <w:sz w:val="24"/>
        </w:rPr>
        <w:t xml:space="preserve"> </w:t>
      </w:r>
      <w:r>
        <w:rPr>
          <w:i/>
          <w:sz w:val="24"/>
        </w:rPr>
        <w:t>which</w:t>
      </w:r>
      <w:r>
        <w:rPr>
          <w:i/>
          <w:spacing w:val="-9"/>
          <w:sz w:val="24"/>
        </w:rPr>
        <w:t xml:space="preserve"> </w:t>
      </w:r>
      <w:r>
        <w:rPr>
          <w:i/>
          <w:sz w:val="24"/>
        </w:rPr>
        <w:t>a</w:t>
      </w:r>
      <w:r>
        <w:rPr>
          <w:i/>
          <w:spacing w:val="-4"/>
          <w:sz w:val="24"/>
        </w:rPr>
        <w:t xml:space="preserve"> </w:t>
      </w:r>
      <w:r>
        <w:rPr>
          <w:i/>
          <w:sz w:val="24"/>
        </w:rPr>
        <w:t>field</w:t>
      </w:r>
      <w:r>
        <w:rPr>
          <w:i/>
          <w:spacing w:val="-4"/>
          <w:sz w:val="24"/>
        </w:rPr>
        <w:t xml:space="preserve"> </w:t>
      </w:r>
      <w:r>
        <w:rPr>
          <w:i/>
          <w:sz w:val="24"/>
        </w:rPr>
        <w:t>instructor</w:t>
      </w:r>
      <w:r>
        <w:rPr>
          <w:i/>
          <w:spacing w:val="-8"/>
          <w:sz w:val="24"/>
        </w:rPr>
        <w:t xml:space="preserve"> </w:t>
      </w:r>
      <w:r>
        <w:rPr>
          <w:i/>
          <w:sz w:val="24"/>
        </w:rPr>
        <w:t>does</w:t>
      </w:r>
      <w:r>
        <w:rPr>
          <w:i/>
          <w:spacing w:val="-8"/>
          <w:sz w:val="24"/>
        </w:rPr>
        <w:t xml:space="preserve"> </w:t>
      </w:r>
      <w:r>
        <w:rPr>
          <w:i/>
          <w:sz w:val="24"/>
        </w:rPr>
        <w:t>not</w:t>
      </w:r>
      <w:r>
        <w:rPr>
          <w:i/>
          <w:spacing w:val="-7"/>
          <w:sz w:val="24"/>
        </w:rPr>
        <w:t xml:space="preserve"> </w:t>
      </w:r>
      <w:r>
        <w:rPr>
          <w:i/>
          <w:sz w:val="24"/>
        </w:rPr>
        <w:t>hold</w:t>
      </w:r>
      <w:r>
        <w:rPr>
          <w:i/>
          <w:spacing w:val="-4"/>
          <w:sz w:val="24"/>
        </w:rPr>
        <w:t xml:space="preserve"> </w:t>
      </w:r>
      <w:r>
        <w:rPr>
          <w:i/>
          <w:sz w:val="24"/>
        </w:rPr>
        <w:t>a</w:t>
      </w:r>
      <w:r>
        <w:rPr>
          <w:i/>
          <w:spacing w:val="-4"/>
          <w:sz w:val="24"/>
        </w:rPr>
        <w:t xml:space="preserve"> </w:t>
      </w:r>
      <w:r>
        <w:rPr>
          <w:i/>
          <w:sz w:val="24"/>
        </w:rPr>
        <w:t>CSWE- accredited social work degree or does not have the required experience, the program assumes responsibility for reinforcing a social work perspective and describes how this is accomplished.</w:t>
      </w:r>
    </w:p>
    <w:p w14:paraId="7F21E16F" w14:textId="77777777" w:rsidR="00C67E64" w:rsidRDefault="00C67E64">
      <w:pPr>
        <w:pStyle w:val="BodyText"/>
        <w:spacing w:before="6"/>
        <w:rPr>
          <w:i/>
          <w:sz w:val="22"/>
        </w:rPr>
      </w:pPr>
    </w:p>
    <w:p w14:paraId="7F21E170" w14:textId="77777777" w:rsidR="00C67E64" w:rsidRDefault="008B4D8E">
      <w:pPr>
        <w:pStyle w:val="BodyText"/>
        <w:spacing w:line="276" w:lineRule="auto"/>
        <w:ind w:left="480" w:right="1122"/>
      </w:pPr>
      <w:r>
        <w:t>Field</w:t>
      </w:r>
      <w:r>
        <w:rPr>
          <w:spacing w:val="-4"/>
        </w:rPr>
        <w:t xml:space="preserve"> </w:t>
      </w:r>
      <w:r>
        <w:t>instructors</w:t>
      </w:r>
      <w:r>
        <w:rPr>
          <w:spacing w:val="-10"/>
        </w:rPr>
        <w:t xml:space="preserve"> </w:t>
      </w:r>
      <w:r>
        <w:t>for</w:t>
      </w:r>
      <w:r>
        <w:rPr>
          <w:spacing w:val="-6"/>
        </w:rPr>
        <w:t xml:space="preserve"> </w:t>
      </w:r>
      <w:r>
        <w:rPr>
          <w:i/>
        </w:rPr>
        <w:t>baccalaureate</w:t>
      </w:r>
      <w:r>
        <w:rPr>
          <w:i/>
          <w:spacing w:val="-7"/>
        </w:rPr>
        <w:t xml:space="preserve"> </w:t>
      </w:r>
      <w:r>
        <w:rPr>
          <w:i/>
        </w:rPr>
        <w:t>degree</w:t>
      </w:r>
      <w:r>
        <w:rPr>
          <w:i/>
          <w:spacing w:val="-4"/>
        </w:rPr>
        <w:t xml:space="preserve"> </w:t>
      </w:r>
      <w:r>
        <w:t>social</w:t>
      </w:r>
      <w:r>
        <w:rPr>
          <w:spacing w:val="-6"/>
        </w:rPr>
        <w:t xml:space="preserve"> </w:t>
      </w:r>
      <w:r>
        <w:t>work</w:t>
      </w:r>
      <w:r>
        <w:rPr>
          <w:spacing w:val="-5"/>
        </w:rPr>
        <w:t xml:space="preserve"> </w:t>
      </w:r>
      <w:r>
        <w:t>students</w:t>
      </w:r>
      <w:r>
        <w:rPr>
          <w:spacing w:val="-8"/>
        </w:rPr>
        <w:t xml:space="preserve"> </w:t>
      </w:r>
      <w:r>
        <w:t>are</w:t>
      </w:r>
      <w:r>
        <w:rPr>
          <w:spacing w:val="-9"/>
        </w:rPr>
        <w:t xml:space="preserve"> </w:t>
      </w:r>
      <w:r>
        <w:t>required</w:t>
      </w:r>
      <w:r>
        <w:rPr>
          <w:spacing w:val="-4"/>
        </w:rPr>
        <w:t xml:space="preserve"> </w:t>
      </w:r>
      <w:r>
        <w:t>to</w:t>
      </w:r>
      <w:r>
        <w:rPr>
          <w:spacing w:val="-9"/>
        </w:rPr>
        <w:t xml:space="preserve"> </w:t>
      </w:r>
      <w:r>
        <w:t>meet</w:t>
      </w:r>
      <w:r>
        <w:rPr>
          <w:spacing w:val="-7"/>
        </w:rPr>
        <w:t xml:space="preserve"> </w:t>
      </w:r>
      <w:r>
        <w:t>one of the following criteria:</w:t>
      </w:r>
    </w:p>
    <w:p w14:paraId="7F21E171" w14:textId="77777777" w:rsidR="00C67E64" w:rsidRDefault="008B4D8E">
      <w:pPr>
        <w:pStyle w:val="ListParagraph"/>
        <w:numPr>
          <w:ilvl w:val="0"/>
          <w:numId w:val="13"/>
        </w:numPr>
        <w:tabs>
          <w:tab w:val="left" w:pos="1199"/>
          <w:tab w:val="left" w:pos="1200"/>
        </w:tabs>
        <w:spacing w:before="120"/>
        <w:ind w:hanging="363"/>
        <w:rPr>
          <w:sz w:val="24"/>
        </w:rPr>
      </w:pPr>
      <w:r>
        <w:rPr>
          <w:sz w:val="24"/>
        </w:rPr>
        <w:t>Hold</w:t>
      </w:r>
      <w:r>
        <w:rPr>
          <w:spacing w:val="-5"/>
          <w:sz w:val="24"/>
        </w:rPr>
        <w:t xml:space="preserve"> </w:t>
      </w:r>
      <w:r>
        <w:rPr>
          <w:sz w:val="24"/>
        </w:rPr>
        <w:t>a</w:t>
      </w:r>
      <w:r>
        <w:rPr>
          <w:spacing w:val="-4"/>
          <w:sz w:val="24"/>
        </w:rPr>
        <w:t xml:space="preserve"> </w:t>
      </w:r>
      <w:r>
        <w:rPr>
          <w:sz w:val="24"/>
        </w:rPr>
        <w:t>CSWE-accredited</w:t>
      </w:r>
      <w:r>
        <w:rPr>
          <w:spacing w:val="-8"/>
          <w:sz w:val="24"/>
        </w:rPr>
        <w:t xml:space="preserve"> </w:t>
      </w:r>
      <w:r>
        <w:rPr>
          <w:sz w:val="24"/>
        </w:rPr>
        <w:t>baccalaureate</w:t>
      </w:r>
      <w:r>
        <w:rPr>
          <w:spacing w:val="-7"/>
          <w:sz w:val="24"/>
        </w:rPr>
        <w:t xml:space="preserve"> </w:t>
      </w:r>
      <w:r>
        <w:rPr>
          <w:sz w:val="24"/>
        </w:rPr>
        <w:t>or</w:t>
      </w:r>
      <w:r>
        <w:rPr>
          <w:spacing w:val="-8"/>
          <w:sz w:val="24"/>
        </w:rPr>
        <w:t xml:space="preserve"> </w:t>
      </w:r>
      <w:r>
        <w:rPr>
          <w:sz w:val="24"/>
        </w:rPr>
        <w:t>master’s</w:t>
      </w:r>
      <w:r>
        <w:rPr>
          <w:spacing w:val="-4"/>
          <w:sz w:val="24"/>
        </w:rPr>
        <w:t xml:space="preserve"> </w:t>
      </w:r>
      <w:r>
        <w:rPr>
          <w:sz w:val="24"/>
        </w:rPr>
        <w:t>social</w:t>
      </w:r>
      <w:r>
        <w:rPr>
          <w:spacing w:val="-6"/>
          <w:sz w:val="24"/>
        </w:rPr>
        <w:t xml:space="preserve"> </w:t>
      </w:r>
      <w:r>
        <w:rPr>
          <w:sz w:val="24"/>
        </w:rPr>
        <w:t>work</w:t>
      </w:r>
      <w:r>
        <w:rPr>
          <w:spacing w:val="-5"/>
          <w:sz w:val="24"/>
        </w:rPr>
        <w:t xml:space="preserve"> </w:t>
      </w:r>
      <w:proofErr w:type="gramStart"/>
      <w:r>
        <w:rPr>
          <w:spacing w:val="-2"/>
          <w:sz w:val="24"/>
        </w:rPr>
        <w:t>degree</w:t>
      </w:r>
      <w:proofErr w:type="gramEnd"/>
    </w:p>
    <w:p w14:paraId="7F21E172" w14:textId="77777777" w:rsidR="00C67E64" w:rsidRDefault="008B4D8E">
      <w:pPr>
        <w:pStyle w:val="ListParagraph"/>
        <w:numPr>
          <w:ilvl w:val="0"/>
          <w:numId w:val="13"/>
        </w:numPr>
        <w:tabs>
          <w:tab w:val="left" w:pos="1199"/>
          <w:tab w:val="left" w:pos="1200"/>
        </w:tabs>
        <w:spacing w:before="159" w:line="271" w:lineRule="auto"/>
        <w:ind w:right="1374"/>
        <w:rPr>
          <w:sz w:val="24"/>
        </w:rPr>
      </w:pPr>
      <w:r>
        <w:rPr>
          <w:sz w:val="24"/>
        </w:rPr>
        <w:t>Hold</w:t>
      </w:r>
      <w:r>
        <w:rPr>
          <w:spacing w:val="-4"/>
          <w:sz w:val="24"/>
        </w:rPr>
        <w:t xml:space="preserve"> </w:t>
      </w:r>
      <w:r>
        <w:rPr>
          <w:sz w:val="24"/>
        </w:rPr>
        <w:t>certification</w:t>
      </w:r>
      <w:r>
        <w:rPr>
          <w:spacing w:val="-4"/>
          <w:sz w:val="24"/>
        </w:rPr>
        <w:t xml:space="preserve"> </w:t>
      </w:r>
      <w:r>
        <w:rPr>
          <w:sz w:val="24"/>
        </w:rPr>
        <w:t>of</w:t>
      </w:r>
      <w:r>
        <w:rPr>
          <w:spacing w:val="-2"/>
          <w:sz w:val="24"/>
        </w:rPr>
        <w:t xml:space="preserve"> </w:t>
      </w:r>
      <w:r>
        <w:rPr>
          <w:sz w:val="24"/>
        </w:rPr>
        <w:t>licensure</w:t>
      </w:r>
      <w:r>
        <w:rPr>
          <w:spacing w:val="-4"/>
          <w:sz w:val="24"/>
        </w:rPr>
        <w:t xml:space="preserve"> </w:t>
      </w:r>
      <w:r>
        <w:rPr>
          <w:sz w:val="24"/>
        </w:rPr>
        <w:t>in</w:t>
      </w:r>
      <w:r>
        <w:rPr>
          <w:spacing w:val="-15"/>
          <w:sz w:val="24"/>
        </w:rPr>
        <w:t xml:space="preserve"> </w:t>
      </w:r>
      <w:r>
        <w:rPr>
          <w:sz w:val="24"/>
        </w:rPr>
        <w:t>Wisconsin</w:t>
      </w:r>
      <w:r>
        <w:rPr>
          <w:spacing w:val="-9"/>
          <w:sz w:val="24"/>
        </w:rPr>
        <w:t xml:space="preserve"> </w:t>
      </w:r>
      <w:r>
        <w:rPr>
          <w:sz w:val="24"/>
        </w:rPr>
        <w:t>as</w:t>
      </w:r>
      <w:r>
        <w:rPr>
          <w:spacing w:val="-8"/>
          <w:sz w:val="24"/>
        </w:rPr>
        <w:t xml:space="preserve"> </w:t>
      </w:r>
      <w:r>
        <w:rPr>
          <w:sz w:val="24"/>
        </w:rPr>
        <w:t>a</w:t>
      </w:r>
      <w:r>
        <w:rPr>
          <w:spacing w:val="-2"/>
          <w:sz w:val="24"/>
        </w:rPr>
        <w:t xml:space="preserve"> </w:t>
      </w:r>
      <w:r>
        <w:rPr>
          <w:sz w:val="24"/>
        </w:rPr>
        <w:t>Certified</w:t>
      </w:r>
      <w:r>
        <w:rPr>
          <w:spacing w:val="-4"/>
          <w:sz w:val="24"/>
        </w:rPr>
        <w:t xml:space="preserve"> </w:t>
      </w:r>
      <w:r>
        <w:rPr>
          <w:sz w:val="24"/>
        </w:rPr>
        <w:t>Social</w:t>
      </w:r>
      <w:r>
        <w:rPr>
          <w:spacing w:val="-17"/>
          <w:sz w:val="24"/>
        </w:rPr>
        <w:t xml:space="preserve"> </w:t>
      </w:r>
      <w:r>
        <w:rPr>
          <w:sz w:val="24"/>
        </w:rPr>
        <w:t>Worker</w:t>
      </w:r>
      <w:r>
        <w:rPr>
          <w:spacing w:val="-5"/>
          <w:sz w:val="24"/>
        </w:rPr>
        <w:t xml:space="preserve"> </w:t>
      </w:r>
      <w:r>
        <w:rPr>
          <w:sz w:val="24"/>
        </w:rPr>
        <w:t xml:space="preserve">(CSW), Certified Advanced Practice Social Worker (CAPSW), Certified Independent Social Worker (CISW), or Licensed Clinical Social Worker (LCSW), and hold either a baccalaureate or master’s degree in a field other than social </w:t>
      </w:r>
      <w:proofErr w:type="gramStart"/>
      <w:r>
        <w:rPr>
          <w:sz w:val="24"/>
        </w:rPr>
        <w:t>work</w:t>
      </w:r>
      <w:proofErr w:type="gramEnd"/>
    </w:p>
    <w:p w14:paraId="7F21E176" w14:textId="77777777" w:rsidR="00C67E64" w:rsidRDefault="008B4D8E">
      <w:pPr>
        <w:pStyle w:val="ListParagraph"/>
        <w:numPr>
          <w:ilvl w:val="0"/>
          <w:numId w:val="13"/>
        </w:numPr>
        <w:tabs>
          <w:tab w:val="left" w:pos="1199"/>
          <w:tab w:val="left" w:pos="1200"/>
        </w:tabs>
        <w:spacing w:before="100" w:line="271" w:lineRule="auto"/>
        <w:ind w:left="1199" w:right="1259"/>
        <w:rPr>
          <w:sz w:val="24"/>
        </w:rPr>
      </w:pPr>
      <w:r>
        <w:rPr>
          <w:sz w:val="24"/>
        </w:rPr>
        <w:t>Hold</w:t>
      </w:r>
      <w:r>
        <w:rPr>
          <w:spacing w:val="-4"/>
          <w:sz w:val="24"/>
        </w:rPr>
        <w:t xml:space="preserve"> </w:t>
      </w:r>
      <w:r>
        <w:rPr>
          <w:sz w:val="24"/>
        </w:rPr>
        <w:t>either</w:t>
      </w:r>
      <w:r>
        <w:rPr>
          <w:spacing w:val="-6"/>
          <w:sz w:val="24"/>
        </w:rPr>
        <w:t xml:space="preserve"> </w:t>
      </w:r>
      <w:r>
        <w:rPr>
          <w:sz w:val="24"/>
        </w:rPr>
        <w:t>a</w:t>
      </w:r>
      <w:r>
        <w:rPr>
          <w:spacing w:val="-9"/>
          <w:sz w:val="24"/>
        </w:rPr>
        <w:t xml:space="preserve"> </w:t>
      </w:r>
      <w:r>
        <w:rPr>
          <w:sz w:val="24"/>
        </w:rPr>
        <w:t>baccalaureate</w:t>
      </w:r>
      <w:r>
        <w:rPr>
          <w:spacing w:val="-7"/>
          <w:sz w:val="24"/>
        </w:rPr>
        <w:t xml:space="preserve"> </w:t>
      </w:r>
      <w:r>
        <w:rPr>
          <w:sz w:val="24"/>
        </w:rPr>
        <w:t>or</w:t>
      </w:r>
      <w:r>
        <w:rPr>
          <w:spacing w:val="-8"/>
          <w:sz w:val="24"/>
        </w:rPr>
        <w:t xml:space="preserve"> </w:t>
      </w:r>
      <w:r>
        <w:rPr>
          <w:sz w:val="24"/>
        </w:rPr>
        <w:t>master’s</w:t>
      </w:r>
      <w:r>
        <w:rPr>
          <w:spacing w:val="-5"/>
          <w:sz w:val="24"/>
        </w:rPr>
        <w:t xml:space="preserve"> </w:t>
      </w:r>
      <w:r>
        <w:rPr>
          <w:sz w:val="24"/>
        </w:rPr>
        <w:t>degree</w:t>
      </w:r>
      <w:r>
        <w:rPr>
          <w:spacing w:val="-4"/>
          <w:sz w:val="24"/>
        </w:rPr>
        <w:t xml:space="preserve"> </w:t>
      </w:r>
      <w:r>
        <w:rPr>
          <w:sz w:val="24"/>
        </w:rPr>
        <w:t>in</w:t>
      </w:r>
      <w:r>
        <w:rPr>
          <w:spacing w:val="-9"/>
          <w:sz w:val="24"/>
        </w:rPr>
        <w:t xml:space="preserve"> </w:t>
      </w:r>
      <w:r>
        <w:rPr>
          <w:sz w:val="24"/>
        </w:rPr>
        <w:t>a</w:t>
      </w:r>
      <w:r>
        <w:rPr>
          <w:spacing w:val="-4"/>
          <w:sz w:val="24"/>
        </w:rPr>
        <w:t xml:space="preserve"> </w:t>
      </w:r>
      <w:r>
        <w:rPr>
          <w:sz w:val="24"/>
        </w:rPr>
        <w:t>social</w:t>
      </w:r>
      <w:r>
        <w:rPr>
          <w:spacing w:val="-6"/>
          <w:sz w:val="24"/>
        </w:rPr>
        <w:t xml:space="preserve"> </w:t>
      </w:r>
      <w:r>
        <w:rPr>
          <w:sz w:val="24"/>
        </w:rPr>
        <w:t>work-related</w:t>
      </w:r>
      <w:r>
        <w:rPr>
          <w:spacing w:val="-9"/>
          <w:sz w:val="24"/>
        </w:rPr>
        <w:t xml:space="preserve"> </w:t>
      </w:r>
      <w:r>
        <w:rPr>
          <w:sz w:val="24"/>
        </w:rPr>
        <w:t>field</w:t>
      </w:r>
      <w:r>
        <w:rPr>
          <w:spacing w:val="-7"/>
          <w:sz w:val="24"/>
        </w:rPr>
        <w:t xml:space="preserve"> </w:t>
      </w:r>
      <w:r>
        <w:rPr>
          <w:sz w:val="24"/>
        </w:rPr>
        <w:t>and be identified and function as the Agency Co-Field Instructor providing daily on- going supervision along with the primary Field Instructor, who may either be a member of the agency staff or someone outside of the agency who:</w:t>
      </w:r>
    </w:p>
    <w:p w14:paraId="7F21E177" w14:textId="77777777" w:rsidR="00C67E64" w:rsidRDefault="008B4D8E">
      <w:pPr>
        <w:pStyle w:val="ListParagraph"/>
        <w:numPr>
          <w:ilvl w:val="1"/>
          <w:numId w:val="12"/>
        </w:numPr>
        <w:tabs>
          <w:tab w:val="left" w:pos="2707"/>
          <w:tab w:val="left" w:pos="2708"/>
        </w:tabs>
        <w:spacing w:before="129" w:line="278" w:lineRule="auto"/>
        <w:ind w:right="1324" w:hanging="360"/>
        <w:rPr>
          <w:sz w:val="24"/>
        </w:rPr>
      </w:pPr>
      <w:r>
        <w:tab/>
      </w:r>
      <w:r>
        <w:rPr>
          <w:sz w:val="24"/>
        </w:rPr>
        <w:t>holds</w:t>
      </w:r>
      <w:r>
        <w:rPr>
          <w:spacing w:val="-12"/>
          <w:sz w:val="24"/>
        </w:rPr>
        <w:t xml:space="preserve"> </w:t>
      </w:r>
      <w:r>
        <w:rPr>
          <w:sz w:val="24"/>
        </w:rPr>
        <w:t>either</w:t>
      </w:r>
      <w:r>
        <w:rPr>
          <w:spacing w:val="-15"/>
          <w:sz w:val="24"/>
        </w:rPr>
        <w:t xml:space="preserve"> </w:t>
      </w:r>
      <w:r>
        <w:rPr>
          <w:sz w:val="24"/>
        </w:rPr>
        <w:t>a</w:t>
      </w:r>
      <w:r>
        <w:rPr>
          <w:spacing w:val="-9"/>
          <w:sz w:val="24"/>
        </w:rPr>
        <w:t xml:space="preserve"> </w:t>
      </w:r>
      <w:r>
        <w:rPr>
          <w:sz w:val="24"/>
        </w:rPr>
        <w:t>CSWE-accredited</w:t>
      </w:r>
      <w:r>
        <w:rPr>
          <w:spacing w:val="-11"/>
          <w:sz w:val="24"/>
        </w:rPr>
        <w:t xml:space="preserve"> </w:t>
      </w:r>
      <w:r>
        <w:rPr>
          <w:sz w:val="24"/>
        </w:rPr>
        <w:t>baccalaureate</w:t>
      </w:r>
      <w:r>
        <w:rPr>
          <w:spacing w:val="-11"/>
          <w:sz w:val="24"/>
        </w:rPr>
        <w:t xml:space="preserve"> </w:t>
      </w:r>
      <w:r>
        <w:rPr>
          <w:sz w:val="24"/>
        </w:rPr>
        <w:t>or</w:t>
      </w:r>
      <w:r>
        <w:rPr>
          <w:spacing w:val="-10"/>
          <w:sz w:val="24"/>
        </w:rPr>
        <w:t xml:space="preserve"> </w:t>
      </w:r>
      <w:r>
        <w:rPr>
          <w:sz w:val="24"/>
        </w:rPr>
        <w:t>master’s</w:t>
      </w:r>
      <w:r>
        <w:rPr>
          <w:spacing w:val="-10"/>
          <w:sz w:val="24"/>
        </w:rPr>
        <w:t xml:space="preserve"> </w:t>
      </w:r>
      <w:r>
        <w:rPr>
          <w:sz w:val="24"/>
        </w:rPr>
        <w:t xml:space="preserve">social work </w:t>
      </w:r>
      <w:proofErr w:type="gramStart"/>
      <w:r>
        <w:rPr>
          <w:sz w:val="24"/>
        </w:rPr>
        <w:t>degree</w:t>
      </w:r>
      <w:proofErr w:type="gramEnd"/>
    </w:p>
    <w:p w14:paraId="7F21E178" w14:textId="77777777" w:rsidR="00C67E64" w:rsidRDefault="008B4D8E">
      <w:pPr>
        <w:pStyle w:val="ListParagraph"/>
        <w:numPr>
          <w:ilvl w:val="1"/>
          <w:numId w:val="12"/>
        </w:numPr>
        <w:tabs>
          <w:tab w:val="left" w:pos="2707"/>
          <w:tab w:val="left" w:pos="2708"/>
        </w:tabs>
        <w:spacing w:before="115" w:line="276" w:lineRule="auto"/>
        <w:ind w:right="1445" w:hanging="360"/>
        <w:rPr>
          <w:sz w:val="24"/>
        </w:rPr>
      </w:pPr>
      <w:r>
        <w:tab/>
      </w:r>
      <w:r>
        <w:rPr>
          <w:sz w:val="24"/>
        </w:rPr>
        <w:t>holds</w:t>
      </w:r>
      <w:r>
        <w:rPr>
          <w:spacing w:val="-8"/>
          <w:sz w:val="24"/>
        </w:rPr>
        <w:t xml:space="preserve"> </w:t>
      </w:r>
      <w:r>
        <w:rPr>
          <w:sz w:val="24"/>
        </w:rPr>
        <w:t>certification</w:t>
      </w:r>
      <w:r>
        <w:rPr>
          <w:spacing w:val="-7"/>
          <w:sz w:val="24"/>
        </w:rPr>
        <w:t xml:space="preserve"> </w:t>
      </w:r>
      <w:r>
        <w:rPr>
          <w:sz w:val="24"/>
        </w:rPr>
        <w:t>or</w:t>
      </w:r>
      <w:r>
        <w:rPr>
          <w:spacing w:val="-8"/>
          <w:sz w:val="24"/>
        </w:rPr>
        <w:t xml:space="preserve"> </w:t>
      </w:r>
      <w:r>
        <w:rPr>
          <w:sz w:val="24"/>
        </w:rPr>
        <w:t>licensure</w:t>
      </w:r>
      <w:r>
        <w:rPr>
          <w:spacing w:val="-7"/>
          <w:sz w:val="24"/>
        </w:rPr>
        <w:t xml:space="preserve"> </w:t>
      </w:r>
      <w:r>
        <w:rPr>
          <w:sz w:val="24"/>
        </w:rPr>
        <w:t>in</w:t>
      </w:r>
      <w:r>
        <w:rPr>
          <w:spacing w:val="-16"/>
          <w:sz w:val="24"/>
        </w:rPr>
        <w:t xml:space="preserve"> </w:t>
      </w:r>
      <w:r>
        <w:rPr>
          <w:sz w:val="24"/>
        </w:rPr>
        <w:t>Wisconsin</w:t>
      </w:r>
      <w:r>
        <w:rPr>
          <w:spacing w:val="-9"/>
          <w:sz w:val="24"/>
        </w:rPr>
        <w:t xml:space="preserve"> </w:t>
      </w:r>
      <w:r>
        <w:rPr>
          <w:sz w:val="24"/>
        </w:rPr>
        <w:t>as</w:t>
      </w:r>
      <w:r>
        <w:rPr>
          <w:spacing w:val="-10"/>
          <w:sz w:val="24"/>
        </w:rPr>
        <w:t xml:space="preserve"> </w:t>
      </w:r>
      <w:r>
        <w:rPr>
          <w:sz w:val="24"/>
        </w:rPr>
        <w:t>a</w:t>
      </w:r>
      <w:r>
        <w:rPr>
          <w:spacing w:val="-4"/>
          <w:sz w:val="24"/>
        </w:rPr>
        <w:t xml:space="preserve"> </w:t>
      </w:r>
      <w:r>
        <w:rPr>
          <w:sz w:val="24"/>
        </w:rPr>
        <w:t>CSW,</w:t>
      </w:r>
      <w:r>
        <w:rPr>
          <w:spacing w:val="-10"/>
          <w:sz w:val="24"/>
        </w:rPr>
        <w:t xml:space="preserve"> </w:t>
      </w:r>
      <w:r>
        <w:rPr>
          <w:sz w:val="24"/>
        </w:rPr>
        <w:t>CAPSW, CISW, or LCSW and holds either a baccalaureate or master’s degree in a field other than social work.</w:t>
      </w:r>
    </w:p>
    <w:p w14:paraId="7F21E179" w14:textId="77777777" w:rsidR="00C67E64" w:rsidRDefault="008B4D8E" w:rsidP="0077599C">
      <w:pPr>
        <w:pStyle w:val="BodyText"/>
        <w:spacing w:before="121" w:line="276" w:lineRule="auto"/>
        <w:ind w:left="450" w:right="1135"/>
      </w:pPr>
      <w:r>
        <w:t>The</w:t>
      </w:r>
      <w:r>
        <w:rPr>
          <w:spacing w:val="-7"/>
        </w:rPr>
        <w:t xml:space="preserve"> </w:t>
      </w:r>
      <w:r>
        <w:t>person</w:t>
      </w:r>
      <w:r>
        <w:rPr>
          <w:spacing w:val="-4"/>
        </w:rPr>
        <w:t xml:space="preserve"> </w:t>
      </w:r>
      <w:r>
        <w:t>identified</w:t>
      </w:r>
      <w:r>
        <w:rPr>
          <w:spacing w:val="-9"/>
        </w:rPr>
        <w:t xml:space="preserve"> </w:t>
      </w:r>
      <w:r>
        <w:t>as</w:t>
      </w:r>
      <w:r>
        <w:rPr>
          <w:spacing w:val="-8"/>
        </w:rPr>
        <w:t xml:space="preserve"> </w:t>
      </w:r>
      <w:r>
        <w:t>the</w:t>
      </w:r>
      <w:r>
        <w:rPr>
          <w:spacing w:val="-7"/>
        </w:rPr>
        <w:t xml:space="preserve"> </w:t>
      </w:r>
      <w:r>
        <w:t>Field</w:t>
      </w:r>
      <w:r>
        <w:rPr>
          <w:spacing w:val="-7"/>
        </w:rPr>
        <w:t xml:space="preserve"> </w:t>
      </w:r>
      <w:r>
        <w:t>Instructor</w:t>
      </w:r>
      <w:r>
        <w:rPr>
          <w:spacing w:val="-9"/>
        </w:rPr>
        <w:t xml:space="preserve"> </w:t>
      </w:r>
      <w:r>
        <w:t>who</w:t>
      </w:r>
      <w:r>
        <w:rPr>
          <w:spacing w:val="-9"/>
        </w:rPr>
        <w:t xml:space="preserve"> </w:t>
      </w:r>
      <w:r>
        <w:t>meets</w:t>
      </w:r>
      <w:r>
        <w:rPr>
          <w:spacing w:val="-8"/>
        </w:rPr>
        <w:t xml:space="preserve"> </w:t>
      </w:r>
      <w:r>
        <w:t>either</w:t>
      </w:r>
      <w:r>
        <w:rPr>
          <w:spacing w:val="-8"/>
        </w:rPr>
        <w:t xml:space="preserve"> </w:t>
      </w:r>
      <w:r>
        <w:t>(1)</w:t>
      </w:r>
      <w:r>
        <w:rPr>
          <w:spacing w:val="-9"/>
        </w:rPr>
        <w:t xml:space="preserve"> </w:t>
      </w:r>
      <w:r>
        <w:t>or</w:t>
      </w:r>
      <w:r>
        <w:rPr>
          <w:spacing w:val="-8"/>
        </w:rPr>
        <w:t xml:space="preserve"> </w:t>
      </w:r>
      <w:r>
        <w:t>(2)</w:t>
      </w:r>
      <w:r>
        <w:rPr>
          <w:spacing w:val="-9"/>
        </w:rPr>
        <w:t xml:space="preserve"> </w:t>
      </w:r>
      <w:r>
        <w:t>listed above is required to provide weekly supervision, review all Field Education</w:t>
      </w:r>
    </w:p>
    <w:p w14:paraId="7F21E17A" w14:textId="77777777" w:rsidR="00C67E64" w:rsidRDefault="008B4D8E" w:rsidP="0077599C">
      <w:pPr>
        <w:pStyle w:val="BodyText"/>
        <w:spacing w:before="90" w:line="278" w:lineRule="auto"/>
        <w:ind w:left="450" w:right="1135"/>
      </w:pPr>
      <w:r>
        <w:t>documents</w:t>
      </w:r>
      <w:r>
        <w:rPr>
          <w:spacing w:val="-9"/>
        </w:rPr>
        <w:t xml:space="preserve"> </w:t>
      </w:r>
      <w:r>
        <w:t>completed</w:t>
      </w:r>
      <w:r>
        <w:rPr>
          <w:spacing w:val="-13"/>
        </w:rPr>
        <w:t xml:space="preserve"> </w:t>
      </w:r>
      <w:r>
        <w:t>by</w:t>
      </w:r>
      <w:r>
        <w:rPr>
          <w:spacing w:val="-14"/>
        </w:rPr>
        <w:t xml:space="preserve"> </w:t>
      </w:r>
      <w:r>
        <w:t>the</w:t>
      </w:r>
      <w:r>
        <w:rPr>
          <w:spacing w:val="-8"/>
        </w:rPr>
        <w:t xml:space="preserve"> </w:t>
      </w:r>
      <w:proofErr w:type="gramStart"/>
      <w:r>
        <w:t>student,</w:t>
      </w:r>
      <w:r>
        <w:rPr>
          <w:spacing w:val="-11"/>
        </w:rPr>
        <w:t xml:space="preserve"> </w:t>
      </w:r>
      <w:r>
        <w:t>and</w:t>
      </w:r>
      <w:proofErr w:type="gramEnd"/>
      <w:r>
        <w:rPr>
          <w:spacing w:val="-10"/>
        </w:rPr>
        <w:t xml:space="preserve"> </w:t>
      </w:r>
      <w:r>
        <w:t>complete</w:t>
      </w:r>
      <w:r>
        <w:rPr>
          <w:spacing w:val="-8"/>
        </w:rPr>
        <w:t xml:space="preserve"> </w:t>
      </w:r>
      <w:r>
        <w:t>the</w:t>
      </w:r>
      <w:r>
        <w:rPr>
          <w:spacing w:val="-8"/>
        </w:rPr>
        <w:t xml:space="preserve"> </w:t>
      </w:r>
      <w:r>
        <w:t>Mid-Term</w:t>
      </w:r>
      <w:r>
        <w:rPr>
          <w:spacing w:val="-9"/>
        </w:rPr>
        <w:t xml:space="preserve"> </w:t>
      </w:r>
      <w:r>
        <w:t>Progress Report and the Final Field Evaluation.</w:t>
      </w:r>
    </w:p>
    <w:p w14:paraId="7F21E17C" w14:textId="77777777" w:rsidR="00C67E64" w:rsidRDefault="00C67E64">
      <w:pPr>
        <w:pStyle w:val="BodyText"/>
        <w:spacing w:before="1"/>
        <w:rPr>
          <w:sz w:val="22"/>
        </w:rPr>
      </w:pPr>
    </w:p>
    <w:p w14:paraId="7F21E17D" w14:textId="77777777" w:rsidR="00C67E64" w:rsidRDefault="008B4D8E">
      <w:pPr>
        <w:pStyle w:val="BodyText"/>
        <w:spacing w:line="276" w:lineRule="auto"/>
        <w:ind w:left="480" w:right="1135"/>
      </w:pPr>
      <w:r>
        <w:t>Field</w:t>
      </w:r>
      <w:r>
        <w:rPr>
          <w:spacing w:val="-1"/>
        </w:rPr>
        <w:t xml:space="preserve"> </w:t>
      </w:r>
      <w:r>
        <w:t>instructors</w:t>
      </w:r>
      <w:r>
        <w:rPr>
          <w:spacing w:val="-7"/>
        </w:rPr>
        <w:t xml:space="preserve"> </w:t>
      </w:r>
      <w:r>
        <w:t>for</w:t>
      </w:r>
      <w:r>
        <w:rPr>
          <w:spacing w:val="-3"/>
        </w:rPr>
        <w:t xml:space="preserve"> </w:t>
      </w:r>
      <w:r>
        <w:t>baccalaureate</w:t>
      </w:r>
      <w:r>
        <w:rPr>
          <w:spacing w:val="-3"/>
        </w:rPr>
        <w:t xml:space="preserve"> </w:t>
      </w:r>
      <w:r>
        <w:t>degree</w:t>
      </w:r>
      <w:r>
        <w:rPr>
          <w:spacing w:val="-1"/>
        </w:rPr>
        <w:t xml:space="preserve"> </w:t>
      </w:r>
      <w:r>
        <w:t>social</w:t>
      </w:r>
      <w:r>
        <w:rPr>
          <w:spacing w:val="-2"/>
        </w:rPr>
        <w:t xml:space="preserve"> </w:t>
      </w:r>
      <w:r>
        <w:t>work</w:t>
      </w:r>
      <w:r>
        <w:rPr>
          <w:spacing w:val="-2"/>
        </w:rPr>
        <w:t xml:space="preserve"> </w:t>
      </w:r>
      <w:r>
        <w:t>students</w:t>
      </w:r>
      <w:r>
        <w:rPr>
          <w:spacing w:val="-4"/>
        </w:rPr>
        <w:t xml:space="preserve"> </w:t>
      </w:r>
      <w:r>
        <w:t>are</w:t>
      </w:r>
      <w:r>
        <w:rPr>
          <w:spacing w:val="-3"/>
        </w:rPr>
        <w:t xml:space="preserve"> </w:t>
      </w:r>
      <w:r>
        <w:t>to</w:t>
      </w:r>
      <w:r>
        <w:rPr>
          <w:spacing w:val="-1"/>
        </w:rPr>
        <w:t xml:space="preserve"> </w:t>
      </w:r>
      <w:r>
        <w:t>have</w:t>
      </w:r>
      <w:r>
        <w:rPr>
          <w:spacing w:val="-1"/>
        </w:rPr>
        <w:t xml:space="preserve"> </w:t>
      </w:r>
      <w:r>
        <w:t>a</w:t>
      </w:r>
      <w:r>
        <w:rPr>
          <w:spacing w:val="-3"/>
        </w:rPr>
        <w:t xml:space="preserve"> </w:t>
      </w:r>
      <w:r>
        <w:t>minimum of two years of post-baccalaureate or master’s degree experience and one year of employment</w:t>
      </w:r>
      <w:r>
        <w:rPr>
          <w:spacing w:val="-10"/>
        </w:rPr>
        <w:t xml:space="preserve"> </w:t>
      </w:r>
      <w:r>
        <w:t>experience</w:t>
      </w:r>
      <w:r>
        <w:rPr>
          <w:spacing w:val="-7"/>
        </w:rPr>
        <w:t xml:space="preserve"> </w:t>
      </w:r>
      <w:r>
        <w:t>with</w:t>
      </w:r>
      <w:r>
        <w:rPr>
          <w:spacing w:val="-3"/>
        </w:rPr>
        <w:t xml:space="preserve"> </w:t>
      </w:r>
      <w:r>
        <w:t>the</w:t>
      </w:r>
      <w:r>
        <w:rPr>
          <w:spacing w:val="-12"/>
        </w:rPr>
        <w:t xml:space="preserve"> </w:t>
      </w:r>
      <w:r>
        <w:t>field</w:t>
      </w:r>
      <w:r>
        <w:rPr>
          <w:spacing w:val="-7"/>
        </w:rPr>
        <w:t xml:space="preserve"> </w:t>
      </w:r>
      <w:r>
        <w:t>agency.</w:t>
      </w:r>
      <w:r>
        <w:rPr>
          <w:spacing w:val="-10"/>
        </w:rPr>
        <w:t xml:space="preserve"> </w:t>
      </w:r>
      <w:r>
        <w:t>Field</w:t>
      </w:r>
      <w:r>
        <w:rPr>
          <w:spacing w:val="-7"/>
        </w:rPr>
        <w:t xml:space="preserve"> </w:t>
      </w:r>
      <w:r>
        <w:t>instructors</w:t>
      </w:r>
      <w:r>
        <w:rPr>
          <w:spacing w:val="-12"/>
        </w:rPr>
        <w:t xml:space="preserve"> </w:t>
      </w:r>
      <w:r>
        <w:t>for</w:t>
      </w:r>
      <w:r>
        <w:rPr>
          <w:spacing w:val="-8"/>
        </w:rPr>
        <w:t xml:space="preserve"> </w:t>
      </w:r>
      <w:r>
        <w:t>baccalaureate</w:t>
      </w:r>
      <w:r>
        <w:rPr>
          <w:spacing w:val="-4"/>
        </w:rPr>
        <w:t xml:space="preserve"> </w:t>
      </w:r>
      <w:r>
        <w:t xml:space="preserve">social work students cannot be </w:t>
      </w:r>
      <w:proofErr w:type="gramStart"/>
      <w:r>
        <w:t>a field instructor</w:t>
      </w:r>
      <w:proofErr w:type="gramEnd"/>
      <w:r>
        <w:t xml:space="preserve"> and concurrently be enrolled as a student in the Helen Bader School of Social Welfare.</w:t>
      </w:r>
    </w:p>
    <w:p w14:paraId="7F21E17E" w14:textId="77777777" w:rsidR="00C67E64" w:rsidRDefault="008B4D8E">
      <w:pPr>
        <w:pStyle w:val="BodyText"/>
        <w:spacing w:before="119" w:line="276" w:lineRule="auto"/>
        <w:ind w:left="480" w:right="1135"/>
      </w:pPr>
      <w:r>
        <w:t>Our</w:t>
      </w:r>
      <w:r>
        <w:rPr>
          <w:spacing w:val="-6"/>
        </w:rPr>
        <w:t xml:space="preserve"> </w:t>
      </w:r>
      <w:r>
        <w:t>Field</w:t>
      </w:r>
      <w:r>
        <w:rPr>
          <w:spacing w:val="-7"/>
        </w:rPr>
        <w:t xml:space="preserve"> </w:t>
      </w:r>
      <w:r>
        <w:t>program</w:t>
      </w:r>
      <w:r>
        <w:rPr>
          <w:spacing w:val="-4"/>
        </w:rPr>
        <w:t xml:space="preserve"> </w:t>
      </w:r>
      <w:r>
        <w:t>strives</w:t>
      </w:r>
      <w:r>
        <w:rPr>
          <w:spacing w:val="-5"/>
        </w:rPr>
        <w:t xml:space="preserve"> </w:t>
      </w:r>
      <w:r>
        <w:t>to</w:t>
      </w:r>
      <w:r>
        <w:rPr>
          <w:spacing w:val="-7"/>
        </w:rPr>
        <w:t xml:space="preserve"> </w:t>
      </w:r>
      <w:r>
        <w:t>work</w:t>
      </w:r>
      <w:r>
        <w:rPr>
          <w:spacing w:val="-5"/>
        </w:rPr>
        <w:t xml:space="preserve"> </w:t>
      </w:r>
      <w:r>
        <w:t>with</w:t>
      </w:r>
      <w:r>
        <w:rPr>
          <w:spacing w:val="-4"/>
        </w:rPr>
        <w:t xml:space="preserve"> </w:t>
      </w:r>
      <w:r>
        <w:t>instructors</w:t>
      </w:r>
      <w:r>
        <w:rPr>
          <w:spacing w:val="-10"/>
        </w:rPr>
        <w:t xml:space="preserve"> </w:t>
      </w:r>
      <w:r>
        <w:t>for</w:t>
      </w:r>
      <w:r>
        <w:rPr>
          <w:spacing w:val="-8"/>
        </w:rPr>
        <w:t xml:space="preserve"> </w:t>
      </w:r>
      <w:r>
        <w:t>baccalaureate</w:t>
      </w:r>
      <w:r>
        <w:rPr>
          <w:spacing w:val="-7"/>
        </w:rPr>
        <w:t xml:space="preserve"> </w:t>
      </w:r>
      <w:r>
        <w:t>degree</w:t>
      </w:r>
      <w:r>
        <w:rPr>
          <w:spacing w:val="-4"/>
        </w:rPr>
        <w:t xml:space="preserve"> </w:t>
      </w:r>
      <w:r>
        <w:t>social</w:t>
      </w:r>
      <w:r>
        <w:rPr>
          <w:spacing w:val="-6"/>
        </w:rPr>
        <w:t xml:space="preserve"> </w:t>
      </w:r>
      <w:r>
        <w:t>work students who have a CSWE-accredited</w:t>
      </w:r>
      <w:r>
        <w:rPr>
          <w:spacing w:val="-1"/>
        </w:rPr>
        <w:t xml:space="preserve"> </w:t>
      </w:r>
      <w:r>
        <w:t>baccalaureate or</w:t>
      </w:r>
      <w:r>
        <w:rPr>
          <w:spacing w:val="-3"/>
        </w:rPr>
        <w:t xml:space="preserve"> </w:t>
      </w:r>
      <w:r>
        <w:t>master’s social work degree. Field liaisons have the discretion to arrange Field education practicums on a case-by- case</w:t>
      </w:r>
      <w:r>
        <w:rPr>
          <w:spacing w:val="-3"/>
        </w:rPr>
        <w:t xml:space="preserve"> </w:t>
      </w:r>
      <w:r>
        <w:t>basis</w:t>
      </w:r>
      <w:r>
        <w:rPr>
          <w:spacing w:val="-4"/>
        </w:rPr>
        <w:t xml:space="preserve"> </w:t>
      </w:r>
      <w:r>
        <w:t>with</w:t>
      </w:r>
      <w:r>
        <w:rPr>
          <w:spacing w:val="-3"/>
        </w:rPr>
        <w:t xml:space="preserve"> </w:t>
      </w:r>
      <w:r>
        <w:t>Field</w:t>
      </w:r>
      <w:r>
        <w:rPr>
          <w:spacing w:val="-3"/>
        </w:rPr>
        <w:t xml:space="preserve"> </w:t>
      </w:r>
      <w:r>
        <w:t>instructors</w:t>
      </w:r>
      <w:r>
        <w:rPr>
          <w:spacing w:val="-4"/>
        </w:rPr>
        <w:t xml:space="preserve"> </w:t>
      </w:r>
      <w:r>
        <w:t>who</w:t>
      </w:r>
      <w:r>
        <w:rPr>
          <w:spacing w:val="-3"/>
        </w:rPr>
        <w:t xml:space="preserve"> </w:t>
      </w:r>
      <w:r>
        <w:t>do</w:t>
      </w:r>
      <w:r>
        <w:rPr>
          <w:spacing w:val="-3"/>
        </w:rPr>
        <w:t xml:space="preserve"> </w:t>
      </w:r>
      <w:r>
        <w:t>not</w:t>
      </w:r>
      <w:r>
        <w:rPr>
          <w:spacing w:val="-7"/>
        </w:rPr>
        <w:t xml:space="preserve"> </w:t>
      </w:r>
      <w:r>
        <w:t>hold</w:t>
      </w:r>
      <w:r>
        <w:rPr>
          <w:spacing w:val="-5"/>
        </w:rPr>
        <w:t xml:space="preserve"> </w:t>
      </w:r>
      <w:r>
        <w:t>a</w:t>
      </w:r>
      <w:r>
        <w:rPr>
          <w:spacing w:val="-5"/>
        </w:rPr>
        <w:t xml:space="preserve"> </w:t>
      </w:r>
      <w:r>
        <w:t>CSWE-accredited</w:t>
      </w:r>
      <w:r>
        <w:rPr>
          <w:spacing w:val="-3"/>
        </w:rPr>
        <w:t xml:space="preserve"> </w:t>
      </w:r>
      <w:r>
        <w:t>baccalaureate</w:t>
      </w:r>
      <w:r>
        <w:rPr>
          <w:spacing w:val="-3"/>
        </w:rPr>
        <w:t xml:space="preserve"> </w:t>
      </w:r>
      <w:r>
        <w:t>or master’s</w:t>
      </w:r>
      <w:r>
        <w:rPr>
          <w:spacing w:val="-4"/>
        </w:rPr>
        <w:t xml:space="preserve"> </w:t>
      </w:r>
      <w:r>
        <w:t>social</w:t>
      </w:r>
      <w:r>
        <w:rPr>
          <w:spacing w:val="-5"/>
        </w:rPr>
        <w:t xml:space="preserve"> </w:t>
      </w:r>
      <w:r>
        <w:t>work</w:t>
      </w:r>
      <w:r>
        <w:rPr>
          <w:spacing w:val="-4"/>
        </w:rPr>
        <w:t xml:space="preserve"> </w:t>
      </w:r>
      <w:r>
        <w:t>degree</w:t>
      </w:r>
      <w:r>
        <w:rPr>
          <w:spacing w:val="-3"/>
        </w:rPr>
        <w:t xml:space="preserve"> </w:t>
      </w:r>
      <w:r>
        <w:t>that</w:t>
      </w:r>
      <w:r>
        <w:rPr>
          <w:spacing w:val="-11"/>
        </w:rPr>
        <w:t xml:space="preserve"> </w:t>
      </w:r>
      <w:r>
        <w:t>fits</w:t>
      </w:r>
      <w:r>
        <w:rPr>
          <w:spacing w:val="-9"/>
        </w:rPr>
        <w:t xml:space="preserve"> </w:t>
      </w:r>
      <w:r>
        <w:t>one</w:t>
      </w:r>
      <w:r>
        <w:rPr>
          <w:spacing w:val="-8"/>
        </w:rPr>
        <w:t xml:space="preserve"> </w:t>
      </w:r>
      <w:r>
        <w:t>of</w:t>
      </w:r>
      <w:r>
        <w:rPr>
          <w:spacing w:val="-4"/>
        </w:rPr>
        <w:t xml:space="preserve"> </w:t>
      </w:r>
      <w:r>
        <w:t>the</w:t>
      </w:r>
      <w:r>
        <w:rPr>
          <w:spacing w:val="-3"/>
        </w:rPr>
        <w:t xml:space="preserve"> </w:t>
      </w:r>
      <w:r>
        <w:t>two</w:t>
      </w:r>
      <w:r>
        <w:rPr>
          <w:spacing w:val="-3"/>
        </w:rPr>
        <w:t xml:space="preserve"> </w:t>
      </w:r>
      <w:r>
        <w:t>additional</w:t>
      </w:r>
      <w:r>
        <w:rPr>
          <w:spacing w:val="-7"/>
        </w:rPr>
        <w:t xml:space="preserve"> </w:t>
      </w:r>
      <w:r>
        <w:t>criteria.</w:t>
      </w:r>
      <w:r>
        <w:rPr>
          <w:spacing w:val="-4"/>
        </w:rPr>
        <w:t xml:space="preserve"> </w:t>
      </w:r>
      <w:r>
        <w:t>In</w:t>
      </w:r>
      <w:r>
        <w:rPr>
          <w:spacing w:val="-6"/>
        </w:rPr>
        <w:t xml:space="preserve"> </w:t>
      </w:r>
      <w:r>
        <w:t>these</w:t>
      </w:r>
      <w:r>
        <w:rPr>
          <w:spacing w:val="-3"/>
        </w:rPr>
        <w:t xml:space="preserve"> </w:t>
      </w:r>
      <w:r>
        <w:t>cases,</w:t>
      </w:r>
      <w:r>
        <w:rPr>
          <w:spacing w:val="-6"/>
        </w:rPr>
        <w:t xml:space="preserve"> </w:t>
      </w:r>
      <w:r>
        <w:t>a social work perspective is provided to BSW students in several ways, including:</w:t>
      </w:r>
    </w:p>
    <w:p w14:paraId="7F21E17F" w14:textId="77777777" w:rsidR="00C67E64" w:rsidRDefault="008B4D8E">
      <w:pPr>
        <w:pStyle w:val="ListParagraph"/>
        <w:numPr>
          <w:ilvl w:val="0"/>
          <w:numId w:val="13"/>
        </w:numPr>
        <w:tabs>
          <w:tab w:val="left" w:pos="1199"/>
          <w:tab w:val="left" w:pos="1200"/>
        </w:tabs>
        <w:spacing w:before="122"/>
        <w:ind w:hanging="363"/>
        <w:rPr>
          <w:sz w:val="24"/>
        </w:rPr>
      </w:pPr>
      <w:r>
        <w:rPr>
          <w:sz w:val="24"/>
        </w:rPr>
        <w:t>weekly</w:t>
      </w:r>
      <w:r>
        <w:rPr>
          <w:spacing w:val="-10"/>
          <w:sz w:val="24"/>
        </w:rPr>
        <w:t xml:space="preserve"> </w:t>
      </w:r>
      <w:r>
        <w:rPr>
          <w:sz w:val="24"/>
        </w:rPr>
        <w:t>social</w:t>
      </w:r>
      <w:r>
        <w:rPr>
          <w:spacing w:val="-4"/>
          <w:sz w:val="24"/>
        </w:rPr>
        <w:t xml:space="preserve"> </w:t>
      </w:r>
      <w:r>
        <w:rPr>
          <w:sz w:val="24"/>
        </w:rPr>
        <w:t>work</w:t>
      </w:r>
      <w:r>
        <w:rPr>
          <w:spacing w:val="-2"/>
          <w:sz w:val="24"/>
        </w:rPr>
        <w:t xml:space="preserve"> </w:t>
      </w:r>
      <w:r>
        <w:rPr>
          <w:sz w:val="24"/>
        </w:rPr>
        <w:t>methods</w:t>
      </w:r>
      <w:r>
        <w:rPr>
          <w:spacing w:val="-5"/>
          <w:sz w:val="24"/>
        </w:rPr>
        <w:t xml:space="preserve"> </w:t>
      </w:r>
      <w:r>
        <w:rPr>
          <w:sz w:val="24"/>
        </w:rPr>
        <w:t>(practice)</w:t>
      </w:r>
      <w:r>
        <w:rPr>
          <w:spacing w:val="-5"/>
          <w:sz w:val="24"/>
        </w:rPr>
        <w:t xml:space="preserve"> </w:t>
      </w:r>
      <w:r>
        <w:rPr>
          <w:spacing w:val="-2"/>
          <w:sz w:val="24"/>
        </w:rPr>
        <w:t>courses</w:t>
      </w:r>
    </w:p>
    <w:p w14:paraId="7F21E180" w14:textId="77777777" w:rsidR="00C67E64" w:rsidRDefault="008B4D8E">
      <w:pPr>
        <w:pStyle w:val="ListParagraph"/>
        <w:numPr>
          <w:ilvl w:val="0"/>
          <w:numId w:val="13"/>
        </w:numPr>
        <w:tabs>
          <w:tab w:val="left" w:pos="1199"/>
          <w:tab w:val="left" w:pos="1200"/>
        </w:tabs>
        <w:spacing w:before="157" w:line="268" w:lineRule="auto"/>
        <w:ind w:right="1145"/>
        <w:rPr>
          <w:sz w:val="24"/>
        </w:rPr>
      </w:pPr>
      <w:r>
        <w:rPr>
          <w:sz w:val="24"/>
        </w:rPr>
        <w:lastRenderedPageBreak/>
        <w:t>weekly</w:t>
      </w:r>
      <w:r>
        <w:rPr>
          <w:spacing w:val="-13"/>
          <w:sz w:val="24"/>
        </w:rPr>
        <w:t xml:space="preserve"> </w:t>
      </w:r>
      <w:r>
        <w:rPr>
          <w:sz w:val="24"/>
        </w:rPr>
        <w:t>integrated</w:t>
      </w:r>
      <w:r>
        <w:rPr>
          <w:spacing w:val="-3"/>
          <w:sz w:val="24"/>
        </w:rPr>
        <w:t xml:space="preserve"> </w:t>
      </w:r>
      <w:r>
        <w:rPr>
          <w:sz w:val="24"/>
        </w:rPr>
        <w:t>Field</w:t>
      </w:r>
      <w:r>
        <w:rPr>
          <w:spacing w:val="-12"/>
          <w:sz w:val="24"/>
        </w:rPr>
        <w:t xml:space="preserve"> </w:t>
      </w:r>
      <w:r>
        <w:rPr>
          <w:sz w:val="24"/>
        </w:rPr>
        <w:t>Seminars</w:t>
      </w:r>
      <w:r>
        <w:rPr>
          <w:spacing w:val="-8"/>
          <w:sz w:val="24"/>
        </w:rPr>
        <w:t xml:space="preserve"> </w:t>
      </w:r>
      <w:r>
        <w:rPr>
          <w:sz w:val="24"/>
        </w:rPr>
        <w:t>taken</w:t>
      </w:r>
      <w:r>
        <w:rPr>
          <w:spacing w:val="-9"/>
          <w:sz w:val="24"/>
        </w:rPr>
        <w:t xml:space="preserve"> </w:t>
      </w:r>
      <w:r>
        <w:rPr>
          <w:sz w:val="24"/>
        </w:rPr>
        <w:t>concurrently</w:t>
      </w:r>
      <w:r>
        <w:rPr>
          <w:spacing w:val="-8"/>
          <w:sz w:val="24"/>
        </w:rPr>
        <w:t xml:space="preserve"> </w:t>
      </w:r>
      <w:r>
        <w:rPr>
          <w:sz w:val="24"/>
        </w:rPr>
        <w:t>with</w:t>
      </w:r>
      <w:r>
        <w:rPr>
          <w:spacing w:val="-7"/>
          <w:sz w:val="24"/>
        </w:rPr>
        <w:t xml:space="preserve"> </w:t>
      </w:r>
      <w:r>
        <w:rPr>
          <w:sz w:val="24"/>
        </w:rPr>
        <w:t>the</w:t>
      </w:r>
      <w:r>
        <w:rPr>
          <w:spacing w:val="-7"/>
          <w:sz w:val="24"/>
        </w:rPr>
        <w:t xml:space="preserve"> </w:t>
      </w:r>
      <w:r>
        <w:rPr>
          <w:sz w:val="24"/>
        </w:rPr>
        <w:t>Field</w:t>
      </w:r>
      <w:r>
        <w:rPr>
          <w:spacing w:val="-9"/>
          <w:sz w:val="24"/>
        </w:rPr>
        <w:t xml:space="preserve"> </w:t>
      </w:r>
      <w:r>
        <w:rPr>
          <w:sz w:val="24"/>
        </w:rPr>
        <w:t>practicum</w:t>
      </w:r>
      <w:r>
        <w:rPr>
          <w:spacing w:val="-8"/>
          <w:sz w:val="24"/>
        </w:rPr>
        <w:t xml:space="preserve"> </w:t>
      </w:r>
      <w:r>
        <w:rPr>
          <w:sz w:val="24"/>
        </w:rPr>
        <w:t xml:space="preserve">and taught by the clinical </w:t>
      </w:r>
      <w:proofErr w:type="gramStart"/>
      <w:r>
        <w:rPr>
          <w:sz w:val="24"/>
        </w:rPr>
        <w:t>faculty</w:t>
      </w:r>
      <w:proofErr w:type="gramEnd"/>
    </w:p>
    <w:p w14:paraId="7F21E181" w14:textId="77777777" w:rsidR="00C67E64" w:rsidRDefault="008B4D8E">
      <w:pPr>
        <w:pStyle w:val="ListParagraph"/>
        <w:numPr>
          <w:ilvl w:val="0"/>
          <w:numId w:val="13"/>
        </w:numPr>
        <w:tabs>
          <w:tab w:val="left" w:pos="1199"/>
          <w:tab w:val="left" w:pos="1200"/>
        </w:tabs>
        <w:spacing w:before="130" w:line="266" w:lineRule="auto"/>
        <w:ind w:right="1137"/>
        <w:rPr>
          <w:sz w:val="24"/>
        </w:rPr>
      </w:pPr>
      <w:r>
        <w:rPr>
          <w:sz w:val="24"/>
        </w:rPr>
        <w:t>weekly</w:t>
      </w:r>
      <w:r>
        <w:rPr>
          <w:spacing w:val="-13"/>
          <w:sz w:val="24"/>
        </w:rPr>
        <w:t xml:space="preserve"> </w:t>
      </w:r>
      <w:r>
        <w:rPr>
          <w:sz w:val="24"/>
        </w:rPr>
        <w:t>required</w:t>
      </w:r>
      <w:r>
        <w:rPr>
          <w:spacing w:val="-8"/>
          <w:sz w:val="24"/>
        </w:rPr>
        <w:t xml:space="preserve"> </w:t>
      </w:r>
      <w:r>
        <w:rPr>
          <w:sz w:val="24"/>
        </w:rPr>
        <w:t>participation</w:t>
      </w:r>
      <w:r>
        <w:rPr>
          <w:spacing w:val="-8"/>
          <w:sz w:val="24"/>
        </w:rPr>
        <w:t xml:space="preserve"> </w:t>
      </w:r>
      <w:r>
        <w:rPr>
          <w:sz w:val="24"/>
        </w:rPr>
        <w:t>in</w:t>
      </w:r>
      <w:r>
        <w:rPr>
          <w:spacing w:val="-8"/>
          <w:sz w:val="24"/>
        </w:rPr>
        <w:t xml:space="preserve"> </w:t>
      </w:r>
      <w:r>
        <w:rPr>
          <w:sz w:val="24"/>
        </w:rPr>
        <w:t>a</w:t>
      </w:r>
      <w:r>
        <w:rPr>
          <w:spacing w:val="-8"/>
          <w:sz w:val="24"/>
        </w:rPr>
        <w:t xml:space="preserve"> </w:t>
      </w:r>
      <w:r>
        <w:rPr>
          <w:sz w:val="24"/>
        </w:rPr>
        <w:t>group</w:t>
      </w:r>
      <w:r>
        <w:rPr>
          <w:spacing w:val="-5"/>
          <w:sz w:val="24"/>
        </w:rPr>
        <w:t xml:space="preserve"> </w:t>
      </w:r>
      <w:r>
        <w:rPr>
          <w:sz w:val="24"/>
        </w:rPr>
        <w:t>supervision</w:t>
      </w:r>
      <w:r>
        <w:rPr>
          <w:spacing w:val="-5"/>
          <w:sz w:val="24"/>
        </w:rPr>
        <w:t xml:space="preserve"> </w:t>
      </w:r>
      <w:r>
        <w:rPr>
          <w:sz w:val="24"/>
        </w:rPr>
        <w:t>session</w:t>
      </w:r>
      <w:r>
        <w:rPr>
          <w:spacing w:val="-6"/>
          <w:sz w:val="24"/>
        </w:rPr>
        <w:t xml:space="preserve"> </w:t>
      </w:r>
      <w:r>
        <w:rPr>
          <w:sz w:val="24"/>
        </w:rPr>
        <w:t>conducted</w:t>
      </w:r>
      <w:r>
        <w:rPr>
          <w:spacing w:val="-8"/>
          <w:sz w:val="24"/>
        </w:rPr>
        <w:t xml:space="preserve"> </w:t>
      </w:r>
      <w:r>
        <w:rPr>
          <w:sz w:val="24"/>
        </w:rPr>
        <w:t>by</w:t>
      </w:r>
      <w:r>
        <w:rPr>
          <w:spacing w:val="-13"/>
          <w:sz w:val="24"/>
        </w:rPr>
        <w:t xml:space="preserve"> </w:t>
      </w:r>
      <w:r>
        <w:rPr>
          <w:sz w:val="24"/>
        </w:rPr>
        <w:t xml:space="preserve">clinical </w:t>
      </w:r>
      <w:proofErr w:type="gramStart"/>
      <w:r>
        <w:rPr>
          <w:spacing w:val="-2"/>
          <w:sz w:val="24"/>
        </w:rPr>
        <w:t>faculty</w:t>
      </w:r>
      <w:proofErr w:type="gramEnd"/>
    </w:p>
    <w:p w14:paraId="7F21E182" w14:textId="77777777" w:rsidR="00C67E64" w:rsidRDefault="008B4D8E">
      <w:pPr>
        <w:pStyle w:val="ListParagraph"/>
        <w:numPr>
          <w:ilvl w:val="0"/>
          <w:numId w:val="13"/>
        </w:numPr>
        <w:tabs>
          <w:tab w:val="left" w:pos="1199"/>
          <w:tab w:val="left" w:pos="1200"/>
        </w:tabs>
        <w:spacing w:before="133"/>
        <w:ind w:hanging="363"/>
        <w:rPr>
          <w:sz w:val="24"/>
        </w:rPr>
      </w:pPr>
      <w:r>
        <w:rPr>
          <w:sz w:val="24"/>
        </w:rPr>
        <w:t>the</w:t>
      </w:r>
      <w:r>
        <w:rPr>
          <w:spacing w:val="-12"/>
          <w:sz w:val="24"/>
        </w:rPr>
        <w:t xml:space="preserve"> </w:t>
      </w:r>
      <w:r>
        <w:rPr>
          <w:sz w:val="24"/>
        </w:rPr>
        <w:t>student’s</w:t>
      </w:r>
      <w:r>
        <w:rPr>
          <w:spacing w:val="-9"/>
          <w:sz w:val="24"/>
        </w:rPr>
        <w:t xml:space="preserve"> </w:t>
      </w:r>
      <w:r>
        <w:rPr>
          <w:sz w:val="24"/>
        </w:rPr>
        <w:t>ongoing</w:t>
      </w:r>
      <w:r>
        <w:rPr>
          <w:spacing w:val="-10"/>
          <w:sz w:val="24"/>
        </w:rPr>
        <w:t xml:space="preserve"> </w:t>
      </w:r>
      <w:r>
        <w:rPr>
          <w:sz w:val="24"/>
        </w:rPr>
        <w:t>relationship</w:t>
      </w:r>
      <w:r>
        <w:rPr>
          <w:spacing w:val="-5"/>
          <w:sz w:val="24"/>
        </w:rPr>
        <w:t xml:space="preserve"> </w:t>
      </w:r>
      <w:r>
        <w:rPr>
          <w:sz w:val="24"/>
        </w:rPr>
        <w:t>with</w:t>
      </w:r>
      <w:r>
        <w:rPr>
          <w:spacing w:val="-8"/>
          <w:sz w:val="24"/>
        </w:rPr>
        <w:t xml:space="preserve"> </w:t>
      </w:r>
      <w:r>
        <w:rPr>
          <w:sz w:val="24"/>
        </w:rPr>
        <w:t>their</w:t>
      </w:r>
      <w:r>
        <w:rPr>
          <w:spacing w:val="-8"/>
          <w:sz w:val="24"/>
        </w:rPr>
        <w:t xml:space="preserve"> </w:t>
      </w:r>
      <w:r>
        <w:rPr>
          <w:sz w:val="24"/>
        </w:rPr>
        <w:t>Field</w:t>
      </w:r>
      <w:r>
        <w:rPr>
          <w:spacing w:val="-5"/>
          <w:sz w:val="24"/>
        </w:rPr>
        <w:t xml:space="preserve"> </w:t>
      </w:r>
      <w:r>
        <w:rPr>
          <w:spacing w:val="-2"/>
          <w:sz w:val="24"/>
        </w:rPr>
        <w:t>Liaison</w:t>
      </w:r>
    </w:p>
    <w:p w14:paraId="7F21E185" w14:textId="77777777" w:rsidR="00C67E64" w:rsidRDefault="00C67E64">
      <w:pPr>
        <w:pStyle w:val="BodyText"/>
        <w:rPr>
          <w:sz w:val="26"/>
        </w:rPr>
      </w:pPr>
    </w:p>
    <w:p w14:paraId="7F21E186" w14:textId="77777777" w:rsidR="00C67E64" w:rsidRDefault="008B4D8E">
      <w:pPr>
        <w:pStyle w:val="BodyText"/>
        <w:spacing w:before="92" w:line="276" w:lineRule="auto"/>
        <w:ind w:left="480" w:right="1402"/>
        <w:jc w:val="both"/>
      </w:pPr>
      <w:r>
        <w:t>Field</w:t>
      </w:r>
      <w:r>
        <w:rPr>
          <w:spacing w:val="-2"/>
        </w:rPr>
        <w:t xml:space="preserve"> </w:t>
      </w:r>
      <w:r>
        <w:t>instructors</w:t>
      </w:r>
      <w:r>
        <w:rPr>
          <w:spacing w:val="-9"/>
        </w:rPr>
        <w:t xml:space="preserve"> </w:t>
      </w:r>
      <w:r>
        <w:t>for</w:t>
      </w:r>
      <w:r>
        <w:rPr>
          <w:spacing w:val="-4"/>
        </w:rPr>
        <w:t xml:space="preserve"> </w:t>
      </w:r>
      <w:r>
        <w:rPr>
          <w:i/>
        </w:rPr>
        <w:t>master’s</w:t>
      </w:r>
      <w:r>
        <w:rPr>
          <w:i/>
          <w:spacing w:val="-3"/>
        </w:rPr>
        <w:t xml:space="preserve"> </w:t>
      </w:r>
      <w:r>
        <w:rPr>
          <w:i/>
        </w:rPr>
        <w:t xml:space="preserve">degree </w:t>
      </w:r>
      <w:r>
        <w:t>social</w:t>
      </w:r>
      <w:r>
        <w:rPr>
          <w:spacing w:val="-6"/>
        </w:rPr>
        <w:t xml:space="preserve"> </w:t>
      </w:r>
      <w:r>
        <w:t>work</w:t>
      </w:r>
      <w:r>
        <w:rPr>
          <w:spacing w:val="-3"/>
        </w:rPr>
        <w:t xml:space="preserve"> </w:t>
      </w:r>
      <w:r>
        <w:t>students</w:t>
      </w:r>
      <w:r>
        <w:rPr>
          <w:spacing w:val="-3"/>
        </w:rPr>
        <w:t xml:space="preserve"> </w:t>
      </w:r>
      <w:r>
        <w:t>enrolled</w:t>
      </w:r>
      <w:r>
        <w:rPr>
          <w:spacing w:val="-2"/>
        </w:rPr>
        <w:t xml:space="preserve"> </w:t>
      </w:r>
      <w:r>
        <w:t>in</w:t>
      </w:r>
      <w:r>
        <w:rPr>
          <w:spacing w:val="-6"/>
        </w:rPr>
        <w:t xml:space="preserve"> </w:t>
      </w:r>
      <w:r>
        <w:t>the</w:t>
      </w:r>
      <w:r>
        <w:rPr>
          <w:spacing w:val="-2"/>
        </w:rPr>
        <w:t xml:space="preserve"> </w:t>
      </w:r>
      <w:r>
        <w:t>Helen</w:t>
      </w:r>
      <w:r>
        <w:rPr>
          <w:spacing w:val="-2"/>
        </w:rPr>
        <w:t xml:space="preserve"> </w:t>
      </w:r>
      <w:r>
        <w:t>Bader School of Social</w:t>
      </w:r>
      <w:r>
        <w:rPr>
          <w:spacing w:val="-7"/>
        </w:rPr>
        <w:t xml:space="preserve"> </w:t>
      </w:r>
      <w:r>
        <w:t>Welfare: Social</w:t>
      </w:r>
      <w:r>
        <w:rPr>
          <w:spacing w:val="-5"/>
        </w:rPr>
        <w:t xml:space="preserve"> </w:t>
      </w:r>
      <w:r>
        <w:t>Work Field Education Program are required to meet one of the following criteria:</w:t>
      </w:r>
    </w:p>
    <w:p w14:paraId="7F21E187" w14:textId="77777777" w:rsidR="00C67E64" w:rsidRDefault="008B4D8E">
      <w:pPr>
        <w:pStyle w:val="ListParagraph"/>
        <w:numPr>
          <w:ilvl w:val="0"/>
          <w:numId w:val="13"/>
        </w:numPr>
        <w:tabs>
          <w:tab w:val="left" w:pos="1199"/>
          <w:tab w:val="left" w:pos="1200"/>
        </w:tabs>
        <w:spacing w:before="122"/>
        <w:ind w:hanging="363"/>
        <w:rPr>
          <w:sz w:val="24"/>
        </w:rPr>
      </w:pPr>
      <w:r>
        <w:rPr>
          <w:sz w:val="24"/>
        </w:rPr>
        <w:t>hold</w:t>
      </w:r>
      <w:r>
        <w:rPr>
          <w:spacing w:val="-12"/>
          <w:sz w:val="24"/>
        </w:rPr>
        <w:t xml:space="preserve"> </w:t>
      </w:r>
      <w:r>
        <w:rPr>
          <w:sz w:val="24"/>
        </w:rPr>
        <w:t>a</w:t>
      </w:r>
      <w:r>
        <w:rPr>
          <w:spacing w:val="-4"/>
          <w:sz w:val="24"/>
        </w:rPr>
        <w:t xml:space="preserve"> </w:t>
      </w:r>
      <w:r>
        <w:rPr>
          <w:sz w:val="24"/>
        </w:rPr>
        <w:t>CSWE-accredited</w:t>
      </w:r>
      <w:r>
        <w:rPr>
          <w:spacing w:val="-8"/>
          <w:sz w:val="24"/>
        </w:rPr>
        <w:t xml:space="preserve"> </w:t>
      </w:r>
      <w:r>
        <w:rPr>
          <w:sz w:val="24"/>
        </w:rPr>
        <w:t>master’s</w:t>
      </w:r>
      <w:r>
        <w:rPr>
          <w:spacing w:val="-5"/>
          <w:sz w:val="24"/>
        </w:rPr>
        <w:t xml:space="preserve"> </w:t>
      </w:r>
      <w:r>
        <w:rPr>
          <w:sz w:val="24"/>
        </w:rPr>
        <w:t>social</w:t>
      </w:r>
      <w:r>
        <w:rPr>
          <w:spacing w:val="-7"/>
          <w:sz w:val="24"/>
        </w:rPr>
        <w:t xml:space="preserve"> </w:t>
      </w:r>
      <w:r>
        <w:rPr>
          <w:sz w:val="24"/>
        </w:rPr>
        <w:t>work</w:t>
      </w:r>
      <w:r>
        <w:rPr>
          <w:spacing w:val="-5"/>
          <w:sz w:val="24"/>
        </w:rPr>
        <w:t xml:space="preserve"> </w:t>
      </w:r>
      <w:proofErr w:type="gramStart"/>
      <w:r>
        <w:rPr>
          <w:spacing w:val="-2"/>
          <w:sz w:val="24"/>
        </w:rPr>
        <w:t>degree</w:t>
      </w:r>
      <w:proofErr w:type="gramEnd"/>
    </w:p>
    <w:p w14:paraId="7F21E188" w14:textId="77777777" w:rsidR="00C67E64" w:rsidRDefault="008B4D8E">
      <w:pPr>
        <w:pStyle w:val="ListParagraph"/>
        <w:numPr>
          <w:ilvl w:val="0"/>
          <w:numId w:val="13"/>
        </w:numPr>
        <w:tabs>
          <w:tab w:val="left" w:pos="1199"/>
          <w:tab w:val="left" w:pos="1200"/>
        </w:tabs>
        <w:spacing w:before="159" w:line="273" w:lineRule="auto"/>
        <w:ind w:right="1577"/>
        <w:rPr>
          <w:sz w:val="24"/>
        </w:rPr>
      </w:pPr>
      <w:r>
        <w:rPr>
          <w:sz w:val="24"/>
        </w:rPr>
        <w:t>hold certification or licensure in Wisconsin as a Certified Advanced Practice Social Worker (CAPSW), Certified Independent Social Worker (CISW), or Licensed</w:t>
      </w:r>
      <w:r>
        <w:rPr>
          <w:spacing w:val="-4"/>
          <w:sz w:val="24"/>
        </w:rPr>
        <w:t xml:space="preserve"> </w:t>
      </w:r>
      <w:r>
        <w:rPr>
          <w:sz w:val="24"/>
        </w:rPr>
        <w:t>Clinical</w:t>
      </w:r>
      <w:r>
        <w:rPr>
          <w:spacing w:val="-17"/>
          <w:sz w:val="24"/>
        </w:rPr>
        <w:t xml:space="preserve"> </w:t>
      </w:r>
      <w:r>
        <w:rPr>
          <w:sz w:val="24"/>
        </w:rPr>
        <w:t>Worker</w:t>
      </w:r>
      <w:r>
        <w:rPr>
          <w:spacing w:val="-5"/>
          <w:sz w:val="24"/>
        </w:rPr>
        <w:t xml:space="preserve"> </w:t>
      </w:r>
      <w:r>
        <w:rPr>
          <w:sz w:val="24"/>
        </w:rPr>
        <w:t>(LCSW),</w:t>
      </w:r>
      <w:r>
        <w:rPr>
          <w:spacing w:val="-7"/>
          <w:sz w:val="24"/>
        </w:rPr>
        <w:t xml:space="preserve"> </w:t>
      </w:r>
      <w:r>
        <w:rPr>
          <w:sz w:val="24"/>
        </w:rPr>
        <w:t>and</w:t>
      </w:r>
      <w:r>
        <w:rPr>
          <w:spacing w:val="-7"/>
          <w:sz w:val="24"/>
        </w:rPr>
        <w:t xml:space="preserve"> </w:t>
      </w:r>
      <w:r>
        <w:rPr>
          <w:sz w:val="24"/>
        </w:rPr>
        <w:t>hold</w:t>
      </w:r>
      <w:r>
        <w:rPr>
          <w:spacing w:val="-7"/>
          <w:sz w:val="24"/>
        </w:rPr>
        <w:t xml:space="preserve"> </w:t>
      </w:r>
      <w:r>
        <w:rPr>
          <w:sz w:val="24"/>
        </w:rPr>
        <w:t>a</w:t>
      </w:r>
      <w:r>
        <w:rPr>
          <w:spacing w:val="-9"/>
          <w:sz w:val="24"/>
        </w:rPr>
        <w:t xml:space="preserve"> </w:t>
      </w:r>
      <w:r>
        <w:rPr>
          <w:sz w:val="24"/>
        </w:rPr>
        <w:t>master’s</w:t>
      </w:r>
      <w:r>
        <w:rPr>
          <w:spacing w:val="-3"/>
          <w:sz w:val="24"/>
        </w:rPr>
        <w:t xml:space="preserve"> </w:t>
      </w:r>
      <w:r>
        <w:rPr>
          <w:sz w:val="24"/>
        </w:rPr>
        <w:t>degree</w:t>
      </w:r>
      <w:r>
        <w:rPr>
          <w:spacing w:val="-4"/>
          <w:sz w:val="24"/>
        </w:rPr>
        <w:t xml:space="preserve"> </w:t>
      </w:r>
      <w:r>
        <w:rPr>
          <w:sz w:val="24"/>
        </w:rPr>
        <w:t>in</w:t>
      </w:r>
      <w:r>
        <w:rPr>
          <w:spacing w:val="-7"/>
          <w:sz w:val="24"/>
        </w:rPr>
        <w:t xml:space="preserve"> </w:t>
      </w:r>
      <w:r>
        <w:rPr>
          <w:sz w:val="24"/>
        </w:rPr>
        <w:t>a</w:t>
      </w:r>
      <w:r>
        <w:rPr>
          <w:spacing w:val="-9"/>
          <w:sz w:val="24"/>
        </w:rPr>
        <w:t xml:space="preserve"> </w:t>
      </w:r>
      <w:r>
        <w:rPr>
          <w:sz w:val="24"/>
        </w:rPr>
        <w:t>field</w:t>
      </w:r>
      <w:r>
        <w:rPr>
          <w:spacing w:val="-4"/>
          <w:sz w:val="24"/>
        </w:rPr>
        <w:t xml:space="preserve"> </w:t>
      </w:r>
      <w:r>
        <w:rPr>
          <w:sz w:val="24"/>
        </w:rPr>
        <w:t>other than social work.</w:t>
      </w:r>
    </w:p>
    <w:p w14:paraId="7F21E189" w14:textId="77777777" w:rsidR="00C67E64" w:rsidRDefault="008B4D8E">
      <w:pPr>
        <w:pStyle w:val="ListParagraph"/>
        <w:numPr>
          <w:ilvl w:val="0"/>
          <w:numId w:val="13"/>
        </w:numPr>
        <w:tabs>
          <w:tab w:val="left" w:pos="1199"/>
          <w:tab w:val="left" w:pos="1200"/>
        </w:tabs>
        <w:spacing w:before="120" w:line="276" w:lineRule="auto"/>
        <w:ind w:right="1160"/>
        <w:rPr>
          <w:sz w:val="24"/>
        </w:rPr>
      </w:pPr>
      <w:r>
        <w:rPr>
          <w:sz w:val="24"/>
        </w:rPr>
        <w:t>hold a master’s degree in a field other than social work and be identified and function</w:t>
      </w:r>
      <w:r>
        <w:rPr>
          <w:spacing w:val="-1"/>
          <w:sz w:val="24"/>
        </w:rPr>
        <w:t xml:space="preserve"> </w:t>
      </w:r>
      <w:r>
        <w:rPr>
          <w:sz w:val="24"/>
        </w:rPr>
        <w:t>as</w:t>
      </w:r>
      <w:r>
        <w:rPr>
          <w:spacing w:val="-4"/>
          <w:sz w:val="24"/>
        </w:rPr>
        <w:t xml:space="preserve"> </w:t>
      </w:r>
      <w:r>
        <w:rPr>
          <w:sz w:val="24"/>
        </w:rPr>
        <w:t>the</w:t>
      </w:r>
      <w:r>
        <w:rPr>
          <w:spacing w:val="-1"/>
          <w:sz w:val="24"/>
        </w:rPr>
        <w:t xml:space="preserve"> </w:t>
      </w:r>
      <w:r>
        <w:rPr>
          <w:sz w:val="24"/>
        </w:rPr>
        <w:t>Agency</w:t>
      </w:r>
      <w:r>
        <w:rPr>
          <w:spacing w:val="-4"/>
          <w:sz w:val="24"/>
        </w:rPr>
        <w:t xml:space="preserve"> </w:t>
      </w:r>
      <w:r>
        <w:rPr>
          <w:sz w:val="24"/>
        </w:rPr>
        <w:t>Field</w:t>
      </w:r>
      <w:r>
        <w:rPr>
          <w:spacing w:val="-1"/>
          <w:sz w:val="24"/>
        </w:rPr>
        <w:t xml:space="preserve"> </w:t>
      </w:r>
      <w:r>
        <w:rPr>
          <w:sz w:val="24"/>
        </w:rPr>
        <w:t>Instructor</w:t>
      </w:r>
      <w:r>
        <w:rPr>
          <w:spacing w:val="-3"/>
          <w:sz w:val="24"/>
        </w:rPr>
        <w:t xml:space="preserve"> </w:t>
      </w:r>
      <w:r>
        <w:rPr>
          <w:sz w:val="24"/>
        </w:rPr>
        <w:t>providing</w:t>
      </w:r>
      <w:r>
        <w:rPr>
          <w:spacing w:val="-3"/>
          <w:sz w:val="24"/>
        </w:rPr>
        <w:t xml:space="preserve"> </w:t>
      </w:r>
      <w:r>
        <w:rPr>
          <w:sz w:val="24"/>
        </w:rPr>
        <w:t>daily</w:t>
      </w:r>
      <w:r>
        <w:rPr>
          <w:spacing w:val="-4"/>
          <w:sz w:val="24"/>
        </w:rPr>
        <w:t xml:space="preserve"> </w:t>
      </w:r>
      <w:r>
        <w:rPr>
          <w:sz w:val="24"/>
        </w:rPr>
        <w:t>ongoing</w:t>
      </w:r>
      <w:r>
        <w:rPr>
          <w:spacing w:val="-3"/>
          <w:sz w:val="24"/>
        </w:rPr>
        <w:t xml:space="preserve"> </w:t>
      </w:r>
      <w:r>
        <w:rPr>
          <w:sz w:val="24"/>
        </w:rPr>
        <w:t>supervision</w:t>
      </w:r>
      <w:r>
        <w:rPr>
          <w:spacing w:val="-1"/>
          <w:sz w:val="24"/>
        </w:rPr>
        <w:t xml:space="preserve"> </w:t>
      </w:r>
      <w:r>
        <w:rPr>
          <w:sz w:val="24"/>
        </w:rPr>
        <w:t>along with</w:t>
      </w:r>
      <w:r>
        <w:rPr>
          <w:spacing w:val="-4"/>
          <w:sz w:val="24"/>
        </w:rPr>
        <w:t xml:space="preserve"> </w:t>
      </w:r>
      <w:r>
        <w:rPr>
          <w:sz w:val="24"/>
        </w:rPr>
        <w:t>a</w:t>
      </w:r>
      <w:r>
        <w:rPr>
          <w:spacing w:val="-4"/>
          <w:sz w:val="24"/>
        </w:rPr>
        <w:t xml:space="preserve"> </w:t>
      </w:r>
      <w:r>
        <w:rPr>
          <w:sz w:val="24"/>
        </w:rPr>
        <w:t>person</w:t>
      </w:r>
      <w:r>
        <w:rPr>
          <w:spacing w:val="-4"/>
          <w:sz w:val="24"/>
        </w:rPr>
        <w:t xml:space="preserve"> </w:t>
      </w:r>
      <w:r>
        <w:rPr>
          <w:sz w:val="24"/>
        </w:rPr>
        <w:t>identified</w:t>
      </w:r>
      <w:r>
        <w:rPr>
          <w:spacing w:val="-9"/>
          <w:sz w:val="24"/>
        </w:rPr>
        <w:t xml:space="preserve"> </w:t>
      </w:r>
      <w:r>
        <w:rPr>
          <w:sz w:val="24"/>
        </w:rPr>
        <w:t>and</w:t>
      </w:r>
      <w:r>
        <w:rPr>
          <w:spacing w:val="-7"/>
          <w:sz w:val="24"/>
        </w:rPr>
        <w:t xml:space="preserve"> </w:t>
      </w:r>
      <w:r>
        <w:rPr>
          <w:sz w:val="24"/>
        </w:rPr>
        <w:t>listed</w:t>
      </w:r>
      <w:r>
        <w:rPr>
          <w:spacing w:val="-9"/>
          <w:sz w:val="24"/>
        </w:rPr>
        <w:t xml:space="preserve"> </w:t>
      </w:r>
      <w:r>
        <w:rPr>
          <w:sz w:val="24"/>
        </w:rPr>
        <w:t>as</w:t>
      </w:r>
      <w:r>
        <w:rPr>
          <w:spacing w:val="-5"/>
          <w:sz w:val="24"/>
        </w:rPr>
        <w:t xml:space="preserve"> </w:t>
      </w:r>
      <w:r>
        <w:rPr>
          <w:sz w:val="24"/>
        </w:rPr>
        <w:t>a</w:t>
      </w:r>
      <w:r>
        <w:rPr>
          <w:spacing w:val="-7"/>
          <w:sz w:val="24"/>
        </w:rPr>
        <w:t xml:space="preserve"> </w:t>
      </w:r>
      <w:r>
        <w:rPr>
          <w:sz w:val="24"/>
        </w:rPr>
        <w:t>Co-Field</w:t>
      </w:r>
      <w:r>
        <w:rPr>
          <w:spacing w:val="-4"/>
          <w:sz w:val="24"/>
        </w:rPr>
        <w:t xml:space="preserve"> </w:t>
      </w:r>
      <w:r>
        <w:rPr>
          <w:sz w:val="24"/>
        </w:rPr>
        <w:t>Instructor</w:t>
      </w:r>
      <w:r>
        <w:rPr>
          <w:spacing w:val="-6"/>
          <w:sz w:val="24"/>
        </w:rPr>
        <w:t xml:space="preserve"> </w:t>
      </w:r>
      <w:r>
        <w:rPr>
          <w:sz w:val="24"/>
        </w:rPr>
        <w:t>who</w:t>
      </w:r>
      <w:r>
        <w:rPr>
          <w:spacing w:val="-7"/>
          <w:sz w:val="24"/>
        </w:rPr>
        <w:t xml:space="preserve"> </w:t>
      </w:r>
      <w:r>
        <w:rPr>
          <w:sz w:val="24"/>
        </w:rPr>
        <w:t>maybe</w:t>
      </w:r>
      <w:r>
        <w:rPr>
          <w:spacing w:val="-4"/>
          <w:sz w:val="24"/>
        </w:rPr>
        <w:t xml:space="preserve"> </w:t>
      </w:r>
      <w:r>
        <w:rPr>
          <w:sz w:val="24"/>
        </w:rPr>
        <w:t>either</w:t>
      </w:r>
      <w:r>
        <w:rPr>
          <w:spacing w:val="-8"/>
          <w:sz w:val="24"/>
        </w:rPr>
        <w:t xml:space="preserve"> </w:t>
      </w:r>
      <w:r>
        <w:rPr>
          <w:sz w:val="24"/>
        </w:rPr>
        <w:t>be</w:t>
      </w:r>
      <w:r>
        <w:rPr>
          <w:spacing w:val="-9"/>
          <w:sz w:val="24"/>
        </w:rPr>
        <w:t xml:space="preserve"> </w:t>
      </w:r>
      <w:r>
        <w:rPr>
          <w:sz w:val="24"/>
        </w:rPr>
        <w:t>a member</w:t>
      </w:r>
      <w:r>
        <w:rPr>
          <w:spacing w:val="-3"/>
          <w:sz w:val="24"/>
        </w:rPr>
        <w:t xml:space="preserve"> </w:t>
      </w:r>
      <w:r>
        <w:rPr>
          <w:sz w:val="24"/>
        </w:rPr>
        <w:t>of the</w:t>
      </w:r>
      <w:r>
        <w:rPr>
          <w:spacing w:val="-3"/>
          <w:sz w:val="24"/>
        </w:rPr>
        <w:t xml:space="preserve"> </w:t>
      </w:r>
      <w:r>
        <w:rPr>
          <w:sz w:val="24"/>
        </w:rPr>
        <w:t>agency</w:t>
      </w:r>
      <w:r>
        <w:rPr>
          <w:spacing w:val="-7"/>
          <w:sz w:val="24"/>
        </w:rPr>
        <w:t xml:space="preserve"> </w:t>
      </w:r>
      <w:r>
        <w:rPr>
          <w:sz w:val="24"/>
        </w:rPr>
        <w:t>staff</w:t>
      </w:r>
      <w:r>
        <w:rPr>
          <w:spacing w:val="-1"/>
          <w:sz w:val="24"/>
        </w:rPr>
        <w:t xml:space="preserve"> </w:t>
      </w:r>
      <w:r>
        <w:rPr>
          <w:sz w:val="24"/>
        </w:rPr>
        <w:t>or</w:t>
      </w:r>
      <w:r>
        <w:rPr>
          <w:spacing w:val="-3"/>
          <w:sz w:val="24"/>
        </w:rPr>
        <w:t xml:space="preserve"> </w:t>
      </w:r>
      <w:r>
        <w:rPr>
          <w:sz w:val="24"/>
        </w:rPr>
        <w:t>someone</w:t>
      </w:r>
      <w:r>
        <w:rPr>
          <w:spacing w:val="-3"/>
          <w:sz w:val="24"/>
        </w:rPr>
        <w:t xml:space="preserve"> </w:t>
      </w:r>
      <w:r>
        <w:rPr>
          <w:sz w:val="24"/>
        </w:rPr>
        <w:t>outside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agency</w:t>
      </w:r>
      <w:r>
        <w:rPr>
          <w:spacing w:val="-7"/>
          <w:sz w:val="24"/>
        </w:rPr>
        <w:t xml:space="preserve"> </w:t>
      </w:r>
      <w:r>
        <w:rPr>
          <w:sz w:val="24"/>
        </w:rPr>
        <w:t>who</w:t>
      </w:r>
      <w:r>
        <w:rPr>
          <w:spacing w:val="-1"/>
          <w:sz w:val="24"/>
        </w:rPr>
        <w:t xml:space="preserve"> </w:t>
      </w:r>
      <w:r>
        <w:rPr>
          <w:sz w:val="24"/>
        </w:rPr>
        <w:t>meets</w:t>
      </w:r>
      <w:r>
        <w:rPr>
          <w:spacing w:val="-2"/>
          <w:sz w:val="24"/>
        </w:rPr>
        <w:t xml:space="preserve"> </w:t>
      </w:r>
      <w:r>
        <w:rPr>
          <w:sz w:val="24"/>
        </w:rPr>
        <w:t>one</w:t>
      </w:r>
      <w:r>
        <w:rPr>
          <w:spacing w:val="-3"/>
          <w:sz w:val="24"/>
        </w:rPr>
        <w:t xml:space="preserve"> </w:t>
      </w:r>
      <w:r>
        <w:rPr>
          <w:sz w:val="24"/>
        </w:rPr>
        <w:t>of the following two criteria:</w:t>
      </w:r>
    </w:p>
    <w:p w14:paraId="7F21E18A" w14:textId="77777777" w:rsidR="00C67E64" w:rsidRDefault="008B4D8E">
      <w:pPr>
        <w:pStyle w:val="ListParagraph"/>
        <w:numPr>
          <w:ilvl w:val="0"/>
          <w:numId w:val="11"/>
        </w:numPr>
        <w:tabs>
          <w:tab w:val="left" w:pos="2640"/>
        </w:tabs>
        <w:spacing w:before="111"/>
        <w:rPr>
          <w:sz w:val="24"/>
        </w:rPr>
      </w:pPr>
      <w:r>
        <w:rPr>
          <w:sz w:val="24"/>
        </w:rPr>
        <w:t>hold</w:t>
      </w:r>
      <w:r>
        <w:rPr>
          <w:spacing w:val="-12"/>
          <w:sz w:val="24"/>
        </w:rPr>
        <w:t xml:space="preserve"> </w:t>
      </w:r>
      <w:r>
        <w:rPr>
          <w:sz w:val="24"/>
        </w:rPr>
        <w:t>a</w:t>
      </w:r>
      <w:r>
        <w:rPr>
          <w:spacing w:val="-4"/>
          <w:sz w:val="24"/>
        </w:rPr>
        <w:t xml:space="preserve"> </w:t>
      </w:r>
      <w:r>
        <w:rPr>
          <w:sz w:val="24"/>
        </w:rPr>
        <w:t>CSWE-accredited</w:t>
      </w:r>
      <w:r>
        <w:rPr>
          <w:spacing w:val="-7"/>
          <w:sz w:val="24"/>
        </w:rPr>
        <w:t xml:space="preserve"> </w:t>
      </w:r>
      <w:r>
        <w:rPr>
          <w:sz w:val="24"/>
        </w:rPr>
        <w:t>master’s</w:t>
      </w:r>
      <w:r>
        <w:rPr>
          <w:spacing w:val="-6"/>
          <w:sz w:val="24"/>
        </w:rPr>
        <w:t xml:space="preserve"> </w:t>
      </w:r>
      <w:r>
        <w:rPr>
          <w:sz w:val="24"/>
        </w:rPr>
        <w:t>social</w:t>
      </w:r>
      <w:r>
        <w:rPr>
          <w:spacing w:val="-6"/>
          <w:sz w:val="24"/>
        </w:rPr>
        <w:t xml:space="preserve"> </w:t>
      </w:r>
      <w:r>
        <w:rPr>
          <w:sz w:val="24"/>
        </w:rPr>
        <w:t>work</w:t>
      </w:r>
      <w:r>
        <w:rPr>
          <w:spacing w:val="-5"/>
          <w:sz w:val="24"/>
        </w:rPr>
        <w:t xml:space="preserve"> </w:t>
      </w:r>
      <w:r>
        <w:rPr>
          <w:sz w:val="24"/>
        </w:rPr>
        <w:t>degree</w:t>
      </w:r>
      <w:r>
        <w:rPr>
          <w:spacing w:val="-4"/>
          <w:sz w:val="24"/>
        </w:rPr>
        <w:t xml:space="preserve"> </w:t>
      </w:r>
      <w:r>
        <w:rPr>
          <w:spacing w:val="-5"/>
          <w:sz w:val="24"/>
        </w:rPr>
        <w:t>or</w:t>
      </w:r>
    </w:p>
    <w:p w14:paraId="7F21E18B" w14:textId="77777777" w:rsidR="00C67E64" w:rsidRDefault="008B4D8E">
      <w:pPr>
        <w:pStyle w:val="ListParagraph"/>
        <w:numPr>
          <w:ilvl w:val="0"/>
          <w:numId w:val="11"/>
        </w:numPr>
        <w:tabs>
          <w:tab w:val="left" w:pos="2640"/>
        </w:tabs>
        <w:spacing w:before="160" w:line="278" w:lineRule="auto"/>
        <w:ind w:right="1211" w:hanging="360"/>
        <w:rPr>
          <w:sz w:val="24"/>
        </w:rPr>
      </w:pPr>
      <w:r>
        <w:rPr>
          <w:sz w:val="24"/>
        </w:rPr>
        <w:t>hold</w:t>
      </w:r>
      <w:r>
        <w:rPr>
          <w:spacing w:val="-5"/>
          <w:sz w:val="24"/>
        </w:rPr>
        <w:t xml:space="preserve"> </w:t>
      </w:r>
      <w:r>
        <w:rPr>
          <w:sz w:val="24"/>
        </w:rPr>
        <w:t>certification</w:t>
      </w:r>
      <w:r>
        <w:rPr>
          <w:spacing w:val="-7"/>
          <w:sz w:val="24"/>
        </w:rPr>
        <w:t xml:space="preserve"> </w:t>
      </w:r>
      <w:r>
        <w:rPr>
          <w:sz w:val="24"/>
        </w:rPr>
        <w:t>or</w:t>
      </w:r>
      <w:r>
        <w:rPr>
          <w:spacing w:val="-6"/>
          <w:sz w:val="24"/>
        </w:rPr>
        <w:t xml:space="preserve"> </w:t>
      </w:r>
      <w:r>
        <w:rPr>
          <w:sz w:val="24"/>
        </w:rPr>
        <w:t>licensure</w:t>
      </w:r>
      <w:r>
        <w:rPr>
          <w:spacing w:val="-4"/>
          <w:sz w:val="24"/>
        </w:rPr>
        <w:t xml:space="preserve"> </w:t>
      </w:r>
      <w:r>
        <w:rPr>
          <w:sz w:val="24"/>
        </w:rPr>
        <w:t>in</w:t>
      </w:r>
      <w:r>
        <w:rPr>
          <w:spacing w:val="-17"/>
          <w:sz w:val="24"/>
        </w:rPr>
        <w:t xml:space="preserve"> </w:t>
      </w:r>
      <w:r>
        <w:rPr>
          <w:sz w:val="24"/>
        </w:rPr>
        <w:t>Wisconsin</w:t>
      </w:r>
      <w:r>
        <w:rPr>
          <w:spacing w:val="-6"/>
          <w:sz w:val="24"/>
        </w:rPr>
        <w:t xml:space="preserve"> </w:t>
      </w:r>
      <w:r>
        <w:rPr>
          <w:sz w:val="24"/>
        </w:rPr>
        <w:t>as</w:t>
      </w:r>
      <w:r>
        <w:rPr>
          <w:spacing w:val="-12"/>
          <w:sz w:val="24"/>
        </w:rPr>
        <w:t xml:space="preserve"> </w:t>
      </w:r>
      <w:r>
        <w:rPr>
          <w:sz w:val="24"/>
        </w:rPr>
        <w:t>a</w:t>
      </w:r>
      <w:r>
        <w:rPr>
          <w:spacing w:val="-4"/>
          <w:sz w:val="24"/>
        </w:rPr>
        <w:t xml:space="preserve"> </w:t>
      </w:r>
      <w:r>
        <w:rPr>
          <w:sz w:val="24"/>
        </w:rPr>
        <w:t>CAPSW,</w:t>
      </w:r>
      <w:r>
        <w:rPr>
          <w:spacing w:val="-5"/>
          <w:sz w:val="24"/>
        </w:rPr>
        <w:t xml:space="preserve"> </w:t>
      </w:r>
      <w:r>
        <w:rPr>
          <w:sz w:val="24"/>
        </w:rPr>
        <w:t>CISW&lt;</w:t>
      </w:r>
      <w:r>
        <w:rPr>
          <w:spacing w:val="-12"/>
          <w:sz w:val="24"/>
        </w:rPr>
        <w:t xml:space="preserve"> </w:t>
      </w:r>
      <w:r>
        <w:rPr>
          <w:sz w:val="24"/>
        </w:rPr>
        <w:t>or LCSW,</w:t>
      </w:r>
      <w:r>
        <w:rPr>
          <w:spacing w:val="-11"/>
          <w:sz w:val="24"/>
        </w:rPr>
        <w:t xml:space="preserve"> </w:t>
      </w:r>
      <w:r>
        <w:rPr>
          <w:sz w:val="24"/>
        </w:rPr>
        <w:t>and</w:t>
      </w:r>
      <w:r>
        <w:rPr>
          <w:spacing w:val="-7"/>
          <w:sz w:val="24"/>
        </w:rPr>
        <w:t xml:space="preserve"> </w:t>
      </w:r>
      <w:r>
        <w:rPr>
          <w:sz w:val="24"/>
        </w:rPr>
        <w:t>hold</w:t>
      </w:r>
      <w:r>
        <w:rPr>
          <w:spacing w:val="-7"/>
          <w:sz w:val="24"/>
        </w:rPr>
        <w:t xml:space="preserve"> </w:t>
      </w:r>
      <w:r>
        <w:rPr>
          <w:sz w:val="24"/>
        </w:rPr>
        <w:t>a</w:t>
      </w:r>
      <w:r>
        <w:rPr>
          <w:spacing w:val="-7"/>
          <w:sz w:val="24"/>
        </w:rPr>
        <w:t xml:space="preserve"> </w:t>
      </w:r>
      <w:r>
        <w:rPr>
          <w:sz w:val="24"/>
        </w:rPr>
        <w:t>master’s</w:t>
      </w:r>
      <w:r>
        <w:rPr>
          <w:spacing w:val="-5"/>
          <w:sz w:val="24"/>
        </w:rPr>
        <w:t xml:space="preserve"> </w:t>
      </w:r>
      <w:r>
        <w:rPr>
          <w:sz w:val="24"/>
        </w:rPr>
        <w:t>degree</w:t>
      </w:r>
      <w:r>
        <w:rPr>
          <w:spacing w:val="-2"/>
          <w:sz w:val="24"/>
        </w:rPr>
        <w:t xml:space="preserve"> </w:t>
      </w:r>
      <w:r>
        <w:rPr>
          <w:sz w:val="24"/>
        </w:rPr>
        <w:t>in</w:t>
      </w:r>
      <w:r>
        <w:rPr>
          <w:spacing w:val="-7"/>
          <w:sz w:val="24"/>
        </w:rPr>
        <w:t xml:space="preserve"> </w:t>
      </w:r>
      <w:r>
        <w:rPr>
          <w:sz w:val="24"/>
        </w:rPr>
        <w:t>a</w:t>
      </w:r>
      <w:r>
        <w:rPr>
          <w:spacing w:val="-9"/>
          <w:sz w:val="24"/>
        </w:rPr>
        <w:t xml:space="preserve"> </w:t>
      </w:r>
      <w:r>
        <w:rPr>
          <w:sz w:val="24"/>
        </w:rPr>
        <w:t>field</w:t>
      </w:r>
      <w:r>
        <w:rPr>
          <w:spacing w:val="-7"/>
          <w:sz w:val="24"/>
        </w:rPr>
        <w:t xml:space="preserve"> </w:t>
      </w:r>
      <w:r>
        <w:rPr>
          <w:sz w:val="24"/>
        </w:rPr>
        <w:t>other</w:t>
      </w:r>
      <w:r>
        <w:rPr>
          <w:spacing w:val="-6"/>
          <w:sz w:val="24"/>
        </w:rPr>
        <w:t xml:space="preserve"> </w:t>
      </w:r>
      <w:r>
        <w:rPr>
          <w:sz w:val="24"/>
        </w:rPr>
        <w:t>than</w:t>
      </w:r>
      <w:r>
        <w:rPr>
          <w:spacing w:val="-4"/>
          <w:sz w:val="24"/>
        </w:rPr>
        <w:t xml:space="preserve"> </w:t>
      </w:r>
      <w:r>
        <w:rPr>
          <w:sz w:val="24"/>
        </w:rPr>
        <w:t>social</w:t>
      </w:r>
      <w:r>
        <w:rPr>
          <w:spacing w:val="-6"/>
          <w:sz w:val="24"/>
        </w:rPr>
        <w:t xml:space="preserve"> </w:t>
      </w:r>
      <w:proofErr w:type="gramStart"/>
      <w:r>
        <w:rPr>
          <w:sz w:val="24"/>
        </w:rPr>
        <w:t>work</w:t>
      </w:r>
      <w:proofErr w:type="gramEnd"/>
    </w:p>
    <w:p w14:paraId="7F21E18C" w14:textId="77777777" w:rsidR="00C67E64" w:rsidRDefault="008B4D8E">
      <w:pPr>
        <w:pStyle w:val="BodyText"/>
        <w:spacing w:before="119"/>
        <w:ind w:left="1200"/>
      </w:pPr>
      <w:r>
        <w:t>The</w:t>
      </w:r>
      <w:r>
        <w:rPr>
          <w:spacing w:val="-9"/>
        </w:rPr>
        <w:t xml:space="preserve"> </w:t>
      </w:r>
      <w:r>
        <w:t>person</w:t>
      </w:r>
      <w:r>
        <w:rPr>
          <w:spacing w:val="-3"/>
        </w:rPr>
        <w:t xml:space="preserve"> </w:t>
      </w:r>
      <w:r>
        <w:t>identified</w:t>
      </w:r>
      <w:r>
        <w:rPr>
          <w:spacing w:val="-6"/>
        </w:rPr>
        <w:t xml:space="preserve"> </w:t>
      </w:r>
      <w:r>
        <w:t>and</w:t>
      </w:r>
      <w:r>
        <w:rPr>
          <w:spacing w:val="-4"/>
        </w:rPr>
        <w:t xml:space="preserve"> </w:t>
      </w:r>
      <w:r>
        <w:t>listed</w:t>
      </w:r>
      <w:r>
        <w:rPr>
          <w:spacing w:val="-6"/>
        </w:rPr>
        <w:t xml:space="preserve"> </w:t>
      </w:r>
      <w:r>
        <w:t>as</w:t>
      </w:r>
      <w:r>
        <w:rPr>
          <w:spacing w:val="-7"/>
        </w:rPr>
        <w:t xml:space="preserve"> </w:t>
      </w:r>
      <w:r>
        <w:t>the</w:t>
      </w:r>
      <w:r>
        <w:rPr>
          <w:spacing w:val="-3"/>
        </w:rPr>
        <w:t xml:space="preserve"> </w:t>
      </w:r>
      <w:r>
        <w:t>Field</w:t>
      </w:r>
      <w:r>
        <w:rPr>
          <w:spacing w:val="-6"/>
        </w:rPr>
        <w:t xml:space="preserve"> </w:t>
      </w:r>
      <w:r>
        <w:t>Instructor</w:t>
      </w:r>
      <w:r>
        <w:rPr>
          <w:spacing w:val="-6"/>
        </w:rPr>
        <w:t xml:space="preserve"> </w:t>
      </w:r>
      <w:r>
        <w:t>who</w:t>
      </w:r>
      <w:r>
        <w:rPr>
          <w:spacing w:val="-6"/>
        </w:rPr>
        <w:t xml:space="preserve"> </w:t>
      </w:r>
      <w:r>
        <w:t>meets</w:t>
      </w:r>
      <w:r>
        <w:rPr>
          <w:spacing w:val="-4"/>
        </w:rPr>
        <w:t xml:space="preserve"> </w:t>
      </w:r>
      <w:r>
        <w:t>either</w:t>
      </w:r>
      <w:r>
        <w:rPr>
          <w:spacing w:val="-5"/>
        </w:rPr>
        <w:t xml:space="preserve"> </w:t>
      </w:r>
      <w:proofErr w:type="gramStart"/>
      <w:r>
        <w:rPr>
          <w:spacing w:val="-2"/>
        </w:rPr>
        <w:t>criteria</w:t>
      </w:r>
      <w:proofErr w:type="gramEnd"/>
    </w:p>
    <w:p w14:paraId="7F21E18D" w14:textId="77777777" w:rsidR="00C67E64" w:rsidRDefault="008B4D8E">
      <w:pPr>
        <w:pStyle w:val="BodyText"/>
        <w:spacing w:before="40" w:line="276" w:lineRule="auto"/>
        <w:ind w:left="1200" w:right="1135"/>
      </w:pPr>
      <w:r>
        <w:t>(1)</w:t>
      </w:r>
      <w:r>
        <w:rPr>
          <w:spacing w:val="-6"/>
        </w:rPr>
        <w:t xml:space="preserve"> </w:t>
      </w:r>
      <w:r>
        <w:t>or</w:t>
      </w:r>
      <w:r>
        <w:rPr>
          <w:spacing w:val="-6"/>
        </w:rPr>
        <w:t xml:space="preserve"> </w:t>
      </w:r>
      <w:r>
        <w:t>(2)</w:t>
      </w:r>
      <w:r>
        <w:rPr>
          <w:spacing w:val="-9"/>
        </w:rPr>
        <w:t xml:space="preserve"> </w:t>
      </w:r>
      <w:r>
        <w:t>listed</w:t>
      </w:r>
      <w:r>
        <w:rPr>
          <w:spacing w:val="-7"/>
        </w:rPr>
        <w:t xml:space="preserve"> </w:t>
      </w:r>
      <w:r>
        <w:t>above</w:t>
      </w:r>
      <w:r>
        <w:rPr>
          <w:spacing w:val="-7"/>
        </w:rPr>
        <w:t xml:space="preserve"> </w:t>
      </w:r>
      <w:r>
        <w:t>is</w:t>
      </w:r>
      <w:r>
        <w:rPr>
          <w:spacing w:val="-8"/>
        </w:rPr>
        <w:t xml:space="preserve"> </w:t>
      </w:r>
      <w:r>
        <w:t>required</w:t>
      </w:r>
      <w:r>
        <w:rPr>
          <w:spacing w:val="-7"/>
        </w:rPr>
        <w:t xml:space="preserve"> </w:t>
      </w:r>
      <w:r>
        <w:t>to</w:t>
      </w:r>
      <w:r>
        <w:rPr>
          <w:spacing w:val="-7"/>
        </w:rPr>
        <w:t xml:space="preserve"> </w:t>
      </w:r>
      <w:r>
        <w:t>provide</w:t>
      </w:r>
      <w:r>
        <w:rPr>
          <w:spacing w:val="-4"/>
        </w:rPr>
        <w:t xml:space="preserve"> </w:t>
      </w:r>
      <w:r>
        <w:t>weekly</w:t>
      </w:r>
      <w:r>
        <w:rPr>
          <w:spacing w:val="-13"/>
        </w:rPr>
        <w:t xml:space="preserve"> </w:t>
      </w:r>
      <w:r>
        <w:t>supervision,</w:t>
      </w:r>
      <w:r>
        <w:rPr>
          <w:spacing w:val="-5"/>
        </w:rPr>
        <w:t xml:space="preserve"> </w:t>
      </w:r>
      <w:r>
        <w:t>review</w:t>
      </w:r>
      <w:r>
        <w:rPr>
          <w:spacing w:val="-13"/>
        </w:rPr>
        <w:t xml:space="preserve"> </w:t>
      </w:r>
      <w:r>
        <w:t>all</w:t>
      </w:r>
      <w:r>
        <w:rPr>
          <w:spacing w:val="-8"/>
        </w:rPr>
        <w:t xml:space="preserve"> </w:t>
      </w:r>
      <w:r>
        <w:t>Field Education documents completed by the student, and complete the Mid-Term Progress Report and the Final Field Evaluation.</w:t>
      </w:r>
    </w:p>
    <w:p w14:paraId="7F21E18F" w14:textId="77777777" w:rsidR="00C67E64" w:rsidRDefault="00C67E64">
      <w:pPr>
        <w:pStyle w:val="BodyText"/>
        <w:spacing w:before="6"/>
        <w:rPr>
          <w:sz w:val="22"/>
        </w:rPr>
      </w:pPr>
    </w:p>
    <w:p w14:paraId="7F21E190" w14:textId="77777777" w:rsidR="00C67E64" w:rsidRDefault="008B4D8E">
      <w:pPr>
        <w:pStyle w:val="BodyText"/>
        <w:spacing w:line="276" w:lineRule="auto"/>
        <w:ind w:left="479" w:right="1165"/>
      </w:pPr>
      <w:r>
        <w:t>Our Field Program strives to work with Field Instructors who hold a CSWE-accredited master’s social work degree. Field Instructors for master’s degree social work students are to have a minimum of two years of post-master’s degree experience and one year of employment experience with the Field agency. Field Instructors for master’s degree social</w:t>
      </w:r>
      <w:r>
        <w:rPr>
          <w:spacing w:val="-6"/>
        </w:rPr>
        <w:t xml:space="preserve"> </w:t>
      </w:r>
      <w:r>
        <w:t>work</w:t>
      </w:r>
      <w:r>
        <w:rPr>
          <w:spacing w:val="-5"/>
        </w:rPr>
        <w:t xml:space="preserve"> </w:t>
      </w:r>
      <w:r>
        <w:t>students</w:t>
      </w:r>
      <w:r>
        <w:rPr>
          <w:spacing w:val="-7"/>
        </w:rPr>
        <w:t xml:space="preserve"> </w:t>
      </w:r>
      <w:r>
        <w:t>cannot</w:t>
      </w:r>
      <w:r>
        <w:rPr>
          <w:spacing w:val="-6"/>
        </w:rPr>
        <w:t xml:space="preserve"> </w:t>
      </w:r>
      <w:r>
        <w:t>be</w:t>
      </w:r>
      <w:r>
        <w:rPr>
          <w:spacing w:val="-6"/>
        </w:rPr>
        <w:t xml:space="preserve"> </w:t>
      </w:r>
      <w:r>
        <w:t>a</w:t>
      </w:r>
      <w:r>
        <w:rPr>
          <w:spacing w:val="-6"/>
        </w:rPr>
        <w:t xml:space="preserve"> </w:t>
      </w:r>
      <w:r>
        <w:t>Field</w:t>
      </w:r>
      <w:r>
        <w:rPr>
          <w:spacing w:val="-6"/>
        </w:rPr>
        <w:t xml:space="preserve"> </w:t>
      </w:r>
      <w:r>
        <w:t>Instructor</w:t>
      </w:r>
      <w:r>
        <w:rPr>
          <w:spacing w:val="-6"/>
        </w:rPr>
        <w:t xml:space="preserve"> </w:t>
      </w:r>
      <w:r>
        <w:t>and</w:t>
      </w:r>
      <w:r>
        <w:rPr>
          <w:spacing w:val="-4"/>
        </w:rPr>
        <w:t xml:space="preserve"> </w:t>
      </w:r>
      <w:r>
        <w:t>concurrently</w:t>
      </w:r>
      <w:r>
        <w:rPr>
          <w:spacing w:val="-12"/>
        </w:rPr>
        <w:t xml:space="preserve"> </w:t>
      </w:r>
      <w:r>
        <w:t>enrolled</w:t>
      </w:r>
      <w:r>
        <w:rPr>
          <w:spacing w:val="-4"/>
        </w:rPr>
        <w:t xml:space="preserve"> </w:t>
      </w:r>
      <w:r>
        <w:t>as</w:t>
      </w:r>
      <w:r>
        <w:rPr>
          <w:spacing w:val="-9"/>
        </w:rPr>
        <w:t xml:space="preserve"> </w:t>
      </w:r>
      <w:r>
        <w:t>a</w:t>
      </w:r>
      <w:r>
        <w:rPr>
          <w:spacing w:val="-4"/>
        </w:rPr>
        <w:t xml:space="preserve"> </w:t>
      </w:r>
      <w:r>
        <w:t>student in the Helen Bader School of Social Welfare.</w:t>
      </w:r>
    </w:p>
    <w:p w14:paraId="7F21E191" w14:textId="77777777" w:rsidR="00C67E64" w:rsidRDefault="008B4D8E">
      <w:pPr>
        <w:pStyle w:val="BodyText"/>
        <w:spacing w:before="119" w:line="276" w:lineRule="auto"/>
        <w:ind w:left="480" w:right="1286"/>
        <w:jc w:val="both"/>
      </w:pPr>
      <w:r>
        <w:t>Field</w:t>
      </w:r>
      <w:r>
        <w:rPr>
          <w:spacing w:val="-3"/>
        </w:rPr>
        <w:t xml:space="preserve"> </w:t>
      </w:r>
      <w:r>
        <w:t>Liaisons</w:t>
      </w:r>
      <w:r>
        <w:rPr>
          <w:spacing w:val="-4"/>
        </w:rPr>
        <w:t xml:space="preserve"> </w:t>
      </w:r>
      <w:r>
        <w:t>have</w:t>
      </w:r>
      <w:r>
        <w:rPr>
          <w:spacing w:val="-3"/>
        </w:rPr>
        <w:t xml:space="preserve"> </w:t>
      </w:r>
      <w:r>
        <w:t>the</w:t>
      </w:r>
      <w:r>
        <w:rPr>
          <w:spacing w:val="-5"/>
        </w:rPr>
        <w:t xml:space="preserve"> </w:t>
      </w:r>
      <w:r>
        <w:t>discretion</w:t>
      </w:r>
      <w:r>
        <w:rPr>
          <w:spacing w:val="-3"/>
        </w:rPr>
        <w:t xml:space="preserve"> </w:t>
      </w:r>
      <w:r>
        <w:t>to</w:t>
      </w:r>
      <w:r>
        <w:rPr>
          <w:spacing w:val="-3"/>
        </w:rPr>
        <w:t xml:space="preserve"> </w:t>
      </w:r>
      <w:r>
        <w:t>arrange</w:t>
      </w:r>
      <w:r>
        <w:rPr>
          <w:spacing w:val="-5"/>
        </w:rPr>
        <w:t xml:space="preserve"> </w:t>
      </w:r>
      <w:r>
        <w:t>Field</w:t>
      </w:r>
      <w:r>
        <w:rPr>
          <w:spacing w:val="-3"/>
        </w:rPr>
        <w:t xml:space="preserve"> </w:t>
      </w:r>
      <w:r>
        <w:t>education</w:t>
      </w:r>
      <w:r>
        <w:rPr>
          <w:spacing w:val="-3"/>
        </w:rPr>
        <w:t xml:space="preserve"> </w:t>
      </w:r>
      <w:r>
        <w:t>practicums</w:t>
      </w:r>
      <w:r>
        <w:rPr>
          <w:spacing w:val="-6"/>
        </w:rPr>
        <w:t xml:space="preserve"> </w:t>
      </w:r>
      <w:r>
        <w:t>on</w:t>
      </w:r>
      <w:r>
        <w:rPr>
          <w:spacing w:val="-5"/>
        </w:rPr>
        <w:t xml:space="preserve"> </w:t>
      </w:r>
      <w:r>
        <w:t>a</w:t>
      </w:r>
      <w:r>
        <w:rPr>
          <w:spacing w:val="-5"/>
        </w:rPr>
        <w:t xml:space="preserve"> </w:t>
      </w:r>
      <w:r>
        <w:t>case-by- case</w:t>
      </w:r>
      <w:r>
        <w:rPr>
          <w:spacing w:val="-7"/>
        </w:rPr>
        <w:t xml:space="preserve"> </w:t>
      </w:r>
      <w:r>
        <w:t>basis</w:t>
      </w:r>
      <w:r>
        <w:rPr>
          <w:spacing w:val="-5"/>
        </w:rPr>
        <w:t xml:space="preserve"> </w:t>
      </w:r>
      <w:r>
        <w:t>with</w:t>
      </w:r>
      <w:r>
        <w:rPr>
          <w:spacing w:val="-4"/>
        </w:rPr>
        <w:t xml:space="preserve"> </w:t>
      </w:r>
      <w:r>
        <w:t>Field</w:t>
      </w:r>
      <w:r>
        <w:rPr>
          <w:spacing w:val="-7"/>
        </w:rPr>
        <w:t xml:space="preserve"> </w:t>
      </w:r>
      <w:r>
        <w:t>Instructors</w:t>
      </w:r>
      <w:r>
        <w:rPr>
          <w:spacing w:val="-5"/>
        </w:rPr>
        <w:t xml:space="preserve"> </w:t>
      </w:r>
      <w:r>
        <w:t>who</w:t>
      </w:r>
      <w:r>
        <w:rPr>
          <w:spacing w:val="-7"/>
        </w:rPr>
        <w:t xml:space="preserve"> </w:t>
      </w:r>
      <w:r>
        <w:t>do</w:t>
      </w:r>
      <w:r>
        <w:rPr>
          <w:spacing w:val="-7"/>
        </w:rPr>
        <w:t xml:space="preserve"> </w:t>
      </w:r>
      <w:r>
        <w:t>not</w:t>
      </w:r>
      <w:r>
        <w:rPr>
          <w:spacing w:val="-10"/>
        </w:rPr>
        <w:t xml:space="preserve"> </w:t>
      </w:r>
      <w:r>
        <w:t>hold</w:t>
      </w:r>
      <w:r>
        <w:rPr>
          <w:spacing w:val="-9"/>
        </w:rPr>
        <w:t xml:space="preserve"> </w:t>
      </w:r>
      <w:r>
        <w:t>a</w:t>
      </w:r>
      <w:r>
        <w:rPr>
          <w:spacing w:val="-4"/>
        </w:rPr>
        <w:t xml:space="preserve"> </w:t>
      </w:r>
      <w:r>
        <w:t>CSWE-accredited</w:t>
      </w:r>
      <w:r>
        <w:rPr>
          <w:spacing w:val="-7"/>
        </w:rPr>
        <w:t xml:space="preserve"> </w:t>
      </w:r>
      <w:r>
        <w:t>baccalaureate</w:t>
      </w:r>
      <w:r>
        <w:rPr>
          <w:spacing w:val="-7"/>
        </w:rPr>
        <w:t xml:space="preserve"> </w:t>
      </w:r>
      <w:r>
        <w:t>or master’s social work degree that</w:t>
      </w:r>
      <w:r>
        <w:rPr>
          <w:spacing w:val="-2"/>
        </w:rPr>
        <w:t xml:space="preserve"> </w:t>
      </w:r>
      <w:r>
        <w:t>fit</w:t>
      </w:r>
      <w:r>
        <w:rPr>
          <w:spacing w:val="-2"/>
        </w:rPr>
        <w:t xml:space="preserve"> </w:t>
      </w:r>
      <w:r>
        <w:t>one</w:t>
      </w:r>
      <w:r>
        <w:rPr>
          <w:spacing w:val="-1"/>
        </w:rPr>
        <w:t xml:space="preserve"> </w:t>
      </w:r>
      <w:r>
        <w:t>of the two additional criteria. In these cases, a social work perspective is provided to MSW students in several ways including:</w:t>
      </w:r>
    </w:p>
    <w:p w14:paraId="7F21E192" w14:textId="77777777" w:rsidR="00C67E64" w:rsidRDefault="008B4D8E">
      <w:pPr>
        <w:pStyle w:val="ListParagraph"/>
        <w:numPr>
          <w:ilvl w:val="0"/>
          <w:numId w:val="13"/>
        </w:numPr>
        <w:tabs>
          <w:tab w:val="left" w:pos="1200"/>
        </w:tabs>
        <w:spacing w:before="121"/>
        <w:ind w:hanging="363"/>
        <w:jc w:val="both"/>
        <w:rPr>
          <w:sz w:val="24"/>
        </w:rPr>
      </w:pPr>
      <w:r>
        <w:rPr>
          <w:sz w:val="24"/>
        </w:rPr>
        <w:t>weekly</w:t>
      </w:r>
      <w:r>
        <w:rPr>
          <w:spacing w:val="-10"/>
          <w:sz w:val="24"/>
        </w:rPr>
        <w:t xml:space="preserve"> </w:t>
      </w:r>
      <w:r>
        <w:rPr>
          <w:sz w:val="24"/>
        </w:rPr>
        <w:t>social</w:t>
      </w:r>
      <w:r>
        <w:rPr>
          <w:spacing w:val="-3"/>
          <w:sz w:val="24"/>
        </w:rPr>
        <w:t xml:space="preserve"> </w:t>
      </w:r>
      <w:r>
        <w:rPr>
          <w:sz w:val="24"/>
        </w:rPr>
        <w:t>work</w:t>
      </w:r>
      <w:r>
        <w:rPr>
          <w:spacing w:val="-3"/>
          <w:sz w:val="24"/>
        </w:rPr>
        <w:t xml:space="preserve"> </w:t>
      </w:r>
      <w:r>
        <w:rPr>
          <w:sz w:val="24"/>
        </w:rPr>
        <w:t>(practice)</w:t>
      </w:r>
      <w:r>
        <w:rPr>
          <w:spacing w:val="-3"/>
          <w:sz w:val="24"/>
        </w:rPr>
        <w:t xml:space="preserve"> </w:t>
      </w:r>
      <w:r>
        <w:rPr>
          <w:spacing w:val="-2"/>
          <w:sz w:val="24"/>
        </w:rPr>
        <w:t>courses</w:t>
      </w:r>
    </w:p>
    <w:p w14:paraId="7F21E193" w14:textId="77777777" w:rsidR="00C67E64" w:rsidRDefault="008B4D8E">
      <w:pPr>
        <w:pStyle w:val="ListParagraph"/>
        <w:numPr>
          <w:ilvl w:val="0"/>
          <w:numId w:val="13"/>
        </w:numPr>
        <w:tabs>
          <w:tab w:val="left" w:pos="1200"/>
        </w:tabs>
        <w:spacing w:before="157" w:line="268" w:lineRule="auto"/>
        <w:ind w:right="1349"/>
        <w:jc w:val="both"/>
        <w:rPr>
          <w:sz w:val="24"/>
        </w:rPr>
      </w:pPr>
      <w:r>
        <w:rPr>
          <w:sz w:val="24"/>
        </w:rPr>
        <w:lastRenderedPageBreak/>
        <w:t>weekly</w:t>
      </w:r>
      <w:r>
        <w:rPr>
          <w:spacing w:val="-14"/>
          <w:sz w:val="24"/>
        </w:rPr>
        <w:t xml:space="preserve"> </w:t>
      </w:r>
      <w:r>
        <w:rPr>
          <w:sz w:val="24"/>
        </w:rPr>
        <w:t>Integrated</w:t>
      </w:r>
      <w:r>
        <w:rPr>
          <w:spacing w:val="-5"/>
          <w:sz w:val="24"/>
        </w:rPr>
        <w:t xml:space="preserve"> </w:t>
      </w:r>
      <w:r>
        <w:rPr>
          <w:sz w:val="24"/>
        </w:rPr>
        <w:t>Field</w:t>
      </w:r>
      <w:r>
        <w:rPr>
          <w:spacing w:val="-5"/>
          <w:sz w:val="24"/>
        </w:rPr>
        <w:t xml:space="preserve"> </w:t>
      </w:r>
      <w:r>
        <w:rPr>
          <w:sz w:val="24"/>
        </w:rPr>
        <w:t>Seminar</w:t>
      </w:r>
      <w:r>
        <w:rPr>
          <w:spacing w:val="-12"/>
          <w:sz w:val="24"/>
        </w:rPr>
        <w:t xml:space="preserve"> </w:t>
      </w:r>
      <w:r>
        <w:rPr>
          <w:sz w:val="24"/>
        </w:rPr>
        <w:t>for</w:t>
      </w:r>
      <w:r>
        <w:rPr>
          <w:spacing w:val="-7"/>
          <w:sz w:val="24"/>
        </w:rPr>
        <w:t xml:space="preserve"> </w:t>
      </w:r>
      <w:r>
        <w:rPr>
          <w:sz w:val="24"/>
        </w:rPr>
        <w:t>721</w:t>
      </w:r>
      <w:r>
        <w:rPr>
          <w:spacing w:val="-8"/>
          <w:sz w:val="24"/>
        </w:rPr>
        <w:t xml:space="preserve"> </w:t>
      </w:r>
      <w:r>
        <w:rPr>
          <w:sz w:val="24"/>
        </w:rPr>
        <w:t>students,</w:t>
      </w:r>
      <w:r>
        <w:rPr>
          <w:spacing w:val="-8"/>
          <w:sz w:val="24"/>
        </w:rPr>
        <w:t xml:space="preserve"> </w:t>
      </w:r>
      <w:r>
        <w:rPr>
          <w:sz w:val="24"/>
        </w:rPr>
        <w:t>which</w:t>
      </w:r>
      <w:r>
        <w:rPr>
          <w:spacing w:val="-5"/>
          <w:sz w:val="24"/>
        </w:rPr>
        <w:t xml:space="preserve"> </w:t>
      </w:r>
      <w:r>
        <w:rPr>
          <w:sz w:val="24"/>
        </w:rPr>
        <w:t>are</w:t>
      </w:r>
      <w:r>
        <w:rPr>
          <w:spacing w:val="-10"/>
          <w:sz w:val="24"/>
        </w:rPr>
        <w:t xml:space="preserve"> </w:t>
      </w:r>
      <w:r>
        <w:rPr>
          <w:sz w:val="24"/>
        </w:rPr>
        <w:t>taken</w:t>
      </w:r>
      <w:r>
        <w:rPr>
          <w:spacing w:val="-5"/>
          <w:sz w:val="24"/>
        </w:rPr>
        <w:t xml:space="preserve"> </w:t>
      </w:r>
      <w:r>
        <w:rPr>
          <w:sz w:val="24"/>
        </w:rPr>
        <w:t xml:space="preserve">concurrently with the Field practicum and taught by the clinical </w:t>
      </w:r>
      <w:proofErr w:type="gramStart"/>
      <w:r>
        <w:rPr>
          <w:sz w:val="24"/>
        </w:rPr>
        <w:t>faculty</w:t>
      </w:r>
      <w:proofErr w:type="gramEnd"/>
    </w:p>
    <w:p w14:paraId="7F21E197" w14:textId="77777777" w:rsidR="00C67E64" w:rsidRDefault="008B4D8E">
      <w:pPr>
        <w:pStyle w:val="ListParagraph"/>
        <w:numPr>
          <w:ilvl w:val="0"/>
          <w:numId w:val="13"/>
        </w:numPr>
        <w:tabs>
          <w:tab w:val="left" w:pos="1199"/>
          <w:tab w:val="left" w:pos="1200"/>
        </w:tabs>
        <w:spacing w:before="100" w:line="266" w:lineRule="auto"/>
        <w:ind w:right="1144"/>
        <w:rPr>
          <w:sz w:val="24"/>
        </w:rPr>
      </w:pPr>
      <w:r>
        <w:rPr>
          <w:sz w:val="24"/>
        </w:rPr>
        <w:t>weekly</w:t>
      </w:r>
      <w:r>
        <w:rPr>
          <w:spacing w:val="-13"/>
          <w:sz w:val="24"/>
        </w:rPr>
        <w:t xml:space="preserve"> </w:t>
      </w:r>
      <w:r>
        <w:rPr>
          <w:sz w:val="24"/>
        </w:rPr>
        <w:t>required</w:t>
      </w:r>
      <w:r>
        <w:rPr>
          <w:spacing w:val="-8"/>
          <w:sz w:val="24"/>
        </w:rPr>
        <w:t xml:space="preserve"> </w:t>
      </w:r>
      <w:r>
        <w:rPr>
          <w:sz w:val="24"/>
        </w:rPr>
        <w:t>participation</w:t>
      </w:r>
      <w:r>
        <w:rPr>
          <w:spacing w:val="-8"/>
          <w:sz w:val="24"/>
        </w:rPr>
        <w:t xml:space="preserve"> </w:t>
      </w:r>
      <w:r>
        <w:rPr>
          <w:sz w:val="24"/>
        </w:rPr>
        <w:t>in</w:t>
      </w:r>
      <w:r>
        <w:rPr>
          <w:spacing w:val="-8"/>
          <w:sz w:val="24"/>
        </w:rPr>
        <w:t xml:space="preserve"> </w:t>
      </w:r>
      <w:r>
        <w:rPr>
          <w:sz w:val="24"/>
        </w:rPr>
        <w:t>a</w:t>
      </w:r>
      <w:r>
        <w:rPr>
          <w:spacing w:val="-8"/>
          <w:sz w:val="24"/>
        </w:rPr>
        <w:t xml:space="preserve"> </w:t>
      </w:r>
      <w:r>
        <w:rPr>
          <w:sz w:val="24"/>
        </w:rPr>
        <w:t>group</w:t>
      </w:r>
      <w:r>
        <w:rPr>
          <w:spacing w:val="-8"/>
          <w:sz w:val="24"/>
        </w:rPr>
        <w:t xml:space="preserve"> </w:t>
      </w:r>
      <w:r>
        <w:rPr>
          <w:sz w:val="24"/>
        </w:rPr>
        <w:t>supervision</w:t>
      </w:r>
      <w:r>
        <w:rPr>
          <w:spacing w:val="-8"/>
          <w:sz w:val="24"/>
        </w:rPr>
        <w:t xml:space="preserve"> </w:t>
      </w:r>
      <w:r>
        <w:rPr>
          <w:sz w:val="24"/>
        </w:rPr>
        <w:t>session</w:t>
      </w:r>
      <w:r>
        <w:rPr>
          <w:spacing w:val="-6"/>
          <w:sz w:val="24"/>
        </w:rPr>
        <w:t xml:space="preserve"> </w:t>
      </w:r>
      <w:r>
        <w:rPr>
          <w:sz w:val="24"/>
        </w:rPr>
        <w:t>conducted</w:t>
      </w:r>
      <w:r>
        <w:rPr>
          <w:spacing w:val="-8"/>
          <w:sz w:val="24"/>
        </w:rPr>
        <w:t xml:space="preserve"> </w:t>
      </w:r>
      <w:r>
        <w:rPr>
          <w:sz w:val="24"/>
        </w:rPr>
        <w:t>by</w:t>
      </w:r>
      <w:r>
        <w:rPr>
          <w:spacing w:val="-13"/>
          <w:sz w:val="24"/>
        </w:rPr>
        <w:t xml:space="preserve"> </w:t>
      </w:r>
      <w:r>
        <w:rPr>
          <w:sz w:val="24"/>
        </w:rPr>
        <w:t xml:space="preserve">clinical </w:t>
      </w:r>
      <w:proofErr w:type="gramStart"/>
      <w:r>
        <w:rPr>
          <w:spacing w:val="-2"/>
          <w:sz w:val="24"/>
        </w:rPr>
        <w:t>faculty</w:t>
      </w:r>
      <w:proofErr w:type="gramEnd"/>
    </w:p>
    <w:p w14:paraId="7F21E198" w14:textId="77777777" w:rsidR="00C67E64" w:rsidRDefault="008B4D8E">
      <w:pPr>
        <w:pStyle w:val="ListParagraph"/>
        <w:numPr>
          <w:ilvl w:val="0"/>
          <w:numId w:val="13"/>
        </w:numPr>
        <w:tabs>
          <w:tab w:val="left" w:pos="1199"/>
          <w:tab w:val="left" w:pos="1200"/>
        </w:tabs>
        <w:spacing w:before="133"/>
        <w:ind w:hanging="363"/>
        <w:rPr>
          <w:sz w:val="24"/>
        </w:rPr>
      </w:pPr>
      <w:r>
        <w:rPr>
          <w:sz w:val="24"/>
        </w:rPr>
        <w:t>the</w:t>
      </w:r>
      <w:r>
        <w:rPr>
          <w:spacing w:val="-12"/>
          <w:sz w:val="24"/>
        </w:rPr>
        <w:t xml:space="preserve"> </w:t>
      </w:r>
      <w:r>
        <w:rPr>
          <w:sz w:val="24"/>
        </w:rPr>
        <w:t>student’s</w:t>
      </w:r>
      <w:r>
        <w:rPr>
          <w:spacing w:val="-10"/>
          <w:sz w:val="24"/>
        </w:rPr>
        <w:t xml:space="preserve"> </w:t>
      </w:r>
      <w:r>
        <w:rPr>
          <w:sz w:val="24"/>
        </w:rPr>
        <w:t>ongoing</w:t>
      </w:r>
      <w:r>
        <w:rPr>
          <w:spacing w:val="-9"/>
          <w:sz w:val="24"/>
        </w:rPr>
        <w:t xml:space="preserve"> </w:t>
      </w:r>
      <w:r>
        <w:rPr>
          <w:sz w:val="24"/>
        </w:rPr>
        <w:t>relationship</w:t>
      </w:r>
      <w:r>
        <w:rPr>
          <w:spacing w:val="-7"/>
          <w:sz w:val="24"/>
        </w:rPr>
        <w:t xml:space="preserve"> </w:t>
      </w:r>
      <w:r>
        <w:rPr>
          <w:sz w:val="24"/>
        </w:rPr>
        <w:t>with</w:t>
      </w:r>
      <w:r>
        <w:rPr>
          <w:spacing w:val="-4"/>
          <w:sz w:val="24"/>
        </w:rPr>
        <w:t xml:space="preserve"> </w:t>
      </w:r>
      <w:r>
        <w:rPr>
          <w:sz w:val="24"/>
        </w:rPr>
        <w:t>their</w:t>
      </w:r>
      <w:r>
        <w:rPr>
          <w:spacing w:val="-11"/>
          <w:sz w:val="24"/>
        </w:rPr>
        <w:t xml:space="preserve"> </w:t>
      </w:r>
      <w:r>
        <w:rPr>
          <w:sz w:val="24"/>
        </w:rPr>
        <w:t>Field</w:t>
      </w:r>
      <w:r>
        <w:rPr>
          <w:spacing w:val="-4"/>
          <w:sz w:val="24"/>
        </w:rPr>
        <w:t xml:space="preserve"> </w:t>
      </w:r>
      <w:r>
        <w:rPr>
          <w:spacing w:val="-2"/>
          <w:sz w:val="24"/>
        </w:rPr>
        <w:t>Liaison</w:t>
      </w:r>
    </w:p>
    <w:p w14:paraId="7F21E19A" w14:textId="77777777" w:rsidR="00C67E64" w:rsidRDefault="00C67E64">
      <w:pPr>
        <w:pStyle w:val="BodyText"/>
        <w:spacing w:before="10"/>
        <w:rPr>
          <w:sz w:val="23"/>
        </w:rPr>
      </w:pPr>
    </w:p>
    <w:p w14:paraId="7F21E19B" w14:textId="582DBF01" w:rsidR="00C67E64" w:rsidRDefault="008B4D8E">
      <w:pPr>
        <w:pStyle w:val="BodyText"/>
        <w:spacing w:line="276" w:lineRule="auto"/>
        <w:ind w:left="479" w:right="1550"/>
        <w:jc w:val="both"/>
      </w:pPr>
      <w:r>
        <w:t>The Agency</w:t>
      </w:r>
      <w:r>
        <w:rPr>
          <w:spacing w:val="-3"/>
        </w:rPr>
        <w:t xml:space="preserve"> </w:t>
      </w:r>
      <w:r>
        <w:t>Field Instructor providing ongoing supervision for</w:t>
      </w:r>
      <w:r>
        <w:rPr>
          <w:spacing w:val="-1"/>
        </w:rPr>
        <w:t xml:space="preserve"> </w:t>
      </w:r>
      <w:r>
        <w:t xml:space="preserve">a </w:t>
      </w:r>
      <w:r>
        <w:rPr>
          <w:i/>
        </w:rPr>
        <w:t xml:space="preserve">BSW </w:t>
      </w:r>
      <w:r>
        <w:t xml:space="preserve">or </w:t>
      </w:r>
      <w:r>
        <w:rPr>
          <w:i/>
        </w:rPr>
        <w:t xml:space="preserve">MSW </w:t>
      </w:r>
      <w:r>
        <w:t>social</w:t>
      </w:r>
      <w:r>
        <w:rPr>
          <w:spacing w:val="-1"/>
        </w:rPr>
        <w:t xml:space="preserve"> </w:t>
      </w:r>
      <w:r>
        <w:t>work</w:t>
      </w:r>
      <w:r>
        <w:rPr>
          <w:spacing w:val="-1"/>
        </w:rPr>
        <w:t xml:space="preserve"> </w:t>
      </w:r>
      <w:r>
        <w:t>Field</w:t>
      </w:r>
      <w:r>
        <w:rPr>
          <w:spacing w:val="-2"/>
        </w:rPr>
        <w:t xml:space="preserve"> </w:t>
      </w:r>
      <w:r>
        <w:t>student is</w:t>
      </w:r>
      <w:r>
        <w:rPr>
          <w:spacing w:val="-3"/>
        </w:rPr>
        <w:t xml:space="preserve"> </w:t>
      </w:r>
      <w:r>
        <w:t>responsible</w:t>
      </w:r>
      <w:r>
        <w:rPr>
          <w:spacing w:val="-7"/>
        </w:rPr>
        <w:t xml:space="preserve"> </w:t>
      </w:r>
      <w:r>
        <w:t>for</w:t>
      </w:r>
      <w:r>
        <w:rPr>
          <w:spacing w:val="-4"/>
        </w:rPr>
        <w:t xml:space="preserve"> </w:t>
      </w:r>
      <w:r>
        <w:t>providing</w:t>
      </w:r>
      <w:r>
        <w:rPr>
          <w:spacing w:val="-4"/>
        </w:rPr>
        <w:t xml:space="preserve"> </w:t>
      </w:r>
      <w:r>
        <w:t>supervision of</w:t>
      </w:r>
      <w:r>
        <w:rPr>
          <w:spacing w:val="-2"/>
        </w:rPr>
        <w:t xml:space="preserve"> </w:t>
      </w:r>
      <w:r>
        <w:t>all Field practicum-related activities including:</w:t>
      </w:r>
    </w:p>
    <w:p w14:paraId="7F21E19C" w14:textId="77777777" w:rsidR="00C67E64" w:rsidRDefault="008B4D8E">
      <w:pPr>
        <w:pStyle w:val="ListParagraph"/>
        <w:numPr>
          <w:ilvl w:val="0"/>
          <w:numId w:val="13"/>
        </w:numPr>
        <w:tabs>
          <w:tab w:val="left" w:pos="1199"/>
          <w:tab w:val="left" w:pos="1200"/>
        </w:tabs>
        <w:spacing w:before="123" w:line="266" w:lineRule="auto"/>
        <w:ind w:right="1558"/>
        <w:rPr>
          <w:sz w:val="24"/>
        </w:rPr>
      </w:pPr>
      <w:r>
        <w:rPr>
          <w:sz w:val="24"/>
        </w:rPr>
        <w:t>assisting</w:t>
      </w:r>
      <w:r>
        <w:rPr>
          <w:spacing w:val="-10"/>
          <w:sz w:val="24"/>
        </w:rPr>
        <w:t xml:space="preserve"> </w:t>
      </w:r>
      <w:r>
        <w:rPr>
          <w:sz w:val="24"/>
        </w:rPr>
        <w:t>the</w:t>
      </w:r>
      <w:r>
        <w:rPr>
          <w:spacing w:val="-8"/>
          <w:sz w:val="24"/>
        </w:rPr>
        <w:t xml:space="preserve"> </w:t>
      </w:r>
      <w:r>
        <w:rPr>
          <w:sz w:val="24"/>
        </w:rPr>
        <w:t>Field</w:t>
      </w:r>
      <w:r>
        <w:rPr>
          <w:spacing w:val="-8"/>
          <w:sz w:val="24"/>
        </w:rPr>
        <w:t xml:space="preserve"> </w:t>
      </w:r>
      <w:r>
        <w:rPr>
          <w:sz w:val="24"/>
        </w:rPr>
        <w:t>student</w:t>
      </w:r>
      <w:r>
        <w:rPr>
          <w:spacing w:val="-8"/>
          <w:sz w:val="24"/>
        </w:rPr>
        <w:t xml:space="preserve"> </w:t>
      </w:r>
      <w:r>
        <w:rPr>
          <w:sz w:val="24"/>
        </w:rPr>
        <w:t>in</w:t>
      </w:r>
      <w:r>
        <w:rPr>
          <w:spacing w:val="-10"/>
          <w:sz w:val="24"/>
        </w:rPr>
        <w:t xml:space="preserve"> </w:t>
      </w:r>
      <w:r>
        <w:rPr>
          <w:sz w:val="24"/>
        </w:rPr>
        <w:t>understanding</w:t>
      </w:r>
      <w:r>
        <w:rPr>
          <w:spacing w:val="-10"/>
          <w:sz w:val="24"/>
        </w:rPr>
        <w:t xml:space="preserve"> </w:t>
      </w:r>
      <w:r>
        <w:rPr>
          <w:sz w:val="24"/>
        </w:rPr>
        <w:t>the</w:t>
      </w:r>
      <w:r>
        <w:rPr>
          <w:spacing w:val="-8"/>
          <w:sz w:val="24"/>
        </w:rPr>
        <w:t xml:space="preserve"> </w:t>
      </w:r>
      <w:r>
        <w:rPr>
          <w:sz w:val="24"/>
        </w:rPr>
        <w:t>structure,</w:t>
      </w:r>
      <w:r>
        <w:rPr>
          <w:spacing w:val="-12"/>
          <w:sz w:val="24"/>
        </w:rPr>
        <w:t xml:space="preserve"> </w:t>
      </w:r>
      <w:r>
        <w:rPr>
          <w:sz w:val="24"/>
        </w:rPr>
        <w:t>mission,</w:t>
      </w:r>
      <w:r>
        <w:rPr>
          <w:spacing w:val="-8"/>
          <w:sz w:val="24"/>
        </w:rPr>
        <w:t xml:space="preserve"> </w:t>
      </w:r>
      <w:r>
        <w:rPr>
          <w:sz w:val="24"/>
        </w:rPr>
        <w:t>goals,</w:t>
      </w:r>
      <w:r>
        <w:rPr>
          <w:spacing w:val="-8"/>
          <w:sz w:val="24"/>
        </w:rPr>
        <w:t xml:space="preserve"> </w:t>
      </w:r>
      <w:r>
        <w:rPr>
          <w:sz w:val="24"/>
        </w:rPr>
        <w:t>and services of the Field agency</w:t>
      </w:r>
    </w:p>
    <w:p w14:paraId="7F21E19D" w14:textId="77777777" w:rsidR="00C67E64" w:rsidRDefault="008B4D8E">
      <w:pPr>
        <w:pStyle w:val="ListParagraph"/>
        <w:numPr>
          <w:ilvl w:val="0"/>
          <w:numId w:val="13"/>
        </w:numPr>
        <w:tabs>
          <w:tab w:val="left" w:pos="1199"/>
          <w:tab w:val="left" w:pos="1200"/>
        </w:tabs>
        <w:spacing w:before="133" w:line="271" w:lineRule="auto"/>
        <w:ind w:right="1362"/>
        <w:rPr>
          <w:sz w:val="24"/>
        </w:rPr>
      </w:pPr>
      <w:r>
        <w:rPr>
          <w:sz w:val="24"/>
        </w:rPr>
        <w:t>providing weekly supervision to the student assessing their progress toward competency</w:t>
      </w:r>
      <w:r>
        <w:rPr>
          <w:spacing w:val="-12"/>
          <w:sz w:val="24"/>
        </w:rPr>
        <w:t xml:space="preserve"> </w:t>
      </w:r>
      <w:r>
        <w:rPr>
          <w:sz w:val="24"/>
        </w:rPr>
        <w:t>development</w:t>
      </w:r>
      <w:r>
        <w:rPr>
          <w:spacing w:val="-10"/>
          <w:sz w:val="24"/>
        </w:rPr>
        <w:t xml:space="preserve"> </w:t>
      </w:r>
      <w:r>
        <w:rPr>
          <w:sz w:val="24"/>
        </w:rPr>
        <w:t>and</w:t>
      </w:r>
      <w:r>
        <w:rPr>
          <w:spacing w:val="-9"/>
          <w:sz w:val="24"/>
        </w:rPr>
        <w:t xml:space="preserve"> </w:t>
      </w:r>
      <w:r>
        <w:rPr>
          <w:sz w:val="24"/>
        </w:rPr>
        <w:t>develop</w:t>
      </w:r>
      <w:r>
        <w:rPr>
          <w:spacing w:val="-9"/>
          <w:sz w:val="24"/>
        </w:rPr>
        <w:t xml:space="preserve"> </w:t>
      </w:r>
      <w:r>
        <w:rPr>
          <w:sz w:val="24"/>
        </w:rPr>
        <w:t>a</w:t>
      </w:r>
      <w:r>
        <w:rPr>
          <w:spacing w:val="-5"/>
          <w:sz w:val="24"/>
        </w:rPr>
        <w:t xml:space="preserve"> </w:t>
      </w:r>
      <w:r>
        <w:rPr>
          <w:sz w:val="24"/>
        </w:rPr>
        <w:t>plan</w:t>
      </w:r>
      <w:r>
        <w:rPr>
          <w:spacing w:val="-12"/>
          <w:sz w:val="24"/>
        </w:rPr>
        <w:t xml:space="preserve"> </w:t>
      </w:r>
      <w:r>
        <w:rPr>
          <w:sz w:val="24"/>
        </w:rPr>
        <w:t>for</w:t>
      </w:r>
      <w:r>
        <w:rPr>
          <w:spacing w:val="-7"/>
          <w:sz w:val="24"/>
        </w:rPr>
        <w:t xml:space="preserve"> </w:t>
      </w:r>
      <w:r>
        <w:rPr>
          <w:sz w:val="24"/>
        </w:rPr>
        <w:t>increased</w:t>
      </w:r>
      <w:r>
        <w:rPr>
          <w:spacing w:val="-8"/>
          <w:sz w:val="24"/>
        </w:rPr>
        <w:t xml:space="preserve"> </w:t>
      </w:r>
      <w:r>
        <w:rPr>
          <w:sz w:val="24"/>
        </w:rPr>
        <w:t>responsibilities</w:t>
      </w:r>
      <w:r>
        <w:rPr>
          <w:spacing w:val="-6"/>
          <w:sz w:val="24"/>
        </w:rPr>
        <w:t xml:space="preserve"> </w:t>
      </w:r>
      <w:r>
        <w:rPr>
          <w:sz w:val="24"/>
        </w:rPr>
        <w:t xml:space="preserve">and </w:t>
      </w:r>
      <w:proofErr w:type="gramStart"/>
      <w:r>
        <w:rPr>
          <w:spacing w:val="-2"/>
          <w:sz w:val="24"/>
        </w:rPr>
        <w:t>assignments</w:t>
      </w:r>
      <w:proofErr w:type="gramEnd"/>
    </w:p>
    <w:p w14:paraId="7F21E19E" w14:textId="77777777" w:rsidR="00C67E64" w:rsidRDefault="008B4D8E">
      <w:pPr>
        <w:pStyle w:val="ListParagraph"/>
        <w:numPr>
          <w:ilvl w:val="0"/>
          <w:numId w:val="13"/>
        </w:numPr>
        <w:tabs>
          <w:tab w:val="left" w:pos="1199"/>
          <w:tab w:val="left" w:pos="1200"/>
        </w:tabs>
        <w:spacing w:before="124" w:line="266" w:lineRule="auto"/>
        <w:ind w:right="1748"/>
        <w:rPr>
          <w:sz w:val="24"/>
        </w:rPr>
      </w:pPr>
      <w:r>
        <w:rPr>
          <w:sz w:val="24"/>
        </w:rPr>
        <w:t>establishing</w:t>
      </w:r>
      <w:r>
        <w:rPr>
          <w:spacing w:val="-13"/>
          <w:sz w:val="24"/>
        </w:rPr>
        <w:t xml:space="preserve"> </w:t>
      </w:r>
      <w:r>
        <w:rPr>
          <w:sz w:val="24"/>
        </w:rPr>
        <w:t>opportunities</w:t>
      </w:r>
      <w:r>
        <w:rPr>
          <w:spacing w:val="-11"/>
          <w:sz w:val="24"/>
        </w:rPr>
        <w:t xml:space="preserve"> </w:t>
      </w:r>
      <w:r>
        <w:rPr>
          <w:sz w:val="24"/>
        </w:rPr>
        <w:t>for</w:t>
      </w:r>
      <w:r>
        <w:rPr>
          <w:spacing w:val="-10"/>
          <w:sz w:val="24"/>
        </w:rPr>
        <w:t xml:space="preserve"> </w:t>
      </w:r>
      <w:r>
        <w:rPr>
          <w:sz w:val="24"/>
        </w:rPr>
        <w:t>the</w:t>
      </w:r>
      <w:r>
        <w:rPr>
          <w:spacing w:val="-8"/>
          <w:sz w:val="24"/>
        </w:rPr>
        <w:t xml:space="preserve"> </w:t>
      </w:r>
      <w:r>
        <w:rPr>
          <w:sz w:val="24"/>
        </w:rPr>
        <w:t>student</w:t>
      </w:r>
      <w:r>
        <w:rPr>
          <w:spacing w:val="-11"/>
          <w:sz w:val="24"/>
        </w:rPr>
        <w:t xml:space="preserve"> </w:t>
      </w:r>
      <w:r>
        <w:rPr>
          <w:sz w:val="24"/>
        </w:rPr>
        <w:t>to</w:t>
      </w:r>
      <w:r>
        <w:rPr>
          <w:spacing w:val="-10"/>
          <w:sz w:val="24"/>
        </w:rPr>
        <w:t xml:space="preserve"> </w:t>
      </w:r>
      <w:r>
        <w:rPr>
          <w:sz w:val="24"/>
        </w:rPr>
        <w:t>engage</w:t>
      </w:r>
      <w:r>
        <w:rPr>
          <w:spacing w:val="-8"/>
          <w:sz w:val="24"/>
        </w:rPr>
        <w:t xml:space="preserve"> </w:t>
      </w:r>
      <w:r>
        <w:rPr>
          <w:sz w:val="24"/>
        </w:rPr>
        <w:t>directly</w:t>
      </w:r>
      <w:r>
        <w:rPr>
          <w:spacing w:val="-9"/>
          <w:sz w:val="24"/>
        </w:rPr>
        <w:t xml:space="preserve"> </w:t>
      </w:r>
      <w:r>
        <w:rPr>
          <w:sz w:val="24"/>
        </w:rPr>
        <w:t>with</w:t>
      </w:r>
      <w:r>
        <w:rPr>
          <w:spacing w:val="-8"/>
          <w:sz w:val="24"/>
        </w:rPr>
        <w:t xml:space="preserve"> </w:t>
      </w:r>
      <w:r>
        <w:rPr>
          <w:sz w:val="24"/>
        </w:rPr>
        <w:t>individuals, families, groups, organizations, and the community.</w:t>
      </w:r>
    </w:p>
    <w:p w14:paraId="7F21E19F" w14:textId="77777777" w:rsidR="00C67E64" w:rsidRDefault="008B4D8E">
      <w:pPr>
        <w:pStyle w:val="ListParagraph"/>
        <w:numPr>
          <w:ilvl w:val="0"/>
          <w:numId w:val="13"/>
        </w:numPr>
        <w:tabs>
          <w:tab w:val="left" w:pos="1199"/>
          <w:tab w:val="left" w:pos="1200"/>
        </w:tabs>
        <w:spacing w:before="133"/>
        <w:ind w:hanging="363"/>
        <w:rPr>
          <w:sz w:val="24"/>
        </w:rPr>
      </w:pPr>
      <w:r>
        <w:rPr>
          <w:sz w:val="24"/>
        </w:rPr>
        <w:t>assisting</w:t>
      </w:r>
      <w:r>
        <w:rPr>
          <w:spacing w:val="-11"/>
          <w:sz w:val="24"/>
        </w:rPr>
        <w:t xml:space="preserve"> </w:t>
      </w:r>
      <w:r>
        <w:rPr>
          <w:sz w:val="24"/>
        </w:rPr>
        <w:t>the</w:t>
      </w:r>
      <w:r>
        <w:rPr>
          <w:spacing w:val="-4"/>
          <w:sz w:val="24"/>
        </w:rPr>
        <w:t xml:space="preserve"> </w:t>
      </w:r>
      <w:r>
        <w:rPr>
          <w:sz w:val="24"/>
        </w:rPr>
        <w:t>Field</w:t>
      </w:r>
      <w:r>
        <w:rPr>
          <w:spacing w:val="-6"/>
          <w:sz w:val="24"/>
        </w:rPr>
        <w:t xml:space="preserve"> </w:t>
      </w:r>
      <w:r>
        <w:rPr>
          <w:sz w:val="24"/>
        </w:rPr>
        <w:t>student</w:t>
      </w:r>
      <w:r>
        <w:rPr>
          <w:spacing w:val="-5"/>
          <w:sz w:val="24"/>
        </w:rPr>
        <w:t xml:space="preserve"> </w:t>
      </w:r>
      <w:r>
        <w:rPr>
          <w:sz w:val="24"/>
        </w:rPr>
        <w:t>in</w:t>
      </w:r>
      <w:r>
        <w:rPr>
          <w:spacing w:val="-6"/>
          <w:sz w:val="24"/>
        </w:rPr>
        <w:t xml:space="preserve"> </w:t>
      </w:r>
      <w:r>
        <w:rPr>
          <w:sz w:val="24"/>
        </w:rPr>
        <w:t>learning</w:t>
      </w:r>
      <w:r>
        <w:rPr>
          <w:spacing w:val="-8"/>
          <w:sz w:val="24"/>
        </w:rPr>
        <w:t xml:space="preserve"> </w:t>
      </w:r>
      <w:r>
        <w:rPr>
          <w:sz w:val="24"/>
        </w:rPr>
        <w:t>the</w:t>
      </w:r>
      <w:r>
        <w:rPr>
          <w:spacing w:val="-6"/>
          <w:sz w:val="24"/>
        </w:rPr>
        <w:t xml:space="preserve"> </w:t>
      </w:r>
      <w:r>
        <w:rPr>
          <w:sz w:val="24"/>
        </w:rPr>
        <w:t>agency’s</w:t>
      </w:r>
      <w:r>
        <w:rPr>
          <w:spacing w:val="-5"/>
          <w:sz w:val="24"/>
        </w:rPr>
        <w:t xml:space="preserve"> </w:t>
      </w:r>
      <w:r>
        <w:rPr>
          <w:sz w:val="24"/>
        </w:rPr>
        <w:t>policies</w:t>
      </w:r>
      <w:r>
        <w:rPr>
          <w:spacing w:val="-4"/>
          <w:sz w:val="24"/>
        </w:rPr>
        <w:t xml:space="preserve"> </w:t>
      </w:r>
      <w:r>
        <w:rPr>
          <w:sz w:val="24"/>
        </w:rPr>
        <w:t>and</w:t>
      </w:r>
      <w:r>
        <w:rPr>
          <w:spacing w:val="-6"/>
          <w:sz w:val="24"/>
        </w:rPr>
        <w:t xml:space="preserve"> </w:t>
      </w:r>
      <w:r>
        <w:rPr>
          <w:spacing w:val="-2"/>
          <w:sz w:val="24"/>
        </w:rPr>
        <w:t>procedures</w:t>
      </w:r>
    </w:p>
    <w:p w14:paraId="7F21E1A0" w14:textId="77777777" w:rsidR="00C67E64" w:rsidRDefault="008B4D8E">
      <w:pPr>
        <w:pStyle w:val="ListParagraph"/>
        <w:numPr>
          <w:ilvl w:val="0"/>
          <w:numId w:val="13"/>
        </w:numPr>
        <w:tabs>
          <w:tab w:val="left" w:pos="1199"/>
          <w:tab w:val="left" w:pos="1200"/>
        </w:tabs>
        <w:spacing w:before="157" w:line="268" w:lineRule="auto"/>
        <w:ind w:right="1229"/>
        <w:rPr>
          <w:sz w:val="24"/>
        </w:rPr>
      </w:pPr>
      <w:r>
        <w:rPr>
          <w:sz w:val="24"/>
        </w:rPr>
        <w:t>identifying</w:t>
      </w:r>
      <w:r>
        <w:rPr>
          <w:spacing w:val="-13"/>
          <w:sz w:val="24"/>
        </w:rPr>
        <w:t xml:space="preserve"> </w:t>
      </w:r>
      <w:r>
        <w:rPr>
          <w:sz w:val="24"/>
        </w:rPr>
        <w:t>tasks,</w:t>
      </w:r>
      <w:r>
        <w:rPr>
          <w:spacing w:val="-9"/>
          <w:sz w:val="24"/>
        </w:rPr>
        <w:t xml:space="preserve"> </w:t>
      </w:r>
      <w:r>
        <w:rPr>
          <w:sz w:val="24"/>
        </w:rPr>
        <w:t>activities,</w:t>
      </w:r>
      <w:r>
        <w:rPr>
          <w:spacing w:val="-9"/>
          <w:sz w:val="24"/>
        </w:rPr>
        <w:t xml:space="preserve"> </w:t>
      </w:r>
      <w:r>
        <w:rPr>
          <w:sz w:val="24"/>
        </w:rPr>
        <w:t>and</w:t>
      </w:r>
      <w:r>
        <w:rPr>
          <w:spacing w:val="-9"/>
          <w:sz w:val="24"/>
        </w:rPr>
        <w:t xml:space="preserve"> </w:t>
      </w:r>
      <w:r>
        <w:rPr>
          <w:sz w:val="24"/>
        </w:rPr>
        <w:t>assignments</w:t>
      </w:r>
      <w:r>
        <w:rPr>
          <w:spacing w:val="-10"/>
          <w:sz w:val="24"/>
        </w:rPr>
        <w:t xml:space="preserve"> </w:t>
      </w:r>
      <w:r>
        <w:rPr>
          <w:sz w:val="24"/>
        </w:rPr>
        <w:t>including</w:t>
      </w:r>
      <w:r>
        <w:rPr>
          <w:spacing w:val="-13"/>
          <w:sz w:val="24"/>
        </w:rPr>
        <w:t xml:space="preserve"> </w:t>
      </w:r>
      <w:r>
        <w:rPr>
          <w:sz w:val="24"/>
        </w:rPr>
        <w:t>assignments</w:t>
      </w:r>
      <w:r>
        <w:rPr>
          <w:spacing w:val="-11"/>
          <w:sz w:val="24"/>
        </w:rPr>
        <w:t xml:space="preserve"> </w:t>
      </w:r>
      <w:r>
        <w:rPr>
          <w:sz w:val="24"/>
        </w:rPr>
        <w:t>that</w:t>
      </w:r>
      <w:r>
        <w:rPr>
          <w:spacing w:val="-9"/>
          <w:sz w:val="24"/>
        </w:rPr>
        <w:t xml:space="preserve"> </w:t>
      </w:r>
      <w:r>
        <w:rPr>
          <w:sz w:val="24"/>
        </w:rPr>
        <w:t>relate</w:t>
      </w:r>
      <w:r>
        <w:rPr>
          <w:spacing w:val="-9"/>
          <w:sz w:val="24"/>
        </w:rPr>
        <w:t xml:space="preserve"> </w:t>
      </w:r>
      <w:r>
        <w:rPr>
          <w:sz w:val="24"/>
        </w:rPr>
        <w:t>to the Learning Objectives and the ongoing development of the Leaning Plan</w:t>
      </w:r>
    </w:p>
    <w:p w14:paraId="7F21E1A1" w14:textId="77777777" w:rsidR="00C67E64" w:rsidRDefault="008B4D8E">
      <w:pPr>
        <w:pStyle w:val="ListParagraph"/>
        <w:numPr>
          <w:ilvl w:val="0"/>
          <w:numId w:val="13"/>
        </w:numPr>
        <w:tabs>
          <w:tab w:val="left" w:pos="1199"/>
          <w:tab w:val="left" w:pos="1200"/>
        </w:tabs>
        <w:spacing w:before="132" w:line="271" w:lineRule="auto"/>
        <w:ind w:right="1152"/>
        <w:rPr>
          <w:sz w:val="24"/>
        </w:rPr>
      </w:pPr>
      <w:r>
        <w:rPr>
          <w:sz w:val="24"/>
        </w:rPr>
        <w:t>supervising, monitoring, and evaluating the Field student’s progress in developing</w:t>
      </w:r>
      <w:r>
        <w:rPr>
          <w:spacing w:val="-9"/>
          <w:sz w:val="24"/>
        </w:rPr>
        <w:t xml:space="preserve"> </w:t>
      </w:r>
      <w:r>
        <w:rPr>
          <w:sz w:val="24"/>
        </w:rPr>
        <w:t>competence</w:t>
      </w:r>
      <w:r>
        <w:rPr>
          <w:spacing w:val="-4"/>
          <w:sz w:val="24"/>
        </w:rPr>
        <w:t xml:space="preserve"> </w:t>
      </w:r>
      <w:r>
        <w:rPr>
          <w:sz w:val="24"/>
        </w:rPr>
        <w:t>as</w:t>
      </w:r>
      <w:r>
        <w:rPr>
          <w:spacing w:val="-10"/>
          <w:sz w:val="24"/>
        </w:rPr>
        <w:t xml:space="preserve"> </w:t>
      </w:r>
      <w:r>
        <w:rPr>
          <w:sz w:val="24"/>
        </w:rPr>
        <w:t>a</w:t>
      </w:r>
      <w:r>
        <w:rPr>
          <w:spacing w:val="-7"/>
          <w:sz w:val="24"/>
        </w:rPr>
        <w:t xml:space="preserve"> </w:t>
      </w:r>
      <w:r>
        <w:rPr>
          <w:sz w:val="24"/>
        </w:rPr>
        <w:t>professional</w:t>
      </w:r>
      <w:r>
        <w:rPr>
          <w:spacing w:val="-8"/>
          <w:sz w:val="24"/>
        </w:rPr>
        <w:t xml:space="preserve"> </w:t>
      </w:r>
      <w:r>
        <w:rPr>
          <w:sz w:val="24"/>
        </w:rPr>
        <w:t>social</w:t>
      </w:r>
      <w:r>
        <w:rPr>
          <w:spacing w:val="-8"/>
          <w:sz w:val="24"/>
        </w:rPr>
        <w:t xml:space="preserve"> </w:t>
      </w:r>
      <w:r>
        <w:rPr>
          <w:sz w:val="24"/>
        </w:rPr>
        <w:t>worker</w:t>
      </w:r>
      <w:r>
        <w:rPr>
          <w:spacing w:val="-6"/>
          <w:sz w:val="24"/>
        </w:rPr>
        <w:t xml:space="preserve"> </w:t>
      </w:r>
      <w:r>
        <w:rPr>
          <w:sz w:val="24"/>
        </w:rPr>
        <w:t>on</w:t>
      </w:r>
      <w:r>
        <w:rPr>
          <w:spacing w:val="-4"/>
          <w:sz w:val="24"/>
        </w:rPr>
        <w:t xml:space="preserve"> </w:t>
      </w:r>
      <w:r>
        <w:rPr>
          <w:sz w:val="24"/>
        </w:rPr>
        <w:t>both</w:t>
      </w:r>
      <w:r>
        <w:rPr>
          <w:spacing w:val="-7"/>
          <w:sz w:val="24"/>
        </w:rPr>
        <w:t xml:space="preserve"> </w:t>
      </w:r>
      <w:r>
        <w:rPr>
          <w:sz w:val="24"/>
        </w:rPr>
        <w:t>a</w:t>
      </w:r>
      <w:r>
        <w:rPr>
          <w:spacing w:val="-7"/>
          <w:sz w:val="24"/>
        </w:rPr>
        <w:t xml:space="preserve"> </w:t>
      </w:r>
      <w:r>
        <w:rPr>
          <w:sz w:val="24"/>
        </w:rPr>
        <w:t>daily</w:t>
      </w:r>
      <w:r>
        <w:rPr>
          <w:spacing w:val="-10"/>
          <w:sz w:val="24"/>
        </w:rPr>
        <w:t xml:space="preserve"> </w:t>
      </w:r>
      <w:r>
        <w:rPr>
          <w:sz w:val="24"/>
        </w:rPr>
        <w:t>basis</w:t>
      </w:r>
      <w:r>
        <w:rPr>
          <w:spacing w:val="-5"/>
          <w:sz w:val="24"/>
        </w:rPr>
        <w:t xml:space="preserve"> </w:t>
      </w:r>
      <w:r>
        <w:rPr>
          <w:sz w:val="24"/>
        </w:rPr>
        <w:t>and on the Midterm Progress Reports and Final Evaluations</w:t>
      </w:r>
    </w:p>
    <w:p w14:paraId="7F21E1A2" w14:textId="77777777" w:rsidR="00C67E64" w:rsidRDefault="008B4D8E">
      <w:pPr>
        <w:pStyle w:val="ListParagraph"/>
        <w:numPr>
          <w:ilvl w:val="0"/>
          <w:numId w:val="13"/>
        </w:numPr>
        <w:tabs>
          <w:tab w:val="left" w:pos="1199"/>
          <w:tab w:val="left" w:pos="1200"/>
        </w:tabs>
        <w:spacing w:before="122" w:line="268" w:lineRule="auto"/>
        <w:ind w:right="1172"/>
        <w:rPr>
          <w:sz w:val="24"/>
        </w:rPr>
      </w:pPr>
      <w:r>
        <w:rPr>
          <w:sz w:val="24"/>
        </w:rPr>
        <w:t>assisting</w:t>
      </w:r>
      <w:r>
        <w:rPr>
          <w:spacing w:val="-9"/>
          <w:sz w:val="24"/>
        </w:rPr>
        <w:t xml:space="preserve"> </w:t>
      </w:r>
      <w:r>
        <w:rPr>
          <w:sz w:val="24"/>
        </w:rPr>
        <w:t>the</w:t>
      </w:r>
      <w:r>
        <w:rPr>
          <w:spacing w:val="-5"/>
          <w:sz w:val="24"/>
        </w:rPr>
        <w:t xml:space="preserve"> </w:t>
      </w:r>
      <w:r>
        <w:rPr>
          <w:sz w:val="24"/>
        </w:rPr>
        <w:t>Field</w:t>
      </w:r>
      <w:r>
        <w:rPr>
          <w:spacing w:val="-7"/>
          <w:sz w:val="24"/>
        </w:rPr>
        <w:t xml:space="preserve"> </w:t>
      </w:r>
      <w:r>
        <w:rPr>
          <w:sz w:val="24"/>
        </w:rPr>
        <w:t>student</w:t>
      </w:r>
      <w:r>
        <w:rPr>
          <w:spacing w:val="-5"/>
          <w:sz w:val="24"/>
        </w:rPr>
        <w:t xml:space="preserve"> </w:t>
      </w:r>
      <w:r>
        <w:rPr>
          <w:sz w:val="24"/>
        </w:rPr>
        <w:t>in</w:t>
      </w:r>
      <w:r>
        <w:rPr>
          <w:spacing w:val="-7"/>
          <w:sz w:val="24"/>
        </w:rPr>
        <w:t xml:space="preserve"> </w:t>
      </w:r>
      <w:r>
        <w:rPr>
          <w:sz w:val="24"/>
        </w:rPr>
        <w:t>understanding</w:t>
      </w:r>
      <w:r>
        <w:rPr>
          <w:spacing w:val="-9"/>
          <w:sz w:val="24"/>
        </w:rPr>
        <w:t xml:space="preserve"> </w:t>
      </w:r>
      <w:r>
        <w:rPr>
          <w:sz w:val="24"/>
        </w:rPr>
        <w:t>the</w:t>
      </w:r>
      <w:r>
        <w:rPr>
          <w:spacing w:val="-5"/>
          <w:sz w:val="24"/>
        </w:rPr>
        <w:t xml:space="preserve"> </w:t>
      </w:r>
      <w:r>
        <w:rPr>
          <w:sz w:val="24"/>
        </w:rPr>
        <w:t>NASW Code</w:t>
      </w:r>
      <w:r>
        <w:rPr>
          <w:spacing w:val="-7"/>
          <w:sz w:val="24"/>
        </w:rPr>
        <w:t xml:space="preserve"> </w:t>
      </w:r>
      <w:r>
        <w:rPr>
          <w:sz w:val="24"/>
        </w:rPr>
        <w:t>of</w:t>
      </w:r>
      <w:r>
        <w:rPr>
          <w:spacing w:val="-5"/>
          <w:sz w:val="24"/>
        </w:rPr>
        <w:t xml:space="preserve"> </w:t>
      </w:r>
      <w:r>
        <w:rPr>
          <w:sz w:val="24"/>
        </w:rPr>
        <w:t>Ethics</w:t>
      </w:r>
      <w:r>
        <w:rPr>
          <w:spacing w:val="-8"/>
          <w:sz w:val="24"/>
        </w:rPr>
        <w:t xml:space="preserve"> </w:t>
      </w:r>
      <w:r>
        <w:rPr>
          <w:sz w:val="24"/>
        </w:rPr>
        <w:t>and</w:t>
      </w:r>
      <w:r>
        <w:rPr>
          <w:spacing w:val="-9"/>
          <w:sz w:val="24"/>
        </w:rPr>
        <w:t xml:space="preserve"> </w:t>
      </w:r>
      <w:r>
        <w:rPr>
          <w:sz w:val="24"/>
        </w:rPr>
        <w:t>how</w:t>
      </w:r>
      <w:r>
        <w:rPr>
          <w:spacing w:val="-13"/>
          <w:sz w:val="24"/>
        </w:rPr>
        <w:t xml:space="preserve"> </w:t>
      </w:r>
      <w:r>
        <w:rPr>
          <w:sz w:val="24"/>
        </w:rPr>
        <w:t xml:space="preserve">it applies in the social work practice </w:t>
      </w:r>
      <w:proofErr w:type="gramStart"/>
      <w:r>
        <w:rPr>
          <w:sz w:val="24"/>
        </w:rPr>
        <w:t>setting</w:t>
      </w:r>
      <w:proofErr w:type="gramEnd"/>
    </w:p>
    <w:p w14:paraId="7F21E1A3" w14:textId="77777777" w:rsidR="00C67E64" w:rsidRDefault="008B4D8E">
      <w:pPr>
        <w:pStyle w:val="ListParagraph"/>
        <w:numPr>
          <w:ilvl w:val="0"/>
          <w:numId w:val="13"/>
        </w:numPr>
        <w:tabs>
          <w:tab w:val="left" w:pos="1199"/>
          <w:tab w:val="left" w:pos="1200"/>
        </w:tabs>
        <w:spacing w:before="130" w:line="268" w:lineRule="auto"/>
        <w:ind w:right="1125"/>
        <w:rPr>
          <w:sz w:val="24"/>
        </w:rPr>
      </w:pPr>
      <w:r>
        <w:rPr>
          <w:sz w:val="24"/>
        </w:rPr>
        <w:t>applying</w:t>
      </w:r>
      <w:r>
        <w:rPr>
          <w:spacing w:val="-9"/>
          <w:sz w:val="24"/>
        </w:rPr>
        <w:t xml:space="preserve"> </w:t>
      </w:r>
      <w:r>
        <w:rPr>
          <w:sz w:val="24"/>
        </w:rPr>
        <w:t>social</w:t>
      </w:r>
      <w:r>
        <w:rPr>
          <w:spacing w:val="-6"/>
          <w:sz w:val="24"/>
        </w:rPr>
        <w:t xml:space="preserve"> </w:t>
      </w:r>
      <w:r>
        <w:rPr>
          <w:sz w:val="24"/>
        </w:rPr>
        <w:t>work</w:t>
      </w:r>
      <w:r>
        <w:rPr>
          <w:spacing w:val="-3"/>
          <w:sz w:val="24"/>
        </w:rPr>
        <w:t xml:space="preserve"> </w:t>
      </w:r>
      <w:r>
        <w:rPr>
          <w:sz w:val="24"/>
        </w:rPr>
        <w:t>values</w:t>
      </w:r>
      <w:r>
        <w:rPr>
          <w:spacing w:val="-10"/>
          <w:sz w:val="24"/>
        </w:rPr>
        <w:t xml:space="preserve"> </w:t>
      </w:r>
      <w:r>
        <w:rPr>
          <w:sz w:val="24"/>
        </w:rPr>
        <w:t>and</w:t>
      </w:r>
      <w:r>
        <w:rPr>
          <w:spacing w:val="-9"/>
          <w:sz w:val="24"/>
        </w:rPr>
        <w:t xml:space="preserve"> </w:t>
      </w:r>
      <w:r>
        <w:rPr>
          <w:sz w:val="24"/>
        </w:rPr>
        <w:t>ethics</w:t>
      </w:r>
      <w:r>
        <w:rPr>
          <w:spacing w:val="-8"/>
          <w:sz w:val="24"/>
        </w:rPr>
        <w:t xml:space="preserve"> </w:t>
      </w:r>
      <w:r>
        <w:rPr>
          <w:sz w:val="24"/>
        </w:rPr>
        <w:t>in</w:t>
      </w:r>
      <w:r>
        <w:rPr>
          <w:spacing w:val="-4"/>
          <w:sz w:val="24"/>
        </w:rPr>
        <w:t xml:space="preserve"> </w:t>
      </w:r>
      <w:r>
        <w:rPr>
          <w:sz w:val="24"/>
        </w:rPr>
        <w:t>identifying</w:t>
      </w:r>
      <w:r>
        <w:rPr>
          <w:spacing w:val="-9"/>
          <w:sz w:val="24"/>
        </w:rPr>
        <w:t xml:space="preserve"> </w:t>
      </w:r>
      <w:r>
        <w:rPr>
          <w:sz w:val="24"/>
        </w:rPr>
        <w:t>and</w:t>
      </w:r>
      <w:r>
        <w:rPr>
          <w:spacing w:val="-4"/>
          <w:sz w:val="24"/>
        </w:rPr>
        <w:t xml:space="preserve"> </w:t>
      </w:r>
      <w:r>
        <w:rPr>
          <w:sz w:val="24"/>
        </w:rPr>
        <w:t>discussing</w:t>
      </w:r>
      <w:r>
        <w:rPr>
          <w:spacing w:val="-14"/>
          <w:sz w:val="24"/>
        </w:rPr>
        <w:t xml:space="preserve"> </w:t>
      </w:r>
      <w:r>
        <w:rPr>
          <w:sz w:val="24"/>
        </w:rPr>
        <w:t>ethical</w:t>
      </w:r>
      <w:r>
        <w:rPr>
          <w:spacing w:val="-8"/>
          <w:sz w:val="24"/>
        </w:rPr>
        <w:t xml:space="preserve"> </w:t>
      </w:r>
      <w:r>
        <w:rPr>
          <w:sz w:val="24"/>
        </w:rPr>
        <w:t xml:space="preserve">issues related to the Field </w:t>
      </w:r>
      <w:proofErr w:type="gramStart"/>
      <w:r>
        <w:rPr>
          <w:sz w:val="24"/>
        </w:rPr>
        <w:t>practicum</w:t>
      </w:r>
      <w:proofErr w:type="gramEnd"/>
    </w:p>
    <w:p w14:paraId="7F21E1A4" w14:textId="77777777" w:rsidR="00C67E64" w:rsidRDefault="008B4D8E">
      <w:pPr>
        <w:pStyle w:val="ListParagraph"/>
        <w:numPr>
          <w:ilvl w:val="0"/>
          <w:numId w:val="13"/>
        </w:numPr>
        <w:tabs>
          <w:tab w:val="left" w:pos="1199"/>
          <w:tab w:val="left" w:pos="1200"/>
        </w:tabs>
        <w:spacing w:before="127" w:line="268" w:lineRule="auto"/>
        <w:ind w:right="1350"/>
        <w:rPr>
          <w:sz w:val="24"/>
        </w:rPr>
      </w:pPr>
      <w:r>
        <w:rPr>
          <w:sz w:val="24"/>
        </w:rPr>
        <w:t>assisting</w:t>
      </w:r>
      <w:r>
        <w:rPr>
          <w:spacing w:val="-9"/>
          <w:sz w:val="24"/>
        </w:rPr>
        <w:t xml:space="preserve"> </w:t>
      </w:r>
      <w:r>
        <w:rPr>
          <w:sz w:val="24"/>
        </w:rPr>
        <w:t>the</w:t>
      </w:r>
      <w:r>
        <w:rPr>
          <w:spacing w:val="-7"/>
          <w:sz w:val="24"/>
        </w:rPr>
        <w:t xml:space="preserve"> </w:t>
      </w:r>
      <w:r>
        <w:rPr>
          <w:sz w:val="24"/>
        </w:rPr>
        <w:t>Field</w:t>
      </w:r>
      <w:r>
        <w:rPr>
          <w:spacing w:val="-7"/>
          <w:sz w:val="24"/>
        </w:rPr>
        <w:t xml:space="preserve"> </w:t>
      </w:r>
      <w:r>
        <w:rPr>
          <w:sz w:val="24"/>
        </w:rPr>
        <w:t>student</w:t>
      </w:r>
      <w:r>
        <w:rPr>
          <w:spacing w:val="-7"/>
          <w:sz w:val="24"/>
        </w:rPr>
        <w:t xml:space="preserve"> </w:t>
      </w:r>
      <w:r>
        <w:rPr>
          <w:sz w:val="24"/>
        </w:rPr>
        <w:t>in</w:t>
      </w:r>
      <w:r>
        <w:rPr>
          <w:spacing w:val="-9"/>
          <w:sz w:val="24"/>
        </w:rPr>
        <w:t xml:space="preserve"> </w:t>
      </w:r>
      <w:r>
        <w:rPr>
          <w:sz w:val="24"/>
        </w:rPr>
        <w:t>the</w:t>
      </w:r>
      <w:r>
        <w:rPr>
          <w:spacing w:val="-7"/>
          <w:sz w:val="24"/>
        </w:rPr>
        <w:t xml:space="preserve"> </w:t>
      </w:r>
      <w:r>
        <w:rPr>
          <w:sz w:val="24"/>
        </w:rPr>
        <w:t>integration</w:t>
      </w:r>
      <w:r>
        <w:rPr>
          <w:spacing w:val="-7"/>
          <w:sz w:val="24"/>
        </w:rPr>
        <w:t xml:space="preserve"> </w:t>
      </w:r>
      <w:r>
        <w:rPr>
          <w:sz w:val="24"/>
        </w:rPr>
        <w:t>of</w:t>
      </w:r>
      <w:r>
        <w:rPr>
          <w:spacing w:val="-10"/>
          <w:sz w:val="24"/>
        </w:rPr>
        <w:t xml:space="preserve"> </w:t>
      </w:r>
      <w:r>
        <w:rPr>
          <w:sz w:val="24"/>
        </w:rPr>
        <w:t>theories</w:t>
      </w:r>
      <w:r>
        <w:rPr>
          <w:spacing w:val="-8"/>
          <w:sz w:val="24"/>
        </w:rPr>
        <w:t xml:space="preserve"> </w:t>
      </w:r>
      <w:r>
        <w:rPr>
          <w:sz w:val="24"/>
        </w:rPr>
        <w:t>and</w:t>
      </w:r>
      <w:r>
        <w:rPr>
          <w:spacing w:val="-7"/>
          <w:sz w:val="24"/>
        </w:rPr>
        <w:t xml:space="preserve"> </w:t>
      </w:r>
      <w:r>
        <w:rPr>
          <w:sz w:val="24"/>
        </w:rPr>
        <w:t>concepts</w:t>
      </w:r>
      <w:r>
        <w:rPr>
          <w:spacing w:val="-10"/>
          <w:sz w:val="24"/>
        </w:rPr>
        <w:t xml:space="preserve"> </w:t>
      </w:r>
      <w:r>
        <w:rPr>
          <w:sz w:val="24"/>
        </w:rPr>
        <w:t>learned</w:t>
      </w:r>
      <w:r>
        <w:rPr>
          <w:spacing w:val="-7"/>
          <w:sz w:val="24"/>
        </w:rPr>
        <w:t xml:space="preserve"> </w:t>
      </w:r>
      <w:r>
        <w:rPr>
          <w:sz w:val="24"/>
        </w:rPr>
        <w:t xml:space="preserve">in the classroom with the tasks and assignments of the Field </w:t>
      </w:r>
      <w:proofErr w:type="gramStart"/>
      <w:r>
        <w:rPr>
          <w:sz w:val="24"/>
        </w:rPr>
        <w:t>practicum</w:t>
      </w:r>
      <w:proofErr w:type="gramEnd"/>
    </w:p>
    <w:p w14:paraId="7F21E1A5" w14:textId="77777777" w:rsidR="00C67E64" w:rsidRDefault="008B4D8E">
      <w:pPr>
        <w:pStyle w:val="ListParagraph"/>
        <w:numPr>
          <w:ilvl w:val="0"/>
          <w:numId w:val="13"/>
        </w:numPr>
        <w:tabs>
          <w:tab w:val="left" w:pos="1199"/>
          <w:tab w:val="left" w:pos="1200"/>
        </w:tabs>
        <w:spacing w:before="129" w:line="268" w:lineRule="auto"/>
        <w:ind w:right="1406"/>
        <w:rPr>
          <w:sz w:val="24"/>
        </w:rPr>
      </w:pPr>
      <w:r>
        <w:rPr>
          <w:sz w:val="24"/>
        </w:rPr>
        <w:t>identifying</w:t>
      </w:r>
      <w:r>
        <w:rPr>
          <w:spacing w:val="-4"/>
          <w:sz w:val="24"/>
        </w:rPr>
        <w:t xml:space="preserve"> </w:t>
      </w:r>
      <w:r>
        <w:rPr>
          <w:sz w:val="24"/>
        </w:rPr>
        <w:t>and</w:t>
      </w:r>
      <w:r>
        <w:rPr>
          <w:spacing w:val="-4"/>
          <w:sz w:val="24"/>
        </w:rPr>
        <w:t xml:space="preserve"> </w:t>
      </w:r>
      <w:r>
        <w:rPr>
          <w:sz w:val="24"/>
        </w:rPr>
        <w:t>providing</w:t>
      </w:r>
      <w:r>
        <w:rPr>
          <w:spacing w:val="-4"/>
          <w:sz w:val="24"/>
        </w:rPr>
        <w:t xml:space="preserve"> </w:t>
      </w:r>
      <w:r>
        <w:rPr>
          <w:sz w:val="24"/>
        </w:rPr>
        <w:t>resources</w:t>
      </w:r>
      <w:r>
        <w:rPr>
          <w:spacing w:val="-5"/>
          <w:sz w:val="24"/>
        </w:rPr>
        <w:t xml:space="preserve"> </w:t>
      </w:r>
      <w:r>
        <w:rPr>
          <w:sz w:val="24"/>
        </w:rPr>
        <w:t>and</w:t>
      </w:r>
      <w:r>
        <w:rPr>
          <w:spacing w:val="-2"/>
          <w:sz w:val="24"/>
        </w:rPr>
        <w:t xml:space="preserve"> </w:t>
      </w:r>
      <w:r>
        <w:rPr>
          <w:sz w:val="24"/>
        </w:rPr>
        <w:t>support</w:t>
      </w:r>
      <w:r>
        <w:rPr>
          <w:spacing w:val="-2"/>
          <w:sz w:val="24"/>
        </w:rPr>
        <w:t xml:space="preserve"> </w:t>
      </w:r>
      <w:r>
        <w:rPr>
          <w:sz w:val="24"/>
        </w:rPr>
        <w:t>within</w:t>
      </w:r>
      <w:r>
        <w:rPr>
          <w:spacing w:val="-2"/>
          <w:sz w:val="24"/>
        </w:rPr>
        <w:t xml:space="preserve"> </w:t>
      </w:r>
      <w:r>
        <w:rPr>
          <w:sz w:val="24"/>
        </w:rPr>
        <w:t>the</w:t>
      </w:r>
      <w:r>
        <w:rPr>
          <w:spacing w:val="-2"/>
          <w:sz w:val="24"/>
        </w:rPr>
        <w:t xml:space="preserve"> </w:t>
      </w:r>
      <w:r>
        <w:rPr>
          <w:sz w:val="24"/>
        </w:rPr>
        <w:t>agency</w:t>
      </w:r>
      <w:r>
        <w:rPr>
          <w:spacing w:val="-7"/>
          <w:sz w:val="24"/>
        </w:rPr>
        <w:t xml:space="preserve"> </w:t>
      </w:r>
      <w:r>
        <w:rPr>
          <w:sz w:val="24"/>
        </w:rPr>
        <w:t>to</w:t>
      </w:r>
      <w:r>
        <w:rPr>
          <w:spacing w:val="-7"/>
          <w:sz w:val="24"/>
        </w:rPr>
        <w:t xml:space="preserve"> </w:t>
      </w:r>
      <w:r>
        <w:rPr>
          <w:sz w:val="24"/>
        </w:rPr>
        <w:t>assist</w:t>
      </w:r>
      <w:r>
        <w:rPr>
          <w:spacing w:val="-2"/>
          <w:sz w:val="24"/>
        </w:rPr>
        <w:t xml:space="preserve"> </w:t>
      </w:r>
      <w:r>
        <w:rPr>
          <w:sz w:val="24"/>
        </w:rPr>
        <w:t>the Field</w:t>
      </w:r>
      <w:r>
        <w:rPr>
          <w:spacing w:val="-8"/>
          <w:sz w:val="24"/>
        </w:rPr>
        <w:t xml:space="preserve"> </w:t>
      </w:r>
      <w:r>
        <w:rPr>
          <w:sz w:val="24"/>
        </w:rPr>
        <w:t>student</w:t>
      </w:r>
      <w:r>
        <w:rPr>
          <w:spacing w:val="-10"/>
          <w:sz w:val="24"/>
        </w:rPr>
        <w:t xml:space="preserve"> </w:t>
      </w:r>
      <w:r>
        <w:rPr>
          <w:sz w:val="24"/>
        </w:rPr>
        <w:t>in</w:t>
      </w:r>
      <w:r>
        <w:rPr>
          <w:spacing w:val="-8"/>
          <w:sz w:val="24"/>
        </w:rPr>
        <w:t xml:space="preserve"> </w:t>
      </w:r>
      <w:r>
        <w:rPr>
          <w:sz w:val="24"/>
        </w:rPr>
        <w:t>successfully</w:t>
      </w:r>
      <w:r>
        <w:rPr>
          <w:spacing w:val="-13"/>
          <w:sz w:val="24"/>
        </w:rPr>
        <w:t xml:space="preserve"> </w:t>
      </w:r>
      <w:r>
        <w:rPr>
          <w:sz w:val="24"/>
        </w:rPr>
        <w:t>completing</w:t>
      </w:r>
      <w:r>
        <w:rPr>
          <w:spacing w:val="-9"/>
          <w:sz w:val="24"/>
        </w:rPr>
        <w:t xml:space="preserve"> </w:t>
      </w:r>
      <w:r>
        <w:rPr>
          <w:sz w:val="24"/>
        </w:rPr>
        <w:t>the</w:t>
      </w:r>
      <w:r>
        <w:rPr>
          <w:spacing w:val="-8"/>
          <w:sz w:val="24"/>
        </w:rPr>
        <w:t xml:space="preserve"> </w:t>
      </w:r>
      <w:r>
        <w:rPr>
          <w:sz w:val="24"/>
        </w:rPr>
        <w:t>requirements</w:t>
      </w:r>
      <w:r>
        <w:rPr>
          <w:spacing w:val="-10"/>
          <w:sz w:val="24"/>
        </w:rPr>
        <w:t xml:space="preserve"> </w:t>
      </w:r>
      <w:r>
        <w:rPr>
          <w:sz w:val="24"/>
        </w:rPr>
        <w:t>of</w:t>
      </w:r>
      <w:r>
        <w:rPr>
          <w:spacing w:val="-8"/>
          <w:sz w:val="24"/>
        </w:rPr>
        <w:t xml:space="preserve"> </w:t>
      </w:r>
      <w:r>
        <w:rPr>
          <w:sz w:val="24"/>
        </w:rPr>
        <w:t>the</w:t>
      </w:r>
      <w:r>
        <w:rPr>
          <w:spacing w:val="-12"/>
          <w:sz w:val="24"/>
        </w:rPr>
        <w:t xml:space="preserve"> </w:t>
      </w:r>
      <w:r>
        <w:rPr>
          <w:sz w:val="24"/>
        </w:rPr>
        <w:t>field</w:t>
      </w:r>
      <w:r>
        <w:rPr>
          <w:spacing w:val="-9"/>
          <w:sz w:val="24"/>
        </w:rPr>
        <w:t xml:space="preserve"> </w:t>
      </w:r>
      <w:proofErr w:type="gramStart"/>
      <w:r>
        <w:rPr>
          <w:sz w:val="24"/>
        </w:rPr>
        <w:t>practicum</w:t>
      </w:r>
      <w:proofErr w:type="gramEnd"/>
    </w:p>
    <w:p w14:paraId="7F21E1A6" w14:textId="77777777" w:rsidR="00C67E64" w:rsidRDefault="008B4D8E">
      <w:pPr>
        <w:pStyle w:val="ListParagraph"/>
        <w:numPr>
          <w:ilvl w:val="0"/>
          <w:numId w:val="13"/>
        </w:numPr>
        <w:tabs>
          <w:tab w:val="left" w:pos="1199"/>
          <w:tab w:val="left" w:pos="1200"/>
        </w:tabs>
        <w:spacing w:before="130" w:line="266" w:lineRule="auto"/>
        <w:ind w:right="1706"/>
        <w:rPr>
          <w:sz w:val="24"/>
        </w:rPr>
      </w:pPr>
      <w:r>
        <w:rPr>
          <w:sz w:val="24"/>
        </w:rPr>
        <w:t>assisting,</w:t>
      </w:r>
      <w:r>
        <w:rPr>
          <w:spacing w:val="-9"/>
          <w:sz w:val="24"/>
        </w:rPr>
        <w:t xml:space="preserve"> </w:t>
      </w:r>
      <w:r>
        <w:rPr>
          <w:sz w:val="24"/>
        </w:rPr>
        <w:t>supervising,</w:t>
      </w:r>
      <w:r>
        <w:rPr>
          <w:spacing w:val="-7"/>
          <w:sz w:val="24"/>
        </w:rPr>
        <w:t xml:space="preserve"> </w:t>
      </w:r>
      <w:r>
        <w:rPr>
          <w:sz w:val="24"/>
        </w:rPr>
        <w:t>and</w:t>
      </w:r>
      <w:r>
        <w:rPr>
          <w:spacing w:val="-13"/>
          <w:sz w:val="24"/>
        </w:rPr>
        <w:t xml:space="preserve"> </w:t>
      </w:r>
      <w:r>
        <w:rPr>
          <w:sz w:val="24"/>
        </w:rPr>
        <w:t>evaluating</w:t>
      </w:r>
      <w:r>
        <w:rPr>
          <w:spacing w:val="-13"/>
          <w:sz w:val="24"/>
        </w:rPr>
        <w:t xml:space="preserve"> </w:t>
      </w:r>
      <w:r>
        <w:rPr>
          <w:sz w:val="24"/>
        </w:rPr>
        <w:t>the</w:t>
      </w:r>
      <w:r>
        <w:rPr>
          <w:spacing w:val="-10"/>
          <w:sz w:val="24"/>
        </w:rPr>
        <w:t xml:space="preserve"> </w:t>
      </w:r>
      <w:r>
        <w:rPr>
          <w:sz w:val="24"/>
        </w:rPr>
        <w:t>Field</w:t>
      </w:r>
      <w:r>
        <w:rPr>
          <w:spacing w:val="-9"/>
          <w:sz w:val="24"/>
        </w:rPr>
        <w:t xml:space="preserve"> </w:t>
      </w:r>
      <w:r>
        <w:rPr>
          <w:sz w:val="24"/>
        </w:rPr>
        <w:t>student’s</w:t>
      </w:r>
      <w:r>
        <w:rPr>
          <w:spacing w:val="-10"/>
          <w:sz w:val="24"/>
        </w:rPr>
        <w:t xml:space="preserve"> </w:t>
      </w:r>
      <w:r>
        <w:rPr>
          <w:sz w:val="24"/>
        </w:rPr>
        <w:t>performance</w:t>
      </w:r>
      <w:r>
        <w:rPr>
          <w:spacing w:val="-9"/>
          <w:sz w:val="24"/>
        </w:rPr>
        <w:t xml:space="preserve"> </w:t>
      </w:r>
      <w:r>
        <w:rPr>
          <w:sz w:val="24"/>
        </w:rPr>
        <w:t>in</w:t>
      </w:r>
      <w:r>
        <w:rPr>
          <w:spacing w:val="-9"/>
          <w:sz w:val="24"/>
        </w:rPr>
        <w:t xml:space="preserve"> </w:t>
      </w:r>
      <w:r>
        <w:rPr>
          <w:sz w:val="24"/>
        </w:rPr>
        <w:t>the development</w:t>
      </w:r>
      <w:r>
        <w:rPr>
          <w:spacing w:val="-3"/>
          <w:sz w:val="24"/>
        </w:rPr>
        <w:t xml:space="preserve"> </w:t>
      </w:r>
      <w:r>
        <w:rPr>
          <w:sz w:val="24"/>
        </w:rPr>
        <w:t>of competence</w:t>
      </w:r>
      <w:r>
        <w:rPr>
          <w:spacing w:val="-2"/>
          <w:sz w:val="24"/>
        </w:rPr>
        <w:t xml:space="preserve"> </w:t>
      </w:r>
      <w:r>
        <w:rPr>
          <w:sz w:val="24"/>
        </w:rPr>
        <w:t>with social</w:t>
      </w:r>
      <w:r>
        <w:rPr>
          <w:spacing w:val="-1"/>
          <w:sz w:val="24"/>
        </w:rPr>
        <w:t xml:space="preserve"> </w:t>
      </w:r>
      <w:r>
        <w:rPr>
          <w:sz w:val="24"/>
        </w:rPr>
        <w:t>work</w:t>
      </w:r>
      <w:r>
        <w:rPr>
          <w:spacing w:val="-1"/>
          <w:sz w:val="24"/>
        </w:rPr>
        <w:t xml:space="preserve"> </w:t>
      </w:r>
      <w:r>
        <w:rPr>
          <w:sz w:val="24"/>
        </w:rPr>
        <w:t>skills</w:t>
      </w:r>
      <w:r>
        <w:rPr>
          <w:spacing w:val="-1"/>
          <w:sz w:val="24"/>
        </w:rPr>
        <w:t xml:space="preserve"> </w:t>
      </w:r>
      <w:r>
        <w:rPr>
          <w:sz w:val="24"/>
        </w:rPr>
        <w:t>in all</w:t>
      </w:r>
      <w:r>
        <w:rPr>
          <w:spacing w:val="-1"/>
          <w:sz w:val="24"/>
        </w:rPr>
        <w:t xml:space="preserve"> </w:t>
      </w:r>
      <w:r>
        <w:rPr>
          <w:sz w:val="24"/>
        </w:rPr>
        <w:t>Field-related areas</w:t>
      </w:r>
    </w:p>
    <w:p w14:paraId="7F21E1A7" w14:textId="77777777" w:rsidR="00C67E64" w:rsidRDefault="008B4D8E">
      <w:pPr>
        <w:pStyle w:val="ListParagraph"/>
        <w:numPr>
          <w:ilvl w:val="0"/>
          <w:numId w:val="13"/>
        </w:numPr>
        <w:tabs>
          <w:tab w:val="left" w:pos="1200"/>
        </w:tabs>
        <w:spacing w:before="131" w:line="271" w:lineRule="auto"/>
        <w:ind w:right="1194"/>
        <w:jc w:val="both"/>
        <w:rPr>
          <w:sz w:val="24"/>
        </w:rPr>
      </w:pPr>
      <w:r>
        <w:rPr>
          <w:sz w:val="24"/>
        </w:rPr>
        <w:t>holding</w:t>
      </w:r>
      <w:r>
        <w:rPr>
          <w:spacing w:val="-5"/>
          <w:sz w:val="24"/>
        </w:rPr>
        <w:t xml:space="preserve"> </w:t>
      </w:r>
      <w:r>
        <w:rPr>
          <w:sz w:val="24"/>
        </w:rPr>
        <w:t>the</w:t>
      </w:r>
      <w:r>
        <w:rPr>
          <w:spacing w:val="-3"/>
          <w:sz w:val="24"/>
        </w:rPr>
        <w:t xml:space="preserve"> </w:t>
      </w:r>
      <w:r>
        <w:rPr>
          <w:sz w:val="24"/>
        </w:rPr>
        <w:t>Field</w:t>
      </w:r>
      <w:r>
        <w:rPr>
          <w:spacing w:val="-3"/>
          <w:sz w:val="24"/>
        </w:rPr>
        <w:t xml:space="preserve"> </w:t>
      </w:r>
      <w:r>
        <w:rPr>
          <w:sz w:val="24"/>
        </w:rPr>
        <w:t>student</w:t>
      </w:r>
      <w:r>
        <w:rPr>
          <w:spacing w:val="-3"/>
          <w:sz w:val="24"/>
        </w:rPr>
        <w:t xml:space="preserve"> </w:t>
      </w:r>
      <w:r>
        <w:rPr>
          <w:sz w:val="24"/>
        </w:rPr>
        <w:t>accountable</w:t>
      </w:r>
      <w:r>
        <w:rPr>
          <w:spacing w:val="-8"/>
          <w:sz w:val="24"/>
        </w:rPr>
        <w:t xml:space="preserve"> </w:t>
      </w:r>
      <w:r>
        <w:rPr>
          <w:sz w:val="24"/>
        </w:rPr>
        <w:t>for</w:t>
      </w:r>
      <w:r>
        <w:rPr>
          <w:spacing w:val="-7"/>
          <w:sz w:val="24"/>
        </w:rPr>
        <w:t xml:space="preserve"> </w:t>
      </w:r>
      <w:r>
        <w:rPr>
          <w:sz w:val="24"/>
        </w:rPr>
        <w:t>professional</w:t>
      </w:r>
      <w:r>
        <w:rPr>
          <w:spacing w:val="-7"/>
          <w:sz w:val="24"/>
        </w:rPr>
        <w:t xml:space="preserve"> </w:t>
      </w:r>
      <w:r>
        <w:rPr>
          <w:sz w:val="24"/>
        </w:rPr>
        <w:t>behavior</w:t>
      </w:r>
      <w:r>
        <w:rPr>
          <w:spacing w:val="-5"/>
          <w:sz w:val="24"/>
        </w:rPr>
        <w:t xml:space="preserve"> </w:t>
      </w:r>
      <w:r>
        <w:rPr>
          <w:sz w:val="24"/>
        </w:rPr>
        <w:t>and</w:t>
      </w:r>
      <w:r>
        <w:rPr>
          <w:spacing w:val="-5"/>
          <w:sz w:val="24"/>
        </w:rPr>
        <w:t xml:space="preserve"> </w:t>
      </w:r>
      <w:r>
        <w:rPr>
          <w:sz w:val="24"/>
        </w:rPr>
        <w:t>to</w:t>
      </w:r>
      <w:r>
        <w:rPr>
          <w:spacing w:val="-1"/>
          <w:sz w:val="24"/>
        </w:rPr>
        <w:t xml:space="preserve"> </w:t>
      </w:r>
      <w:r>
        <w:rPr>
          <w:sz w:val="24"/>
        </w:rPr>
        <w:t>document and report any issues, concerns, or inappropriate behavior demonstrated by the Field student to both the co-Field Instructor and the Field Liaison</w:t>
      </w:r>
    </w:p>
    <w:p w14:paraId="7F21E1AA" w14:textId="77777777" w:rsidR="00C67E64" w:rsidRDefault="00C67E64">
      <w:pPr>
        <w:pStyle w:val="BodyText"/>
        <w:spacing w:before="4"/>
        <w:rPr>
          <w:sz w:val="25"/>
        </w:rPr>
      </w:pPr>
    </w:p>
    <w:p w14:paraId="7F21E1AB" w14:textId="77777777" w:rsidR="00C67E64" w:rsidRDefault="008B4D8E">
      <w:pPr>
        <w:pStyle w:val="ListParagraph"/>
        <w:numPr>
          <w:ilvl w:val="0"/>
          <w:numId w:val="13"/>
        </w:numPr>
        <w:tabs>
          <w:tab w:val="left" w:pos="1199"/>
          <w:tab w:val="left" w:pos="1200"/>
        </w:tabs>
        <w:spacing w:before="100" w:line="266" w:lineRule="auto"/>
        <w:ind w:right="1246"/>
        <w:rPr>
          <w:sz w:val="24"/>
        </w:rPr>
      </w:pPr>
      <w:r>
        <w:rPr>
          <w:sz w:val="24"/>
        </w:rPr>
        <w:lastRenderedPageBreak/>
        <w:t>participating</w:t>
      </w:r>
      <w:r>
        <w:rPr>
          <w:spacing w:val="-10"/>
          <w:sz w:val="24"/>
        </w:rPr>
        <w:t xml:space="preserve"> </w:t>
      </w:r>
      <w:r>
        <w:rPr>
          <w:sz w:val="24"/>
        </w:rPr>
        <w:t>in</w:t>
      </w:r>
      <w:r>
        <w:rPr>
          <w:spacing w:val="-10"/>
          <w:sz w:val="24"/>
        </w:rPr>
        <w:t xml:space="preserve"> </w:t>
      </w:r>
      <w:r>
        <w:rPr>
          <w:sz w:val="24"/>
        </w:rPr>
        <w:t>meetings,</w:t>
      </w:r>
      <w:r>
        <w:rPr>
          <w:spacing w:val="-6"/>
          <w:sz w:val="24"/>
        </w:rPr>
        <w:t xml:space="preserve"> </w:t>
      </w:r>
      <w:r>
        <w:rPr>
          <w:sz w:val="24"/>
        </w:rPr>
        <w:t>workshops,</w:t>
      </w:r>
      <w:r>
        <w:rPr>
          <w:spacing w:val="-8"/>
          <w:sz w:val="24"/>
        </w:rPr>
        <w:t xml:space="preserve"> </w:t>
      </w:r>
      <w:r>
        <w:rPr>
          <w:sz w:val="24"/>
        </w:rPr>
        <w:t>and</w:t>
      </w:r>
      <w:r>
        <w:rPr>
          <w:spacing w:val="-8"/>
          <w:sz w:val="24"/>
        </w:rPr>
        <w:t xml:space="preserve"> </w:t>
      </w:r>
      <w:r>
        <w:rPr>
          <w:sz w:val="24"/>
        </w:rPr>
        <w:t>trainings</w:t>
      </w:r>
      <w:r>
        <w:rPr>
          <w:spacing w:val="-9"/>
          <w:sz w:val="24"/>
        </w:rPr>
        <w:t xml:space="preserve"> </w:t>
      </w:r>
      <w:r>
        <w:rPr>
          <w:sz w:val="24"/>
        </w:rPr>
        <w:t>for</w:t>
      </w:r>
      <w:r>
        <w:rPr>
          <w:spacing w:val="-9"/>
          <w:sz w:val="24"/>
        </w:rPr>
        <w:t xml:space="preserve"> </w:t>
      </w:r>
      <w:r>
        <w:rPr>
          <w:sz w:val="24"/>
        </w:rPr>
        <w:t>the</w:t>
      </w:r>
      <w:r>
        <w:rPr>
          <w:spacing w:val="-10"/>
          <w:sz w:val="24"/>
        </w:rPr>
        <w:t xml:space="preserve"> </w:t>
      </w:r>
      <w:r>
        <w:rPr>
          <w:sz w:val="24"/>
        </w:rPr>
        <w:t>purpose</w:t>
      </w:r>
      <w:r>
        <w:rPr>
          <w:spacing w:val="-10"/>
          <w:sz w:val="24"/>
        </w:rPr>
        <w:t xml:space="preserve"> </w:t>
      </w:r>
      <w:r>
        <w:rPr>
          <w:sz w:val="24"/>
        </w:rPr>
        <w:t>of</w:t>
      </w:r>
      <w:r>
        <w:rPr>
          <w:spacing w:val="-3"/>
          <w:sz w:val="24"/>
        </w:rPr>
        <w:t xml:space="preserve"> </w:t>
      </w:r>
      <w:r>
        <w:rPr>
          <w:sz w:val="24"/>
        </w:rPr>
        <w:t>supporting the practicum experience</w:t>
      </w:r>
    </w:p>
    <w:p w14:paraId="7F21E1AC" w14:textId="77777777" w:rsidR="00C67E64" w:rsidRDefault="008B4D8E">
      <w:pPr>
        <w:pStyle w:val="ListParagraph"/>
        <w:numPr>
          <w:ilvl w:val="0"/>
          <w:numId w:val="13"/>
        </w:numPr>
        <w:tabs>
          <w:tab w:val="left" w:pos="1199"/>
          <w:tab w:val="left" w:pos="1200"/>
        </w:tabs>
        <w:spacing w:before="136" w:line="268" w:lineRule="auto"/>
        <w:ind w:right="1176"/>
        <w:rPr>
          <w:sz w:val="24"/>
        </w:rPr>
      </w:pPr>
      <w:r>
        <w:rPr>
          <w:sz w:val="24"/>
        </w:rPr>
        <w:t>facilitating</w:t>
      </w:r>
      <w:r>
        <w:rPr>
          <w:spacing w:val="-9"/>
          <w:sz w:val="24"/>
        </w:rPr>
        <w:t xml:space="preserve"> </w:t>
      </w:r>
      <w:r>
        <w:rPr>
          <w:sz w:val="24"/>
        </w:rPr>
        <w:t>a</w:t>
      </w:r>
      <w:r>
        <w:rPr>
          <w:spacing w:val="-9"/>
          <w:sz w:val="24"/>
        </w:rPr>
        <w:t xml:space="preserve"> </w:t>
      </w:r>
      <w:r>
        <w:rPr>
          <w:sz w:val="24"/>
        </w:rPr>
        <w:t>meeting</w:t>
      </w:r>
      <w:r>
        <w:rPr>
          <w:spacing w:val="-9"/>
          <w:sz w:val="24"/>
        </w:rPr>
        <w:t xml:space="preserve"> </w:t>
      </w:r>
      <w:r>
        <w:rPr>
          <w:sz w:val="24"/>
        </w:rPr>
        <w:t>with</w:t>
      </w:r>
      <w:r>
        <w:rPr>
          <w:spacing w:val="-7"/>
          <w:sz w:val="24"/>
        </w:rPr>
        <w:t xml:space="preserve"> </w:t>
      </w:r>
      <w:r>
        <w:rPr>
          <w:sz w:val="24"/>
        </w:rPr>
        <w:t>the</w:t>
      </w:r>
      <w:r>
        <w:rPr>
          <w:spacing w:val="-7"/>
          <w:sz w:val="24"/>
        </w:rPr>
        <w:t xml:space="preserve"> </w:t>
      </w:r>
      <w:r>
        <w:rPr>
          <w:sz w:val="24"/>
        </w:rPr>
        <w:t>student</w:t>
      </w:r>
      <w:r>
        <w:rPr>
          <w:spacing w:val="-7"/>
          <w:sz w:val="24"/>
        </w:rPr>
        <w:t xml:space="preserve"> </w:t>
      </w:r>
      <w:r>
        <w:rPr>
          <w:sz w:val="24"/>
        </w:rPr>
        <w:t>and</w:t>
      </w:r>
      <w:r>
        <w:rPr>
          <w:spacing w:val="-7"/>
          <w:sz w:val="24"/>
        </w:rPr>
        <w:t xml:space="preserve"> </w:t>
      </w:r>
      <w:r>
        <w:rPr>
          <w:sz w:val="24"/>
        </w:rPr>
        <w:t>Field</w:t>
      </w:r>
      <w:r>
        <w:rPr>
          <w:spacing w:val="-7"/>
          <w:sz w:val="24"/>
        </w:rPr>
        <w:t xml:space="preserve"> </w:t>
      </w:r>
      <w:r>
        <w:rPr>
          <w:sz w:val="24"/>
        </w:rPr>
        <w:t>Liaison</w:t>
      </w:r>
      <w:r>
        <w:rPr>
          <w:spacing w:val="-9"/>
          <w:sz w:val="24"/>
        </w:rPr>
        <w:t xml:space="preserve"> </w:t>
      </w:r>
      <w:r>
        <w:rPr>
          <w:sz w:val="24"/>
        </w:rPr>
        <w:t>each</w:t>
      </w:r>
      <w:r>
        <w:rPr>
          <w:spacing w:val="-7"/>
          <w:sz w:val="24"/>
        </w:rPr>
        <w:t xml:space="preserve"> </w:t>
      </w:r>
      <w:r>
        <w:rPr>
          <w:sz w:val="24"/>
        </w:rPr>
        <w:t>semester</w:t>
      </w:r>
      <w:r>
        <w:rPr>
          <w:spacing w:val="-8"/>
          <w:sz w:val="24"/>
        </w:rPr>
        <w:t xml:space="preserve"> </w:t>
      </w:r>
      <w:r>
        <w:rPr>
          <w:sz w:val="24"/>
        </w:rPr>
        <w:t>to</w:t>
      </w:r>
      <w:r>
        <w:rPr>
          <w:spacing w:val="-4"/>
          <w:sz w:val="24"/>
        </w:rPr>
        <w:t xml:space="preserve"> </w:t>
      </w:r>
      <w:r>
        <w:rPr>
          <w:sz w:val="24"/>
        </w:rPr>
        <w:t xml:space="preserve">discuss the student’s progress in the Field </w:t>
      </w:r>
      <w:proofErr w:type="gramStart"/>
      <w:r>
        <w:rPr>
          <w:sz w:val="24"/>
        </w:rPr>
        <w:t>practicum</w:t>
      </w:r>
      <w:proofErr w:type="gramEnd"/>
    </w:p>
    <w:p w14:paraId="7F21E1AD" w14:textId="77777777" w:rsidR="00C67E64" w:rsidRDefault="008B4D8E">
      <w:pPr>
        <w:pStyle w:val="ListParagraph"/>
        <w:numPr>
          <w:ilvl w:val="0"/>
          <w:numId w:val="13"/>
        </w:numPr>
        <w:tabs>
          <w:tab w:val="left" w:pos="1199"/>
          <w:tab w:val="left" w:pos="1200"/>
        </w:tabs>
        <w:spacing w:before="129" w:line="268" w:lineRule="auto"/>
        <w:ind w:right="1190"/>
        <w:rPr>
          <w:sz w:val="24"/>
        </w:rPr>
      </w:pPr>
      <w:r>
        <w:rPr>
          <w:sz w:val="24"/>
        </w:rPr>
        <w:t>keeping</w:t>
      </w:r>
      <w:r>
        <w:rPr>
          <w:spacing w:val="-10"/>
          <w:sz w:val="24"/>
        </w:rPr>
        <w:t xml:space="preserve"> </w:t>
      </w:r>
      <w:r>
        <w:rPr>
          <w:sz w:val="24"/>
        </w:rPr>
        <w:t>the</w:t>
      </w:r>
      <w:r>
        <w:rPr>
          <w:spacing w:val="-8"/>
          <w:sz w:val="24"/>
        </w:rPr>
        <w:t xml:space="preserve"> </w:t>
      </w:r>
      <w:r>
        <w:rPr>
          <w:sz w:val="24"/>
        </w:rPr>
        <w:t>assigned</w:t>
      </w:r>
      <w:r>
        <w:rPr>
          <w:spacing w:val="-10"/>
          <w:sz w:val="24"/>
        </w:rPr>
        <w:t xml:space="preserve"> </w:t>
      </w:r>
      <w:r>
        <w:rPr>
          <w:sz w:val="24"/>
        </w:rPr>
        <w:t>Field</w:t>
      </w:r>
      <w:r>
        <w:rPr>
          <w:spacing w:val="-5"/>
          <w:sz w:val="24"/>
        </w:rPr>
        <w:t xml:space="preserve"> </w:t>
      </w:r>
      <w:r>
        <w:rPr>
          <w:sz w:val="24"/>
        </w:rPr>
        <w:t>Liaison</w:t>
      </w:r>
      <w:r>
        <w:rPr>
          <w:spacing w:val="-8"/>
          <w:sz w:val="24"/>
        </w:rPr>
        <w:t xml:space="preserve"> </w:t>
      </w:r>
      <w:r>
        <w:rPr>
          <w:sz w:val="24"/>
        </w:rPr>
        <w:t>informed</w:t>
      </w:r>
      <w:r>
        <w:rPr>
          <w:spacing w:val="-12"/>
          <w:sz w:val="24"/>
        </w:rPr>
        <w:t xml:space="preserve"> </w:t>
      </w:r>
      <w:r>
        <w:rPr>
          <w:sz w:val="24"/>
        </w:rPr>
        <w:t>of</w:t>
      </w:r>
      <w:r>
        <w:rPr>
          <w:spacing w:val="-3"/>
          <w:sz w:val="24"/>
        </w:rPr>
        <w:t xml:space="preserve"> </w:t>
      </w:r>
      <w:r>
        <w:rPr>
          <w:sz w:val="24"/>
        </w:rPr>
        <w:t>the</w:t>
      </w:r>
      <w:r>
        <w:rPr>
          <w:spacing w:val="-8"/>
          <w:sz w:val="24"/>
        </w:rPr>
        <w:t xml:space="preserve"> </w:t>
      </w:r>
      <w:r>
        <w:rPr>
          <w:sz w:val="24"/>
        </w:rPr>
        <w:t>student’s</w:t>
      </w:r>
      <w:r>
        <w:rPr>
          <w:spacing w:val="-9"/>
          <w:sz w:val="24"/>
        </w:rPr>
        <w:t xml:space="preserve"> </w:t>
      </w:r>
      <w:r>
        <w:rPr>
          <w:sz w:val="24"/>
        </w:rPr>
        <w:t>progress,</w:t>
      </w:r>
      <w:r>
        <w:rPr>
          <w:spacing w:val="-8"/>
          <w:sz w:val="24"/>
        </w:rPr>
        <w:t xml:space="preserve"> </w:t>
      </w:r>
      <w:r>
        <w:rPr>
          <w:sz w:val="24"/>
        </w:rPr>
        <w:t xml:space="preserve">especially related to any concerns about the student’s behavior and competency </w:t>
      </w:r>
      <w:proofErr w:type="gramStart"/>
      <w:r>
        <w:rPr>
          <w:spacing w:val="-2"/>
          <w:sz w:val="24"/>
        </w:rPr>
        <w:t>development</w:t>
      </w:r>
      <w:proofErr w:type="gramEnd"/>
    </w:p>
    <w:p w14:paraId="7F21E1AF" w14:textId="77777777" w:rsidR="00C67E64" w:rsidRDefault="00C67E64">
      <w:pPr>
        <w:pStyle w:val="BodyText"/>
        <w:spacing w:before="5"/>
        <w:rPr>
          <w:sz w:val="23"/>
        </w:rPr>
      </w:pPr>
    </w:p>
    <w:p w14:paraId="7F21E1B0" w14:textId="77777777" w:rsidR="00C67E64" w:rsidRDefault="008B4D8E">
      <w:pPr>
        <w:pStyle w:val="BodyText"/>
        <w:spacing w:before="1" w:line="276" w:lineRule="auto"/>
        <w:ind w:left="480" w:right="1271"/>
      </w:pPr>
      <w:r>
        <w:t>The Co-Field Instructor of a social work student is responsible for reviewing and providing</w:t>
      </w:r>
      <w:r>
        <w:rPr>
          <w:spacing w:val="-7"/>
        </w:rPr>
        <w:t xml:space="preserve"> </w:t>
      </w:r>
      <w:r>
        <w:t>supervisory</w:t>
      </w:r>
      <w:r>
        <w:rPr>
          <w:spacing w:val="-10"/>
        </w:rPr>
        <w:t xml:space="preserve"> </w:t>
      </w:r>
      <w:r>
        <w:t>input</w:t>
      </w:r>
      <w:r>
        <w:rPr>
          <w:spacing w:val="-7"/>
        </w:rPr>
        <w:t xml:space="preserve"> </w:t>
      </w:r>
      <w:r>
        <w:t>on</w:t>
      </w:r>
      <w:r>
        <w:rPr>
          <w:spacing w:val="-4"/>
        </w:rPr>
        <w:t xml:space="preserve"> </w:t>
      </w:r>
      <w:r>
        <w:t>the</w:t>
      </w:r>
      <w:r>
        <w:rPr>
          <w:spacing w:val="-5"/>
        </w:rPr>
        <w:t xml:space="preserve"> </w:t>
      </w:r>
      <w:r>
        <w:t>Learning</w:t>
      </w:r>
      <w:r>
        <w:rPr>
          <w:spacing w:val="-7"/>
        </w:rPr>
        <w:t xml:space="preserve"> </w:t>
      </w:r>
      <w:r>
        <w:t>Plan,</w:t>
      </w:r>
      <w:r>
        <w:rPr>
          <w:spacing w:val="-2"/>
        </w:rPr>
        <w:t xml:space="preserve"> </w:t>
      </w:r>
      <w:r>
        <w:t>Midterm</w:t>
      </w:r>
      <w:r>
        <w:rPr>
          <w:spacing w:val="-4"/>
        </w:rPr>
        <w:t xml:space="preserve"> </w:t>
      </w:r>
      <w:r>
        <w:t>Progress</w:t>
      </w:r>
      <w:r>
        <w:rPr>
          <w:spacing w:val="-8"/>
        </w:rPr>
        <w:t xml:space="preserve"> </w:t>
      </w:r>
      <w:r>
        <w:t>Reports,</w:t>
      </w:r>
      <w:r>
        <w:rPr>
          <w:spacing w:val="-7"/>
        </w:rPr>
        <w:t xml:space="preserve"> </w:t>
      </w:r>
      <w:r>
        <w:t>and</w:t>
      </w:r>
      <w:r>
        <w:rPr>
          <w:spacing w:val="-4"/>
        </w:rPr>
        <w:t xml:space="preserve"> </w:t>
      </w:r>
      <w:r>
        <w:t>Final Evaluations,</w:t>
      </w:r>
      <w:r>
        <w:rPr>
          <w:spacing w:val="-9"/>
        </w:rPr>
        <w:t xml:space="preserve"> </w:t>
      </w:r>
      <w:r>
        <w:t>and</w:t>
      </w:r>
      <w:r>
        <w:rPr>
          <w:spacing w:val="-6"/>
        </w:rPr>
        <w:t xml:space="preserve"> </w:t>
      </w:r>
      <w:r>
        <w:t>be</w:t>
      </w:r>
      <w:r>
        <w:rPr>
          <w:spacing w:val="-8"/>
        </w:rPr>
        <w:t xml:space="preserve"> </w:t>
      </w:r>
      <w:r>
        <w:t>available</w:t>
      </w:r>
      <w:r>
        <w:rPr>
          <w:spacing w:val="-8"/>
        </w:rPr>
        <w:t xml:space="preserve"> </w:t>
      </w:r>
      <w:r>
        <w:t>for</w:t>
      </w:r>
      <w:r>
        <w:rPr>
          <w:spacing w:val="-8"/>
        </w:rPr>
        <w:t xml:space="preserve"> </w:t>
      </w:r>
      <w:r>
        <w:t>supervision</w:t>
      </w:r>
      <w:r>
        <w:rPr>
          <w:spacing w:val="-6"/>
        </w:rPr>
        <w:t xml:space="preserve"> </w:t>
      </w:r>
      <w:r>
        <w:t>and</w:t>
      </w:r>
      <w:r>
        <w:rPr>
          <w:spacing w:val="-6"/>
        </w:rPr>
        <w:t xml:space="preserve"> </w:t>
      </w:r>
      <w:r>
        <w:t>consultation</w:t>
      </w:r>
      <w:r>
        <w:rPr>
          <w:spacing w:val="-8"/>
        </w:rPr>
        <w:t xml:space="preserve"> </w:t>
      </w:r>
      <w:r>
        <w:t>on</w:t>
      </w:r>
      <w:r>
        <w:rPr>
          <w:spacing w:val="-6"/>
        </w:rPr>
        <w:t xml:space="preserve"> </w:t>
      </w:r>
      <w:r>
        <w:t>either</w:t>
      </w:r>
      <w:r>
        <w:rPr>
          <w:spacing w:val="-3"/>
        </w:rPr>
        <w:t xml:space="preserve"> </w:t>
      </w:r>
      <w:r>
        <w:t>a</w:t>
      </w:r>
      <w:r>
        <w:rPr>
          <w:spacing w:val="-3"/>
        </w:rPr>
        <w:t xml:space="preserve"> </w:t>
      </w:r>
      <w:r>
        <w:t>scheduled</w:t>
      </w:r>
      <w:r>
        <w:rPr>
          <w:spacing w:val="-8"/>
        </w:rPr>
        <w:t xml:space="preserve"> </w:t>
      </w:r>
      <w:r>
        <w:t>or as-needed basis with the Field student and/or Agency Field Instructor providing daily ongoing supervision on ay Field practicum-related issues including:</w:t>
      </w:r>
    </w:p>
    <w:p w14:paraId="7F21E1B1" w14:textId="77777777" w:rsidR="00C67E64" w:rsidRDefault="008B4D8E">
      <w:pPr>
        <w:pStyle w:val="ListParagraph"/>
        <w:numPr>
          <w:ilvl w:val="0"/>
          <w:numId w:val="13"/>
        </w:numPr>
        <w:tabs>
          <w:tab w:val="left" w:pos="1199"/>
          <w:tab w:val="left" w:pos="1200"/>
        </w:tabs>
        <w:spacing w:before="122"/>
        <w:ind w:hanging="363"/>
        <w:rPr>
          <w:sz w:val="24"/>
        </w:rPr>
      </w:pPr>
      <w:r>
        <w:rPr>
          <w:sz w:val="24"/>
        </w:rPr>
        <w:t>identifying</w:t>
      </w:r>
      <w:r>
        <w:rPr>
          <w:spacing w:val="-14"/>
          <w:sz w:val="24"/>
        </w:rPr>
        <w:t xml:space="preserve"> </w:t>
      </w:r>
      <w:r>
        <w:rPr>
          <w:sz w:val="24"/>
        </w:rPr>
        <w:t>a</w:t>
      </w:r>
      <w:r>
        <w:rPr>
          <w:spacing w:val="-2"/>
          <w:sz w:val="24"/>
        </w:rPr>
        <w:t xml:space="preserve"> </w:t>
      </w:r>
      <w:r>
        <w:rPr>
          <w:sz w:val="24"/>
        </w:rPr>
        <w:t>social</w:t>
      </w:r>
      <w:r>
        <w:rPr>
          <w:spacing w:val="-6"/>
          <w:sz w:val="24"/>
        </w:rPr>
        <w:t xml:space="preserve"> </w:t>
      </w:r>
      <w:r>
        <w:rPr>
          <w:sz w:val="24"/>
        </w:rPr>
        <w:t>work</w:t>
      </w:r>
      <w:r>
        <w:rPr>
          <w:spacing w:val="-5"/>
          <w:sz w:val="24"/>
        </w:rPr>
        <w:t xml:space="preserve"> </w:t>
      </w:r>
      <w:r>
        <w:rPr>
          <w:sz w:val="24"/>
        </w:rPr>
        <w:t>perspective</w:t>
      </w:r>
      <w:r>
        <w:rPr>
          <w:spacing w:val="-5"/>
          <w:sz w:val="24"/>
        </w:rPr>
        <w:t xml:space="preserve"> </w:t>
      </w:r>
      <w:r>
        <w:rPr>
          <w:sz w:val="24"/>
        </w:rPr>
        <w:t>in</w:t>
      </w:r>
      <w:r>
        <w:rPr>
          <w:spacing w:val="-4"/>
          <w:sz w:val="24"/>
        </w:rPr>
        <w:t xml:space="preserve"> </w:t>
      </w:r>
      <w:r>
        <w:rPr>
          <w:sz w:val="24"/>
        </w:rPr>
        <w:t>the</w:t>
      </w:r>
      <w:r>
        <w:rPr>
          <w:spacing w:val="-7"/>
          <w:sz w:val="24"/>
        </w:rPr>
        <w:t xml:space="preserve"> </w:t>
      </w:r>
      <w:r>
        <w:rPr>
          <w:sz w:val="24"/>
        </w:rPr>
        <w:t>delivery</w:t>
      </w:r>
      <w:r>
        <w:rPr>
          <w:spacing w:val="-9"/>
          <w:sz w:val="24"/>
        </w:rPr>
        <w:t xml:space="preserve"> </w:t>
      </w:r>
      <w:r>
        <w:rPr>
          <w:sz w:val="24"/>
        </w:rPr>
        <w:t>of</w:t>
      </w:r>
      <w:r>
        <w:rPr>
          <w:spacing w:val="-1"/>
          <w:sz w:val="24"/>
        </w:rPr>
        <w:t xml:space="preserve"> </w:t>
      </w:r>
      <w:r>
        <w:rPr>
          <w:sz w:val="24"/>
        </w:rPr>
        <w:t>Field</w:t>
      </w:r>
      <w:r>
        <w:rPr>
          <w:spacing w:val="-7"/>
          <w:sz w:val="24"/>
        </w:rPr>
        <w:t xml:space="preserve"> </w:t>
      </w:r>
      <w:r>
        <w:rPr>
          <w:sz w:val="24"/>
        </w:rPr>
        <w:t>agency</w:t>
      </w:r>
      <w:r>
        <w:rPr>
          <w:spacing w:val="-9"/>
          <w:sz w:val="24"/>
        </w:rPr>
        <w:t xml:space="preserve"> </w:t>
      </w:r>
      <w:r>
        <w:rPr>
          <w:spacing w:val="-2"/>
          <w:sz w:val="24"/>
        </w:rPr>
        <w:t>services</w:t>
      </w:r>
    </w:p>
    <w:p w14:paraId="7F21E1B2" w14:textId="77777777" w:rsidR="00C67E64" w:rsidRDefault="008B4D8E">
      <w:pPr>
        <w:pStyle w:val="ListParagraph"/>
        <w:numPr>
          <w:ilvl w:val="0"/>
          <w:numId w:val="13"/>
        </w:numPr>
        <w:tabs>
          <w:tab w:val="left" w:pos="1199"/>
          <w:tab w:val="left" w:pos="1200"/>
        </w:tabs>
        <w:spacing w:before="157" w:line="266" w:lineRule="auto"/>
        <w:ind w:right="2190"/>
        <w:rPr>
          <w:sz w:val="24"/>
        </w:rPr>
      </w:pPr>
      <w:r>
        <w:rPr>
          <w:sz w:val="24"/>
        </w:rPr>
        <w:t>developing</w:t>
      </w:r>
      <w:r>
        <w:rPr>
          <w:spacing w:val="-13"/>
          <w:sz w:val="24"/>
        </w:rPr>
        <w:t xml:space="preserve"> </w:t>
      </w:r>
      <w:r>
        <w:rPr>
          <w:sz w:val="24"/>
        </w:rPr>
        <w:t>identification</w:t>
      </w:r>
      <w:r>
        <w:rPr>
          <w:spacing w:val="-9"/>
          <w:sz w:val="24"/>
        </w:rPr>
        <w:t xml:space="preserve"> </w:t>
      </w:r>
      <w:r>
        <w:rPr>
          <w:sz w:val="24"/>
        </w:rPr>
        <w:t>as</w:t>
      </w:r>
      <w:r>
        <w:rPr>
          <w:spacing w:val="-14"/>
          <w:sz w:val="24"/>
        </w:rPr>
        <w:t xml:space="preserve"> </w:t>
      </w:r>
      <w:r>
        <w:rPr>
          <w:sz w:val="24"/>
        </w:rPr>
        <w:t>a</w:t>
      </w:r>
      <w:r>
        <w:rPr>
          <w:spacing w:val="-9"/>
          <w:sz w:val="24"/>
        </w:rPr>
        <w:t xml:space="preserve"> </w:t>
      </w:r>
      <w:r>
        <w:rPr>
          <w:sz w:val="24"/>
        </w:rPr>
        <w:t>professional</w:t>
      </w:r>
      <w:r>
        <w:rPr>
          <w:spacing w:val="-12"/>
          <w:sz w:val="24"/>
        </w:rPr>
        <w:t xml:space="preserve"> </w:t>
      </w:r>
      <w:r>
        <w:rPr>
          <w:sz w:val="24"/>
        </w:rPr>
        <w:t>social</w:t>
      </w:r>
      <w:r>
        <w:rPr>
          <w:spacing w:val="-9"/>
          <w:sz w:val="24"/>
        </w:rPr>
        <w:t xml:space="preserve"> </w:t>
      </w:r>
      <w:r>
        <w:rPr>
          <w:sz w:val="24"/>
        </w:rPr>
        <w:t>worker</w:t>
      </w:r>
      <w:r>
        <w:rPr>
          <w:spacing w:val="-8"/>
          <w:sz w:val="24"/>
        </w:rPr>
        <w:t xml:space="preserve"> </w:t>
      </w:r>
      <w:r>
        <w:rPr>
          <w:sz w:val="24"/>
        </w:rPr>
        <w:t>within</w:t>
      </w:r>
      <w:r>
        <w:rPr>
          <w:spacing w:val="-9"/>
          <w:sz w:val="24"/>
        </w:rPr>
        <w:t xml:space="preserve"> </w:t>
      </w:r>
      <w:r>
        <w:rPr>
          <w:sz w:val="24"/>
        </w:rPr>
        <w:t>the</w:t>
      </w:r>
      <w:r>
        <w:rPr>
          <w:spacing w:val="-9"/>
          <w:sz w:val="24"/>
        </w:rPr>
        <w:t xml:space="preserve"> </w:t>
      </w:r>
      <w:r>
        <w:rPr>
          <w:sz w:val="24"/>
        </w:rPr>
        <w:t xml:space="preserve">Field </w:t>
      </w:r>
      <w:r>
        <w:rPr>
          <w:spacing w:val="-2"/>
          <w:sz w:val="24"/>
        </w:rPr>
        <w:t>practicum</w:t>
      </w:r>
    </w:p>
    <w:p w14:paraId="7F21E1B3" w14:textId="77777777" w:rsidR="00C67E64" w:rsidRDefault="008B4D8E">
      <w:pPr>
        <w:pStyle w:val="ListParagraph"/>
        <w:numPr>
          <w:ilvl w:val="0"/>
          <w:numId w:val="13"/>
        </w:numPr>
        <w:tabs>
          <w:tab w:val="left" w:pos="1199"/>
          <w:tab w:val="left" w:pos="1200"/>
        </w:tabs>
        <w:spacing w:before="133" w:line="268" w:lineRule="auto"/>
        <w:ind w:right="1494"/>
        <w:rPr>
          <w:sz w:val="24"/>
        </w:rPr>
      </w:pPr>
      <w:r>
        <w:rPr>
          <w:sz w:val="24"/>
        </w:rPr>
        <w:t>evaluating</w:t>
      </w:r>
      <w:r>
        <w:rPr>
          <w:spacing w:val="-12"/>
          <w:sz w:val="24"/>
        </w:rPr>
        <w:t xml:space="preserve"> </w:t>
      </w:r>
      <w:r>
        <w:rPr>
          <w:sz w:val="24"/>
        </w:rPr>
        <w:t>the</w:t>
      </w:r>
      <w:r>
        <w:rPr>
          <w:spacing w:val="-8"/>
          <w:sz w:val="24"/>
        </w:rPr>
        <w:t xml:space="preserve"> </w:t>
      </w:r>
      <w:r>
        <w:rPr>
          <w:sz w:val="24"/>
        </w:rPr>
        <w:t>student’s</w:t>
      </w:r>
      <w:r>
        <w:rPr>
          <w:spacing w:val="-8"/>
          <w:sz w:val="24"/>
        </w:rPr>
        <w:t xml:space="preserve"> </w:t>
      </w:r>
      <w:r>
        <w:rPr>
          <w:sz w:val="24"/>
        </w:rPr>
        <w:t>progress</w:t>
      </w:r>
      <w:r>
        <w:rPr>
          <w:spacing w:val="-8"/>
          <w:sz w:val="24"/>
        </w:rPr>
        <w:t xml:space="preserve"> </w:t>
      </w:r>
      <w:r>
        <w:rPr>
          <w:sz w:val="24"/>
        </w:rPr>
        <w:t>in</w:t>
      </w:r>
      <w:r>
        <w:rPr>
          <w:spacing w:val="-3"/>
          <w:sz w:val="24"/>
        </w:rPr>
        <w:t xml:space="preserve"> </w:t>
      </w:r>
      <w:r>
        <w:rPr>
          <w:sz w:val="24"/>
        </w:rPr>
        <w:t>developing</w:t>
      </w:r>
      <w:r>
        <w:rPr>
          <w:spacing w:val="-9"/>
          <w:sz w:val="24"/>
        </w:rPr>
        <w:t xml:space="preserve"> </w:t>
      </w:r>
      <w:r>
        <w:rPr>
          <w:sz w:val="24"/>
        </w:rPr>
        <w:t>competence</w:t>
      </w:r>
      <w:r>
        <w:rPr>
          <w:spacing w:val="-9"/>
          <w:sz w:val="24"/>
        </w:rPr>
        <w:t xml:space="preserve"> </w:t>
      </w:r>
      <w:r>
        <w:rPr>
          <w:sz w:val="24"/>
        </w:rPr>
        <w:t>as</w:t>
      </w:r>
      <w:r>
        <w:rPr>
          <w:spacing w:val="-8"/>
          <w:sz w:val="24"/>
        </w:rPr>
        <w:t xml:space="preserve"> </w:t>
      </w:r>
      <w:r>
        <w:rPr>
          <w:sz w:val="24"/>
        </w:rPr>
        <w:t>a</w:t>
      </w:r>
      <w:r>
        <w:rPr>
          <w:spacing w:val="-9"/>
          <w:sz w:val="24"/>
        </w:rPr>
        <w:t xml:space="preserve"> </w:t>
      </w:r>
      <w:r>
        <w:rPr>
          <w:sz w:val="24"/>
        </w:rPr>
        <w:t>professional social worker</w:t>
      </w:r>
    </w:p>
    <w:p w14:paraId="7F21E1B4" w14:textId="77777777" w:rsidR="00C67E64" w:rsidRDefault="008B4D8E">
      <w:pPr>
        <w:pStyle w:val="ListParagraph"/>
        <w:numPr>
          <w:ilvl w:val="0"/>
          <w:numId w:val="13"/>
        </w:numPr>
        <w:tabs>
          <w:tab w:val="left" w:pos="1199"/>
          <w:tab w:val="left" w:pos="1200"/>
        </w:tabs>
        <w:spacing w:before="130" w:line="266" w:lineRule="auto"/>
        <w:ind w:right="2188"/>
        <w:rPr>
          <w:sz w:val="24"/>
        </w:rPr>
      </w:pPr>
      <w:r>
        <w:rPr>
          <w:sz w:val="24"/>
        </w:rPr>
        <w:t>understanding</w:t>
      </w:r>
      <w:r>
        <w:rPr>
          <w:spacing w:val="-10"/>
          <w:sz w:val="24"/>
        </w:rPr>
        <w:t xml:space="preserve"> </w:t>
      </w:r>
      <w:r>
        <w:rPr>
          <w:sz w:val="24"/>
        </w:rPr>
        <w:t>the</w:t>
      </w:r>
      <w:r>
        <w:rPr>
          <w:spacing w:val="-8"/>
          <w:sz w:val="24"/>
        </w:rPr>
        <w:t xml:space="preserve"> </w:t>
      </w:r>
      <w:r>
        <w:rPr>
          <w:sz w:val="24"/>
        </w:rPr>
        <w:t>NASW Code</w:t>
      </w:r>
      <w:r>
        <w:rPr>
          <w:spacing w:val="-10"/>
          <w:sz w:val="24"/>
        </w:rPr>
        <w:t xml:space="preserve"> </w:t>
      </w:r>
      <w:r>
        <w:rPr>
          <w:sz w:val="24"/>
        </w:rPr>
        <w:t>of</w:t>
      </w:r>
      <w:r>
        <w:rPr>
          <w:spacing w:val="-3"/>
          <w:sz w:val="24"/>
        </w:rPr>
        <w:t xml:space="preserve"> </w:t>
      </w:r>
      <w:r>
        <w:rPr>
          <w:sz w:val="24"/>
        </w:rPr>
        <w:t>Ethics</w:t>
      </w:r>
      <w:r>
        <w:rPr>
          <w:spacing w:val="-9"/>
          <w:sz w:val="24"/>
        </w:rPr>
        <w:t xml:space="preserve"> </w:t>
      </w:r>
      <w:r>
        <w:rPr>
          <w:sz w:val="24"/>
        </w:rPr>
        <w:t>and</w:t>
      </w:r>
      <w:r>
        <w:rPr>
          <w:spacing w:val="-5"/>
          <w:sz w:val="24"/>
        </w:rPr>
        <w:t xml:space="preserve"> </w:t>
      </w:r>
      <w:r>
        <w:rPr>
          <w:sz w:val="24"/>
        </w:rPr>
        <w:t>how</w:t>
      </w:r>
      <w:r>
        <w:rPr>
          <w:spacing w:val="-14"/>
          <w:sz w:val="24"/>
        </w:rPr>
        <w:t xml:space="preserve"> </w:t>
      </w:r>
      <w:r>
        <w:rPr>
          <w:sz w:val="24"/>
        </w:rPr>
        <w:t>it</w:t>
      </w:r>
      <w:r>
        <w:rPr>
          <w:spacing w:val="-8"/>
          <w:sz w:val="24"/>
        </w:rPr>
        <w:t xml:space="preserve"> </w:t>
      </w:r>
      <w:r>
        <w:rPr>
          <w:sz w:val="24"/>
        </w:rPr>
        <w:t>applies</w:t>
      </w:r>
      <w:r>
        <w:rPr>
          <w:spacing w:val="-9"/>
          <w:sz w:val="24"/>
        </w:rPr>
        <w:t xml:space="preserve"> </w:t>
      </w:r>
      <w:r>
        <w:rPr>
          <w:sz w:val="24"/>
        </w:rPr>
        <w:t>to</w:t>
      </w:r>
      <w:r>
        <w:rPr>
          <w:spacing w:val="-8"/>
          <w:sz w:val="24"/>
        </w:rPr>
        <w:t xml:space="preserve"> </w:t>
      </w:r>
      <w:r>
        <w:rPr>
          <w:sz w:val="24"/>
        </w:rPr>
        <w:t>the</w:t>
      </w:r>
      <w:r>
        <w:rPr>
          <w:spacing w:val="-10"/>
          <w:sz w:val="24"/>
        </w:rPr>
        <w:t xml:space="preserve"> </w:t>
      </w:r>
      <w:r>
        <w:rPr>
          <w:sz w:val="24"/>
        </w:rPr>
        <w:t xml:space="preserve">Field </w:t>
      </w:r>
      <w:proofErr w:type="gramStart"/>
      <w:r>
        <w:rPr>
          <w:spacing w:val="-2"/>
          <w:sz w:val="24"/>
        </w:rPr>
        <w:t>practicum</w:t>
      </w:r>
      <w:proofErr w:type="gramEnd"/>
    </w:p>
    <w:p w14:paraId="7F21E1B5" w14:textId="77777777" w:rsidR="00C67E64" w:rsidRDefault="008B4D8E">
      <w:pPr>
        <w:pStyle w:val="ListParagraph"/>
        <w:numPr>
          <w:ilvl w:val="0"/>
          <w:numId w:val="13"/>
        </w:numPr>
        <w:tabs>
          <w:tab w:val="left" w:pos="1199"/>
          <w:tab w:val="left" w:pos="1200"/>
        </w:tabs>
        <w:spacing w:before="133" w:line="266" w:lineRule="auto"/>
        <w:ind w:right="1568"/>
        <w:rPr>
          <w:sz w:val="24"/>
        </w:rPr>
      </w:pPr>
      <w:r>
        <w:rPr>
          <w:sz w:val="24"/>
        </w:rPr>
        <w:t>modeling,</w:t>
      </w:r>
      <w:r>
        <w:rPr>
          <w:spacing w:val="-7"/>
          <w:sz w:val="24"/>
        </w:rPr>
        <w:t xml:space="preserve"> </w:t>
      </w:r>
      <w:r>
        <w:rPr>
          <w:sz w:val="24"/>
        </w:rPr>
        <w:t>discussing,</w:t>
      </w:r>
      <w:r>
        <w:rPr>
          <w:spacing w:val="-10"/>
          <w:sz w:val="24"/>
        </w:rPr>
        <w:t xml:space="preserve"> </w:t>
      </w:r>
      <w:r>
        <w:rPr>
          <w:sz w:val="24"/>
        </w:rPr>
        <w:t>and</w:t>
      </w:r>
      <w:r>
        <w:rPr>
          <w:spacing w:val="-7"/>
          <w:sz w:val="24"/>
        </w:rPr>
        <w:t xml:space="preserve"> </w:t>
      </w:r>
      <w:r>
        <w:rPr>
          <w:sz w:val="24"/>
        </w:rPr>
        <w:t>identifying</w:t>
      </w:r>
      <w:r>
        <w:rPr>
          <w:spacing w:val="-9"/>
          <w:sz w:val="24"/>
        </w:rPr>
        <w:t xml:space="preserve"> </w:t>
      </w:r>
      <w:r>
        <w:rPr>
          <w:sz w:val="24"/>
        </w:rPr>
        <w:t>a</w:t>
      </w:r>
      <w:r>
        <w:rPr>
          <w:spacing w:val="-4"/>
          <w:sz w:val="24"/>
        </w:rPr>
        <w:t xml:space="preserve"> </w:t>
      </w:r>
      <w:r>
        <w:rPr>
          <w:sz w:val="24"/>
        </w:rPr>
        <w:t>social</w:t>
      </w:r>
      <w:r>
        <w:rPr>
          <w:spacing w:val="-11"/>
          <w:sz w:val="24"/>
        </w:rPr>
        <w:t xml:space="preserve"> </w:t>
      </w:r>
      <w:r>
        <w:rPr>
          <w:sz w:val="24"/>
        </w:rPr>
        <w:t>work</w:t>
      </w:r>
      <w:r>
        <w:rPr>
          <w:spacing w:val="-8"/>
          <w:sz w:val="24"/>
        </w:rPr>
        <w:t xml:space="preserve"> </w:t>
      </w:r>
      <w:r>
        <w:rPr>
          <w:sz w:val="24"/>
        </w:rPr>
        <w:t>approach</w:t>
      </w:r>
      <w:r>
        <w:rPr>
          <w:spacing w:val="-9"/>
          <w:sz w:val="24"/>
        </w:rPr>
        <w:t xml:space="preserve"> </w:t>
      </w:r>
      <w:r>
        <w:rPr>
          <w:sz w:val="24"/>
        </w:rPr>
        <w:t>to</w:t>
      </w:r>
      <w:r>
        <w:rPr>
          <w:spacing w:val="-7"/>
          <w:sz w:val="24"/>
        </w:rPr>
        <w:t xml:space="preserve"> </w:t>
      </w:r>
      <w:r>
        <w:rPr>
          <w:sz w:val="24"/>
        </w:rPr>
        <w:t>the</w:t>
      </w:r>
      <w:r>
        <w:rPr>
          <w:spacing w:val="-7"/>
          <w:sz w:val="24"/>
        </w:rPr>
        <w:t xml:space="preserve"> </w:t>
      </w:r>
      <w:r>
        <w:rPr>
          <w:sz w:val="24"/>
        </w:rPr>
        <w:t>tasks</w:t>
      </w:r>
      <w:r>
        <w:rPr>
          <w:spacing w:val="-3"/>
          <w:sz w:val="24"/>
        </w:rPr>
        <w:t xml:space="preserve"> </w:t>
      </w:r>
      <w:r>
        <w:rPr>
          <w:sz w:val="24"/>
        </w:rPr>
        <w:t xml:space="preserve">and assignments of the Field </w:t>
      </w:r>
      <w:proofErr w:type="gramStart"/>
      <w:r>
        <w:rPr>
          <w:sz w:val="24"/>
        </w:rPr>
        <w:t>practicum</w:t>
      </w:r>
      <w:proofErr w:type="gramEnd"/>
    </w:p>
    <w:p w14:paraId="7F21E1B6" w14:textId="77777777" w:rsidR="00C67E64" w:rsidRDefault="008B4D8E">
      <w:pPr>
        <w:pStyle w:val="ListParagraph"/>
        <w:numPr>
          <w:ilvl w:val="0"/>
          <w:numId w:val="13"/>
        </w:numPr>
        <w:tabs>
          <w:tab w:val="left" w:pos="1199"/>
          <w:tab w:val="left" w:pos="1200"/>
        </w:tabs>
        <w:spacing w:before="133" w:line="268" w:lineRule="auto"/>
        <w:ind w:right="1125"/>
        <w:rPr>
          <w:sz w:val="24"/>
        </w:rPr>
      </w:pPr>
      <w:r>
        <w:rPr>
          <w:sz w:val="24"/>
        </w:rPr>
        <w:t>applying</w:t>
      </w:r>
      <w:r>
        <w:rPr>
          <w:spacing w:val="-9"/>
          <w:sz w:val="24"/>
        </w:rPr>
        <w:t xml:space="preserve"> </w:t>
      </w:r>
      <w:r>
        <w:rPr>
          <w:sz w:val="24"/>
        </w:rPr>
        <w:t>social</w:t>
      </w:r>
      <w:r>
        <w:rPr>
          <w:spacing w:val="-6"/>
          <w:sz w:val="24"/>
        </w:rPr>
        <w:t xml:space="preserve"> </w:t>
      </w:r>
      <w:r>
        <w:rPr>
          <w:sz w:val="24"/>
        </w:rPr>
        <w:t>work</w:t>
      </w:r>
      <w:r>
        <w:rPr>
          <w:spacing w:val="-3"/>
          <w:sz w:val="24"/>
        </w:rPr>
        <w:t xml:space="preserve"> </w:t>
      </w:r>
      <w:r>
        <w:rPr>
          <w:sz w:val="24"/>
        </w:rPr>
        <w:t>values</w:t>
      </w:r>
      <w:r>
        <w:rPr>
          <w:spacing w:val="-10"/>
          <w:sz w:val="24"/>
        </w:rPr>
        <w:t xml:space="preserve"> </w:t>
      </w:r>
      <w:r>
        <w:rPr>
          <w:sz w:val="24"/>
        </w:rPr>
        <w:t>and</w:t>
      </w:r>
      <w:r>
        <w:rPr>
          <w:spacing w:val="-9"/>
          <w:sz w:val="24"/>
        </w:rPr>
        <w:t xml:space="preserve"> </w:t>
      </w:r>
      <w:r>
        <w:rPr>
          <w:sz w:val="24"/>
        </w:rPr>
        <w:t>ethics</w:t>
      </w:r>
      <w:r>
        <w:rPr>
          <w:spacing w:val="-8"/>
          <w:sz w:val="24"/>
        </w:rPr>
        <w:t xml:space="preserve"> </w:t>
      </w:r>
      <w:r>
        <w:rPr>
          <w:sz w:val="24"/>
        </w:rPr>
        <w:t>in</w:t>
      </w:r>
      <w:r>
        <w:rPr>
          <w:spacing w:val="-4"/>
          <w:sz w:val="24"/>
        </w:rPr>
        <w:t xml:space="preserve"> </w:t>
      </w:r>
      <w:r>
        <w:rPr>
          <w:sz w:val="24"/>
        </w:rPr>
        <w:t>identifying</w:t>
      </w:r>
      <w:r>
        <w:rPr>
          <w:spacing w:val="-9"/>
          <w:sz w:val="24"/>
        </w:rPr>
        <w:t xml:space="preserve"> </w:t>
      </w:r>
      <w:r>
        <w:rPr>
          <w:sz w:val="24"/>
        </w:rPr>
        <w:t>and</w:t>
      </w:r>
      <w:r>
        <w:rPr>
          <w:spacing w:val="-4"/>
          <w:sz w:val="24"/>
        </w:rPr>
        <w:t xml:space="preserve"> </w:t>
      </w:r>
      <w:r>
        <w:rPr>
          <w:sz w:val="24"/>
        </w:rPr>
        <w:t>discussing</w:t>
      </w:r>
      <w:r>
        <w:rPr>
          <w:spacing w:val="-14"/>
          <w:sz w:val="24"/>
        </w:rPr>
        <w:t xml:space="preserve"> </w:t>
      </w:r>
      <w:r>
        <w:rPr>
          <w:sz w:val="24"/>
        </w:rPr>
        <w:t>ethical</w:t>
      </w:r>
      <w:r>
        <w:rPr>
          <w:spacing w:val="-8"/>
          <w:sz w:val="24"/>
        </w:rPr>
        <w:t xml:space="preserve"> </w:t>
      </w:r>
      <w:r>
        <w:rPr>
          <w:sz w:val="24"/>
        </w:rPr>
        <w:t xml:space="preserve">issues related to the Field </w:t>
      </w:r>
      <w:proofErr w:type="gramStart"/>
      <w:r>
        <w:rPr>
          <w:sz w:val="24"/>
        </w:rPr>
        <w:t>practicum</w:t>
      </w:r>
      <w:proofErr w:type="gramEnd"/>
    </w:p>
    <w:p w14:paraId="7F21E1B7" w14:textId="77777777" w:rsidR="00C67E64" w:rsidRDefault="008B4D8E">
      <w:pPr>
        <w:pStyle w:val="ListParagraph"/>
        <w:numPr>
          <w:ilvl w:val="0"/>
          <w:numId w:val="13"/>
        </w:numPr>
        <w:tabs>
          <w:tab w:val="left" w:pos="1199"/>
          <w:tab w:val="left" w:pos="1200"/>
        </w:tabs>
        <w:spacing w:before="129" w:line="266" w:lineRule="auto"/>
        <w:ind w:right="1288"/>
        <w:rPr>
          <w:sz w:val="24"/>
        </w:rPr>
      </w:pPr>
      <w:r>
        <w:rPr>
          <w:sz w:val="24"/>
        </w:rPr>
        <w:t>assisting</w:t>
      </w:r>
      <w:r>
        <w:rPr>
          <w:spacing w:val="-9"/>
          <w:sz w:val="24"/>
        </w:rPr>
        <w:t xml:space="preserve"> </w:t>
      </w:r>
      <w:r>
        <w:rPr>
          <w:sz w:val="24"/>
        </w:rPr>
        <w:t>the</w:t>
      </w:r>
      <w:r>
        <w:rPr>
          <w:spacing w:val="-5"/>
          <w:sz w:val="24"/>
        </w:rPr>
        <w:t xml:space="preserve"> </w:t>
      </w:r>
      <w:r>
        <w:rPr>
          <w:sz w:val="24"/>
        </w:rPr>
        <w:t>Field</w:t>
      </w:r>
      <w:r>
        <w:rPr>
          <w:spacing w:val="-7"/>
          <w:sz w:val="24"/>
        </w:rPr>
        <w:t xml:space="preserve"> </w:t>
      </w:r>
      <w:r>
        <w:rPr>
          <w:sz w:val="24"/>
        </w:rPr>
        <w:t>student</w:t>
      </w:r>
      <w:r>
        <w:rPr>
          <w:spacing w:val="-5"/>
          <w:sz w:val="24"/>
        </w:rPr>
        <w:t xml:space="preserve"> </w:t>
      </w:r>
      <w:r>
        <w:rPr>
          <w:sz w:val="24"/>
        </w:rPr>
        <w:t>in</w:t>
      </w:r>
      <w:r>
        <w:rPr>
          <w:spacing w:val="-7"/>
          <w:sz w:val="24"/>
        </w:rPr>
        <w:t xml:space="preserve"> </w:t>
      </w:r>
      <w:r>
        <w:rPr>
          <w:sz w:val="24"/>
        </w:rPr>
        <w:t>the</w:t>
      </w:r>
      <w:r>
        <w:rPr>
          <w:spacing w:val="-4"/>
          <w:sz w:val="24"/>
        </w:rPr>
        <w:t xml:space="preserve"> </w:t>
      </w:r>
      <w:r>
        <w:rPr>
          <w:sz w:val="24"/>
        </w:rPr>
        <w:t>integration</w:t>
      </w:r>
      <w:r>
        <w:rPr>
          <w:spacing w:val="-7"/>
          <w:sz w:val="24"/>
        </w:rPr>
        <w:t xml:space="preserve"> </w:t>
      </w:r>
      <w:r>
        <w:rPr>
          <w:sz w:val="24"/>
        </w:rPr>
        <w:t>of</w:t>
      </w:r>
      <w:r>
        <w:rPr>
          <w:spacing w:val="-7"/>
          <w:sz w:val="24"/>
        </w:rPr>
        <w:t xml:space="preserve"> </w:t>
      </w:r>
      <w:r>
        <w:rPr>
          <w:sz w:val="24"/>
        </w:rPr>
        <w:t>theories</w:t>
      </w:r>
      <w:r>
        <w:rPr>
          <w:spacing w:val="-5"/>
          <w:sz w:val="24"/>
        </w:rPr>
        <w:t xml:space="preserve"> </w:t>
      </w:r>
      <w:r>
        <w:rPr>
          <w:sz w:val="24"/>
        </w:rPr>
        <w:t>and</w:t>
      </w:r>
      <w:r>
        <w:rPr>
          <w:spacing w:val="-7"/>
          <w:sz w:val="24"/>
        </w:rPr>
        <w:t xml:space="preserve"> </w:t>
      </w:r>
      <w:r>
        <w:rPr>
          <w:sz w:val="24"/>
        </w:rPr>
        <w:t>concepts</w:t>
      </w:r>
      <w:r>
        <w:rPr>
          <w:spacing w:val="-10"/>
          <w:sz w:val="24"/>
        </w:rPr>
        <w:t xml:space="preserve"> </w:t>
      </w:r>
      <w:r>
        <w:rPr>
          <w:sz w:val="24"/>
        </w:rPr>
        <w:t>learning</w:t>
      </w:r>
      <w:r>
        <w:rPr>
          <w:spacing w:val="-9"/>
          <w:sz w:val="24"/>
        </w:rPr>
        <w:t xml:space="preserve"> </w:t>
      </w:r>
      <w:r>
        <w:rPr>
          <w:sz w:val="24"/>
        </w:rPr>
        <w:t>in the classroom with the tasks and assignments of the Field practicum</w:t>
      </w:r>
    </w:p>
    <w:p w14:paraId="7F21E1B8" w14:textId="77777777" w:rsidR="00C67E64" w:rsidRDefault="008B4D8E">
      <w:pPr>
        <w:pStyle w:val="ListParagraph"/>
        <w:numPr>
          <w:ilvl w:val="0"/>
          <w:numId w:val="13"/>
        </w:numPr>
        <w:tabs>
          <w:tab w:val="left" w:pos="1199"/>
          <w:tab w:val="left" w:pos="1200"/>
        </w:tabs>
        <w:spacing w:before="133" w:line="273" w:lineRule="auto"/>
        <w:ind w:right="1240"/>
        <w:rPr>
          <w:sz w:val="24"/>
        </w:rPr>
      </w:pPr>
      <w:r>
        <w:rPr>
          <w:sz w:val="24"/>
        </w:rPr>
        <w:t>holding</w:t>
      </w:r>
      <w:r>
        <w:rPr>
          <w:spacing w:val="-9"/>
          <w:sz w:val="24"/>
        </w:rPr>
        <w:t xml:space="preserve"> </w:t>
      </w:r>
      <w:r>
        <w:rPr>
          <w:sz w:val="24"/>
        </w:rPr>
        <w:t>the</w:t>
      </w:r>
      <w:r>
        <w:rPr>
          <w:spacing w:val="-8"/>
          <w:sz w:val="24"/>
        </w:rPr>
        <w:t xml:space="preserve"> </w:t>
      </w:r>
      <w:r>
        <w:rPr>
          <w:sz w:val="24"/>
        </w:rPr>
        <w:t>Field</w:t>
      </w:r>
      <w:r>
        <w:rPr>
          <w:spacing w:val="-8"/>
          <w:sz w:val="24"/>
        </w:rPr>
        <w:t xml:space="preserve"> </w:t>
      </w:r>
      <w:r>
        <w:rPr>
          <w:sz w:val="24"/>
        </w:rPr>
        <w:t>student</w:t>
      </w:r>
      <w:r>
        <w:rPr>
          <w:spacing w:val="-8"/>
          <w:sz w:val="24"/>
        </w:rPr>
        <w:t xml:space="preserve"> </w:t>
      </w:r>
      <w:r>
        <w:rPr>
          <w:sz w:val="24"/>
        </w:rPr>
        <w:t>accountable</w:t>
      </w:r>
      <w:r>
        <w:rPr>
          <w:spacing w:val="-12"/>
          <w:sz w:val="24"/>
        </w:rPr>
        <w:t xml:space="preserve"> </w:t>
      </w:r>
      <w:r>
        <w:rPr>
          <w:sz w:val="24"/>
        </w:rPr>
        <w:t>for</w:t>
      </w:r>
      <w:r>
        <w:rPr>
          <w:spacing w:val="-11"/>
          <w:sz w:val="24"/>
        </w:rPr>
        <w:t xml:space="preserve"> </w:t>
      </w:r>
      <w:r>
        <w:rPr>
          <w:sz w:val="24"/>
        </w:rPr>
        <w:t>professional</w:t>
      </w:r>
      <w:r>
        <w:rPr>
          <w:spacing w:val="-11"/>
          <w:sz w:val="24"/>
        </w:rPr>
        <w:t xml:space="preserve"> </w:t>
      </w:r>
      <w:r>
        <w:rPr>
          <w:sz w:val="24"/>
        </w:rPr>
        <w:t>behavior</w:t>
      </w:r>
      <w:r>
        <w:rPr>
          <w:spacing w:val="-8"/>
          <w:sz w:val="24"/>
        </w:rPr>
        <w:t xml:space="preserve"> </w:t>
      </w:r>
      <w:r>
        <w:rPr>
          <w:sz w:val="24"/>
        </w:rPr>
        <w:t>and</w:t>
      </w:r>
      <w:r>
        <w:rPr>
          <w:spacing w:val="-9"/>
          <w:sz w:val="24"/>
        </w:rPr>
        <w:t xml:space="preserve"> </w:t>
      </w:r>
      <w:r>
        <w:rPr>
          <w:sz w:val="24"/>
        </w:rPr>
        <w:t>to</w:t>
      </w:r>
      <w:r>
        <w:rPr>
          <w:spacing w:val="-5"/>
          <w:sz w:val="24"/>
        </w:rPr>
        <w:t xml:space="preserve"> </w:t>
      </w:r>
      <w:r>
        <w:rPr>
          <w:sz w:val="24"/>
        </w:rPr>
        <w:t>document and report</w:t>
      </w:r>
      <w:r>
        <w:rPr>
          <w:spacing w:val="-3"/>
          <w:sz w:val="24"/>
        </w:rPr>
        <w:t xml:space="preserve"> </w:t>
      </w:r>
      <w:r>
        <w:rPr>
          <w:sz w:val="24"/>
        </w:rPr>
        <w:t>any</w:t>
      </w:r>
      <w:r>
        <w:rPr>
          <w:spacing w:val="-3"/>
          <w:sz w:val="24"/>
        </w:rPr>
        <w:t xml:space="preserve"> </w:t>
      </w:r>
      <w:r>
        <w:rPr>
          <w:sz w:val="24"/>
        </w:rPr>
        <w:t>issues,</w:t>
      </w:r>
      <w:r>
        <w:rPr>
          <w:spacing w:val="-3"/>
          <w:sz w:val="24"/>
        </w:rPr>
        <w:t xml:space="preserve"> </w:t>
      </w:r>
      <w:r>
        <w:rPr>
          <w:sz w:val="24"/>
        </w:rPr>
        <w:t>concerns,</w:t>
      </w:r>
      <w:r>
        <w:rPr>
          <w:spacing w:val="-3"/>
          <w:sz w:val="24"/>
        </w:rPr>
        <w:t xml:space="preserve"> </w:t>
      </w:r>
      <w:r>
        <w:rPr>
          <w:sz w:val="24"/>
        </w:rPr>
        <w:t>or</w:t>
      </w:r>
      <w:r>
        <w:rPr>
          <w:spacing w:val="-2"/>
          <w:sz w:val="24"/>
        </w:rPr>
        <w:t xml:space="preserve"> </w:t>
      </w:r>
      <w:r>
        <w:rPr>
          <w:sz w:val="24"/>
        </w:rPr>
        <w:t>inappropriate</w:t>
      </w:r>
      <w:r>
        <w:rPr>
          <w:spacing w:val="-2"/>
          <w:sz w:val="24"/>
        </w:rPr>
        <w:t xml:space="preserve"> </w:t>
      </w:r>
      <w:r>
        <w:rPr>
          <w:sz w:val="24"/>
        </w:rPr>
        <w:t>behavior</w:t>
      </w:r>
      <w:r>
        <w:rPr>
          <w:spacing w:val="-2"/>
          <w:sz w:val="24"/>
        </w:rPr>
        <w:t xml:space="preserve"> </w:t>
      </w:r>
      <w:r>
        <w:rPr>
          <w:sz w:val="24"/>
        </w:rPr>
        <w:t>demonstrated</w:t>
      </w:r>
      <w:r>
        <w:rPr>
          <w:spacing w:val="-2"/>
          <w:sz w:val="24"/>
        </w:rPr>
        <w:t xml:space="preserve"> </w:t>
      </w:r>
      <w:r>
        <w:rPr>
          <w:sz w:val="24"/>
        </w:rPr>
        <w:t>by</w:t>
      </w:r>
      <w:r>
        <w:rPr>
          <w:spacing w:val="-3"/>
          <w:sz w:val="24"/>
        </w:rPr>
        <w:t xml:space="preserve"> </w:t>
      </w:r>
      <w:r>
        <w:rPr>
          <w:sz w:val="24"/>
        </w:rPr>
        <w:t>the Field student to the agency Field Instructor providing daily ongoing supervision and the Field Liaison</w:t>
      </w:r>
    </w:p>
    <w:p w14:paraId="7F21E1B9" w14:textId="77777777" w:rsidR="00C67E64" w:rsidRDefault="008B4D8E">
      <w:pPr>
        <w:pStyle w:val="ListParagraph"/>
        <w:numPr>
          <w:ilvl w:val="0"/>
          <w:numId w:val="13"/>
        </w:numPr>
        <w:tabs>
          <w:tab w:val="left" w:pos="1199"/>
          <w:tab w:val="left" w:pos="1200"/>
        </w:tabs>
        <w:spacing w:before="123" w:line="268" w:lineRule="auto"/>
        <w:ind w:right="1246"/>
        <w:rPr>
          <w:sz w:val="24"/>
        </w:rPr>
      </w:pPr>
      <w:r>
        <w:rPr>
          <w:sz w:val="24"/>
        </w:rPr>
        <w:t>participating</w:t>
      </w:r>
      <w:r>
        <w:rPr>
          <w:spacing w:val="-10"/>
          <w:sz w:val="24"/>
        </w:rPr>
        <w:t xml:space="preserve"> </w:t>
      </w:r>
      <w:r>
        <w:rPr>
          <w:sz w:val="24"/>
        </w:rPr>
        <w:t>in</w:t>
      </w:r>
      <w:r>
        <w:rPr>
          <w:spacing w:val="-10"/>
          <w:sz w:val="24"/>
        </w:rPr>
        <w:t xml:space="preserve"> </w:t>
      </w:r>
      <w:r>
        <w:rPr>
          <w:sz w:val="24"/>
        </w:rPr>
        <w:t>meetings,</w:t>
      </w:r>
      <w:r>
        <w:rPr>
          <w:spacing w:val="-6"/>
          <w:sz w:val="24"/>
        </w:rPr>
        <w:t xml:space="preserve"> </w:t>
      </w:r>
      <w:r>
        <w:rPr>
          <w:sz w:val="24"/>
        </w:rPr>
        <w:t>workshops,</w:t>
      </w:r>
      <w:r>
        <w:rPr>
          <w:spacing w:val="-8"/>
          <w:sz w:val="24"/>
        </w:rPr>
        <w:t xml:space="preserve"> </w:t>
      </w:r>
      <w:r>
        <w:rPr>
          <w:sz w:val="24"/>
        </w:rPr>
        <w:t>and</w:t>
      </w:r>
      <w:r>
        <w:rPr>
          <w:spacing w:val="-8"/>
          <w:sz w:val="24"/>
        </w:rPr>
        <w:t xml:space="preserve"> </w:t>
      </w:r>
      <w:r>
        <w:rPr>
          <w:sz w:val="24"/>
        </w:rPr>
        <w:t>trainings</w:t>
      </w:r>
      <w:r>
        <w:rPr>
          <w:spacing w:val="-9"/>
          <w:sz w:val="24"/>
        </w:rPr>
        <w:t xml:space="preserve"> </w:t>
      </w:r>
      <w:r>
        <w:rPr>
          <w:sz w:val="24"/>
        </w:rPr>
        <w:t>for</w:t>
      </w:r>
      <w:r>
        <w:rPr>
          <w:spacing w:val="-9"/>
          <w:sz w:val="24"/>
        </w:rPr>
        <w:t xml:space="preserve"> </w:t>
      </w:r>
      <w:r>
        <w:rPr>
          <w:sz w:val="24"/>
        </w:rPr>
        <w:t>the</w:t>
      </w:r>
      <w:r>
        <w:rPr>
          <w:spacing w:val="-10"/>
          <w:sz w:val="24"/>
        </w:rPr>
        <w:t xml:space="preserve"> </w:t>
      </w:r>
      <w:r>
        <w:rPr>
          <w:sz w:val="24"/>
        </w:rPr>
        <w:t>purpose</w:t>
      </w:r>
      <w:r>
        <w:rPr>
          <w:spacing w:val="-10"/>
          <w:sz w:val="24"/>
        </w:rPr>
        <w:t xml:space="preserve"> </w:t>
      </w:r>
      <w:r>
        <w:rPr>
          <w:sz w:val="24"/>
        </w:rPr>
        <w:t>of</w:t>
      </w:r>
      <w:r>
        <w:rPr>
          <w:spacing w:val="-3"/>
          <w:sz w:val="24"/>
        </w:rPr>
        <w:t xml:space="preserve"> </w:t>
      </w:r>
      <w:r>
        <w:rPr>
          <w:sz w:val="24"/>
        </w:rPr>
        <w:t>supporting the practicum experience</w:t>
      </w:r>
    </w:p>
    <w:p w14:paraId="62224153" w14:textId="77777777" w:rsidR="00C45446" w:rsidRDefault="00C45446">
      <w:pPr>
        <w:pStyle w:val="BodyText"/>
        <w:spacing w:before="92"/>
        <w:ind w:left="480"/>
      </w:pPr>
    </w:p>
    <w:p w14:paraId="7F21E1BD" w14:textId="53D65FB3" w:rsidR="00C67E64" w:rsidRPr="003D29E7" w:rsidRDefault="008B4D8E">
      <w:pPr>
        <w:pStyle w:val="BodyText"/>
        <w:spacing w:before="92"/>
        <w:ind w:left="480"/>
        <w:rPr>
          <w:color w:val="4F81BD" w:themeColor="accent1"/>
          <w:u w:val="single"/>
        </w:rPr>
      </w:pPr>
      <w:r w:rsidRPr="003D29E7">
        <w:rPr>
          <w:color w:val="4F81BD" w:themeColor="accent1"/>
          <w:u w:val="single"/>
        </w:rPr>
        <w:t>Training</w:t>
      </w:r>
      <w:r w:rsidRPr="003D29E7">
        <w:rPr>
          <w:color w:val="4F81BD" w:themeColor="accent1"/>
          <w:spacing w:val="-6"/>
          <w:u w:val="single"/>
        </w:rPr>
        <w:t xml:space="preserve"> </w:t>
      </w:r>
      <w:r w:rsidRPr="003D29E7">
        <w:rPr>
          <w:color w:val="4F81BD" w:themeColor="accent1"/>
          <w:u w:val="single"/>
        </w:rPr>
        <w:t>and</w:t>
      </w:r>
      <w:r w:rsidRPr="003D29E7">
        <w:rPr>
          <w:color w:val="4F81BD" w:themeColor="accent1"/>
          <w:spacing w:val="-6"/>
          <w:u w:val="single"/>
        </w:rPr>
        <w:t xml:space="preserve"> </w:t>
      </w:r>
      <w:r w:rsidRPr="003D29E7">
        <w:rPr>
          <w:color w:val="4F81BD" w:themeColor="accent1"/>
          <w:u w:val="single"/>
        </w:rPr>
        <w:t>Support</w:t>
      </w:r>
      <w:r w:rsidRPr="003D29E7">
        <w:rPr>
          <w:color w:val="4F81BD" w:themeColor="accent1"/>
          <w:spacing w:val="-8"/>
          <w:u w:val="single"/>
        </w:rPr>
        <w:t xml:space="preserve"> </w:t>
      </w:r>
      <w:r w:rsidRPr="003D29E7">
        <w:rPr>
          <w:color w:val="4F81BD" w:themeColor="accent1"/>
          <w:u w:val="single"/>
        </w:rPr>
        <w:t>for</w:t>
      </w:r>
      <w:r w:rsidRPr="003D29E7">
        <w:rPr>
          <w:color w:val="4F81BD" w:themeColor="accent1"/>
          <w:spacing w:val="-3"/>
          <w:u w:val="single"/>
        </w:rPr>
        <w:t xml:space="preserve"> </w:t>
      </w:r>
      <w:r w:rsidRPr="003D29E7">
        <w:rPr>
          <w:color w:val="4F81BD" w:themeColor="accent1"/>
          <w:u w:val="single"/>
        </w:rPr>
        <w:t>Field</w:t>
      </w:r>
      <w:r w:rsidRPr="003D29E7">
        <w:rPr>
          <w:color w:val="4F81BD" w:themeColor="accent1"/>
          <w:spacing w:val="-2"/>
          <w:u w:val="single"/>
        </w:rPr>
        <w:t xml:space="preserve"> Instructors</w:t>
      </w:r>
    </w:p>
    <w:p w14:paraId="7F21E1BE" w14:textId="0ABB68B5" w:rsidR="00C67E64" w:rsidRDefault="008B4D8E">
      <w:pPr>
        <w:pStyle w:val="BodyText"/>
        <w:spacing w:before="164" w:line="276" w:lineRule="auto"/>
        <w:ind w:left="480" w:right="1254"/>
      </w:pPr>
      <w:r>
        <w:t>The</w:t>
      </w:r>
      <w:r>
        <w:rPr>
          <w:spacing w:val="-4"/>
        </w:rPr>
        <w:t xml:space="preserve"> </w:t>
      </w:r>
      <w:r>
        <w:t>Social</w:t>
      </w:r>
      <w:r>
        <w:rPr>
          <w:spacing w:val="-15"/>
        </w:rPr>
        <w:t xml:space="preserve"> </w:t>
      </w:r>
      <w:r>
        <w:t>Work</w:t>
      </w:r>
      <w:r>
        <w:rPr>
          <w:spacing w:val="-10"/>
        </w:rPr>
        <w:t xml:space="preserve"> </w:t>
      </w:r>
      <w:r>
        <w:t>Program</w:t>
      </w:r>
      <w:r>
        <w:rPr>
          <w:spacing w:val="-4"/>
        </w:rPr>
        <w:t xml:space="preserve"> </w:t>
      </w:r>
      <w:r>
        <w:t>provide</w:t>
      </w:r>
      <w:r w:rsidR="00C45446">
        <w:t>s</w:t>
      </w:r>
      <w:r>
        <w:rPr>
          <w:spacing w:val="-4"/>
        </w:rPr>
        <w:t xml:space="preserve"> </w:t>
      </w:r>
      <w:r>
        <w:t>free</w:t>
      </w:r>
      <w:r>
        <w:rPr>
          <w:spacing w:val="-4"/>
        </w:rPr>
        <w:t xml:space="preserve"> </w:t>
      </w:r>
      <w:r>
        <w:t>Field</w:t>
      </w:r>
      <w:r>
        <w:rPr>
          <w:spacing w:val="-4"/>
        </w:rPr>
        <w:t xml:space="preserve"> </w:t>
      </w:r>
      <w:r>
        <w:t>Instructor</w:t>
      </w:r>
      <w:r>
        <w:rPr>
          <w:spacing w:val="-11"/>
        </w:rPr>
        <w:t xml:space="preserve"> </w:t>
      </w:r>
      <w:r>
        <w:t>Training</w:t>
      </w:r>
      <w:r>
        <w:rPr>
          <w:spacing w:val="-9"/>
        </w:rPr>
        <w:t xml:space="preserve"> </w:t>
      </w:r>
      <w:r>
        <w:t>all</w:t>
      </w:r>
      <w:r>
        <w:rPr>
          <w:spacing w:val="-6"/>
        </w:rPr>
        <w:t xml:space="preserve"> </w:t>
      </w:r>
      <w:r>
        <w:t>three</w:t>
      </w:r>
      <w:r>
        <w:rPr>
          <w:spacing w:val="-7"/>
        </w:rPr>
        <w:t xml:space="preserve"> </w:t>
      </w:r>
      <w:r>
        <w:t xml:space="preserve">semesters to Field Instructors and community social workers considering assuming the role of Field </w:t>
      </w:r>
      <w:r>
        <w:lastRenderedPageBreak/>
        <w:t xml:space="preserve">Instructor. Field Instructors will receive support during the </w:t>
      </w:r>
      <w:proofErr w:type="gramStart"/>
      <w:r>
        <w:t>semester, and</w:t>
      </w:r>
      <w:proofErr w:type="gramEnd"/>
      <w:r>
        <w:t xml:space="preserve"> be notified of relevant opportunities and professional information.</w:t>
      </w:r>
    </w:p>
    <w:p w14:paraId="7F21E1BF" w14:textId="77777777" w:rsidR="00C67E64" w:rsidRDefault="00C67E64">
      <w:pPr>
        <w:pStyle w:val="BodyText"/>
        <w:rPr>
          <w:sz w:val="26"/>
        </w:rPr>
      </w:pPr>
    </w:p>
    <w:p w14:paraId="7F21E1C1" w14:textId="77777777" w:rsidR="00C67E64" w:rsidRDefault="008B4D8E">
      <w:pPr>
        <w:pStyle w:val="Heading1"/>
        <w:spacing w:before="0"/>
        <w:rPr>
          <w:u w:val="none"/>
        </w:rPr>
      </w:pPr>
      <w:bookmarkStart w:id="20" w:name="Holidays_and_Interim_Periods"/>
      <w:bookmarkStart w:id="21" w:name="_bookmark11"/>
      <w:bookmarkEnd w:id="20"/>
      <w:bookmarkEnd w:id="21"/>
      <w:r>
        <w:rPr>
          <w:color w:val="365F91"/>
          <w:u w:color="365F91"/>
        </w:rPr>
        <w:t>Holidays</w:t>
      </w:r>
      <w:r>
        <w:rPr>
          <w:color w:val="365F91"/>
          <w:spacing w:val="-16"/>
          <w:u w:color="365F91"/>
        </w:rPr>
        <w:t xml:space="preserve"> </w:t>
      </w:r>
      <w:r>
        <w:rPr>
          <w:color w:val="365F91"/>
          <w:u w:color="365F91"/>
        </w:rPr>
        <w:t>and</w:t>
      </w:r>
      <w:r>
        <w:rPr>
          <w:color w:val="365F91"/>
          <w:spacing w:val="-18"/>
          <w:u w:color="365F91"/>
        </w:rPr>
        <w:t xml:space="preserve"> </w:t>
      </w:r>
      <w:r>
        <w:rPr>
          <w:color w:val="365F91"/>
          <w:u w:color="365F91"/>
        </w:rPr>
        <w:t>Interim</w:t>
      </w:r>
      <w:r>
        <w:rPr>
          <w:color w:val="365F91"/>
          <w:spacing w:val="-16"/>
          <w:u w:color="365F91"/>
        </w:rPr>
        <w:t xml:space="preserve"> </w:t>
      </w:r>
      <w:r>
        <w:rPr>
          <w:color w:val="365F91"/>
          <w:spacing w:val="-2"/>
          <w:u w:color="365F91"/>
        </w:rPr>
        <w:t>Periods</w:t>
      </w:r>
    </w:p>
    <w:p w14:paraId="7F21E1C2" w14:textId="77777777" w:rsidR="00C67E64" w:rsidRDefault="008B4D8E">
      <w:pPr>
        <w:pStyle w:val="BodyText"/>
        <w:spacing w:before="44" w:line="276" w:lineRule="auto"/>
        <w:ind w:left="480" w:right="1135"/>
      </w:pPr>
      <w:r>
        <w:t>Students are not expected to be in Field placement on holidays recognized by UWM; however, there are some</w:t>
      </w:r>
      <w:r>
        <w:rPr>
          <w:spacing w:val="-1"/>
        </w:rPr>
        <w:t xml:space="preserve"> </w:t>
      </w:r>
      <w:r>
        <w:t>agency</w:t>
      </w:r>
      <w:r>
        <w:rPr>
          <w:spacing w:val="-2"/>
        </w:rPr>
        <w:t xml:space="preserve"> </w:t>
      </w:r>
      <w:r>
        <w:t>programs that</w:t>
      </w:r>
      <w:r>
        <w:rPr>
          <w:spacing w:val="-2"/>
        </w:rPr>
        <w:t xml:space="preserve"> </w:t>
      </w:r>
      <w:r>
        <w:t>operate twenty-four</w:t>
      </w:r>
      <w:r>
        <w:rPr>
          <w:spacing w:val="-1"/>
        </w:rPr>
        <w:t xml:space="preserve"> </w:t>
      </w:r>
      <w:r>
        <w:t>hours daily, seven days a week, and these programs may require that students attend Field during some holidays. This requirement should</w:t>
      </w:r>
      <w:r>
        <w:rPr>
          <w:spacing w:val="-1"/>
        </w:rPr>
        <w:t xml:space="preserve"> </w:t>
      </w:r>
      <w:r>
        <w:t>be</w:t>
      </w:r>
      <w:r>
        <w:rPr>
          <w:spacing w:val="-1"/>
        </w:rPr>
        <w:t xml:space="preserve"> </w:t>
      </w:r>
      <w:r>
        <w:t>discussed at the pre-placement interview. Due to the nature of social services, especially regarding continuity for agency consumers, students</w:t>
      </w:r>
      <w:r>
        <w:rPr>
          <w:spacing w:val="-9"/>
        </w:rPr>
        <w:t xml:space="preserve"> </w:t>
      </w:r>
      <w:r>
        <w:t>are</w:t>
      </w:r>
      <w:r>
        <w:rPr>
          <w:spacing w:val="-8"/>
        </w:rPr>
        <w:t xml:space="preserve"> </w:t>
      </w:r>
      <w:r>
        <w:t>frequently</w:t>
      </w:r>
      <w:r>
        <w:rPr>
          <w:spacing w:val="-11"/>
        </w:rPr>
        <w:t xml:space="preserve"> </w:t>
      </w:r>
      <w:r>
        <w:t>required</w:t>
      </w:r>
      <w:r>
        <w:rPr>
          <w:spacing w:val="-3"/>
        </w:rPr>
        <w:t xml:space="preserve"> </w:t>
      </w:r>
      <w:r>
        <w:t>to</w:t>
      </w:r>
      <w:r>
        <w:rPr>
          <w:spacing w:val="-3"/>
        </w:rPr>
        <w:t xml:space="preserve"> </w:t>
      </w:r>
      <w:r>
        <w:t>continue</w:t>
      </w:r>
      <w:r>
        <w:rPr>
          <w:spacing w:val="-6"/>
        </w:rPr>
        <w:t xml:space="preserve"> </w:t>
      </w:r>
      <w:r>
        <w:t>in</w:t>
      </w:r>
      <w:r>
        <w:rPr>
          <w:spacing w:val="-8"/>
        </w:rPr>
        <w:t xml:space="preserve"> </w:t>
      </w:r>
      <w:r>
        <w:t>the</w:t>
      </w:r>
      <w:r>
        <w:rPr>
          <w:spacing w:val="-6"/>
        </w:rPr>
        <w:t xml:space="preserve"> </w:t>
      </w:r>
      <w:r>
        <w:t>Field</w:t>
      </w:r>
      <w:r>
        <w:rPr>
          <w:spacing w:val="-6"/>
        </w:rPr>
        <w:t xml:space="preserve"> </w:t>
      </w:r>
      <w:r>
        <w:t>practicum</w:t>
      </w:r>
      <w:r>
        <w:rPr>
          <w:spacing w:val="-5"/>
        </w:rPr>
        <w:t xml:space="preserve"> </w:t>
      </w:r>
      <w:r>
        <w:t>during</w:t>
      </w:r>
      <w:r>
        <w:rPr>
          <w:spacing w:val="-8"/>
        </w:rPr>
        <w:t xml:space="preserve"> </w:t>
      </w:r>
      <w:r>
        <w:t>school</w:t>
      </w:r>
      <w:r>
        <w:rPr>
          <w:spacing w:val="-7"/>
        </w:rPr>
        <w:t xml:space="preserve"> </w:t>
      </w:r>
      <w:r>
        <w:t>breaks and</w:t>
      </w:r>
      <w:r>
        <w:rPr>
          <w:spacing w:val="-2"/>
        </w:rPr>
        <w:t xml:space="preserve"> </w:t>
      </w:r>
      <w:r>
        <w:t>interim</w:t>
      </w:r>
      <w:r>
        <w:rPr>
          <w:spacing w:val="-3"/>
        </w:rPr>
        <w:t xml:space="preserve"> </w:t>
      </w:r>
      <w:r>
        <w:t>periods.</w:t>
      </w:r>
      <w:r>
        <w:rPr>
          <w:spacing w:val="-7"/>
        </w:rPr>
        <w:t xml:space="preserve"> </w:t>
      </w:r>
      <w:r>
        <w:t>This</w:t>
      </w:r>
      <w:r>
        <w:rPr>
          <w:spacing w:val="-3"/>
        </w:rPr>
        <w:t xml:space="preserve"> </w:t>
      </w:r>
      <w:r>
        <w:t>requirement</w:t>
      </w:r>
      <w:r>
        <w:rPr>
          <w:spacing w:val="-5"/>
        </w:rPr>
        <w:t xml:space="preserve"> </w:t>
      </w:r>
      <w:r>
        <w:t>should</w:t>
      </w:r>
      <w:r>
        <w:rPr>
          <w:spacing w:val="-7"/>
        </w:rPr>
        <w:t xml:space="preserve"> </w:t>
      </w:r>
      <w:r>
        <w:t>be</w:t>
      </w:r>
      <w:r>
        <w:rPr>
          <w:spacing w:val="-2"/>
        </w:rPr>
        <w:t xml:space="preserve"> </w:t>
      </w:r>
      <w:r>
        <w:t>identified</w:t>
      </w:r>
      <w:r>
        <w:rPr>
          <w:spacing w:val="-2"/>
        </w:rPr>
        <w:t xml:space="preserve"> </w:t>
      </w:r>
      <w:r>
        <w:t>and</w:t>
      </w:r>
      <w:r>
        <w:rPr>
          <w:spacing w:val="-2"/>
        </w:rPr>
        <w:t xml:space="preserve"> </w:t>
      </w:r>
      <w:r>
        <w:t>clearly</w:t>
      </w:r>
      <w:r>
        <w:rPr>
          <w:spacing w:val="-7"/>
        </w:rPr>
        <w:t xml:space="preserve"> </w:t>
      </w:r>
      <w:r>
        <w:t>spelled</w:t>
      </w:r>
      <w:r>
        <w:rPr>
          <w:spacing w:val="-2"/>
        </w:rPr>
        <w:t xml:space="preserve"> </w:t>
      </w:r>
      <w:r>
        <w:t>out</w:t>
      </w:r>
      <w:r>
        <w:rPr>
          <w:spacing w:val="-5"/>
        </w:rPr>
        <w:t xml:space="preserve"> </w:t>
      </w:r>
      <w:r>
        <w:t>to</w:t>
      </w:r>
      <w:r>
        <w:rPr>
          <w:spacing w:val="-7"/>
        </w:rPr>
        <w:t xml:space="preserve"> </w:t>
      </w:r>
      <w:r>
        <w:t xml:space="preserve">the student </w:t>
      </w:r>
      <w:r>
        <w:rPr>
          <w:i/>
        </w:rPr>
        <w:t xml:space="preserve">prior </w:t>
      </w:r>
      <w:r>
        <w:t>to finalizing the placement.</w:t>
      </w:r>
    </w:p>
    <w:p w14:paraId="7F21E1C3" w14:textId="77777777" w:rsidR="00C67E64" w:rsidRDefault="008B4D8E">
      <w:pPr>
        <w:pStyle w:val="BodyText"/>
        <w:spacing w:before="122" w:line="276" w:lineRule="auto"/>
        <w:ind w:left="480" w:right="1135"/>
      </w:pPr>
      <w:r>
        <w:t>Students will be credited with any Field hours completed during holidays and interim periods</w:t>
      </w:r>
      <w:r>
        <w:rPr>
          <w:spacing w:val="-10"/>
        </w:rPr>
        <w:t xml:space="preserve"> </w:t>
      </w:r>
      <w:r>
        <w:t>either</w:t>
      </w:r>
      <w:r>
        <w:rPr>
          <w:spacing w:val="-11"/>
        </w:rPr>
        <w:t xml:space="preserve"> </w:t>
      </w:r>
      <w:r>
        <w:t>during</w:t>
      </w:r>
      <w:r>
        <w:rPr>
          <w:spacing w:val="-9"/>
        </w:rPr>
        <w:t xml:space="preserve"> </w:t>
      </w:r>
      <w:r>
        <w:t>the</w:t>
      </w:r>
      <w:r>
        <w:rPr>
          <w:spacing w:val="-4"/>
        </w:rPr>
        <w:t xml:space="preserve"> </w:t>
      </w:r>
      <w:r>
        <w:t>current</w:t>
      </w:r>
      <w:r>
        <w:rPr>
          <w:spacing w:val="-7"/>
        </w:rPr>
        <w:t xml:space="preserve"> </w:t>
      </w:r>
      <w:r>
        <w:t>or</w:t>
      </w:r>
      <w:r>
        <w:rPr>
          <w:spacing w:val="-6"/>
        </w:rPr>
        <w:t xml:space="preserve"> </w:t>
      </w:r>
      <w:r>
        <w:t>subsequent</w:t>
      </w:r>
      <w:r>
        <w:rPr>
          <w:spacing w:val="-5"/>
        </w:rPr>
        <w:t xml:space="preserve"> </w:t>
      </w:r>
      <w:r>
        <w:t>Field</w:t>
      </w:r>
      <w:r>
        <w:rPr>
          <w:spacing w:val="-7"/>
        </w:rPr>
        <w:t xml:space="preserve"> </w:t>
      </w:r>
      <w:r>
        <w:t>semester.</w:t>
      </w:r>
      <w:r>
        <w:rPr>
          <w:spacing w:val="-10"/>
        </w:rPr>
        <w:t xml:space="preserve"> </w:t>
      </w:r>
      <w:r>
        <w:t>The</w:t>
      </w:r>
      <w:r>
        <w:rPr>
          <w:spacing w:val="-9"/>
        </w:rPr>
        <w:t xml:space="preserve"> </w:t>
      </w:r>
      <w:r>
        <w:t>student</w:t>
      </w:r>
      <w:r>
        <w:rPr>
          <w:spacing w:val="-5"/>
        </w:rPr>
        <w:t xml:space="preserve"> </w:t>
      </w:r>
      <w:r>
        <w:t>is</w:t>
      </w:r>
      <w:r>
        <w:rPr>
          <w:spacing w:val="-10"/>
        </w:rPr>
        <w:t xml:space="preserve"> </w:t>
      </w:r>
      <w:r>
        <w:t>expected to</w:t>
      </w:r>
      <w:r>
        <w:rPr>
          <w:spacing w:val="-2"/>
        </w:rPr>
        <w:t xml:space="preserve"> </w:t>
      </w:r>
      <w:r>
        <w:t>complete</w:t>
      </w:r>
      <w:r>
        <w:rPr>
          <w:spacing w:val="-2"/>
        </w:rPr>
        <w:t xml:space="preserve"> </w:t>
      </w:r>
      <w:r>
        <w:t>the</w:t>
      </w:r>
      <w:r>
        <w:rPr>
          <w:spacing w:val="-7"/>
        </w:rPr>
        <w:t xml:space="preserve"> </w:t>
      </w:r>
      <w:r>
        <w:t>minimum</w:t>
      </w:r>
      <w:r>
        <w:rPr>
          <w:spacing w:val="-4"/>
        </w:rPr>
        <w:t xml:space="preserve"> </w:t>
      </w:r>
      <w:r>
        <w:t>hour</w:t>
      </w:r>
      <w:r>
        <w:rPr>
          <w:spacing w:val="-4"/>
        </w:rPr>
        <w:t xml:space="preserve"> </w:t>
      </w:r>
      <w:r>
        <w:t>requirement</w:t>
      </w:r>
      <w:r>
        <w:rPr>
          <w:spacing w:val="-7"/>
        </w:rPr>
        <w:t xml:space="preserve"> </w:t>
      </w:r>
      <w:r>
        <w:t>for</w:t>
      </w:r>
      <w:r>
        <w:rPr>
          <w:spacing w:val="-4"/>
        </w:rPr>
        <w:t xml:space="preserve"> </w:t>
      </w:r>
      <w:r>
        <w:t>each</w:t>
      </w:r>
      <w:r>
        <w:rPr>
          <w:spacing w:val="-4"/>
        </w:rPr>
        <w:t xml:space="preserve"> </w:t>
      </w:r>
      <w:r>
        <w:t>Field</w:t>
      </w:r>
      <w:r>
        <w:rPr>
          <w:spacing w:val="-2"/>
        </w:rPr>
        <w:t xml:space="preserve"> </w:t>
      </w:r>
      <w:r>
        <w:t>course</w:t>
      </w:r>
      <w:r>
        <w:rPr>
          <w:spacing w:val="-2"/>
        </w:rPr>
        <w:t xml:space="preserve"> </w:t>
      </w:r>
      <w:r>
        <w:t>regardless</w:t>
      </w:r>
      <w:r>
        <w:rPr>
          <w:spacing w:val="-3"/>
        </w:rPr>
        <w:t xml:space="preserve"> </w:t>
      </w:r>
      <w:r>
        <w:t>of the</w:t>
      </w:r>
      <w:r>
        <w:rPr>
          <w:spacing w:val="-2"/>
        </w:rPr>
        <w:t xml:space="preserve"> </w:t>
      </w:r>
      <w:r>
        <w:t>time taken off for holidays and interim periods.</w:t>
      </w:r>
    </w:p>
    <w:p w14:paraId="7F21E1C6" w14:textId="77777777" w:rsidR="00C67E64" w:rsidRDefault="00C67E64">
      <w:pPr>
        <w:pStyle w:val="BodyText"/>
        <w:spacing w:before="5"/>
        <w:rPr>
          <w:sz w:val="23"/>
        </w:rPr>
      </w:pPr>
    </w:p>
    <w:p w14:paraId="7F21E1C7" w14:textId="77777777" w:rsidR="00C67E64" w:rsidRDefault="008B4D8E">
      <w:pPr>
        <w:pStyle w:val="Heading1"/>
        <w:spacing w:before="0"/>
        <w:rPr>
          <w:u w:val="none"/>
        </w:rPr>
      </w:pPr>
      <w:bookmarkStart w:id="22" w:name="Adjustments_to_Field_Schedule"/>
      <w:bookmarkStart w:id="23" w:name="_bookmark12"/>
      <w:bookmarkEnd w:id="22"/>
      <w:bookmarkEnd w:id="23"/>
      <w:r>
        <w:rPr>
          <w:color w:val="365F91"/>
          <w:u w:color="365F91"/>
        </w:rPr>
        <w:t>Adjustments</w:t>
      </w:r>
      <w:r>
        <w:rPr>
          <w:color w:val="365F91"/>
          <w:spacing w:val="-18"/>
          <w:u w:color="365F91"/>
        </w:rPr>
        <w:t xml:space="preserve"> </w:t>
      </w:r>
      <w:r>
        <w:rPr>
          <w:color w:val="365F91"/>
          <w:u w:color="365F91"/>
        </w:rPr>
        <w:t>to</w:t>
      </w:r>
      <w:r>
        <w:rPr>
          <w:color w:val="365F91"/>
          <w:spacing w:val="-17"/>
          <w:u w:color="365F91"/>
        </w:rPr>
        <w:t xml:space="preserve"> </w:t>
      </w:r>
      <w:r>
        <w:rPr>
          <w:color w:val="365F91"/>
          <w:u w:color="365F91"/>
        </w:rPr>
        <w:t>Field</w:t>
      </w:r>
      <w:r>
        <w:rPr>
          <w:color w:val="365F91"/>
          <w:spacing w:val="-15"/>
          <w:u w:color="365F91"/>
        </w:rPr>
        <w:t xml:space="preserve"> </w:t>
      </w:r>
      <w:r>
        <w:rPr>
          <w:color w:val="365F91"/>
          <w:spacing w:val="-2"/>
          <w:u w:color="365F91"/>
        </w:rPr>
        <w:t>Schedule</w:t>
      </w:r>
    </w:p>
    <w:p w14:paraId="7F21E1C8" w14:textId="77777777" w:rsidR="00C67E64" w:rsidRDefault="008B4D8E">
      <w:pPr>
        <w:pStyle w:val="BodyText"/>
        <w:spacing w:before="48" w:line="276" w:lineRule="auto"/>
        <w:ind w:left="480" w:right="1135"/>
      </w:pPr>
      <w:r>
        <w:t>Students</w:t>
      </w:r>
      <w:r>
        <w:rPr>
          <w:spacing w:val="-10"/>
        </w:rPr>
        <w:t xml:space="preserve"> </w:t>
      </w:r>
      <w:r>
        <w:t>are</w:t>
      </w:r>
      <w:r>
        <w:rPr>
          <w:spacing w:val="-7"/>
        </w:rPr>
        <w:t xml:space="preserve"> </w:t>
      </w:r>
      <w:r>
        <w:t>expected</w:t>
      </w:r>
      <w:r>
        <w:rPr>
          <w:spacing w:val="-9"/>
        </w:rPr>
        <w:t xml:space="preserve"> </w:t>
      </w:r>
      <w:r>
        <w:t>to</w:t>
      </w:r>
      <w:r>
        <w:rPr>
          <w:spacing w:val="-5"/>
        </w:rPr>
        <w:t xml:space="preserve"> </w:t>
      </w:r>
      <w:r>
        <w:t>adhere</w:t>
      </w:r>
      <w:r>
        <w:rPr>
          <w:spacing w:val="-5"/>
        </w:rPr>
        <w:t xml:space="preserve"> </w:t>
      </w:r>
      <w:r>
        <w:t>to</w:t>
      </w:r>
      <w:r>
        <w:rPr>
          <w:spacing w:val="-7"/>
        </w:rPr>
        <w:t xml:space="preserve"> </w:t>
      </w:r>
      <w:r>
        <w:t>the</w:t>
      </w:r>
      <w:r>
        <w:rPr>
          <w:spacing w:val="-7"/>
        </w:rPr>
        <w:t xml:space="preserve"> </w:t>
      </w:r>
      <w:r>
        <w:t>agreed</w:t>
      </w:r>
      <w:r>
        <w:rPr>
          <w:spacing w:val="-5"/>
        </w:rPr>
        <w:t xml:space="preserve"> </w:t>
      </w:r>
      <w:r>
        <w:t>upon</w:t>
      </w:r>
      <w:r>
        <w:rPr>
          <w:spacing w:val="-7"/>
        </w:rPr>
        <w:t xml:space="preserve"> </w:t>
      </w:r>
      <w:r>
        <w:t>weekly</w:t>
      </w:r>
      <w:r>
        <w:rPr>
          <w:spacing w:val="-13"/>
        </w:rPr>
        <w:t xml:space="preserve"> </w:t>
      </w:r>
      <w:r>
        <w:t>schedule</w:t>
      </w:r>
      <w:r>
        <w:rPr>
          <w:spacing w:val="-5"/>
        </w:rPr>
        <w:t xml:space="preserve"> </w:t>
      </w:r>
      <w:r>
        <w:t>throughout</w:t>
      </w:r>
      <w:r>
        <w:rPr>
          <w:spacing w:val="-7"/>
        </w:rPr>
        <w:t xml:space="preserve"> </w:t>
      </w:r>
      <w:r>
        <w:t xml:space="preserve">the semester. Adjustments to the established weekly practicum schedule </w:t>
      </w:r>
      <w:proofErr w:type="gramStart"/>
      <w:r>
        <w:t>needs</w:t>
      </w:r>
      <w:proofErr w:type="gramEnd"/>
      <w:r>
        <w:t xml:space="preserve"> to be mutually negotiated between the student and the Field Instructor.</w:t>
      </w:r>
    </w:p>
    <w:p w14:paraId="7F21E1CA" w14:textId="77777777" w:rsidR="00C67E64" w:rsidRDefault="00C67E64">
      <w:pPr>
        <w:pStyle w:val="BodyText"/>
        <w:spacing w:before="6"/>
        <w:rPr>
          <w:sz w:val="22"/>
        </w:rPr>
      </w:pPr>
    </w:p>
    <w:p w14:paraId="7F21E1CB" w14:textId="77777777" w:rsidR="00C67E64" w:rsidRDefault="008B4D8E">
      <w:pPr>
        <w:pStyle w:val="Heading1"/>
        <w:spacing w:before="0"/>
        <w:rPr>
          <w:u w:val="none"/>
        </w:rPr>
      </w:pPr>
      <w:bookmarkStart w:id="24" w:name="Class_Attendance"/>
      <w:bookmarkStart w:id="25" w:name="_bookmark13"/>
      <w:bookmarkEnd w:id="24"/>
      <w:bookmarkEnd w:id="25"/>
      <w:r>
        <w:rPr>
          <w:color w:val="365F91"/>
          <w:spacing w:val="-2"/>
          <w:u w:color="365F91"/>
        </w:rPr>
        <w:t>Class</w:t>
      </w:r>
      <w:r>
        <w:rPr>
          <w:color w:val="365F91"/>
          <w:spacing w:val="-9"/>
          <w:u w:color="365F91"/>
        </w:rPr>
        <w:t xml:space="preserve"> </w:t>
      </w:r>
      <w:r>
        <w:rPr>
          <w:color w:val="365F91"/>
          <w:spacing w:val="-2"/>
          <w:u w:color="365F91"/>
        </w:rPr>
        <w:t>Attendance</w:t>
      </w:r>
    </w:p>
    <w:p w14:paraId="7F21E1CC" w14:textId="77777777" w:rsidR="00C67E64" w:rsidRDefault="008B4D8E">
      <w:pPr>
        <w:pStyle w:val="BodyText"/>
        <w:spacing w:before="47" w:line="276" w:lineRule="auto"/>
        <w:ind w:left="480" w:right="1135"/>
      </w:pPr>
      <w:r>
        <w:t>Field instruction responsibilities should not interfere with class attendance; therefore, students</w:t>
      </w:r>
      <w:r>
        <w:rPr>
          <w:spacing w:val="-10"/>
        </w:rPr>
        <w:t xml:space="preserve"> </w:t>
      </w:r>
      <w:r>
        <w:t>need</w:t>
      </w:r>
      <w:r>
        <w:rPr>
          <w:spacing w:val="-5"/>
        </w:rPr>
        <w:t xml:space="preserve"> </w:t>
      </w:r>
      <w:r>
        <w:t>to</w:t>
      </w:r>
      <w:r>
        <w:rPr>
          <w:spacing w:val="-8"/>
        </w:rPr>
        <w:t xml:space="preserve"> </w:t>
      </w:r>
      <w:r>
        <w:t>clearly</w:t>
      </w:r>
      <w:r>
        <w:rPr>
          <w:spacing w:val="-13"/>
        </w:rPr>
        <w:t xml:space="preserve"> </w:t>
      </w:r>
      <w:r>
        <w:t>communicate</w:t>
      </w:r>
      <w:r>
        <w:rPr>
          <w:spacing w:val="-8"/>
        </w:rPr>
        <w:t xml:space="preserve"> </w:t>
      </w:r>
      <w:r>
        <w:t>their</w:t>
      </w:r>
      <w:r>
        <w:rPr>
          <w:spacing w:val="-9"/>
        </w:rPr>
        <w:t xml:space="preserve"> </w:t>
      </w:r>
      <w:r>
        <w:t>availability</w:t>
      </w:r>
      <w:r>
        <w:rPr>
          <w:spacing w:val="-12"/>
        </w:rPr>
        <w:t xml:space="preserve"> </w:t>
      </w:r>
      <w:r>
        <w:t>for</w:t>
      </w:r>
      <w:r>
        <w:rPr>
          <w:spacing w:val="-7"/>
        </w:rPr>
        <w:t xml:space="preserve"> </w:t>
      </w:r>
      <w:r>
        <w:t>Field</w:t>
      </w:r>
      <w:r>
        <w:rPr>
          <w:spacing w:val="-5"/>
        </w:rPr>
        <w:t xml:space="preserve"> </w:t>
      </w:r>
      <w:r>
        <w:t>responsibilities</w:t>
      </w:r>
      <w:r>
        <w:rPr>
          <w:spacing w:val="-6"/>
        </w:rPr>
        <w:t xml:space="preserve"> </w:t>
      </w:r>
      <w:r>
        <w:t>prior</w:t>
      </w:r>
      <w:r>
        <w:rPr>
          <w:spacing w:val="-7"/>
        </w:rPr>
        <w:t xml:space="preserve"> </w:t>
      </w:r>
      <w:r>
        <w:t>to the start of their placement.</w:t>
      </w:r>
    </w:p>
    <w:p w14:paraId="7F21E1CD" w14:textId="77777777" w:rsidR="00C67E64" w:rsidRDefault="008B4D8E">
      <w:pPr>
        <w:pStyle w:val="BodyText"/>
        <w:spacing w:before="120" w:line="276" w:lineRule="auto"/>
        <w:ind w:left="480" w:right="1135"/>
      </w:pPr>
      <w:r>
        <w:t>Occasionally a situation may arise where the Field instructor expects the student to follow through on an assignment even though it may mean missing a class. If this happens, the student should contact the course instructor to request permission to be absent from class. These instances should be rare, as the Field Instructor should be prepared</w:t>
      </w:r>
      <w:r>
        <w:rPr>
          <w:spacing w:val="-5"/>
        </w:rPr>
        <w:t xml:space="preserve"> </w:t>
      </w:r>
      <w:r>
        <w:t>to</w:t>
      </w:r>
      <w:r>
        <w:rPr>
          <w:spacing w:val="-8"/>
        </w:rPr>
        <w:t xml:space="preserve"> </w:t>
      </w:r>
      <w:r>
        <w:t>handle</w:t>
      </w:r>
      <w:r>
        <w:rPr>
          <w:spacing w:val="-8"/>
        </w:rPr>
        <w:t xml:space="preserve"> </w:t>
      </w:r>
      <w:r>
        <w:t>emergencies</w:t>
      </w:r>
      <w:r>
        <w:rPr>
          <w:spacing w:val="-6"/>
        </w:rPr>
        <w:t xml:space="preserve"> </w:t>
      </w:r>
      <w:r>
        <w:t>in</w:t>
      </w:r>
      <w:r>
        <w:rPr>
          <w:spacing w:val="-8"/>
        </w:rPr>
        <w:t xml:space="preserve"> </w:t>
      </w:r>
      <w:r>
        <w:t>the</w:t>
      </w:r>
      <w:r>
        <w:rPr>
          <w:spacing w:val="-10"/>
        </w:rPr>
        <w:t xml:space="preserve"> </w:t>
      </w:r>
      <w:r>
        <w:t>absence</w:t>
      </w:r>
      <w:r>
        <w:rPr>
          <w:spacing w:val="-5"/>
        </w:rPr>
        <w:t xml:space="preserve"> </w:t>
      </w:r>
      <w:r>
        <w:t>of</w:t>
      </w:r>
      <w:r>
        <w:rPr>
          <w:spacing w:val="-6"/>
        </w:rPr>
        <w:t xml:space="preserve"> </w:t>
      </w:r>
      <w:r>
        <w:t>the</w:t>
      </w:r>
      <w:r>
        <w:rPr>
          <w:spacing w:val="-8"/>
        </w:rPr>
        <w:t xml:space="preserve"> </w:t>
      </w:r>
      <w:r>
        <w:t>student</w:t>
      </w:r>
      <w:r>
        <w:rPr>
          <w:spacing w:val="-8"/>
        </w:rPr>
        <w:t xml:space="preserve"> </w:t>
      </w:r>
      <w:r>
        <w:t>as</w:t>
      </w:r>
      <w:r>
        <w:rPr>
          <w:spacing w:val="-6"/>
        </w:rPr>
        <w:t xml:space="preserve"> </w:t>
      </w:r>
      <w:r>
        <w:t>would</w:t>
      </w:r>
      <w:r>
        <w:rPr>
          <w:spacing w:val="-8"/>
        </w:rPr>
        <w:t xml:space="preserve"> </w:t>
      </w:r>
      <w:r>
        <w:t>be</w:t>
      </w:r>
      <w:r>
        <w:rPr>
          <w:spacing w:val="-5"/>
        </w:rPr>
        <w:t xml:space="preserve"> </w:t>
      </w:r>
      <w:r>
        <w:t>done</w:t>
      </w:r>
      <w:r>
        <w:rPr>
          <w:spacing w:val="-5"/>
        </w:rPr>
        <w:t xml:space="preserve"> </w:t>
      </w:r>
      <w:r>
        <w:t>in</w:t>
      </w:r>
      <w:r>
        <w:rPr>
          <w:spacing w:val="-8"/>
        </w:rPr>
        <w:t xml:space="preserve"> </w:t>
      </w:r>
      <w:r>
        <w:t>the absence of an employee.</w:t>
      </w:r>
    </w:p>
    <w:p w14:paraId="7F21E1D0" w14:textId="77777777" w:rsidR="00C67E64" w:rsidRDefault="00C67E64">
      <w:pPr>
        <w:pStyle w:val="BodyText"/>
        <w:spacing w:before="3"/>
        <w:rPr>
          <w:sz w:val="18"/>
        </w:rPr>
      </w:pPr>
    </w:p>
    <w:p w14:paraId="7F21E1D1" w14:textId="77777777" w:rsidR="00C67E64" w:rsidRDefault="008B4D8E">
      <w:pPr>
        <w:pStyle w:val="Heading1"/>
        <w:rPr>
          <w:u w:val="none"/>
        </w:rPr>
      </w:pPr>
      <w:bookmarkStart w:id="26" w:name="Integrated_Field_Seminar"/>
      <w:bookmarkStart w:id="27" w:name="_bookmark14"/>
      <w:bookmarkEnd w:id="26"/>
      <w:bookmarkEnd w:id="27"/>
      <w:r>
        <w:rPr>
          <w:color w:val="365F91"/>
          <w:w w:val="95"/>
          <w:u w:color="365F91"/>
        </w:rPr>
        <w:t>Integrated</w:t>
      </w:r>
      <w:r>
        <w:rPr>
          <w:color w:val="365F91"/>
          <w:spacing w:val="17"/>
          <w:u w:color="365F91"/>
        </w:rPr>
        <w:t xml:space="preserve"> </w:t>
      </w:r>
      <w:r>
        <w:rPr>
          <w:color w:val="365F91"/>
          <w:w w:val="95"/>
          <w:u w:color="365F91"/>
        </w:rPr>
        <w:t>Field</w:t>
      </w:r>
      <w:r>
        <w:rPr>
          <w:color w:val="365F91"/>
          <w:spacing w:val="20"/>
          <w:u w:color="365F91"/>
        </w:rPr>
        <w:t xml:space="preserve"> </w:t>
      </w:r>
      <w:r>
        <w:rPr>
          <w:color w:val="365F91"/>
          <w:spacing w:val="-2"/>
          <w:w w:val="95"/>
          <w:u w:color="365F91"/>
        </w:rPr>
        <w:t>Seminar</w:t>
      </w:r>
    </w:p>
    <w:p w14:paraId="7F21E1D2" w14:textId="779BA1C3" w:rsidR="00C67E64" w:rsidRDefault="008B4D8E">
      <w:pPr>
        <w:pStyle w:val="BodyText"/>
        <w:spacing w:before="46" w:line="276" w:lineRule="auto"/>
        <w:ind w:left="480" w:right="1135"/>
      </w:pPr>
      <w:r>
        <w:t>All</w:t>
      </w:r>
      <w:r>
        <w:rPr>
          <w:spacing w:val="-8"/>
        </w:rPr>
        <w:t xml:space="preserve"> </w:t>
      </w:r>
      <w:r>
        <w:t>BSW and</w:t>
      </w:r>
      <w:r>
        <w:rPr>
          <w:spacing w:val="-8"/>
        </w:rPr>
        <w:t xml:space="preserve"> </w:t>
      </w:r>
      <w:r>
        <w:t>MSW students</w:t>
      </w:r>
      <w:r>
        <w:rPr>
          <w:spacing w:val="-10"/>
        </w:rPr>
        <w:t xml:space="preserve"> </w:t>
      </w:r>
      <w:r>
        <w:t>in</w:t>
      </w:r>
      <w:r>
        <w:rPr>
          <w:spacing w:val="-8"/>
        </w:rPr>
        <w:t xml:space="preserve"> </w:t>
      </w:r>
      <w:r>
        <w:t>SW 721</w:t>
      </w:r>
      <w:r>
        <w:rPr>
          <w:spacing w:val="-9"/>
        </w:rPr>
        <w:t xml:space="preserve"> </w:t>
      </w:r>
      <w:r>
        <w:t>are</w:t>
      </w:r>
      <w:r>
        <w:rPr>
          <w:spacing w:val="-8"/>
        </w:rPr>
        <w:t xml:space="preserve"> </w:t>
      </w:r>
      <w:r>
        <w:t>required</w:t>
      </w:r>
      <w:r>
        <w:rPr>
          <w:spacing w:val="-8"/>
        </w:rPr>
        <w:t xml:space="preserve"> </w:t>
      </w:r>
      <w:r>
        <w:t>to</w:t>
      </w:r>
      <w:r>
        <w:rPr>
          <w:spacing w:val="-8"/>
        </w:rPr>
        <w:t xml:space="preserve"> </w:t>
      </w:r>
      <w:r>
        <w:t>participate</w:t>
      </w:r>
      <w:r>
        <w:rPr>
          <w:spacing w:val="-8"/>
        </w:rPr>
        <w:t xml:space="preserve"> </w:t>
      </w:r>
      <w:r>
        <w:t>in</w:t>
      </w:r>
      <w:r>
        <w:rPr>
          <w:spacing w:val="-9"/>
        </w:rPr>
        <w:t xml:space="preserve"> </w:t>
      </w:r>
      <w:r>
        <w:t>a</w:t>
      </w:r>
      <w:r>
        <w:rPr>
          <w:spacing w:val="-8"/>
        </w:rPr>
        <w:t xml:space="preserve"> </w:t>
      </w:r>
      <w:r>
        <w:t>weekly</w:t>
      </w:r>
      <w:r>
        <w:rPr>
          <w:spacing w:val="-10"/>
        </w:rPr>
        <w:t xml:space="preserve"> </w:t>
      </w:r>
      <w:r>
        <w:t xml:space="preserve">Integrated Field Seminar which is scheduled as a lab immediately preceding or following their concurrent Methods course. The Integrated Seminar is scheduled for fifty minutes and counts toward the total hours of Field required each semester. Attendance and participation in the Field seminar </w:t>
      </w:r>
      <w:proofErr w:type="gramStart"/>
      <w:r>
        <w:t>accounts</w:t>
      </w:r>
      <w:proofErr w:type="gramEnd"/>
      <w:r>
        <w:t xml:space="preserve"> for 25% of the Field course grade for BSW </w:t>
      </w:r>
      <w:r w:rsidR="00256B17">
        <w:t>and</w:t>
      </w:r>
      <w:r>
        <w:t xml:space="preserve"> MSW 721 students.</w:t>
      </w:r>
    </w:p>
    <w:p w14:paraId="7F21E1D3" w14:textId="77777777" w:rsidR="00C67E64" w:rsidRDefault="00C67E64">
      <w:pPr>
        <w:pStyle w:val="BodyText"/>
        <w:rPr>
          <w:sz w:val="26"/>
        </w:rPr>
      </w:pPr>
    </w:p>
    <w:p w14:paraId="7F21E1D6" w14:textId="00E55FD4" w:rsidR="00C67E64" w:rsidRDefault="008B4D8E">
      <w:pPr>
        <w:pStyle w:val="Heading1"/>
        <w:spacing w:before="1"/>
        <w:rPr>
          <w:u w:val="none"/>
        </w:rPr>
      </w:pPr>
      <w:bookmarkStart w:id="28" w:name="Employment-Based_Field_Practicum"/>
      <w:bookmarkStart w:id="29" w:name="_bookmark15"/>
      <w:bookmarkEnd w:id="28"/>
      <w:bookmarkEnd w:id="29"/>
      <w:r>
        <w:rPr>
          <w:color w:val="365F91"/>
          <w:w w:val="95"/>
          <w:u w:color="365F91"/>
        </w:rPr>
        <w:lastRenderedPageBreak/>
        <w:t>Employment-Based</w:t>
      </w:r>
      <w:r>
        <w:rPr>
          <w:color w:val="365F91"/>
          <w:spacing w:val="49"/>
          <w:u w:color="365F91"/>
        </w:rPr>
        <w:t xml:space="preserve"> </w:t>
      </w:r>
      <w:r>
        <w:rPr>
          <w:color w:val="365F91"/>
          <w:w w:val="95"/>
          <w:u w:color="365F91"/>
        </w:rPr>
        <w:t>Field</w:t>
      </w:r>
      <w:r>
        <w:rPr>
          <w:color w:val="365F91"/>
          <w:spacing w:val="38"/>
          <w:u w:color="365F91"/>
        </w:rPr>
        <w:t xml:space="preserve"> </w:t>
      </w:r>
      <w:r>
        <w:rPr>
          <w:color w:val="365F91"/>
          <w:spacing w:val="-2"/>
          <w:w w:val="95"/>
          <w:u w:color="365F91"/>
        </w:rPr>
        <w:t>Practicum</w:t>
      </w:r>
      <w:r w:rsidR="00543BEB">
        <w:rPr>
          <w:color w:val="365F91"/>
          <w:spacing w:val="-2"/>
          <w:w w:val="95"/>
          <w:u w:color="365F91"/>
        </w:rPr>
        <w:t xml:space="preserve"> (EBF)</w:t>
      </w:r>
    </w:p>
    <w:p w14:paraId="7F21E1D7" w14:textId="21FEEB10" w:rsidR="00C67E64" w:rsidRDefault="008B4D8E">
      <w:pPr>
        <w:pStyle w:val="BodyText"/>
        <w:spacing w:before="48" w:line="276" w:lineRule="auto"/>
        <w:ind w:left="480" w:right="1122"/>
      </w:pPr>
      <w:r>
        <w:t>A</w:t>
      </w:r>
      <w:r>
        <w:rPr>
          <w:spacing w:val="-6"/>
        </w:rPr>
        <w:t xml:space="preserve"> </w:t>
      </w:r>
      <w:r>
        <w:t>student</w:t>
      </w:r>
      <w:r>
        <w:rPr>
          <w:spacing w:val="-8"/>
        </w:rPr>
        <w:t xml:space="preserve"> </w:t>
      </w:r>
      <w:r>
        <w:t>seeking</w:t>
      </w:r>
      <w:r>
        <w:rPr>
          <w:spacing w:val="-10"/>
        </w:rPr>
        <w:t xml:space="preserve"> </w:t>
      </w:r>
      <w:r>
        <w:t>an</w:t>
      </w:r>
      <w:r>
        <w:rPr>
          <w:spacing w:val="-10"/>
        </w:rPr>
        <w:t xml:space="preserve"> </w:t>
      </w:r>
      <w:r>
        <w:t>employment-based</w:t>
      </w:r>
      <w:r>
        <w:rPr>
          <w:spacing w:val="-5"/>
        </w:rPr>
        <w:t xml:space="preserve"> </w:t>
      </w:r>
      <w:r>
        <w:t>Field</w:t>
      </w:r>
      <w:r>
        <w:rPr>
          <w:spacing w:val="-5"/>
        </w:rPr>
        <w:t xml:space="preserve"> </w:t>
      </w:r>
      <w:r>
        <w:t>practicum</w:t>
      </w:r>
      <w:r>
        <w:rPr>
          <w:spacing w:val="-5"/>
        </w:rPr>
        <w:t xml:space="preserve"> </w:t>
      </w:r>
      <w:r w:rsidR="0091756D">
        <w:rPr>
          <w:spacing w:val="-5"/>
        </w:rPr>
        <w:t xml:space="preserve">needs to complete the 2-part field application. Additionally, they will complete the </w:t>
      </w:r>
      <w:r>
        <w:rPr>
          <w:i/>
        </w:rPr>
        <w:t>Proposal</w:t>
      </w:r>
      <w:r>
        <w:rPr>
          <w:i/>
          <w:spacing w:val="-8"/>
        </w:rPr>
        <w:t xml:space="preserve"> </w:t>
      </w:r>
      <w:r>
        <w:rPr>
          <w:i/>
        </w:rPr>
        <w:t>for</w:t>
      </w:r>
      <w:r>
        <w:rPr>
          <w:i/>
          <w:spacing w:val="-7"/>
        </w:rPr>
        <w:t xml:space="preserve"> </w:t>
      </w:r>
      <w:r>
        <w:rPr>
          <w:i/>
        </w:rPr>
        <w:t>an</w:t>
      </w:r>
      <w:r>
        <w:rPr>
          <w:i/>
          <w:spacing w:val="-5"/>
        </w:rPr>
        <w:t xml:space="preserve"> </w:t>
      </w:r>
      <w:r>
        <w:rPr>
          <w:i/>
        </w:rPr>
        <w:t>Employment-Based</w:t>
      </w:r>
      <w:r>
        <w:rPr>
          <w:i/>
          <w:spacing w:val="-5"/>
        </w:rPr>
        <w:t xml:space="preserve"> </w:t>
      </w:r>
      <w:r>
        <w:rPr>
          <w:i/>
        </w:rPr>
        <w:t>Field</w:t>
      </w:r>
      <w:r>
        <w:rPr>
          <w:i/>
          <w:spacing w:val="-7"/>
        </w:rPr>
        <w:t xml:space="preserve"> </w:t>
      </w:r>
      <w:r>
        <w:rPr>
          <w:i/>
        </w:rPr>
        <w:t>Practicum</w:t>
      </w:r>
      <w:r>
        <w:t>.</w:t>
      </w:r>
      <w:r>
        <w:rPr>
          <w:spacing w:val="-6"/>
        </w:rPr>
        <w:t xml:space="preserve"> </w:t>
      </w:r>
      <w:r>
        <w:t>The</w:t>
      </w:r>
      <w:r>
        <w:rPr>
          <w:spacing w:val="-3"/>
        </w:rPr>
        <w:t xml:space="preserve"> </w:t>
      </w:r>
      <w:r>
        <w:t>student</w:t>
      </w:r>
      <w:r>
        <w:rPr>
          <w:spacing w:val="-7"/>
        </w:rPr>
        <w:t xml:space="preserve"> </w:t>
      </w:r>
      <w:r>
        <w:t>will meet with their assigned Field Liaison, who will discuss the details with the student and agency supervisor to determine if the arrangement meets the goals of the Field education course and includes a specific plan for supervision of the student’s educational and related practicum duties. If the proposal is not approved, the student will be referred to another agency to complete their Field education requirements.</w:t>
      </w:r>
    </w:p>
    <w:p w14:paraId="7F21E1D8" w14:textId="00534BDE" w:rsidR="00C67E64" w:rsidRDefault="008B4D8E">
      <w:pPr>
        <w:pStyle w:val="BodyText"/>
        <w:spacing w:before="119"/>
        <w:ind w:left="480"/>
      </w:pPr>
      <w:r>
        <w:t>There</w:t>
      </w:r>
      <w:r>
        <w:rPr>
          <w:spacing w:val="-6"/>
        </w:rPr>
        <w:t xml:space="preserve"> </w:t>
      </w:r>
      <w:r>
        <w:t>are</w:t>
      </w:r>
      <w:r>
        <w:rPr>
          <w:spacing w:val="-9"/>
        </w:rPr>
        <w:t xml:space="preserve"> </w:t>
      </w:r>
      <w:r w:rsidR="00B5113C">
        <w:t>several</w:t>
      </w:r>
      <w:r>
        <w:rPr>
          <w:spacing w:val="-4"/>
        </w:rPr>
        <w:t xml:space="preserve"> </w:t>
      </w:r>
      <w:r>
        <w:t>options</w:t>
      </w:r>
      <w:r>
        <w:rPr>
          <w:spacing w:val="-9"/>
        </w:rPr>
        <w:t xml:space="preserve"> </w:t>
      </w:r>
      <w:r>
        <w:t>for</w:t>
      </w:r>
      <w:r>
        <w:rPr>
          <w:spacing w:val="-6"/>
        </w:rPr>
        <w:t xml:space="preserve"> </w:t>
      </w:r>
      <w:r>
        <w:t>completing</w:t>
      </w:r>
      <w:r>
        <w:rPr>
          <w:spacing w:val="-6"/>
        </w:rPr>
        <w:t xml:space="preserve"> </w:t>
      </w:r>
      <w:r>
        <w:t>the</w:t>
      </w:r>
      <w:r>
        <w:rPr>
          <w:spacing w:val="-5"/>
        </w:rPr>
        <w:t xml:space="preserve"> </w:t>
      </w:r>
      <w:r>
        <w:t>Employment-Based</w:t>
      </w:r>
      <w:r>
        <w:rPr>
          <w:spacing w:val="-4"/>
        </w:rPr>
        <w:t xml:space="preserve"> </w:t>
      </w:r>
      <w:r>
        <w:t>Field</w:t>
      </w:r>
      <w:r>
        <w:rPr>
          <w:spacing w:val="-3"/>
        </w:rPr>
        <w:t xml:space="preserve"> </w:t>
      </w:r>
      <w:r>
        <w:rPr>
          <w:spacing w:val="-2"/>
        </w:rPr>
        <w:t>application</w:t>
      </w:r>
      <w:r w:rsidR="00C64EEE">
        <w:rPr>
          <w:spacing w:val="-2"/>
        </w:rPr>
        <w:t xml:space="preserve">. The following are examples of EBF </w:t>
      </w:r>
      <w:r w:rsidR="005F4065">
        <w:rPr>
          <w:spacing w:val="-2"/>
        </w:rPr>
        <w:t>practicum</w:t>
      </w:r>
      <w:r w:rsidR="00162DDE">
        <w:rPr>
          <w:spacing w:val="-2"/>
        </w:rPr>
        <w:t xml:space="preserve">s. Each situation is assessed </w:t>
      </w:r>
      <w:r w:rsidR="005575C8">
        <w:rPr>
          <w:spacing w:val="-2"/>
        </w:rPr>
        <w:t xml:space="preserve">by the Field Liaison to determine if </w:t>
      </w:r>
      <w:r w:rsidR="005A0B0F">
        <w:rPr>
          <w:spacing w:val="-2"/>
        </w:rPr>
        <w:t xml:space="preserve">it complies with </w:t>
      </w:r>
      <w:r w:rsidR="008506AA">
        <w:rPr>
          <w:spacing w:val="-2"/>
        </w:rPr>
        <w:t xml:space="preserve">the </w:t>
      </w:r>
      <w:r w:rsidR="00804F9A">
        <w:rPr>
          <w:spacing w:val="-2"/>
        </w:rPr>
        <w:t>accredi</w:t>
      </w:r>
      <w:r w:rsidR="006A12B8">
        <w:rPr>
          <w:spacing w:val="-2"/>
        </w:rPr>
        <w:t>tation expectations of EBF</w:t>
      </w:r>
      <w:r w:rsidR="00D55AD2">
        <w:rPr>
          <w:spacing w:val="-2"/>
        </w:rPr>
        <w:t>.</w:t>
      </w:r>
    </w:p>
    <w:p w14:paraId="7F21E1D9" w14:textId="77777777" w:rsidR="00C67E64" w:rsidRDefault="008B4D8E">
      <w:pPr>
        <w:pStyle w:val="ListParagraph"/>
        <w:numPr>
          <w:ilvl w:val="0"/>
          <w:numId w:val="13"/>
        </w:numPr>
        <w:tabs>
          <w:tab w:val="left" w:pos="1199"/>
          <w:tab w:val="left" w:pos="1200"/>
        </w:tabs>
        <w:spacing w:before="163" w:line="271" w:lineRule="auto"/>
        <w:ind w:right="1199"/>
        <w:rPr>
          <w:sz w:val="24"/>
        </w:rPr>
      </w:pPr>
      <w:r>
        <w:rPr>
          <w:sz w:val="24"/>
        </w:rPr>
        <w:t>Option</w:t>
      </w:r>
      <w:r>
        <w:rPr>
          <w:spacing w:val="-9"/>
          <w:sz w:val="24"/>
        </w:rPr>
        <w:t xml:space="preserve"> </w:t>
      </w:r>
      <w:r>
        <w:rPr>
          <w:sz w:val="24"/>
        </w:rPr>
        <w:t>1:</w:t>
      </w:r>
      <w:r>
        <w:rPr>
          <w:spacing w:val="-10"/>
          <w:sz w:val="24"/>
        </w:rPr>
        <w:t xml:space="preserve"> </w:t>
      </w:r>
      <w:r>
        <w:rPr>
          <w:sz w:val="24"/>
        </w:rPr>
        <w:t>Placement</w:t>
      </w:r>
      <w:r>
        <w:rPr>
          <w:spacing w:val="-7"/>
          <w:sz w:val="24"/>
        </w:rPr>
        <w:t xml:space="preserve"> </w:t>
      </w:r>
      <w:r>
        <w:rPr>
          <w:sz w:val="24"/>
        </w:rPr>
        <w:t>within</w:t>
      </w:r>
      <w:r>
        <w:rPr>
          <w:spacing w:val="-4"/>
          <w:sz w:val="24"/>
        </w:rPr>
        <w:t xml:space="preserve"> </w:t>
      </w:r>
      <w:r>
        <w:rPr>
          <w:sz w:val="24"/>
        </w:rPr>
        <w:t>the</w:t>
      </w:r>
      <w:r>
        <w:rPr>
          <w:spacing w:val="-7"/>
          <w:sz w:val="24"/>
        </w:rPr>
        <w:t xml:space="preserve"> </w:t>
      </w:r>
      <w:r>
        <w:rPr>
          <w:sz w:val="24"/>
        </w:rPr>
        <w:t>agency</w:t>
      </w:r>
      <w:r>
        <w:rPr>
          <w:spacing w:val="-13"/>
          <w:sz w:val="24"/>
        </w:rPr>
        <w:t xml:space="preserve"> </w:t>
      </w:r>
      <w:r>
        <w:rPr>
          <w:sz w:val="24"/>
        </w:rPr>
        <w:t>where</w:t>
      </w:r>
      <w:r>
        <w:rPr>
          <w:spacing w:val="-4"/>
          <w:sz w:val="24"/>
        </w:rPr>
        <w:t xml:space="preserve"> </w:t>
      </w:r>
      <w:r>
        <w:rPr>
          <w:sz w:val="24"/>
        </w:rPr>
        <w:t>the</w:t>
      </w:r>
      <w:r>
        <w:rPr>
          <w:spacing w:val="-5"/>
          <w:sz w:val="24"/>
        </w:rPr>
        <w:t xml:space="preserve"> </w:t>
      </w:r>
      <w:r>
        <w:rPr>
          <w:sz w:val="24"/>
        </w:rPr>
        <w:t>student</w:t>
      </w:r>
      <w:r>
        <w:rPr>
          <w:spacing w:val="-10"/>
          <w:sz w:val="24"/>
        </w:rPr>
        <w:t xml:space="preserve"> </w:t>
      </w:r>
      <w:r>
        <w:rPr>
          <w:sz w:val="24"/>
        </w:rPr>
        <w:t>is</w:t>
      </w:r>
      <w:r>
        <w:rPr>
          <w:spacing w:val="-8"/>
          <w:sz w:val="24"/>
        </w:rPr>
        <w:t xml:space="preserve"> </w:t>
      </w:r>
      <w:r>
        <w:rPr>
          <w:sz w:val="24"/>
        </w:rPr>
        <w:t>employed,</w:t>
      </w:r>
      <w:r>
        <w:rPr>
          <w:spacing w:val="-7"/>
          <w:sz w:val="24"/>
        </w:rPr>
        <w:t xml:space="preserve"> </w:t>
      </w:r>
      <w:r>
        <w:rPr>
          <w:sz w:val="24"/>
        </w:rPr>
        <w:t>but</w:t>
      </w:r>
      <w:r>
        <w:rPr>
          <w:spacing w:val="-5"/>
          <w:sz w:val="24"/>
        </w:rPr>
        <w:t xml:space="preserve"> </w:t>
      </w:r>
      <w:r>
        <w:rPr>
          <w:sz w:val="24"/>
        </w:rPr>
        <w:t>within a different program, with different clients, and with a social work Field Instructor different from the employment supervisor.</w:t>
      </w:r>
    </w:p>
    <w:p w14:paraId="7F21E1DA" w14:textId="1AAB1F82" w:rsidR="00C67E64" w:rsidRPr="004637F4" w:rsidRDefault="008B4D8E">
      <w:pPr>
        <w:pStyle w:val="ListParagraph"/>
        <w:numPr>
          <w:ilvl w:val="0"/>
          <w:numId w:val="13"/>
        </w:numPr>
        <w:tabs>
          <w:tab w:val="left" w:pos="1200"/>
        </w:tabs>
        <w:spacing w:before="127" w:line="271" w:lineRule="auto"/>
        <w:ind w:right="1564"/>
        <w:jc w:val="both"/>
        <w:rPr>
          <w:sz w:val="24"/>
        </w:rPr>
      </w:pPr>
      <w:r>
        <w:rPr>
          <w:sz w:val="24"/>
        </w:rPr>
        <w:t>Option</w:t>
      </w:r>
      <w:r>
        <w:rPr>
          <w:spacing w:val="-5"/>
          <w:sz w:val="24"/>
        </w:rPr>
        <w:t xml:space="preserve"> </w:t>
      </w:r>
      <w:r>
        <w:rPr>
          <w:sz w:val="24"/>
        </w:rPr>
        <w:t>2:</w:t>
      </w:r>
      <w:r>
        <w:rPr>
          <w:spacing w:val="-3"/>
          <w:sz w:val="24"/>
        </w:rPr>
        <w:t xml:space="preserve"> </w:t>
      </w:r>
      <w:r>
        <w:rPr>
          <w:sz w:val="24"/>
        </w:rPr>
        <w:t>Placement</w:t>
      </w:r>
      <w:r>
        <w:rPr>
          <w:spacing w:val="-1"/>
          <w:sz w:val="24"/>
        </w:rPr>
        <w:t xml:space="preserve"> </w:t>
      </w:r>
      <w:r>
        <w:rPr>
          <w:sz w:val="24"/>
        </w:rPr>
        <w:t>with</w:t>
      </w:r>
      <w:r>
        <w:rPr>
          <w:spacing w:val="-3"/>
          <w:sz w:val="24"/>
        </w:rPr>
        <w:t xml:space="preserve"> </w:t>
      </w:r>
      <w:r>
        <w:rPr>
          <w:sz w:val="24"/>
        </w:rPr>
        <w:t>an</w:t>
      </w:r>
      <w:r>
        <w:rPr>
          <w:spacing w:val="-4"/>
          <w:sz w:val="24"/>
        </w:rPr>
        <w:t xml:space="preserve"> </w:t>
      </w:r>
      <w:r>
        <w:rPr>
          <w:sz w:val="24"/>
        </w:rPr>
        <w:t>agency</w:t>
      </w:r>
      <w:r>
        <w:rPr>
          <w:spacing w:val="-8"/>
          <w:sz w:val="24"/>
        </w:rPr>
        <w:t xml:space="preserve"> </w:t>
      </w:r>
      <w:r>
        <w:rPr>
          <w:sz w:val="24"/>
        </w:rPr>
        <w:t>where</w:t>
      </w:r>
      <w:r>
        <w:rPr>
          <w:spacing w:val="-1"/>
          <w:sz w:val="24"/>
        </w:rPr>
        <w:t xml:space="preserve"> </w:t>
      </w:r>
      <w:r>
        <w:rPr>
          <w:sz w:val="24"/>
        </w:rPr>
        <w:t>the</w:t>
      </w:r>
      <w:r>
        <w:rPr>
          <w:spacing w:val="-1"/>
          <w:sz w:val="24"/>
        </w:rPr>
        <w:t xml:space="preserve"> </w:t>
      </w:r>
      <w:r>
        <w:rPr>
          <w:sz w:val="24"/>
        </w:rPr>
        <w:t>student</w:t>
      </w:r>
      <w:r>
        <w:rPr>
          <w:spacing w:val="-3"/>
          <w:sz w:val="24"/>
        </w:rPr>
        <w:t xml:space="preserve"> </w:t>
      </w:r>
      <w:r>
        <w:rPr>
          <w:sz w:val="24"/>
        </w:rPr>
        <w:t>is</w:t>
      </w:r>
      <w:r>
        <w:rPr>
          <w:spacing w:val="-3"/>
          <w:sz w:val="24"/>
        </w:rPr>
        <w:t xml:space="preserve"> </w:t>
      </w:r>
      <w:r>
        <w:rPr>
          <w:sz w:val="24"/>
        </w:rPr>
        <w:t>working</w:t>
      </w:r>
      <w:r>
        <w:rPr>
          <w:spacing w:val="-4"/>
          <w:sz w:val="24"/>
        </w:rPr>
        <w:t xml:space="preserve"> </w:t>
      </w:r>
      <w:r>
        <w:rPr>
          <w:sz w:val="24"/>
        </w:rPr>
        <w:t>as</w:t>
      </w:r>
      <w:r>
        <w:rPr>
          <w:spacing w:val="-3"/>
          <w:sz w:val="24"/>
        </w:rPr>
        <w:t xml:space="preserve"> </w:t>
      </w:r>
      <w:r>
        <w:rPr>
          <w:sz w:val="24"/>
        </w:rPr>
        <w:t>a</w:t>
      </w:r>
      <w:r>
        <w:rPr>
          <w:spacing w:val="-3"/>
          <w:sz w:val="24"/>
        </w:rPr>
        <w:t xml:space="preserve"> </w:t>
      </w:r>
      <w:r>
        <w:rPr>
          <w:sz w:val="24"/>
        </w:rPr>
        <w:t xml:space="preserve">social worker and is supervised by a </w:t>
      </w:r>
      <w:r w:rsidR="00D3572A">
        <w:rPr>
          <w:sz w:val="24"/>
        </w:rPr>
        <w:t>social worker</w:t>
      </w:r>
      <w:r>
        <w:rPr>
          <w:sz w:val="24"/>
        </w:rPr>
        <w:t xml:space="preserve"> meeting the approved criteria for Field </w:t>
      </w:r>
      <w:r>
        <w:rPr>
          <w:spacing w:val="-2"/>
          <w:sz w:val="24"/>
        </w:rPr>
        <w:t>Instructors.</w:t>
      </w:r>
      <w:r w:rsidR="00CA6C3A">
        <w:rPr>
          <w:spacing w:val="-2"/>
          <w:sz w:val="24"/>
        </w:rPr>
        <w:t xml:space="preserve"> </w:t>
      </w:r>
    </w:p>
    <w:p w14:paraId="39E8A12E" w14:textId="0940AEB4" w:rsidR="004637F4" w:rsidRPr="00FF3BD5" w:rsidRDefault="006F049A">
      <w:pPr>
        <w:pStyle w:val="ListParagraph"/>
        <w:numPr>
          <w:ilvl w:val="0"/>
          <w:numId w:val="13"/>
        </w:numPr>
        <w:tabs>
          <w:tab w:val="left" w:pos="1200"/>
        </w:tabs>
        <w:spacing w:before="127" w:line="271" w:lineRule="auto"/>
        <w:ind w:right="1564"/>
        <w:jc w:val="both"/>
        <w:rPr>
          <w:sz w:val="24"/>
        </w:rPr>
      </w:pPr>
      <w:r>
        <w:rPr>
          <w:spacing w:val="-2"/>
          <w:sz w:val="24"/>
        </w:rPr>
        <w:t xml:space="preserve">Option 3: </w:t>
      </w:r>
      <w:r w:rsidR="00053095">
        <w:rPr>
          <w:spacing w:val="-2"/>
          <w:sz w:val="24"/>
        </w:rPr>
        <w:t>Student is referred to an agency</w:t>
      </w:r>
      <w:r w:rsidR="00C96083">
        <w:rPr>
          <w:spacing w:val="-2"/>
          <w:sz w:val="24"/>
        </w:rPr>
        <w:t xml:space="preserve"> </w:t>
      </w:r>
      <w:r w:rsidR="006530DB">
        <w:rPr>
          <w:spacing w:val="-2"/>
          <w:sz w:val="24"/>
        </w:rPr>
        <w:t>and accepts an offer of placement</w:t>
      </w:r>
      <w:r w:rsidR="00C10CFF">
        <w:rPr>
          <w:spacing w:val="-2"/>
          <w:sz w:val="24"/>
        </w:rPr>
        <w:t xml:space="preserve">. Agency policy is for </w:t>
      </w:r>
      <w:proofErr w:type="gramStart"/>
      <w:r w:rsidR="00C10CFF">
        <w:rPr>
          <w:spacing w:val="-2"/>
          <w:sz w:val="24"/>
        </w:rPr>
        <w:t>student</w:t>
      </w:r>
      <w:proofErr w:type="gramEnd"/>
      <w:r w:rsidR="00C10CFF">
        <w:rPr>
          <w:spacing w:val="-2"/>
          <w:sz w:val="24"/>
        </w:rPr>
        <w:t xml:space="preserve"> to be hired as an employee for the duration of their field practicum</w:t>
      </w:r>
      <w:r w:rsidR="00781E77">
        <w:rPr>
          <w:spacing w:val="-2"/>
          <w:sz w:val="24"/>
        </w:rPr>
        <w:t xml:space="preserve"> and student receives a salary</w:t>
      </w:r>
      <w:r w:rsidR="00CA501A">
        <w:rPr>
          <w:spacing w:val="-2"/>
          <w:sz w:val="24"/>
        </w:rPr>
        <w:t xml:space="preserve"> for the field practicum</w:t>
      </w:r>
      <w:r w:rsidR="00FF3BD5">
        <w:rPr>
          <w:spacing w:val="-2"/>
          <w:sz w:val="24"/>
        </w:rPr>
        <w:t>.</w:t>
      </w:r>
    </w:p>
    <w:p w14:paraId="55D00F52" w14:textId="3001E04B" w:rsidR="00FF3BD5" w:rsidRPr="00501B8A" w:rsidRDefault="00375913">
      <w:pPr>
        <w:pStyle w:val="ListParagraph"/>
        <w:numPr>
          <w:ilvl w:val="0"/>
          <w:numId w:val="13"/>
        </w:numPr>
        <w:tabs>
          <w:tab w:val="left" w:pos="1200"/>
        </w:tabs>
        <w:spacing w:before="127" w:line="271" w:lineRule="auto"/>
        <w:ind w:right="1564"/>
        <w:jc w:val="both"/>
        <w:rPr>
          <w:sz w:val="24"/>
        </w:rPr>
      </w:pPr>
      <w:r>
        <w:rPr>
          <w:spacing w:val="-2"/>
          <w:sz w:val="24"/>
        </w:rPr>
        <w:t xml:space="preserve">Option 4: </w:t>
      </w:r>
      <w:r w:rsidR="00A1173F">
        <w:rPr>
          <w:spacing w:val="-2"/>
          <w:sz w:val="24"/>
        </w:rPr>
        <w:t>Student is offered an employment position</w:t>
      </w:r>
      <w:r w:rsidR="00501B8A">
        <w:rPr>
          <w:spacing w:val="-2"/>
          <w:sz w:val="24"/>
        </w:rPr>
        <w:t xml:space="preserve"> during the completion of their field practicum</w:t>
      </w:r>
      <w:r w:rsidR="007D1C8C">
        <w:rPr>
          <w:spacing w:val="-2"/>
          <w:sz w:val="24"/>
        </w:rPr>
        <w:t xml:space="preserve"> and proceed</w:t>
      </w:r>
      <w:r w:rsidR="004C32E5">
        <w:rPr>
          <w:spacing w:val="-2"/>
          <w:sz w:val="24"/>
        </w:rPr>
        <w:t>s</w:t>
      </w:r>
      <w:r w:rsidR="007D1C8C">
        <w:rPr>
          <w:spacing w:val="-2"/>
          <w:sz w:val="24"/>
        </w:rPr>
        <w:t xml:space="preserve"> as an employee and student intern for the remainder of the field p</w:t>
      </w:r>
      <w:r w:rsidR="008B2CFD">
        <w:rPr>
          <w:spacing w:val="-2"/>
          <w:sz w:val="24"/>
        </w:rPr>
        <w:t>racticum.</w:t>
      </w:r>
    </w:p>
    <w:p w14:paraId="7F21E1DB" w14:textId="0A4680BA" w:rsidR="00C67E64" w:rsidRDefault="00273996">
      <w:pPr>
        <w:pStyle w:val="BodyText"/>
        <w:spacing w:before="126" w:line="276" w:lineRule="auto"/>
        <w:ind w:left="480" w:right="1181"/>
        <w:jc w:val="both"/>
      </w:pPr>
      <w:r>
        <w:t>All</w:t>
      </w:r>
      <w:r w:rsidR="008B4D8E">
        <w:rPr>
          <w:spacing w:val="-3"/>
        </w:rPr>
        <w:t xml:space="preserve"> </w:t>
      </w:r>
      <w:r w:rsidR="008B4D8E">
        <w:t>options</w:t>
      </w:r>
      <w:r w:rsidR="008B4D8E">
        <w:rPr>
          <w:spacing w:val="-2"/>
        </w:rPr>
        <w:t xml:space="preserve"> </w:t>
      </w:r>
      <w:r w:rsidR="008B4D8E">
        <w:t>will</w:t>
      </w:r>
      <w:r w:rsidR="008B4D8E">
        <w:rPr>
          <w:spacing w:val="-2"/>
        </w:rPr>
        <w:t xml:space="preserve"> </w:t>
      </w:r>
      <w:r w:rsidR="008B4D8E">
        <w:t>be</w:t>
      </w:r>
      <w:r w:rsidR="008B4D8E">
        <w:rPr>
          <w:spacing w:val="-1"/>
        </w:rPr>
        <w:t xml:space="preserve"> </w:t>
      </w:r>
      <w:r w:rsidR="008B4D8E">
        <w:t>carefully</w:t>
      </w:r>
      <w:r w:rsidR="008B4D8E">
        <w:rPr>
          <w:spacing w:val="-7"/>
        </w:rPr>
        <w:t xml:space="preserve"> </w:t>
      </w:r>
      <w:r w:rsidR="008B4D8E">
        <w:t>assessed</w:t>
      </w:r>
      <w:r w:rsidR="008B4D8E">
        <w:rPr>
          <w:spacing w:val="-4"/>
        </w:rPr>
        <w:t xml:space="preserve"> </w:t>
      </w:r>
      <w:r w:rsidR="008B4D8E">
        <w:t>by</w:t>
      </w:r>
      <w:r w:rsidR="008B4D8E">
        <w:rPr>
          <w:spacing w:val="-7"/>
        </w:rPr>
        <w:t xml:space="preserve"> </w:t>
      </w:r>
      <w:r w:rsidR="008B4D8E">
        <w:t>the</w:t>
      </w:r>
      <w:r w:rsidR="008B4D8E">
        <w:rPr>
          <w:spacing w:val="-6"/>
        </w:rPr>
        <w:t xml:space="preserve"> </w:t>
      </w:r>
      <w:r w:rsidR="008B4D8E">
        <w:t>assigned</w:t>
      </w:r>
      <w:r w:rsidR="008B4D8E">
        <w:rPr>
          <w:spacing w:val="-1"/>
        </w:rPr>
        <w:t xml:space="preserve"> </w:t>
      </w:r>
      <w:r w:rsidR="008B4D8E">
        <w:t>Field</w:t>
      </w:r>
      <w:r w:rsidR="008B4D8E">
        <w:rPr>
          <w:spacing w:val="-3"/>
        </w:rPr>
        <w:t xml:space="preserve"> </w:t>
      </w:r>
      <w:r w:rsidR="008B4D8E">
        <w:t>Liaison</w:t>
      </w:r>
      <w:r w:rsidR="008B4D8E">
        <w:rPr>
          <w:spacing w:val="-3"/>
        </w:rPr>
        <w:t xml:space="preserve"> </w:t>
      </w:r>
      <w:r w:rsidR="008B4D8E">
        <w:t>who</w:t>
      </w:r>
      <w:r w:rsidR="008B4D8E">
        <w:rPr>
          <w:spacing w:val="-1"/>
        </w:rPr>
        <w:t xml:space="preserve"> </w:t>
      </w:r>
      <w:r w:rsidR="008B4D8E">
        <w:t>will</w:t>
      </w:r>
      <w:r w:rsidR="008B4D8E">
        <w:rPr>
          <w:spacing w:val="-2"/>
        </w:rPr>
        <w:t xml:space="preserve"> </w:t>
      </w:r>
      <w:r w:rsidR="008B4D8E">
        <w:t>ultimately have</w:t>
      </w:r>
      <w:r w:rsidR="008B4D8E">
        <w:rPr>
          <w:spacing w:val="-1"/>
        </w:rPr>
        <w:t xml:space="preserve"> </w:t>
      </w:r>
      <w:r w:rsidR="008B4D8E">
        <w:t>approval</w:t>
      </w:r>
      <w:r w:rsidR="008B4D8E">
        <w:rPr>
          <w:spacing w:val="-2"/>
        </w:rPr>
        <w:t xml:space="preserve"> </w:t>
      </w:r>
      <w:r w:rsidR="008B4D8E">
        <w:t>authority.</w:t>
      </w:r>
      <w:r w:rsidR="008B4D8E">
        <w:rPr>
          <w:spacing w:val="-1"/>
        </w:rPr>
        <w:t xml:space="preserve"> </w:t>
      </w:r>
      <w:r w:rsidR="0065056E">
        <w:rPr>
          <w:spacing w:val="-1"/>
        </w:rPr>
        <w:t>(</w:t>
      </w:r>
      <w:r w:rsidR="006E3C43">
        <w:rPr>
          <w:spacing w:val="-1"/>
        </w:rPr>
        <w:t>Excepti</w:t>
      </w:r>
      <w:r w:rsidR="005004BA">
        <w:rPr>
          <w:spacing w:val="-1"/>
        </w:rPr>
        <w:t>ons to these established EBF policies will be reviewed by the Field D</w:t>
      </w:r>
      <w:r w:rsidR="00E81829">
        <w:rPr>
          <w:spacing w:val="-1"/>
        </w:rPr>
        <w:t xml:space="preserve">irector </w:t>
      </w:r>
      <w:r w:rsidR="00556417">
        <w:rPr>
          <w:spacing w:val="-1"/>
        </w:rPr>
        <w:t xml:space="preserve">or School Social </w:t>
      </w:r>
      <w:r w:rsidR="00B76D4E">
        <w:rPr>
          <w:spacing w:val="-1"/>
        </w:rPr>
        <w:t>W</w:t>
      </w:r>
      <w:r w:rsidR="00556417">
        <w:rPr>
          <w:spacing w:val="-1"/>
        </w:rPr>
        <w:t>ork Coordinator</w:t>
      </w:r>
      <w:r w:rsidR="00B76D4E">
        <w:rPr>
          <w:spacing w:val="-1"/>
        </w:rPr>
        <w:t xml:space="preserve"> </w:t>
      </w:r>
      <w:r w:rsidR="00E81829">
        <w:rPr>
          <w:spacing w:val="-1"/>
        </w:rPr>
        <w:t>on a case-by-case basis.</w:t>
      </w:r>
      <w:r w:rsidR="0065056E">
        <w:rPr>
          <w:spacing w:val="-1"/>
        </w:rPr>
        <w:t>)</w:t>
      </w:r>
      <w:r w:rsidR="00E81829">
        <w:rPr>
          <w:spacing w:val="-1"/>
        </w:rPr>
        <w:t xml:space="preserve"> </w:t>
      </w:r>
      <w:r w:rsidR="008B4D8E">
        <w:t>In</w:t>
      </w:r>
      <w:r w:rsidR="008B4D8E">
        <w:rPr>
          <w:spacing w:val="-1"/>
        </w:rPr>
        <w:t xml:space="preserve"> </w:t>
      </w:r>
      <w:r w:rsidR="008B4D8E">
        <w:t>most</w:t>
      </w:r>
      <w:r w:rsidR="008B4D8E">
        <w:rPr>
          <w:spacing w:val="-1"/>
        </w:rPr>
        <w:t xml:space="preserve"> </w:t>
      </w:r>
      <w:r w:rsidR="0065056E">
        <w:rPr>
          <w:spacing w:val="-1"/>
        </w:rPr>
        <w:t xml:space="preserve">EBF </w:t>
      </w:r>
      <w:r w:rsidR="008B4D8E">
        <w:t>cases</w:t>
      </w:r>
      <w:r w:rsidR="008B4D8E">
        <w:rPr>
          <w:spacing w:val="-6"/>
        </w:rPr>
        <w:t xml:space="preserve"> </w:t>
      </w:r>
      <w:r w:rsidR="008B4D8E">
        <w:t>only</w:t>
      </w:r>
      <w:r w:rsidR="008B4D8E">
        <w:rPr>
          <w:spacing w:val="-6"/>
        </w:rPr>
        <w:t xml:space="preserve"> </w:t>
      </w:r>
      <w:r w:rsidR="008B4D8E">
        <w:t>a</w:t>
      </w:r>
      <w:r w:rsidR="008B4D8E">
        <w:rPr>
          <w:spacing w:val="-3"/>
        </w:rPr>
        <w:t xml:space="preserve"> </w:t>
      </w:r>
      <w:r w:rsidR="008B4D8E">
        <w:t>designated</w:t>
      </w:r>
      <w:r w:rsidR="008B4D8E">
        <w:rPr>
          <w:spacing w:val="-3"/>
        </w:rPr>
        <w:t xml:space="preserve"> </w:t>
      </w:r>
      <w:r w:rsidR="008B4D8E">
        <w:t>number</w:t>
      </w:r>
      <w:r w:rsidR="008B4D8E">
        <w:rPr>
          <w:spacing w:val="-7"/>
        </w:rPr>
        <w:t xml:space="preserve"> </w:t>
      </w:r>
      <w:r w:rsidR="008B4D8E">
        <w:t>of</w:t>
      </w:r>
      <w:r w:rsidR="008B4D8E">
        <w:rPr>
          <w:spacing w:val="-1"/>
        </w:rPr>
        <w:t xml:space="preserve"> </w:t>
      </w:r>
      <w:r w:rsidR="008B4D8E">
        <w:t>employment</w:t>
      </w:r>
      <w:r w:rsidR="008B4D8E">
        <w:rPr>
          <w:spacing w:val="-3"/>
        </w:rPr>
        <w:t xml:space="preserve"> </w:t>
      </w:r>
      <w:r w:rsidR="008B4D8E">
        <w:t>hours will count toward the Field practicum.</w:t>
      </w:r>
    </w:p>
    <w:p w14:paraId="7F21E1DC" w14:textId="77777777" w:rsidR="00C67E64" w:rsidRDefault="008B4D8E">
      <w:pPr>
        <w:spacing w:before="118" w:line="276" w:lineRule="auto"/>
        <w:ind w:left="480" w:right="1135"/>
        <w:rPr>
          <w:i/>
          <w:sz w:val="24"/>
        </w:rPr>
      </w:pPr>
      <w:r>
        <w:rPr>
          <w:i/>
          <w:sz w:val="24"/>
        </w:rPr>
        <w:t>Please</w:t>
      </w:r>
      <w:r>
        <w:rPr>
          <w:i/>
          <w:spacing w:val="-7"/>
          <w:sz w:val="24"/>
        </w:rPr>
        <w:t xml:space="preserve"> </w:t>
      </w:r>
      <w:r>
        <w:rPr>
          <w:i/>
          <w:sz w:val="24"/>
        </w:rPr>
        <w:t>note</w:t>
      </w:r>
      <w:r>
        <w:rPr>
          <w:i/>
          <w:spacing w:val="-9"/>
          <w:sz w:val="24"/>
        </w:rPr>
        <w:t xml:space="preserve"> </w:t>
      </w:r>
      <w:r>
        <w:rPr>
          <w:i/>
          <w:sz w:val="24"/>
        </w:rPr>
        <w:t>that</w:t>
      </w:r>
      <w:r>
        <w:rPr>
          <w:i/>
          <w:spacing w:val="-7"/>
          <w:sz w:val="24"/>
        </w:rPr>
        <w:t xml:space="preserve"> </w:t>
      </w:r>
      <w:r>
        <w:rPr>
          <w:i/>
          <w:sz w:val="24"/>
        </w:rPr>
        <w:t>these</w:t>
      </w:r>
      <w:r>
        <w:rPr>
          <w:i/>
          <w:spacing w:val="-9"/>
          <w:sz w:val="24"/>
        </w:rPr>
        <w:t xml:space="preserve"> </w:t>
      </w:r>
      <w:r>
        <w:rPr>
          <w:i/>
          <w:sz w:val="24"/>
        </w:rPr>
        <w:t>types</w:t>
      </w:r>
      <w:r>
        <w:rPr>
          <w:i/>
          <w:spacing w:val="-10"/>
          <w:sz w:val="24"/>
        </w:rPr>
        <w:t xml:space="preserve"> </w:t>
      </w:r>
      <w:r>
        <w:rPr>
          <w:i/>
          <w:sz w:val="24"/>
        </w:rPr>
        <w:t>of</w:t>
      </w:r>
      <w:r>
        <w:rPr>
          <w:i/>
          <w:spacing w:val="-7"/>
          <w:sz w:val="24"/>
        </w:rPr>
        <w:t xml:space="preserve"> </w:t>
      </w:r>
      <w:r>
        <w:rPr>
          <w:i/>
          <w:sz w:val="24"/>
        </w:rPr>
        <w:t>placements</w:t>
      </w:r>
      <w:r>
        <w:rPr>
          <w:i/>
          <w:spacing w:val="-8"/>
          <w:sz w:val="24"/>
        </w:rPr>
        <w:t xml:space="preserve"> </w:t>
      </w:r>
      <w:r>
        <w:rPr>
          <w:i/>
          <w:sz w:val="24"/>
        </w:rPr>
        <w:t>can</w:t>
      </w:r>
      <w:r>
        <w:rPr>
          <w:i/>
          <w:spacing w:val="-7"/>
          <w:sz w:val="24"/>
        </w:rPr>
        <w:t xml:space="preserve"> </w:t>
      </w:r>
      <w:r>
        <w:rPr>
          <w:i/>
          <w:sz w:val="24"/>
        </w:rPr>
        <w:t>create</w:t>
      </w:r>
      <w:r>
        <w:rPr>
          <w:i/>
          <w:spacing w:val="-9"/>
          <w:sz w:val="24"/>
        </w:rPr>
        <w:t xml:space="preserve"> </w:t>
      </w:r>
      <w:r>
        <w:rPr>
          <w:i/>
          <w:sz w:val="24"/>
        </w:rPr>
        <w:t>unexpected</w:t>
      </w:r>
      <w:r>
        <w:rPr>
          <w:i/>
          <w:spacing w:val="-7"/>
          <w:sz w:val="24"/>
        </w:rPr>
        <w:t xml:space="preserve"> </w:t>
      </w:r>
      <w:r>
        <w:rPr>
          <w:i/>
          <w:sz w:val="24"/>
        </w:rPr>
        <w:t>challenges</w:t>
      </w:r>
      <w:r>
        <w:rPr>
          <w:i/>
          <w:spacing w:val="-8"/>
          <w:sz w:val="24"/>
        </w:rPr>
        <w:t xml:space="preserve"> </w:t>
      </w:r>
      <w:r>
        <w:rPr>
          <w:i/>
          <w:sz w:val="24"/>
        </w:rPr>
        <w:t>and</w:t>
      </w:r>
      <w:r>
        <w:rPr>
          <w:i/>
          <w:spacing w:val="-7"/>
          <w:sz w:val="24"/>
        </w:rPr>
        <w:t xml:space="preserve"> </w:t>
      </w:r>
      <w:r>
        <w:rPr>
          <w:i/>
          <w:sz w:val="24"/>
        </w:rPr>
        <w:t>may require additional work on behalf of the student and their agency supervisor to ensure that work responsibilities and Field program learning goals are met.</w:t>
      </w:r>
    </w:p>
    <w:p w14:paraId="7F21E1DF" w14:textId="77777777" w:rsidR="00C67E64" w:rsidRDefault="00C67E64">
      <w:pPr>
        <w:pStyle w:val="BodyText"/>
        <w:spacing w:before="3"/>
        <w:rPr>
          <w:i/>
          <w:sz w:val="18"/>
        </w:rPr>
      </w:pPr>
    </w:p>
    <w:p w14:paraId="7F21E1E0" w14:textId="77777777" w:rsidR="00C67E64" w:rsidRDefault="008B4D8E">
      <w:pPr>
        <w:pStyle w:val="Heading1"/>
        <w:ind w:left="379"/>
        <w:rPr>
          <w:u w:val="none"/>
        </w:rPr>
      </w:pPr>
      <w:bookmarkStart w:id="30" w:name="Requirements_for_approval_include:"/>
      <w:bookmarkStart w:id="31" w:name="_bookmark16"/>
      <w:bookmarkEnd w:id="30"/>
      <w:bookmarkEnd w:id="31"/>
      <w:r>
        <w:rPr>
          <w:color w:val="365F91"/>
          <w:w w:val="95"/>
          <w:u w:color="365F91"/>
        </w:rPr>
        <w:t>Requirements</w:t>
      </w:r>
      <w:r>
        <w:rPr>
          <w:color w:val="365F91"/>
          <w:spacing w:val="30"/>
          <w:u w:color="365F91"/>
        </w:rPr>
        <w:t xml:space="preserve"> </w:t>
      </w:r>
      <w:r>
        <w:rPr>
          <w:color w:val="365F91"/>
          <w:w w:val="95"/>
          <w:u w:color="365F91"/>
        </w:rPr>
        <w:t>for</w:t>
      </w:r>
      <w:r>
        <w:rPr>
          <w:color w:val="365F91"/>
          <w:spacing w:val="27"/>
          <w:u w:color="365F91"/>
        </w:rPr>
        <w:t xml:space="preserve"> </w:t>
      </w:r>
      <w:r>
        <w:rPr>
          <w:color w:val="365F91"/>
          <w:w w:val="95"/>
          <w:u w:color="365F91"/>
        </w:rPr>
        <w:t>approval</w:t>
      </w:r>
      <w:r>
        <w:rPr>
          <w:color w:val="365F91"/>
          <w:spacing w:val="27"/>
          <w:u w:color="365F91"/>
        </w:rPr>
        <w:t xml:space="preserve"> </w:t>
      </w:r>
      <w:r>
        <w:rPr>
          <w:color w:val="365F91"/>
          <w:spacing w:val="-2"/>
          <w:w w:val="95"/>
          <w:u w:color="365F91"/>
        </w:rPr>
        <w:t>include:</w:t>
      </w:r>
    </w:p>
    <w:p w14:paraId="7F21E1E1" w14:textId="77777777" w:rsidR="00C67E64" w:rsidRDefault="008B4D8E">
      <w:pPr>
        <w:pStyle w:val="ListParagraph"/>
        <w:numPr>
          <w:ilvl w:val="0"/>
          <w:numId w:val="13"/>
        </w:numPr>
        <w:tabs>
          <w:tab w:val="left" w:pos="1199"/>
          <w:tab w:val="left" w:pos="1200"/>
        </w:tabs>
        <w:spacing w:before="46" w:line="273" w:lineRule="auto"/>
        <w:ind w:right="1165"/>
        <w:rPr>
          <w:sz w:val="24"/>
        </w:rPr>
      </w:pPr>
      <w:r>
        <w:rPr>
          <w:sz w:val="24"/>
        </w:rPr>
        <w:t>supervision provided by someone with a social work degree commensurate with the degree the student is seeking. The individual providing supervision should have</w:t>
      </w:r>
      <w:r>
        <w:rPr>
          <w:spacing w:val="-8"/>
          <w:sz w:val="24"/>
        </w:rPr>
        <w:t xml:space="preserve"> </w:t>
      </w:r>
      <w:r>
        <w:rPr>
          <w:sz w:val="24"/>
        </w:rPr>
        <w:t>two</w:t>
      </w:r>
      <w:r>
        <w:rPr>
          <w:spacing w:val="-5"/>
          <w:sz w:val="24"/>
        </w:rPr>
        <w:t xml:space="preserve"> </w:t>
      </w:r>
      <w:r>
        <w:rPr>
          <w:sz w:val="24"/>
        </w:rPr>
        <w:t>years</w:t>
      </w:r>
      <w:r>
        <w:rPr>
          <w:spacing w:val="-9"/>
          <w:sz w:val="24"/>
        </w:rPr>
        <w:t xml:space="preserve"> </w:t>
      </w:r>
      <w:r>
        <w:rPr>
          <w:sz w:val="24"/>
        </w:rPr>
        <w:t>of</w:t>
      </w:r>
      <w:r>
        <w:rPr>
          <w:spacing w:val="-3"/>
          <w:sz w:val="24"/>
        </w:rPr>
        <w:t xml:space="preserve"> </w:t>
      </w:r>
      <w:r>
        <w:rPr>
          <w:sz w:val="24"/>
        </w:rPr>
        <w:t>work</w:t>
      </w:r>
      <w:r>
        <w:rPr>
          <w:spacing w:val="-9"/>
          <w:sz w:val="24"/>
        </w:rPr>
        <w:t xml:space="preserve"> </w:t>
      </w:r>
      <w:r>
        <w:rPr>
          <w:sz w:val="24"/>
        </w:rPr>
        <w:t>experience</w:t>
      </w:r>
      <w:r>
        <w:rPr>
          <w:spacing w:val="-10"/>
          <w:sz w:val="24"/>
        </w:rPr>
        <w:t xml:space="preserve"> </w:t>
      </w:r>
      <w:r>
        <w:rPr>
          <w:sz w:val="24"/>
        </w:rPr>
        <w:t>post-graduation</w:t>
      </w:r>
      <w:r>
        <w:rPr>
          <w:spacing w:val="-8"/>
          <w:sz w:val="24"/>
        </w:rPr>
        <w:t xml:space="preserve"> </w:t>
      </w:r>
      <w:r>
        <w:rPr>
          <w:sz w:val="24"/>
        </w:rPr>
        <w:t>(i.e.,</w:t>
      </w:r>
      <w:r>
        <w:rPr>
          <w:spacing w:val="-6"/>
          <w:sz w:val="24"/>
        </w:rPr>
        <w:t xml:space="preserve"> </w:t>
      </w:r>
      <w:r>
        <w:rPr>
          <w:sz w:val="24"/>
        </w:rPr>
        <w:t>an</w:t>
      </w:r>
      <w:r>
        <w:rPr>
          <w:spacing w:val="-8"/>
          <w:sz w:val="24"/>
        </w:rPr>
        <w:t xml:space="preserve"> </w:t>
      </w:r>
      <w:r>
        <w:rPr>
          <w:sz w:val="24"/>
        </w:rPr>
        <w:t>MSW student</w:t>
      </w:r>
      <w:r>
        <w:rPr>
          <w:spacing w:val="-8"/>
          <w:sz w:val="24"/>
        </w:rPr>
        <w:t xml:space="preserve"> </w:t>
      </w:r>
      <w:r>
        <w:rPr>
          <w:sz w:val="24"/>
        </w:rPr>
        <w:t>can</w:t>
      </w:r>
      <w:r>
        <w:rPr>
          <w:spacing w:val="-10"/>
          <w:sz w:val="24"/>
        </w:rPr>
        <w:t xml:space="preserve"> </w:t>
      </w:r>
      <w:r>
        <w:rPr>
          <w:sz w:val="24"/>
        </w:rPr>
        <w:t>be supervised by an MSW supervisor with two years post-MSW experience)</w:t>
      </w:r>
    </w:p>
    <w:p w14:paraId="7F21E1E2" w14:textId="77777777" w:rsidR="00C67E64" w:rsidRDefault="008B4D8E">
      <w:pPr>
        <w:pStyle w:val="ListParagraph"/>
        <w:numPr>
          <w:ilvl w:val="0"/>
          <w:numId w:val="13"/>
        </w:numPr>
        <w:tabs>
          <w:tab w:val="left" w:pos="1199"/>
          <w:tab w:val="left" w:pos="1200"/>
        </w:tabs>
        <w:spacing w:before="121" w:line="268" w:lineRule="auto"/>
        <w:ind w:left="1199" w:right="1589"/>
        <w:rPr>
          <w:sz w:val="24"/>
        </w:rPr>
      </w:pPr>
      <w:r>
        <w:rPr>
          <w:sz w:val="24"/>
        </w:rPr>
        <w:lastRenderedPageBreak/>
        <w:t>required</w:t>
      </w:r>
      <w:r>
        <w:rPr>
          <w:spacing w:val="-8"/>
          <w:sz w:val="24"/>
        </w:rPr>
        <w:t xml:space="preserve"> </w:t>
      </w:r>
      <w:r>
        <w:rPr>
          <w:sz w:val="24"/>
        </w:rPr>
        <w:t>weekly</w:t>
      </w:r>
      <w:r>
        <w:rPr>
          <w:spacing w:val="-14"/>
          <w:sz w:val="24"/>
        </w:rPr>
        <w:t xml:space="preserve"> </w:t>
      </w:r>
      <w:r>
        <w:rPr>
          <w:sz w:val="24"/>
        </w:rPr>
        <w:t>educational</w:t>
      </w:r>
      <w:r>
        <w:rPr>
          <w:spacing w:val="-9"/>
          <w:sz w:val="24"/>
        </w:rPr>
        <w:t xml:space="preserve"> </w:t>
      </w:r>
      <w:r>
        <w:rPr>
          <w:sz w:val="24"/>
        </w:rPr>
        <w:t>supervision</w:t>
      </w:r>
      <w:r>
        <w:rPr>
          <w:spacing w:val="-10"/>
          <w:sz w:val="24"/>
        </w:rPr>
        <w:t xml:space="preserve"> </w:t>
      </w:r>
      <w:r>
        <w:rPr>
          <w:sz w:val="24"/>
        </w:rPr>
        <w:t>focusing</w:t>
      </w:r>
      <w:r>
        <w:rPr>
          <w:spacing w:val="-10"/>
          <w:sz w:val="24"/>
        </w:rPr>
        <w:t xml:space="preserve"> </w:t>
      </w:r>
      <w:r>
        <w:rPr>
          <w:sz w:val="24"/>
        </w:rPr>
        <w:t>on</w:t>
      </w:r>
      <w:r>
        <w:rPr>
          <w:spacing w:val="-8"/>
          <w:sz w:val="24"/>
        </w:rPr>
        <w:t xml:space="preserve"> </w:t>
      </w:r>
      <w:r>
        <w:rPr>
          <w:sz w:val="24"/>
        </w:rPr>
        <w:t>social</w:t>
      </w:r>
      <w:r>
        <w:rPr>
          <w:spacing w:val="-9"/>
          <w:sz w:val="24"/>
        </w:rPr>
        <w:t xml:space="preserve"> </w:t>
      </w:r>
      <w:r>
        <w:rPr>
          <w:sz w:val="24"/>
        </w:rPr>
        <w:t>work</w:t>
      </w:r>
      <w:r>
        <w:rPr>
          <w:spacing w:val="-9"/>
          <w:sz w:val="24"/>
        </w:rPr>
        <w:t xml:space="preserve"> </w:t>
      </w:r>
      <w:r>
        <w:rPr>
          <w:sz w:val="24"/>
        </w:rPr>
        <w:t xml:space="preserve">competency development separate and distinct from employment </w:t>
      </w:r>
      <w:proofErr w:type="gramStart"/>
      <w:r>
        <w:rPr>
          <w:sz w:val="24"/>
        </w:rPr>
        <w:t>supervision</w:t>
      </w:r>
      <w:proofErr w:type="gramEnd"/>
    </w:p>
    <w:p w14:paraId="7F21E1E3" w14:textId="77777777" w:rsidR="00C67E64" w:rsidRDefault="008B4D8E">
      <w:pPr>
        <w:pStyle w:val="ListParagraph"/>
        <w:numPr>
          <w:ilvl w:val="0"/>
          <w:numId w:val="13"/>
        </w:numPr>
        <w:tabs>
          <w:tab w:val="left" w:pos="1199"/>
          <w:tab w:val="left" w:pos="1200"/>
        </w:tabs>
        <w:spacing w:before="127"/>
        <w:ind w:hanging="363"/>
        <w:rPr>
          <w:sz w:val="24"/>
        </w:rPr>
      </w:pPr>
      <w:r>
        <w:rPr>
          <w:sz w:val="24"/>
        </w:rPr>
        <w:t>prior</w:t>
      </w:r>
      <w:r>
        <w:rPr>
          <w:spacing w:val="-8"/>
          <w:sz w:val="24"/>
        </w:rPr>
        <w:t xml:space="preserve"> </w:t>
      </w:r>
      <w:r>
        <w:rPr>
          <w:sz w:val="24"/>
        </w:rPr>
        <w:t>approval</w:t>
      </w:r>
      <w:r>
        <w:rPr>
          <w:spacing w:val="-8"/>
          <w:sz w:val="24"/>
        </w:rPr>
        <w:t xml:space="preserve"> </w:t>
      </w:r>
      <w:r>
        <w:rPr>
          <w:sz w:val="24"/>
        </w:rPr>
        <w:t>for</w:t>
      </w:r>
      <w:r>
        <w:rPr>
          <w:spacing w:val="-6"/>
          <w:sz w:val="24"/>
        </w:rPr>
        <w:t xml:space="preserve"> </w:t>
      </w:r>
      <w:r>
        <w:rPr>
          <w:sz w:val="24"/>
        </w:rPr>
        <w:t>MSW</w:t>
      </w:r>
      <w:r>
        <w:rPr>
          <w:spacing w:val="3"/>
          <w:sz w:val="24"/>
        </w:rPr>
        <w:t xml:space="preserve"> </w:t>
      </w:r>
      <w:r>
        <w:rPr>
          <w:sz w:val="24"/>
        </w:rPr>
        <w:t>students</w:t>
      </w:r>
      <w:r>
        <w:rPr>
          <w:spacing w:val="-10"/>
          <w:sz w:val="24"/>
        </w:rPr>
        <w:t xml:space="preserve"> </w:t>
      </w:r>
      <w:r>
        <w:rPr>
          <w:sz w:val="24"/>
        </w:rPr>
        <w:t>from</w:t>
      </w:r>
      <w:r>
        <w:rPr>
          <w:spacing w:val="-4"/>
          <w:sz w:val="24"/>
        </w:rPr>
        <w:t xml:space="preserve"> </w:t>
      </w:r>
      <w:r>
        <w:rPr>
          <w:sz w:val="24"/>
        </w:rPr>
        <w:t>their</w:t>
      </w:r>
      <w:r>
        <w:rPr>
          <w:spacing w:val="-9"/>
          <w:sz w:val="24"/>
        </w:rPr>
        <w:t xml:space="preserve"> </w:t>
      </w:r>
      <w:r>
        <w:rPr>
          <w:sz w:val="24"/>
        </w:rPr>
        <w:t>assigned</w:t>
      </w:r>
      <w:r>
        <w:rPr>
          <w:spacing w:val="-2"/>
          <w:sz w:val="24"/>
        </w:rPr>
        <w:t xml:space="preserve"> </w:t>
      </w:r>
      <w:r>
        <w:rPr>
          <w:sz w:val="24"/>
        </w:rPr>
        <w:t>Field</w:t>
      </w:r>
      <w:r>
        <w:rPr>
          <w:spacing w:val="-3"/>
          <w:sz w:val="24"/>
        </w:rPr>
        <w:t xml:space="preserve"> </w:t>
      </w:r>
      <w:r>
        <w:rPr>
          <w:spacing w:val="-2"/>
          <w:sz w:val="24"/>
        </w:rPr>
        <w:t>Liaison</w:t>
      </w:r>
    </w:p>
    <w:p w14:paraId="7F21E1E4" w14:textId="77777777" w:rsidR="00C67E64" w:rsidRDefault="008B4D8E">
      <w:pPr>
        <w:pStyle w:val="ListParagraph"/>
        <w:numPr>
          <w:ilvl w:val="0"/>
          <w:numId w:val="13"/>
        </w:numPr>
        <w:tabs>
          <w:tab w:val="left" w:pos="1199"/>
          <w:tab w:val="left" w:pos="1200"/>
        </w:tabs>
        <w:spacing w:before="157" w:line="276" w:lineRule="auto"/>
        <w:ind w:left="1199" w:right="1244"/>
        <w:rPr>
          <w:sz w:val="24"/>
        </w:rPr>
      </w:pPr>
      <w:r>
        <w:rPr>
          <w:sz w:val="24"/>
        </w:rPr>
        <w:t>developing</w:t>
      </w:r>
      <w:r>
        <w:rPr>
          <w:spacing w:val="-9"/>
          <w:sz w:val="24"/>
        </w:rPr>
        <w:t xml:space="preserve"> </w:t>
      </w:r>
      <w:r>
        <w:rPr>
          <w:sz w:val="24"/>
        </w:rPr>
        <w:t>a</w:t>
      </w:r>
      <w:r>
        <w:rPr>
          <w:spacing w:val="-4"/>
          <w:sz w:val="24"/>
        </w:rPr>
        <w:t xml:space="preserve"> </w:t>
      </w:r>
      <w:r>
        <w:rPr>
          <w:sz w:val="24"/>
        </w:rPr>
        <w:t>proposal</w:t>
      </w:r>
      <w:r>
        <w:rPr>
          <w:spacing w:val="-11"/>
          <w:sz w:val="24"/>
        </w:rPr>
        <w:t xml:space="preserve"> </w:t>
      </w:r>
      <w:r>
        <w:rPr>
          <w:sz w:val="24"/>
        </w:rPr>
        <w:t>for</w:t>
      </w:r>
      <w:r>
        <w:rPr>
          <w:spacing w:val="-6"/>
          <w:sz w:val="24"/>
        </w:rPr>
        <w:t xml:space="preserve"> </w:t>
      </w:r>
      <w:r>
        <w:rPr>
          <w:sz w:val="24"/>
        </w:rPr>
        <w:t>how</w:t>
      </w:r>
      <w:r>
        <w:rPr>
          <w:spacing w:val="-13"/>
          <w:sz w:val="24"/>
        </w:rPr>
        <w:t xml:space="preserve"> </w:t>
      </w:r>
      <w:r>
        <w:rPr>
          <w:sz w:val="24"/>
        </w:rPr>
        <w:t>required</w:t>
      </w:r>
      <w:r>
        <w:rPr>
          <w:spacing w:val="-5"/>
          <w:sz w:val="24"/>
        </w:rPr>
        <w:t xml:space="preserve"> </w:t>
      </w:r>
      <w:r>
        <w:rPr>
          <w:sz w:val="24"/>
        </w:rPr>
        <w:t>social</w:t>
      </w:r>
      <w:r>
        <w:rPr>
          <w:spacing w:val="-11"/>
          <w:sz w:val="24"/>
        </w:rPr>
        <w:t xml:space="preserve"> </w:t>
      </w:r>
      <w:r>
        <w:rPr>
          <w:sz w:val="24"/>
        </w:rPr>
        <w:t>work</w:t>
      </w:r>
      <w:r>
        <w:rPr>
          <w:spacing w:val="-5"/>
          <w:sz w:val="24"/>
        </w:rPr>
        <w:t xml:space="preserve"> </w:t>
      </w:r>
      <w:r>
        <w:rPr>
          <w:sz w:val="24"/>
        </w:rPr>
        <w:t>competencies</w:t>
      </w:r>
      <w:r>
        <w:rPr>
          <w:spacing w:val="-10"/>
          <w:sz w:val="24"/>
        </w:rPr>
        <w:t xml:space="preserve"> </w:t>
      </w:r>
      <w:r>
        <w:rPr>
          <w:sz w:val="24"/>
        </w:rPr>
        <w:t>and</w:t>
      </w:r>
      <w:r>
        <w:rPr>
          <w:spacing w:val="-4"/>
          <w:sz w:val="24"/>
        </w:rPr>
        <w:t xml:space="preserve"> </w:t>
      </w:r>
      <w:r>
        <w:rPr>
          <w:sz w:val="24"/>
        </w:rPr>
        <w:t xml:space="preserve">additional learning opportunities that go above and beyond work duties will be met. The </w:t>
      </w:r>
      <w:r>
        <w:rPr>
          <w:i/>
          <w:sz w:val="24"/>
        </w:rPr>
        <w:t>Proposal</w:t>
      </w:r>
      <w:r>
        <w:rPr>
          <w:i/>
          <w:spacing w:val="-8"/>
          <w:sz w:val="24"/>
        </w:rPr>
        <w:t xml:space="preserve"> </w:t>
      </w:r>
      <w:r>
        <w:rPr>
          <w:i/>
          <w:sz w:val="24"/>
        </w:rPr>
        <w:t>for</w:t>
      </w:r>
      <w:r>
        <w:rPr>
          <w:i/>
          <w:spacing w:val="-9"/>
          <w:sz w:val="24"/>
        </w:rPr>
        <w:t xml:space="preserve"> </w:t>
      </w:r>
      <w:r>
        <w:rPr>
          <w:i/>
          <w:sz w:val="24"/>
        </w:rPr>
        <w:t>an</w:t>
      </w:r>
      <w:r>
        <w:rPr>
          <w:i/>
          <w:spacing w:val="-7"/>
          <w:sz w:val="24"/>
        </w:rPr>
        <w:t xml:space="preserve"> </w:t>
      </w:r>
      <w:r>
        <w:rPr>
          <w:i/>
          <w:sz w:val="24"/>
        </w:rPr>
        <w:t>Employment-Based</w:t>
      </w:r>
      <w:r>
        <w:rPr>
          <w:i/>
          <w:spacing w:val="-7"/>
          <w:sz w:val="24"/>
        </w:rPr>
        <w:t xml:space="preserve"> </w:t>
      </w:r>
      <w:r>
        <w:rPr>
          <w:i/>
          <w:sz w:val="24"/>
        </w:rPr>
        <w:t>Field</w:t>
      </w:r>
      <w:r>
        <w:rPr>
          <w:i/>
          <w:spacing w:val="-9"/>
          <w:sz w:val="24"/>
        </w:rPr>
        <w:t xml:space="preserve"> </w:t>
      </w:r>
      <w:r>
        <w:rPr>
          <w:i/>
          <w:sz w:val="24"/>
        </w:rPr>
        <w:t>Practicum</w:t>
      </w:r>
      <w:r>
        <w:rPr>
          <w:i/>
          <w:spacing w:val="-11"/>
          <w:sz w:val="24"/>
        </w:rPr>
        <w:t xml:space="preserve"> </w:t>
      </w:r>
      <w:r>
        <w:rPr>
          <w:sz w:val="24"/>
        </w:rPr>
        <w:t>form</w:t>
      </w:r>
      <w:r>
        <w:rPr>
          <w:spacing w:val="-8"/>
          <w:sz w:val="24"/>
        </w:rPr>
        <w:t xml:space="preserve"> </w:t>
      </w:r>
      <w:r>
        <w:rPr>
          <w:sz w:val="24"/>
        </w:rPr>
        <w:t>must</w:t>
      </w:r>
      <w:r>
        <w:rPr>
          <w:spacing w:val="-7"/>
          <w:sz w:val="24"/>
        </w:rPr>
        <w:t xml:space="preserve"> </w:t>
      </w:r>
      <w:r>
        <w:rPr>
          <w:sz w:val="24"/>
        </w:rPr>
        <w:t>be</w:t>
      </w:r>
      <w:r>
        <w:rPr>
          <w:spacing w:val="-7"/>
          <w:sz w:val="24"/>
        </w:rPr>
        <w:t xml:space="preserve"> </w:t>
      </w:r>
      <w:r>
        <w:rPr>
          <w:sz w:val="24"/>
        </w:rPr>
        <w:t>approved</w:t>
      </w:r>
      <w:r>
        <w:rPr>
          <w:spacing w:val="-7"/>
          <w:sz w:val="24"/>
        </w:rPr>
        <w:t xml:space="preserve"> </w:t>
      </w:r>
      <w:r>
        <w:rPr>
          <w:sz w:val="24"/>
        </w:rPr>
        <w:t>and signed by the student, proposed supervisor, and assigned Field Liaison.</w:t>
      </w:r>
    </w:p>
    <w:p w14:paraId="7F21E1E5" w14:textId="68884E9E" w:rsidR="00C67E64" w:rsidRDefault="008B4D8E">
      <w:pPr>
        <w:pStyle w:val="BodyText"/>
        <w:spacing w:before="87" w:line="276" w:lineRule="auto"/>
        <w:ind w:left="480" w:right="1135"/>
      </w:pPr>
      <w:bookmarkStart w:id="32" w:name="_bookmark17"/>
      <w:bookmarkEnd w:id="32"/>
      <w:r>
        <w:rPr>
          <w:i/>
        </w:rPr>
        <w:t>Note</w:t>
      </w:r>
      <w:r>
        <w:t>: If a student’s employment with the agency where they are completing their Field placement ends, the student must notify their Field Liaison immediately. The circumstances resulting in the employment separation will be reviewed and a plan for the</w:t>
      </w:r>
      <w:r>
        <w:rPr>
          <w:spacing w:val="-5"/>
        </w:rPr>
        <w:t xml:space="preserve"> </w:t>
      </w:r>
      <w:r>
        <w:t>completion</w:t>
      </w:r>
      <w:r>
        <w:rPr>
          <w:spacing w:val="-7"/>
        </w:rPr>
        <w:t xml:space="preserve"> </w:t>
      </w:r>
      <w:r>
        <w:t>of</w:t>
      </w:r>
      <w:r>
        <w:rPr>
          <w:spacing w:val="-5"/>
        </w:rPr>
        <w:t xml:space="preserve"> </w:t>
      </w:r>
      <w:r>
        <w:t>the</w:t>
      </w:r>
      <w:r>
        <w:rPr>
          <w:spacing w:val="-7"/>
        </w:rPr>
        <w:t xml:space="preserve"> </w:t>
      </w:r>
      <w:r>
        <w:t>remainder</w:t>
      </w:r>
      <w:r>
        <w:rPr>
          <w:spacing w:val="-11"/>
        </w:rPr>
        <w:t xml:space="preserve"> </w:t>
      </w:r>
      <w:r>
        <w:t>of</w:t>
      </w:r>
      <w:r>
        <w:rPr>
          <w:spacing w:val="-3"/>
        </w:rPr>
        <w:t xml:space="preserve"> </w:t>
      </w:r>
      <w:r>
        <w:t>the</w:t>
      </w:r>
      <w:r>
        <w:rPr>
          <w:spacing w:val="-5"/>
        </w:rPr>
        <w:t xml:space="preserve"> </w:t>
      </w:r>
      <w:r>
        <w:t>Field</w:t>
      </w:r>
      <w:r>
        <w:rPr>
          <w:spacing w:val="-7"/>
        </w:rPr>
        <w:t xml:space="preserve"> </w:t>
      </w:r>
      <w:r>
        <w:t>education</w:t>
      </w:r>
      <w:r>
        <w:rPr>
          <w:spacing w:val="-5"/>
        </w:rPr>
        <w:t xml:space="preserve"> </w:t>
      </w:r>
      <w:r>
        <w:t>requirements</w:t>
      </w:r>
      <w:r>
        <w:rPr>
          <w:spacing w:val="-13"/>
        </w:rPr>
        <w:t xml:space="preserve"> </w:t>
      </w:r>
      <w:r>
        <w:t>will</w:t>
      </w:r>
      <w:r>
        <w:rPr>
          <w:spacing w:val="-8"/>
        </w:rPr>
        <w:t xml:space="preserve"> </w:t>
      </w:r>
      <w:r>
        <w:t>be</w:t>
      </w:r>
      <w:r>
        <w:rPr>
          <w:spacing w:val="-5"/>
        </w:rPr>
        <w:t xml:space="preserve"> </w:t>
      </w:r>
      <w:r>
        <w:t>arranged.</w:t>
      </w:r>
      <w:r>
        <w:rPr>
          <w:spacing w:val="-10"/>
        </w:rPr>
        <w:t xml:space="preserve"> </w:t>
      </w:r>
      <w:r>
        <w:t>If warranted, a Practicum Improvement Plan may be initiated.</w:t>
      </w:r>
      <w:r w:rsidR="00C64844">
        <w:t xml:space="preserve"> Disruptions to EBF practicums may result in a delay in the student’s curriculum plan</w:t>
      </w:r>
      <w:r w:rsidR="00942253">
        <w:t xml:space="preserve"> </w:t>
      </w:r>
      <w:r w:rsidR="00E94344">
        <w:t>schedule</w:t>
      </w:r>
      <w:r w:rsidR="006C3C43">
        <w:t xml:space="preserve">. Referrals to </w:t>
      </w:r>
      <w:r w:rsidR="00C7762B">
        <w:t xml:space="preserve">a </w:t>
      </w:r>
      <w:r w:rsidR="006C3C43">
        <w:t xml:space="preserve">subsequent </w:t>
      </w:r>
      <w:r w:rsidR="00C7762B">
        <w:t xml:space="preserve">placement </w:t>
      </w:r>
      <w:r w:rsidR="00874BF1">
        <w:t xml:space="preserve">will occur during the </w:t>
      </w:r>
      <w:r w:rsidR="00C86912">
        <w:t>placement</w:t>
      </w:r>
      <w:r w:rsidR="002630A8">
        <w:t xml:space="preserve"> </w:t>
      </w:r>
      <w:r w:rsidR="00B50FE3">
        <w:t>schedule of the Field Education Program.</w:t>
      </w:r>
    </w:p>
    <w:p w14:paraId="7F21E1E7" w14:textId="77777777" w:rsidR="00C67E64" w:rsidRDefault="00C67E64">
      <w:pPr>
        <w:pStyle w:val="BodyText"/>
        <w:spacing w:before="7"/>
        <w:rPr>
          <w:sz w:val="22"/>
        </w:rPr>
      </w:pPr>
    </w:p>
    <w:p w14:paraId="7F21E1E8" w14:textId="77777777" w:rsidR="00C67E64" w:rsidRDefault="008B4D8E">
      <w:pPr>
        <w:pStyle w:val="Heading1"/>
        <w:spacing w:before="0"/>
        <w:rPr>
          <w:u w:val="none"/>
        </w:rPr>
      </w:pPr>
      <w:bookmarkStart w:id="33" w:name="Strike_Situation"/>
      <w:bookmarkStart w:id="34" w:name="_bookmark18"/>
      <w:bookmarkEnd w:id="33"/>
      <w:bookmarkEnd w:id="34"/>
      <w:r>
        <w:rPr>
          <w:color w:val="365F91"/>
          <w:w w:val="95"/>
          <w:u w:color="365F91"/>
        </w:rPr>
        <w:t>Strike</w:t>
      </w:r>
      <w:r>
        <w:rPr>
          <w:color w:val="365F91"/>
          <w:spacing w:val="13"/>
          <w:u w:color="365F91"/>
        </w:rPr>
        <w:t xml:space="preserve"> </w:t>
      </w:r>
      <w:r>
        <w:rPr>
          <w:color w:val="365F91"/>
          <w:spacing w:val="-2"/>
          <w:u w:color="365F91"/>
        </w:rPr>
        <w:t>Situation</w:t>
      </w:r>
    </w:p>
    <w:p w14:paraId="7F21E1E9" w14:textId="77777777" w:rsidR="00C67E64" w:rsidRDefault="008B4D8E">
      <w:pPr>
        <w:pStyle w:val="BodyText"/>
        <w:spacing w:before="46" w:line="276" w:lineRule="auto"/>
        <w:ind w:left="480" w:right="1135"/>
      </w:pPr>
      <w:r>
        <w:t>Under unusual circumstances, the agency in which a student is placed for Field instruction may go on strike. The student is not an agency employee and therefore should</w:t>
      </w:r>
      <w:r>
        <w:rPr>
          <w:spacing w:val="-8"/>
        </w:rPr>
        <w:t xml:space="preserve"> </w:t>
      </w:r>
      <w:r>
        <w:t>not</w:t>
      </w:r>
      <w:r>
        <w:rPr>
          <w:spacing w:val="-6"/>
        </w:rPr>
        <w:t xml:space="preserve"> </w:t>
      </w:r>
      <w:r>
        <w:t>represent</w:t>
      </w:r>
      <w:r>
        <w:rPr>
          <w:spacing w:val="-6"/>
        </w:rPr>
        <w:t xml:space="preserve"> </w:t>
      </w:r>
      <w:r>
        <w:t>as</w:t>
      </w:r>
      <w:r>
        <w:rPr>
          <w:spacing w:val="-4"/>
        </w:rPr>
        <w:t xml:space="preserve"> </w:t>
      </w:r>
      <w:r>
        <w:t>an</w:t>
      </w:r>
      <w:r>
        <w:rPr>
          <w:spacing w:val="-6"/>
        </w:rPr>
        <w:t xml:space="preserve"> </w:t>
      </w:r>
      <w:r>
        <w:t>agency</w:t>
      </w:r>
      <w:r>
        <w:rPr>
          <w:spacing w:val="-9"/>
        </w:rPr>
        <w:t xml:space="preserve"> </w:t>
      </w:r>
      <w:r>
        <w:t>employee</w:t>
      </w:r>
      <w:r>
        <w:rPr>
          <w:spacing w:val="-6"/>
        </w:rPr>
        <w:t xml:space="preserve"> </w:t>
      </w:r>
      <w:r>
        <w:t>either</w:t>
      </w:r>
      <w:r>
        <w:rPr>
          <w:spacing w:val="-5"/>
        </w:rPr>
        <w:t xml:space="preserve"> </w:t>
      </w:r>
      <w:r>
        <w:t>in</w:t>
      </w:r>
      <w:r>
        <w:rPr>
          <w:spacing w:val="-6"/>
        </w:rPr>
        <w:t xml:space="preserve"> </w:t>
      </w:r>
      <w:r>
        <w:t>support</w:t>
      </w:r>
      <w:r>
        <w:rPr>
          <w:spacing w:val="-9"/>
        </w:rPr>
        <w:t xml:space="preserve"> </w:t>
      </w:r>
      <w:r>
        <w:t>of</w:t>
      </w:r>
      <w:r>
        <w:rPr>
          <w:spacing w:val="-2"/>
        </w:rPr>
        <w:t xml:space="preserve"> </w:t>
      </w:r>
      <w:r>
        <w:t>or</w:t>
      </w:r>
      <w:r>
        <w:rPr>
          <w:spacing w:val="-7"/>
        </w:rPr>
        <w:t xml:space="preserve"> </w:t>
      </w:r>
      <w:r>
        <w:t>against</w:t>
      </w:r>
      <w:r>
        <w:rPr>
          <w:spacing w:val="-4"/>
        </w:rPr>
        <w:t xml:space="preserve"> </w:t>
      </w:r>
      <w:r>
        <w:t>the</w:t>
      </w:r>
      <w:r>
        <w:rPr>
          <w:spacing w:val="-4"/>
        </w:rPr>
        <w:t xml:space="preserve"> </w:t>
      </w:r>
      <w:r>
        <w:t>strike.</w:t>
      </w:r>
    </w:p>
    <w:p w14:paraId="7F21E1EA" w14:textId="77777777" w:rsidR="00C67E64" w:rsidRDefault="008B4D8E">
      <w:pPr>
        <w:pStyle w:val="BodyText"/>
        <w:spacing w:before="121" w:line="276" w:lineRule="auto"/>
        <w:ind w:left="480" w:right="1135"/>
      </w:pPr>
      <w:r>
        <w:t>Time lost in Field instruction because of a strike can be made up after the strike. Alternatively, a different Field Instructor can be agreed upon by the Field Liaison and agency</w:t>
      </w:r>
      <w:r>
        <w:rPr>
          <w:spacing w:val="-13"/>
        </w:rPr>
        <w:t xml:space="preserve"> </w:t>
      </w:r>
      <w:r>
        <w:t>administrators.</w:t>
      </w:r>
      <w:r>
        <w:rPr>
          <w:spacing w:val="-12"/>
        </w:rPr>
        <w:t xml:space="preserve"> </w:t>
      </w:r>
      <w:r>
        <w:t>In</w:t>
      </w:r>
      <w:r>
        <w:rPr>
          <w:spacing w:val="-7"/>
        </w:rPr>
        <w:t xml:space="preserve"> </w:t>
      </w:r>
      <w:r>
        <w:t>the</w:t>
      </w:r>
      <w:r>
        <w:rPr>
          <w:spacing w:val="-7"/>
        </w:rPr>
        <w:t xml:space="preserve"> </w:t>
      </w:r>
      <w:r>
        <w:t>case</w:t>
      </w:r>
      <w:r>
        <w:rPr>
          <w:spacing w:val="-9"/>
        </w:rPr>
        <w:t xml:space="preserve"> </w:t>
      </w:r>
      <w:r>
        <w:t>of</w:t>
      </w:r>
      <w:r>
        <w:rPr>
          <w:spacing w:val="-5"/>
        </w:rPr>
        <w:t xml:space="preserve"> </w:t>
      </w:r>
      <w:r>
        <w:t>an</w:t>
      </w:r>
      <w:r>
        <w:rPr>
          <w:spacing w:val="-9"/>
        </w:rPr>
        <w:t xml:space="preserve"> </w:t>
      </w:r>
      <w:r>
        <w:t>extended</w:t>
      </w:r>
      <w:r>
        <w:rPr>
          <w:spacing w:val="-7"/>
        </w:rPr>
        <w:t xml:space="preserve"> </w:t>
      </w:r>
      <w:r>
        <w:t>strike,</w:t>
      </w:r>
      <w:r>
        <w:rPr>
          <w:spacing w:val="-7"/>
        </w:rPr>
        <w:t xml:space="preserve"> </w:t>
      </w:r>
      <w:r>
        <w:t>consideration</w:t>
      </w:r>
      <w:r>
        <w:rPr>
          <w:spacing w:val="-4"/>
        </w:rPr>
        <w:t xml:space="preserve"> </w:t>
      </w:r>
      <w:r>
        <w:t>should</w:t>
      </w:r>
      <w:r>
        <w:rPr>
          <w:spacing w:val="-9"/>
        </w:rPr>
        <w:t xml:space="preserve"> </w:t>
      </w:r>
      <w:r>
        <w:t>be</w:t>
      </w:r>
      <w:r>
        <w:rPr>
          <w:spacing w:val="-7"/>
        </w:rPr>
        <w:t xml:space="preserve"> </w:t>
      </w:r>
      <w:r>
        <w:t>given to a change of placement.</w:t>
      </w:r>
    </w:p>
    <w:p w14:paraId="7F21E1EC" w14:textId="77777777" w:rsidR="00C67E64" w:rsidRDefault="00C67E64">
      <w:pPr>
        <w:pStyle w:val="BodyText"/>
        <w:spacing w:before="3"/>
        <w:rPr>
          <w:sz w:val="22"/>
        </w:rPr>
      </w:pPr>
    </w:p>
    <w:p w14:paraId="7F21E1ED" w14:textId="77777777" w:rsidR="00C67E64" w:rsidRDefault="008B4D8E">
      <w:pPr>
        <w:pStyle w:val="Heading1"/>
        <w:spacing w:before="0"/>
        <w:rPr>
          <w:u w:val="none"/>
        </w:rPr>
      </w:pPr>
      <w:bookmarkStart w:id="35" w:name="Loss_of_Field_Instructor"/>
      <w:bookmarkStart w:id="36" w:name="_bookmark19"/>
      <w:bookmarkEnd w:id="35"/>
      <w:bookmarkEnd w:id="36"/>
      <w:r>
        <w:rPr>
          <w:color w:val="365F91"/>
          <w:u w:color="365F91"/>
        </w:rPr>
        <w:t>Loss</w:t>
      </w:r>
      <w:r>
        <w:rPr>
          <w:color w:val="365F91"/>
          <w:spacing w:val="-14"/>
          <w:u w:color="365F91"/>
        </w:rPr>
        <w:t xml:space="preserve"> </w:t>
      </w:r>
      <w:r>
        <w:rPr>
          <w:color w:val="365F91"/>
          <w:u w:color="365F91"/>
        </w:rPr>
        <w:t>of</w:t>
      </w:r>
      <w:r>
        <w:rPr>
          <w:color w:val="365F91"/>
          <w:spacing w:val="-11"/>
          <w:u w:color="365F91"/>
        </w:rPr>
        <w:t xml:space="preserve"> </w:t>
      </w:r>
      <w:r>
        <w:rPr>
          <w:color w:val="365F91"/>
          <w:u w:color="365F91"/>
        </w:rPr>
        <w:t>Field</w:t>
      </w:r>
      <w:r>
        <w:rPr>
          <w:color w:val="365F91"/>
          <w:spacing w:val="-12"/>
          <w:u w:color="365F91"/>
        </w:rPr>
        <w:t xml:space="preserve"> </w:t>
      </w:r>
      <w:r>
        <w:rPr>
          <w:color w:val="365F91"/>
          <w:spacing w:val="-2"/>
          <w:u w:color="365F91"/>
        </w:rPr>
        <w:t>Instructor</w:t>
      </w:r>
    </w:p>
    <w:p w14:paraId="7F21E1EE" w14:textId="77777777" w:rsidR="00C67E64" w:rsidRDefault="008B4D8E">
      <w:pPr>
        <w:pStyle w:val="BodyText"/>
        <w:spacing w:before="44" w:line="276" w:lineRule="auto"/>
        <w:ind w:left="480" w:right="1122"/>
      </w:pPr>
      <w:r>
        <w:t>It</w:t>
      </w:r>
      <w:r>
        <w:rPr>
          <w:spacing w:val="-5"/>
        </w:rPr>
        <w:t xml:space="preserve"> </w:t>
      </w:r>
      <w:r>
        <w:t>is</w:t>
      </w:r>
      <w:r>
        <w:rPr>
          <w:spacing w:val="-5"/>
        </w:rPr>
        <w:t xml:space="preserve"> </w:t>
      </w:r>
      <w:r>
        <w:t>possible</w:t>
      </w:r>
      <w:r>
        <w:rPr>
          <w:spacing w:val="-4"/>
        </w:rPr>
        <w:t xml:space="preserve"> </w:t>
      </w:r>
      <w:r>
        <w:t>that</w:t>
      </w:r>
      <w:r>
        <w:rPr>
          <w:spacing w:val="-7"/>
        </w:rPr>
        <w:t xml:space="preserve"> </w:t>
      </w:r>
      <w:r>
        <w:t>during</w:t>
      </w:r>
      <w:r>
        <w:rPr>
          <w:spacing w:val="-9"/>
        </w:rPr>
        <w:t xml:space="preserve"> </w:t>
      </w:r>
      <w:r>
        <w:t>a</w:t>
      </w:r>
      <w:r>
        <w:rPr>
          <w:spacing w:val="-2"/>
        </w:rPr>
        <w:t xml:space="preserve"> </w:t>
      </w:r>
      <w:r>
        <w:t>student’s</w:t>
      </w:r>
      <w:r>
        <w:rPr>
          <w:spacing w:val="-8"/>
        </w:rPr>
        <w:t xml:space="preserve"> </w:t>
      </w:r>
      <w:r>
        <w:t>placement</w:t>
      </w:r>
      <w:r>
        <w:rPr>
          <w:spacing w:val="-5"/>
        </w:rPr>
        <w:t xml:space="preserve"> </w:t>
      </w:r>
      <w:r>
        <w:t>there</w:t>
      </w:r>
      <w:r>
        <w:rPr>
          <w:spacing w:val="-7"/>
        </w:rPr>
        <w:t xml:space="preserve"> </w:t>
      </w:r>
      <w:r>
        <w:t>may</w:t>
      </w:r>
      <w:r>
        <w:rPr>
          <w:spacing w:val="-10"/>
        </w:rPr>
        <w:t xml:space="preserve"> </w:t>
      </w:r>
      <w:r>
        <w:t>be</w:t>
      </w:r>
      <w:r>
        <w:rPr>
          <w:spacing w:val="-7"/>
        </w:rPr>
        <w:t xml:space="preserve"> </w:t>
      </w:r>
      <w:r>
        <w:t>a</w:t>
      </w:r>
      <w:r>
        <w:rPr>
          <w:spacing w:val="-2"/>
        </w:rPr>
        <w:t xml:space="preserve"> </w:t>
      </w:r>
      <w:r>
        <w:t>change</w:t>
      </w:r>
      <w:r>
        <w:rPr>
          <w:spacing w:val="-4"/>
        </w:rPr>
        <w:t xml:space="preserve"> </w:t>
      </w:r>
      <w:r>
        <w:t>in</w:t>
      </w:r>
      <w:r>
        <w:rPr>
          <w:spacing w:val="-4"/>
        </w:rPr>
        <w:t xml:space="preserve"> </w:t>
      </w:r>
      <w:r>
        <w:t>Field</w:t>
      </w:r>
      <w:r>
        <w:rPr>
          <w:spacing w:val="-4"/>
        </w:rPr>
        <w:t xml:space="preserve"> </w:t>
      </w:r>
      <w:r>
        <w:t>Instructor due</w:t>
      </w:r>
      <w:r>
        <w:rPr>
          <w:spacing w:val="-1"/>
        </w:rPr>
        <w:t xml:space="preserve"> </w:t>
      </w:r>
      <w:r>
        <w:t>to illness,</w:t>
      </w:r>
      <w:r>
        <w:rPr>
          <w:spacing w:val="-2"/>
        </w:rPr>
        <w:t xml:space="preserve"> </w:t>
      </w:r>
      <w:r>
        <w:t>change</w:t>
      </w:r>
      <w:r>
        <w:rPr>
          <w:spacing w:val="-1"/>
        </w:rPr>
        <w:t xml:space="preserve"> </w:t>
      </w:r>
      <w:r>
        <w:t>of job, etc. In</w:t>
      </w:r>
      <w:r>
        <w:rPr>
          <w:spacing w:val="-1"/>
        </w:rPr>
        <w:t xml:space="preserve"> </w:t>
      </w:r>
      <w:r>
        <w:t>this situation, the Field</w:t>
      </w:r>
      <w:r>
        <w:rPr>
          <w:spacing w:val="-1"/>
        </w:rPr>
        <w:t xml:space="preserve"> </w:t>
      </w:r>
      <w:r>
        <w:t>Liaison should</w:t>
      </w:r>
      <w:r>
        <w:rPr>
          <w:spacing w:val="-1"/>
        </w:rPr>
        <w:t xml:space="preserve"> </w:t>
      </w:r>
      <w:r>
        <w:t xml:space="preserve">be contacted </w:t>
      </w:r>
      <w:proofErr w:type="gramStart"/>
      <w:r>
        <w:t>immediately</w:t>
      </w:r>
      <w:proofErr w:type="gramEnd"/>
      <w:r>
        <w:t xml:space="preserve"> and the agency should plan to provide the student with appropriate </w:t>
      </w:r>
      <w:r>
        <w:rPr>
          <w:spacing w:val="-2"/>
        </w:rPr>
        <w:t>supervision.</w:t>
      </w:r>
    </w:p>
    <w:p w14:paraId="7F21E1F0" w14:textId="77777777" w:rsidR="00C67E64" w:rsidRDefault="00C67E64">
      <w:pPr>
        <w:pStyle w:val="BodyText"/>
        <w:spacing w:before="10"/>
        <w:rPr>
          <w:sz w:val="22"/>
        </w:rPr>
      </w:pPr>
    </w:p>
    <w:p w14:paraId="7F21E1F1" w14:textId="77777777" w:rsidR="00C67E64" w:rsidRDefault="008B4D8E">
      <w:pPr>
        <w:pStyle w:val="Heading1"/>
        <w:spacing w:before="0"/>
        <w:rPr>
          <w:u w:val="none"/>
        </w:rPr>
      </w:pPr>
      <w:bookmarkStart w:id="37" w:name="Late_Placement/Replacement"/>
      <w:bookmarkStart w:id="38" w:name="_bookmark20"/>
      <w:bookmarkEnd w:id="37"/>
      <w:bookmarkEnd w:id="38"/>
      <w:r>
        <w:rPr>
          <w:color w:val="365F91"/>
          <w:u w:color="365F91"/>
        </w:rPr>
        <w:t>Late</w:t>
      </w:r>
      <w:r>
        <w:rPr>
          <w:color w:val="365F91"/>
          <w:spacing w:val="-17"/>
          <w:u w:color="365F91"/>
        </w:rPr>
        <w:t xml:space="preserve"> </w:t>
      </w:r>
      <w:r>
        <w:rPr>
          <w:color w:val="365F91"/>
          <w:spacing w:val="-2"/>
          <w:u w:color="365F91"/>
        </w:rPr>
        <w:t>Placement/Replacement</w:t>
      </w:r>
    </w:p>
    <w:p w14:paraId="7F21E1F2" w14:textId="77777777" w:rsidR="00C67E64" w:rsidRDefault="008B4D8E" w:rsidP="00CA7D48">
      <w:pPr>
        <w:pStyle w:val="BodyText"/>
        <w:ind w:left="480"/>
      </w:pPr>
      <w:r>
        <w:t>A</w:t>
      </w:r>
      <w:r>
        <w:rPr>
          <w:spacing w:val="-6"/>
        </w:rPr>
        <w:t xml:space="preserve"> </w:t>
      </w:r>
      <w:r>
        <w:t>student</w:t>
      </w:r>
      <w:r>
        <w:rPr>
          <w:spacing w:val="-9"/>
        </w:rPr>
        <w:t xml:space="preserve"> </w:t>
      </w:r>
      <w:r>
        <w:t>placed</w:t>
      </w:r>
      <w:r>
        <w:rPr>
          <w:spacing w:val="-6"/>
        </w:rPr>
        <w:t xml:space="preserve"> </w:t>
      </w:r>
      <w:r>
        <w:t>in</w:t>
      </w:r>
      <w:r>
        <w:rPr>
          <w:spacing w:val="-6"/>
        </w:rPr>
        <w:t xml:space="preserve"> </w:t>
      </w:r>
      <w:r>
        <w:t>an</w:t>
      </w:r>
      <w:r>
        <w:rPr>
          <w:spacing w:val="-11"/>
        </w:rPr>
        <w:t xml:space="preserve"> </w:t>
      </w:r>
      <w:r>
        <w:t>agency</w:t>
      </w:r>
      <w:r>
        <w:rPr>
          <w:spacing w:val="-9"/>
        </w:rPr>
        <w:t xml:space="preserve"> </w:t>
      </w:r>
      <w:r>
        <w:t>after</w:t>
      </w:r>
      <w:r>
        <w:rPr>
          <w:spacing w:val="-5"/>
        </w:rPr>
        <w:t xml:space="preserve"> </w:t>
      </w:r>
      <w:r>
        <w:t>the</w:t>
      </w:r>
      <w:r>
        <w:rPr>
          <w:spacing w:val="-3"/>
        </w:rPr>
        <w:t xml:space="preserve"> </w:t>
      </w:r>
      <w:r>
        <w:t>semester</w:t>
      </w:r>
      <w:r>
        <w:rPr>
          <w:spacing w:val="-5"/>
        </w:rPr>
        <w:t xml:space="preserve"> </w:t>
      </w:r>
      <w:r>
        <w:t>begins</w:t>
      </w:r>
      <w:r>
        <w:rPr>
          <w:spacing w:val="-4"/>
        </w:rPr>
        <w:t xml:space="preserve"> </w:t>
      </w:r>
      <w:r>
        <w:t>is</w:t>
      </w:r>
      <w:r>
        <w:rPr>
          <w:spacing w:val="-4"/>
        </w:rPr>
        <w:t xml:space="preserve"> </w:t>
      </w:r>
      <w:r>
        <w:t>required</w:t>
      </w:r>
      <w:r>
        <w:rPr>
          <w:spacing w:val="-7"/>
        </w:rPr>
        <w:t xml:space="preserve"> </w:t>
      </w:r>
      <w:r>
        <w:t>to</w:t>
      </w:r>
      <w:r>
        <w:rPr>
          <w:spacing w:val="-2"/>
        </w:rPr>
        <w:t xml:space="preserve"> </w:t>
      </w:r>
      <w:r>
        <w:t>complete</w:t>
      </w:r>
      <w:r>
        <w:rPr>
          <w:spacing w:val="-5"/>
        </w:rPr>
        <w:t xml:space="preserve"> </w:t>
      </w:r>
      <w:proofErr w:type="gramStart"/>
      <w:r>
        <w:rPr>
          <w:spacing w:val="-5"/>
        </w:rPr>
        <w:t>all</w:t>
      </w:r>
      <w:proofErr w:type="gramEnd"/>
    </w:p>
    <w:p w14:paraId="7F21E1F7" w14:textId="0D9C0AE9" w:rsidR="00C67E64" w:rsidRDefault="008B4D8E" w:rsidP="00220118">
      <w:pPr>
        <w:pStyle w:val="BodyText"/>
        <w:ind w:left="480"/>
      </w:pPr>
      <w:r>
        <w:t>Field</w:t>
      </w:r>
      <w:r>
        <w:rPr>
          <w:spacing w:val="-5"/>
        </w:rPr>
        <w:t xml:space="preserve"> </w:t>
      </w:r>
      <w:r>
        <w:t>instruction</w:t>
      </w:r>
      <w:r>
        <w:rPr>
          <w:spacing w:val="-2"/>
        </w:rPr>
        <w:t xml:space="preserve"> </w:t>
      </w:r>
      <w:r>
        <w:t>hours</w:t>
      </w:r>
      <w:r>
        <w:rPr>
          <w:spacing w:val="-5"/>
        </w:rPr>
        <w:t xml:space="preserve"> </w:t>
      </w:r>
      <w:r>
        <w:t>and</w:t>
      </w:r>
      <w:r>
        <w:rPr>
          <w:spacing w:val="-4"/>
        </w:rPr>
        <w:t xml:space="preserve"> </w:t>
      </w:r>
      <w:r>
        <w:t>all</w:t>
      </w:r>
      <w:r>
        <w:rPr>
          <w:spacing w:val="-4"/>
        </w:rPr>
        <w:t xml:space="preserve"> </w:t>
      </w:r>
      <w:r>
        <w:t>other</w:t>
      </w:r>
      <w:r>
        <w:rPr>
          <w:spacing w:val="-4"/>
        </w:rPr>
        <w:t xml:space="preserve"> </w:t>
      </w:r>
      <w:r>
        <w:t>Field</w:t>
      </w:r>
      <w:r>
        <w:rPr>
          <w:spacing w:val="-2"/>
        </w:rPr>
        <w:t xml:space="preserve"> </w:t>
      </w:r>
      <w:r>
        <w:t>course</w:t>
      </w:r>
      <w:r>
        <w:rPr>
          <w:spacing w:val="-2"/>
        </w:rPr>
        <w:t xml:space="preserve"> requirements.</w:t>
      </w:r>
      <w:r w:rsidR="00220118">
        <w:rPr>
          <w:spacing w:val="-2"/>
        </w:rPr>
        <w:t xml:space="preserve"> </w:t>
      </w:r>
      <w:r>
        <w:t>If a student is reassigned within the semester to another unit or agency based on circumstanced</w:t>
      </w:r>
      <w:r>
        <w:rPr>
          <w:spacing w:val="-9"/>
        </w:rPr>
        <w:t xml:space="preserve"> </w:t>
      </w:r>
      <w:r>
        <w:t>beyond</w:t>
      </w:r>
      <w:r>
        <w:rPr>
          <w:spacing w:val="-9"/>
        </w:rPr>
        <w:t xml:space="preserve"> </w:t>
      </w:r>
      <w:r>
        <w:t>their</w:t>
      </w:r>
      <w:r>
        <w:rPr>
          <w:spacing w:val="-8"/>
        </w:rPr>
        <w:t xml:space="preserve"> </w:t>
      </w:r>
      <w:r>
        <w:t>control</w:t>
      </w:r>
      <w:r>
        <w:rPr>
          <w:spacing w:val="-8"/>
        </w:rPr>
        <w:t xml:space="preserve"> </w:t>
      </w:r>
      <w:r>
        <w:t>and</w:t>
      </w:r>
      <w:r>
        <w:rPr>
          <w:spacing w:val="-9"/>
        </w:rPr>
        <w:t xml:space="preserve"> </w:t>
      </w:r>
      <w:r>
        <w:t>not</w:t>
      </w:r>
      <w:r>
        <w:rPr>
          <w:spacing w:val="-7"/>
        </w:rPr>
        <w:t xml:space="preserve"> </w:t>
      </w:r>
      <w:r>
        <w:t>reflective</w:t>
      </w:r>
      <w:r>
        <w:rPr>
          <w:spacing w:val="-4"/>
        </w:rPr>
        <w:t xml:space="preserve"> </w:t>
      </w:r>
      <w:r>
        <w:t>of</w:t>
      </w:r>
      <w:r>
        <w:rPr>
          <w:spacing w:val="-2"/>
        </w:rPr>
        <w:t xml:space="preserve"> </w:t>
      </w:r>
      <w:r>
        <w:t>their</w:t>
      </w:r>
      <w:r>
        <w:rPr>
          <w:spacing w:val="-11"/>
        </w:rPr>
        <w:t xml:space="preserve"> </w:t>
      </w:r>
      <w:r>
        <w:t>performance,</w:t>
      </w:r>
      <w:r>
        <w:rPr>
          <w:spacing w:val="-7"/>
        </w:rPr>
        <w:t xml:space="preserve"> </w:t>
      </w:r>
      <w:r>
        <w:t>Field</w:t>
      </w:r>
      <w:r>
        <w:rPr>
          <w:spacing w:val="-9"/>
        </w:rPr>
        <w:t xml:space="preserve"> </w:t>
      </w:r>
      <w:r>
        <w:t>hours accumulated</w:t>
      </w:r>
      <w:r>
        <w:rPr>
          <w:spacing w:val="-3"/>
        </w:rPr>
        <w:t xml:space="preserve"> </w:t>
      </w:r>
      <w:r>
        <w:t>at</w:t>
      </w:r>
      <w:r>
        <w:rPr>
          <w:spacing w:val="-2"/>
        </w:rPr>
        <w:t xml:space="preserve"> </w:t>
      </w:r>
      <w:r>
        <w:t>the</w:t>
      </w:r>
      <w:r>
        <w:rPr>
          <w:spacing w:val="-3"/>
        </w:rPr>
        <w:t xml:space="preserve"> </w:t>
      </w:r>
      <w:r>
        <w:t>prior</w:t>
      </w:r>
      <w:r>
        <w:rPr>
          <w:spacing w:val="-3"/>
        </w:rPr>
        <w:t xml:space="preserve"> </w:t>
      </w:r>
      <w:r>
        <w:t>placement</w:t>
      </w:r>
      <w:r>
        <w:rPr>
          <w:spacing w:val="-2"/>
        </w:rPr>
        <w:t xml:space="preserve"> </w:t>
      </w:r>
      <w:r>
        <w:t>carry</w:t>
      </w:r>
      <w:r>
        <w:rPr>
          <w:spacing w:val="-7"/>
        </w:rPr>
        <w:t xml:space="preserve"> </w:t>
      </w:r>
      <w:r>
        <w:t>over</w:t>
      </w:r>
      <w:r>
        <w:rPr>
          <w:spacing w:val="-3"/>
        </w:rPr>
        <w:t xml:space="preserve"> </w:t>
      </w:r>
      <w:r>
        <w:t>to</w:t>
      </w:r>
      <w:r>
        <w:rPr>
          <w:spacing w:val="-1"/>
        </w:rPr>
        <w:t xml:space="preserve"> </w:t>
      </w:r>
      <w:r>
        <w:t>the</w:t>
      </w:r>
      <w:r>
        <w:rPr>
          <w:spacing w:val="-1"/>
        </w:rPr>
        <w:t xml:space="preserve"> </w:t>
      </w:r>
      <w:r>
        <w:t>new</w:t>
      </w:r>
      <w:r>
        <w:rPr>
          <w:spacing w:val="-7"/>
        </w:rPr>
        <w:t xml:space="preserve"> </w:t>
      </w:r>
      <w:r>
        <w:t>placement</w:t>
      </w:r>
      <w:r>
        <w:rPr>
          <w:spacing w:val="-6"/>
        </w:rPr>
        <w:t xml:space="preserve"> </w:t>
      </w:r>
      <w:r>
        <w:t>with</w:t>
      </w:r>
      <w:r>
        <w:rPr>
          <w:spacing w:val="-1"/>
        </w:rPr>
        <w:t xml:space="preserve"> </w:t>
      </w:r>
      <w:r>
        <w:t>the</w:t>
      </w:r>
      <w:r>
        <w:rPr>
          <w:spacing w:val="-1"/>
        </w:rPr>
        <w:t xml:space="preserve"> </w:t>
      </w:r>
      <w:r>
        <w:t>approval of the Field Liaison.</w:t>
      </w:r>
    </w:p>
    <w:p w14:paraId="7F21E1FA" w14:textId="77777777" w:rsidR="00C67E64" w:rsidRDefault="00C67E64">
      <w:pPr>
        <w:pStyle w:val="BodyText"/>
        <w:spacing w:before="11"/>
        <w:rPr>
          <w:sz w:val="25"/>
        </w:rPr>
      </w:pPr>
    </w:p>
    <w:p w14:paraId="7F21E1FB" w14:textId="77777777" w:rsidR="00C67E64" w:rsidRDefault="008B4D8E">
      <w:pPr>
        <w:pStyle w:val="Heading1"/>
        <w:rPr>
          <w:u w:val="none"/>
        </w:rPr>
      </w:pPr>
      <w:bookmarkStart w:id="39" w:name="Request_for_Changing_a_Field_Placement"/>
      <w:bookmarkEnd w:id="39"/>
      <w:r>
        <w:rPr>
          <w:color w:val="365F91"/>
          <w:u w:color="365F91"/>
        </w:rPr>
        <w:t>Request</w:t>
      </w:r>
      <w:r>
        <w:rPr>
          <w:color w:val="365F91"/>
          <w:spacing w:val="-15"/>
          <w:u w:color="365F91"/>
        </w:rPr>
        <w:t xml:space="preserve"> </w:t>
      </w:r>
      <w:r>
        <w:rPr>
          <w:color w:val="365F91"/>
          <w:u w:color="365F91"/>
        </w:rPr>
        <w:t>for</w:t>
      </w:r>
      <w:r>
        <w:rPr>
          <w:color w:val="365F91"/>
          <w:spacing w:val="-11"/>
          <w:u w:color="365F91"/>
        </w:rPr>
        <w:t xml:space="preserve"> </w:t>
      </w:r>
      <w:r>
        <w:rPr>
          <w:color w:val="365F91"/>
          <w:u w:color="365F91"/>
        </w:rPr>
        <w:t>Changing</w:t>
      </w:r>
      <w:r>
        <w:rPr>
          <w:color w:val="365F91"/>
          <w:spacing w:val="-14"/>
          <w:u w:color="365F91"/>
        </w:rPr>
        <w:t xml:space="preserve"> </w:t>
      </w:r>
      <w:r>
        <w:rPr>
          <w:color w:val="365F91"/>
          <w:u w:color="365F91"/>
        </w:rPr>
        <w:t>a</w:t>
      </w:r>
      <w:r>
        <w:rPr>
          <w:color w:val="365F91"/>
          <w:spacing w:val="-14"/>
          <w:u w:color="365F91"/>
        </w:rPr>
        <w:t xml:space="preserve"> </w:t>
      </w:r>
      <w:r>
        <w:rPr>
          <w:color w:val="365F91"/>
          <w:u w:color="365F91"/>
        </w:rPr>
        <w:t>Field</w:t>
      </w:r>
      <w:r>
        <w:rPr>
          <w:color w:val="365F91"/>
          <w:spacing w:val="-14"/>
          <w:u w:color="365F91"/>
        </w:rPr>
        <w:t xml:space="preserve"> </w:t>
      </w:r>
      <w:r>
        <w:rPr>
          <w:color w:val="365F91"/>
          <w:spacing w:val="-2"/>
          <w:u w:color="365F91"/>
        </w:rPr>
        <w:t>Placement</w:t>
      </w:r>
    </w:p>
    <w:p w14:paraId="7F21E1FC" w14:textId="77777777" w:rsidR="00C67E64" w:rsidRDefault="008B4D8E">
      <w:pPr>
        <w:pStyle w:val="BodyText"/>
        <w:spacing w:before="46" w:line="276" w:lineRule="auto"/>
        <w:ind w:left="480" w:right="1135"/>
      </w:pPr>
      <w:r>
        <w:t>Once</w:t>
      </w:r>
      <w:r>
        <w:rPr>
          <w:spacing w:val="-9"/>
        </w:rPr>
        <w:t xml:space="preserve"> </w:t>
      </w:r>
      <w:r>
        <w:t>an</w:t>
      </w:r>
      <w:r>
        <w:rPr>
          <w:spacing w:val="-9"/>
        </w:rPr>
        <w:t xml:space="preserve"> </w:t>
      </w:r>
      <w:r>
        <w:t>assignment</w:t>
      </w:r>
      <w:r>
        <w:rPr>
          <w:spacing w:val="-7"/>
        </w:rPr>
        <w:t xml:space="preserve"> </w:t>
      </w:r>
      <w:r>
        <w:t>to</w:t>
      </w:r>
      <w:r>
        <w:rPr>
          <w:spacing w:val="-7"/>
        </w:rPr>
        <w:t xml:space="preserve"> </w:t>
      </w:r>
      <w:r>
        <w:t>a</w:t>
      </w:r>
      <w:r>
        <w:rPr>
          <w:spacing w:val="-4"/>
        </w:rPr>
        <w:t xml:space="preserve"> </w:t>
      </w:r>
      <w:r>
        <w:t>Field</w:t>
      </w:r>
      <w:r>
        <w:rPr>
          <w:spacing w:val="-7"/>
        </w:rPr>
        <w:t xml:space="preserve"> </w:t>
      </w:r>
      <w:r>
        <w:t>site</w:t>
      </w:r>
      <w:r>
        <w:rPr>
          <w:spacing w:val="-4"/>
        </w:rPr>
        <w:t xml:space="preserve"> </w:t>
      </w:r>
      <w:r>
        <w:t>is</w:t>
      </w:r>
      <w:r>
        <w:rPr>
          <w:spacing w:val="-8"/>
        </w:rPr>
        <w:t xml:space="preserve"> </w:t>
      </w:r>
      <w:r>
        <w:t>agreed</w:t>
      </w:r>
      <w:r>
        <w:rPr>
          <w:spacing w:val="-9"/>
        </w:rPr>
        <w:t xml:space="preserve"> </w:t>
      </w:r>
      <w:r>
        <w:t>upon,</w:t>
      </w:r>
      <w:r>
        <w:rPr>
          <w:spacing w:val="-5"/>
        </w:rPr>
        <w:t xml:space="preserve"> </w:t>
      </w:r>
      <w:r>
        <w:t>the</w:t>
      </w:r>
      <w:r>
        <w:rPr>
          <w:spacing w:val="-7"/>
        </w:rPr>
        <w:t xml:space="preserve"> </w:t>
      </w:r>
      <w:r>
        <w:t>student</w:t>
      </w:r>
      <w:r>
        <w:rPr>
          <w:spacing w:val="-7"/>
        </w:rPr>
        <w:t xml:space="preserve"> </w:t>
      </w:r>
      <w:r>
        <w:t>is</w:t>
      </w:r>
      <w:r>
        <w:rPr>
          <w:spacing w:val="-8"/>
        </w:rPr>
        <w:t xml:space="preserve"> </w:t>
      </w:r>
      <w:r>
        <w:t>expected</w:t>
      </w:r>
      <w:r>
        <w:rPr>
          <w:spacing w:val="-4"/>
        </w:rPr>
        <w:t xml:space="preserve"> </w:t>
      </w:r>
      <w:r>
        <w:t>to</w:t>
      </w:r>
      <w:r>
        <w:rPr>
          <w:spacing w:val="-4"/>
        </w:rPr>
        <w:t xml:space="preserve"> </w:t>
      </w:r>
      <w:r>
        <w:t xml:space="preserve">complete their commitment with that agency. If conditions--such as a significant breach in the </w:t>
      </w:r>
      <w:r>
        <w:lastRenderedPageBreak/>
        <w:t>Learning Plan Agreement--warrant a change to another site, the following process should be followed:</w:t>
      </w:r>
    </w:p>
    <w:p w14:paraId="7F21E1FD" w14:textId="77777777" w:rsidR="00C67E64" w:rsidRDefault="008B4D8E">
      <w:pPr>
        <w:pStyle w:val="ListParagraph"/>
        <w:numPr>
          <w:ilvl w:val="0"/>
          <w:numId w:val="10"/>
        </w:numPr>
        <w:tabs>
          <w:tab w:val="left" w:pos="1200"/>
        </w:tabs>
        <w:spacing w:before="125" w:line="273" w:lineRule="auto"/>
        <w:ind w:right="1807"/>
        <w:rPr>
          <w:sz w:val="24"/>
        </w:rPr>
      </w:pPr>
      <w:r>
        <w:rPr>
          <w:sz w:val="24"/>
        </w:rPr>
        <w:t>Initial</w:t>
      </w:r>
      <w:r>
        <w:rPr>
          <w:spacing w:val="-8"/>
          <w:sz w:val="24"/>
        </w:rPr>
        <w:t xml:space="preserve"> </w:t>
      </w:r>
      <w:r>
        <w:rPr>
          <w:sz w:val="24"/>
        </w:rPr>
        <w:t>discussion</w:t>
      </w:r>
      <w:r>
        <w:rPr>
          <w:spacing w:val="-7"/>
          <w:sz w:val="24"/>
        </w:rPr>
        <w:t xml:space="preserve"> </w:t>
      </w:r>
      <w:r>
        <w:rPr>
          <w:sz w:val="24"/>
        </w:rPr>
        <w:t>of</w:t>
      </w:r>
      <w:r>
        <w:rPr>
          <w:spacing w:val="-5"/>
          <w:sz w:val="24"/>
        </w:rPr>
        <w:t xml:space="preserve"> </w:t>
      </w:r>
      <w:r>
        <w:rPr>
          <w:sz w:val="24"/>
        </w:rPr>
        <w:t>a</w:t>
      </w:r>
      <w:r>
        <w:rPr>
          <w:spacing w:val="-7"/>
          <w:sz w:val="24"/>
        </w:rPr>
        <w:t xml:space="preserve"> </w:t>
      </w:r>
      <w:r>
        <w:rPr>
          <w:sz w:val="24"/>
        </w:rPr>
        <w:t>request</w:t>
      </w:r>
      <w:r>
        <w:rPr>
          <w:spacing w:val="-5"/>
          <w:sz w:val="24"/>
        </w:rPr>
        <w:t xml:space="preserve"> </w:t>
      </w:r>
      <w:r>
        <w:rPr>
          <w:sz w:val="24"/>
        </w:rPr>
        <w:t>to</w:t>
      </w:r>
      <w:r>
        <w:rPr>
          <w:spacing w:val="-4"/>
          <w:sz w:val="24"/>
        </w:rPr>
        <w:t xml:space="preserve"> </w:t>
      </w:r>
      <w:r>
        <w:rPr>
          <w:sz w:val="24"/>
        </w:rPr>
        <w:t>change</w:t>
      </w:r>
      <w:r>
        <w:rPr>
          <w:spacing w:val="-7"/>
          <w:sz w:val="24"/>
        </w:rPr>
        <w:t xml:space="preserve"> </w:t>
      </w:r>
      <w:r>
        <w:rPr>
          <w:sz w:val="24"/>
        </w:rPr>
        <w:t>the</w:t>
      </w:r>
      <w:r>
        <w:rPr>
          <w:spacing w:val="-4"/>
          <w:sz w:val="24"/>
        </w:rPr>
        <w:t xml:space="preserve"> </w:t>
      </w:r>
      <w:r>
        <w:rPr>
          <w:sz w:val="24"/>
        </w:rPr>
        <w:t>placement</w:t>
      </w:r>
      <w:r>
        <w:rPr>
          <w:spacing w:val="-10"/>
          <w:sz w:val="24"/>
        </w:rPr>
        <w:t xml:space="preserve"> </w:t>
      </w:r>
      <w:r>
        <w:rPr>
          <w:sz w:val="24"/>
        </w:rPr>
        <w:t>takes</w:t>
      </w:r>
      <w:r>
        <w:rPr>
          <w:spacing w:val="-10"/>
          <w:sz w:val="24"/>
        </w:rPr>
        <w:t xml:space="preserve"> </w:t>
      </w:r>
      <w:r>
        <w:rPr>
          <w:sz w:val="24"/>
        </w:rPr>
        <w:t>place</w:t>
      </w:r>
      <w:r>
        <w:rPr>
          <w:spacing w:val="-9"/>
          <w:sz w:val="24"/>
        </w:rPr>
        <w:t xml:space="preserve"> </w:t>
      </w:r>
      <w:r>
        <w:rPr>
          <w:sz w:val="24"/>
        </w:rPr>
        <w:t>with</w:t>
      </w:r>
      <w:r>
        <w:rPr>
          <w:spacing w:val="-4"/>
          <w:sz w:val="24"/>
        </w:rPr>
        <w:t xml:space="preserve"> </w:t>
      </w:r>
      <w:r>
        <w:rPr>
          <w:sz w:val="24"/>
        </w:rPr>
        <w:t>the student’s Field Instructor and Field Liaison.</w:t>
      </w:r>
    </w:p>
    <w:p w14:paraId="7F21E1FE" w14:textId="77777777" w:rsidR="00C67E64" w:rsidRDefault="008B4D8E">
      <w:pPr>
        <w:pStyle w:val="ListParagraph"/>
        <w:numPr>
          <w:ilvl w:val="0"/>
          <w:numId w:val="10"/>
        </w:numPr>
        <w:tabs>
          <w:tab w:val="left" w:pos="1200"/>
        </w:tabs>
        <w:spacing w:before="122" w:line="276" w:lineRule="auto"/>
        <w:ind w:right="1234"/>
        <w:rPr>
          <w:sz w:val="24"/>
        </w:rPr>
      </w:pPr>
      <w:r>
        <w:rPr>
          <w:sz w:val="24"/>
        </w:rPr>
        <w:t>The student is responsible for summarizing in writing the rationale for a change of placement.</w:t>
      </w:r>
      <w:r>
        <w:rPr>
          <w:spacing w:val="-1"/>
          <w:sz w:val="24"/>
        </w:rPr>
        <w:t xml:space="preserve"> </w:t>
      </w:r>
      <w:r>
        <w:rPr>
          <w:sz w:val="24"/>
        </w:rPr>
        <w:t>An</w:t>
      </w:r>
      <w:r>
        <w:rPr>
          <w:spacing w:val="-1"/>
          <w:sz w:val="24"/>
        </w:rPr>
        <w:t xml:space="preserve"> </w:t>
      </w:r>
      <w:r>
        <w:rPr>
          <w:sz w:val="24"/>
        </w:rPr>
        <w:t>outline</w:t>
      </w:r>
      <w:r>
        <w:rPr>
          <w:spacing w:val="-1"/>
          <w:sz w:val="24"/>
        </w:rPr>
        <w:t xml:space="preserve"> </w:t>
      </w:r>
      <w:r>
        <w:rPr>
          <w:sz w:val="24"/>
        </w:rPr>
        <w:t>of learning</w:t>
      </w:r>
      <w:r>
        <w:rPr>
          <w:spacing w:val="-3"/>
          <w:sz w:val="24"/>
        </w:rPr>
        <w:t xml:space="preserve"> </w:t>
      </w:r>
      <w:r>
        <w:rPr>
          <w:sz w:val="24"/>
        </w:rPr>
        <w:t>objectives</w:t>
      </w:r>
      <w:r>
        <w:rPr>
          <w:spacing w:val="-2"/>
          <w:sz w:val="24"/>
        </w:rPr>
        <w:t xml:space="preserve"> </w:t>
      </w:r>
      <w:r>
        <w:rPr>
          <w:sz w:val="24"/>
        </w:rPr>
        <w:t>and</w:t>
      </w:r>
      <w:r>
        <w:rPr>
          <w:spacing w:val="-3"/>
          <w:sz w:val="24"/>
        </w:rPr>
        <w:t xml:space="preserve"> </w:t>
      </w:r>
      <w:r>
        <w:rPr>
          <w:sz w:val="24"/>
        </w:rPr>
        <w:t>the</w:t>
      </w:r>
      <w:r>
        <w:rPr>
          <w:spacing w:val="-1"/>
          <w:sz w:val="24"/>
        </w:rPr>
        <w:t xml:space="preserve"> </w:t>
      </w:r>
      <w:r>
        <w:rPr>
          <w:sz w:val="24"/>
        </w:rPr>
        <w:t>type</w:t>
      </w:r>
      <w:r>
        <w:rPr>
          <w:spacing w:val="-1"/>
          <w:sz w:val="24"/>
        </w:rPr>
        <w:t xml:space="preserve"> </w:t>
      </w:r>
      <w:r>
        <w:rPr>
          <w:sz w:val="24"/>
        </w:rPr>
        <w:t>of</w:t>
      </w:r>
      <w:r>
        <w:rPr>
          <w:spacing w:val="-1"/>
          <w:sz w:val="24"/>
        </w:rPr>
        <w:t xml:space="preserve"> </w:t>
      </w:r>
      <w:r>
        <w:rPr>
          <w:sz w:val="24"/>
        </w:rPr>
        <w:t>setting</w:t>
      </w:r>
      <w:r>
        <w:rPr>
          <w:spacing w:val="-3"/>
          <w:sz w:val="24"/>
        </w:rPr>
        <w:t xml:space="preserve"> </w:t>
      </w:r>
      <w:r>
        <w:rPr>
          <w:sz w:val="24"/>
        </w:rPr>
        <w:t>requested should</w:t>
      </w:r>
      <w:r>
        <w:rPr>
          <w:spacing w:val="-9"/>
          <w:sz w:val="24"/>
        </w:rPr>
        <w:t xml:space="preserve"> </w:t>
      </w:r>
      <w:r>
        <w:rPr>
          <w:sz w:val="24"/>
        </w:rPr>
        <w:t>be</w:t>
      </w:r>
      <w:r>
        <w:rPr>
          <w:spacing w:val="-7"/>
          <w:sz w:val="24"/>
        </w:rPr>
        <w:t xml:space="preserve"> </w:t>
      </w:r>
      <w:r>
        <w:rPr>
          <w:sz w:val="24"/>
        </w:rPr>
        <w:t>included</w:t>
      </w:r>
      <w:r>
        <w:rPr>
          <w:spacing w:val="-7"/>
          <w:sz w:val="24"/>
        </w:rPr>
        <w:t xml:space="preserve"> </w:t>
      </w:r>
      <w:r>
        <w:rPr>
          <w:sz w:val="24"/>
        </w:rPr>
        <w:t>in</w:t>
      </w:r>
      <w:r>
        <w:rPr>
          <w:spacing w:val="-7"/>
          <w:sz w:val="24"/>
        </w:rPr>
        <w:t xml:space="preserve"> </w:t>
      </w:r>
      <w:r>
        <w:rPr>
          <w:sz w:val="24"/>
        </w:rPr>
        <w:t>this</w:t>
      </w:r>
      <w:r>
        <w:rPr>
          <w:spacing w:val="-8"/>
          <w:sz w:val="24"/>
        </w:rPr>
        <w:t xml:space="preserve"> </w:t>
      </w:r>
      <w:r>
        <w:rPr>
          <w:sz w:val="24"/>
        </w:rPr>
        <w:t>statement.</w:t>
      </w:r>
      <w:r>
        <w:rPr>
          <w:spacing w:val="-10"/>
          <w:sz w:val="24"/>
        </w:rPr>
        <w:t xml:space="preserve"> </w:t>
      </w:r>
      <w:r>
        <w:rPr>
          <w:sz w:val="24"/>
        </w:rPr>
        <w:t>A</w:t>
      </w:r>
      <w:r>
        <w:rPr>
          <w:spacing w:val="-5"/>
          <w:sz w:val="24"/>
        </w:rPr>
        <w:t xml:space="preserve"> </w:t>
      </w:r>
      <w:r>
        <w:rPr>
          <w:sz w:val="24"/>
        </w:rPr>
        <w:t>copy</w:t>
      </w:r>
      <w:r>
        <w:rPr>
          <w:spacing w:val="-10"/>
          <w:sz w:val="24"/>
        </w:rPr>
        <w:t xml:space="preserve"> </w:t>
      </w:r>
      <w:r>
        <w:rPr>
          <w:sz w:val="24"/>
        </w:rPr>
        <w:t>of the</w:t>
      </w:r>
      <w:r>
        <w:rPr>
          <w:spacing w:val="-7"/>
          <w:sz w:val="24"/>
        </w:rPr>
        <w:t xml:space="preserve"> </w:t>
      </w:r>
      <w:r>
        <w:rPr>
          <w:sz w:val="24"/>
        </w:rPr>
        <w:t>written</w:t>
      </w:r>
      <w:r>
        <w:rPr>
          <w:spacing w:val="-5"/>
          <w:sz w:val="24"/>
        </w:rPr>
        <w:t xml:space="preserve"> </w:t>
      </w:r>
      <w:r>
        <w:rPr>
          <w:sz w:val="24"/>
        </w:rPr>
        <w:t>summary</w:t>
      </w:r>
      <w:r>
        <w:rPr>
          <w:spacing w:val="-5"/>
          <w:sz w:val="24"/>
        </w:rPr>
        <w:t xml:space="preserve"> </w:t>
      </w:r>
      <w:r>
        <w:rPr>
          <w:sz w:val="24"/>
        </w:rPr>
        <w:t>is</w:t>
      </w:r>
      <w:r>
        <w:rPr>
          <w:spacing w:val="-5"/>
          <w:sz w:val="24"/>
        </w:rPr>
        <w:t xml:space="preserve"> </w:t>
      </w:r>
      <w:r>
        <w:rPr>
          <w:sz w:val="24"/>
        </w:rPr>
        <w:t>submitted to the assigned Field Liaison and shared with the student’s Field Instructor.</w:t>
      </w:r>
    </w:p>
    <w:p w14:paraId="7F21E1FF" w14:textId="77777777" w:rsidR="00C67E64" w:rsidRDefault="008B4D8E">
      <w:pPr>
        <w:pStyle w:val="ListParagraph"/>
        <w:numPr>
          <w:ilvl w:val="0"/>
          <w:numId w:val="10"/>
        </w:numPr>
        <w:tabs>
          <w:tab w:val="left" w:pos="1200"/>
        </w:tabs>
        <w:spacing w:before="122" w:line="276" w:lineRule="auto"/>
        <w:ind w:right="1155"/>
        <w:rPr>
          <w:sz w:val="24"/>
        </w:rPr>
      </w:pPr>
      <w:r>
        <w:rPr>
          <w:sz w:val="24"/>
        </w:rPr>
        <w:t>Student,</w:t>
      </w:r>
      <w:r>
        <w:rPr>
          <w:spacing w:val="-10"/>
          <w:sz w:val="24"/>
        </w:rPr>
        <w:t xml:space="preserve"> </w:t>
      </w:r>
      <w:r>
        <w:rPr>
          <w:sz w:val="24"/>
        </w:rPr>
        <w:t>Field</w:t>
      </w:r>
      <w:r>
        <w:rPr>
          <w:spacing w:val="-9"/>
          <w:sz w:val="24"/>
        </w:rPr>
        <w:t xml:space="preserve"> </w:t>
      </w:r>
      <w:r>
        <w:rPr>
          <w:sz w:val="24"/>
        </w:rPr>
        <w:t>Instructor,</w:t>
      </w:r>
      <w:r>
        <w:rPr>
          <w:spacing w:val="-7"/>
          <w:sz w:val="24"/>
        </w:rPr>
        <w:t xml:space="preserve"> </w:t>
      </w:r>
      <w:r>
        <w:rPr>
          <w:sz w:val="24"/>
        </w:rPr>
        <w:t>and</w:t>
      </w:r>
      <w:r>
        <w:rPr>
          <w:spacing w:val="-7"/>
          <w:sz w:val="24"/>
        </w:rPr>
        <w:t xml:space="preserve"> </w:t>
      </w:r>
      <w:r>
        <w:rPr>
          <w:sz w:val="24"/>
        </w:rPr>
        <w:t>Field</w:t>
      </w:r>
      <w:r>
        <w:rPr>
          <w:spacing w:val="-12"/>
          <w:sz w:val="24"/>
        </w:rPr>
        <w:t xml:space="preserve"> </w:t>
      </w:r>
      <w:r>
        <w:rPr>
          <w:sz w:val="24"/>
        </w:rPr>
        <w:t>Liaison</w:t>
      </w:r>
      <w:r>
        <w:rPr>
          <w:spacing w:val="-9"/>
          <w:sz w:val="24"/>
        </w:rPr>
        <w:t xml:space="preserve"> </w:t>
      </w:r>
      <w:r>
        <w:rPr>
          <w:sz w:val="24"/>
        </w:rPr>
        <w:t>should</w:t>
      </w:r>
      <w:r>
        <w:rPr>
          <w:spacing w:val="-9"/>
          <w:sz w:val="24"/>
        </w:rPr>
        <w:t xml:space="preserve"> </w:t>
      </w:r>
      <w:r>
        <w:rPr>
          <w:sz w:val="24"/>
        </w:rPr>
        <w:t>communicate</w:t>
      </w:r>
      <w:r>
        <w:rPr>
          <w:spacing w:val="-7"/>
          <w:sz w:val="24"/>
        </w:rPr>
        <w:t xml:space="preserve"> </w:t>
      </w:r>
      <w:r>
        <w:rPr>
          <w:sz w:val="24"/>
        </w:rPr>
        <w:t>with</w:t>
      </w:r>
      <w:r>
        <w:rPr>
          <w:spacing w:val="-7"/>
          <w:sz w:val="24"/>
        </w:rPr>
        <w:t xml:space="preserve"> </w:t>
      </w:r>
      <w:r>
        <w:rPr>
          <w:sz w:val="24"/>
        </w:rPr>
        <w:t>one</w:t>
      </w:r>
      <w:r>
        <w:rPr>
          <w:spacing w:val="-9"/>
          <w:sz w:val="24"/>
        </w:rPr>
        <w:t xml:space="preserve"> </w:t>
      </w:r>
      <w:r>
        <w:rPr>
          <w:sz w:val="24"/>
        </w:rPr>
        <w:t>another to examine the issues leading to the request for a change in placement and discuss avenues of resolution. This step in the process is mandatory before any decision can be made regarding the possibility of reassignment.</w:t>
      </w:r>
    </w:p>
    <w:p w14:paraId="7F21E200" w14:textId="77777777" w:rsidR="00C67E64" w:rsidRDefault="008B4D8E">
      <w:pPr>
        <w:pStyle w:val="ListParagraph"/>
        <w:numPr>
          <w:ilvl w:val="0"/>
          <w:numId w:val="10"/>
        </w:numPr>
        <w:tabs>
          <w:tab w:val="left" w:pos="1200"/>
        </w:tabs>
        <w:spacing w:before="118" w:line="276" w:lineRule="auto"/>
        <w:ind w:right="1754"/>
        <w:rPr>
          <w:sz w:val="24"/>
        </w:rPr>
      </w:pPr>
      <w:r>
        <w:rPr>
          <w:sz w:val="24"/>
        </w:rPr>
        <w:t>The</w:t>
      </w:r>
      <w:r>
        <w:rPr>
          <w:spacing w:val="-8"/>
          <w:sz w:val="24"/>
        </w:rPr>
        <w:t xml:space="preserve"> </w:t>
      </w:r>
      <w:r>
        <w:rPr>
          <w:sz w:val="24"/>
        </w:rPr>
        <w:t>student’s</w:t>
      </w:r>
      <w:r>
        <w:rPr>
          <w:spacing w:val="-9"/>
          <w:sz w:val="24"/>
        </w:rPr>
        <w:t xml:space="preserve"> </w:t>
      </w:r>
      <w:r>
        <w:rPr>
          <w:sz w:val="24"/>
        </w:rPr>
        <w:t>Field</w:t>
      </w:r>
      <w:r>
        <w:rPr>
          <w:spacing w:val="-8"/>
          <w:sz w:val="24"/>
        </w:rPr>
        <w:t xml:space="preserve"> </w:t>
      </w:r>
      <w:r>
        <w:rPr>
          <w:sz w:val="24"/>
        </w:rPr>
        <w:t>Liaison</w:t>
      </w:r>
      <w:r>
        <w:rPr>
          <w:spacing w:val="-5"/>
          <w:sz w:val="24"/>
        </w:rPr>
        <w:t xml:space="preserve"> </w:t>
      </w:r>
      <w:r>
        <w:rPr>
          <w:sz w:val="24"/>
        </w:rPr>
        <w:t>confers</w:t>
      </w:r>
      <w:r>
        <w:rPr>
          <w:spacing w:val="-9"/>
          <w:sz w:val="24"/>
        </w:rPr>
        <w:t xml:space="preserve"> </w:t>
      </w:r>
      <w:r>
        <w:rPr>
          <w:sz w:val="24"/>
        </w:rPr>
        <w:t>with</w:t>
      </w:r>
      <w:r>
        <w:rPr>
          <w:spacing w:val="-8"/>
          <w:sz w:val="24"/>
        </w:rPr>
        <w:t xml:space="preserve"> </w:t>
      </w:r>
      <w:r>
        <w:rPr>
          <w:sz w:val="24"/>
        </w:rPr>
        <w:t>the</w:t>
      </w:r>
      <w:r>
        <w:rPr>
          <w:spacing w:val="-8"/>
          <w:sz w:val="24"/>
        </w:rPr>
        <w:t xml:space="preserve"> </w:t>
      </w:r>
      <w:r>
        <w:rPr>
          <w:sz w:val="24"/>
        </w:rPr>
        <w:t>Field</w:t>
      </w:r>
      <w:r>
        <w:rPr>
          <w:spacing w:val="-8"/>
          <w:sz w:val="24"/>
        </w:rPr>
        <w:t xml:space="preserve"> </w:t>
      </w:r>
      <w:r>
        <w:rPr>
          <w:sz w:val="24"/>
        </w:rPr>
        <w:t>Education</w:t>
      </w:r>
      <w:r>
        <w:rPr>
          <w:spacing w:val="-3"/>
          <w:sz w:val="24"/>
        </w:rPr>
        <w:t xml:space="preserve"> </w:t>
      </w:r>
      <w:proofErr w:type="gramStart"/>
      <w:r>
        <w:rPr>
          <w:sz w:val="24"/>
        </w:rPr>
        <w:t>Director</w:t>
      </w:r>
      <w:proofErr w:type="gramEnd"/>
      <w:r>
        <w:rPr>
          <w:spacing w:val="-11"/>
          <w:sz w:val="24"/>
        </w:rPr>
        <w:t xml:space="preserve"> </w:t>
      </w:r>
      <w:r>
        <w:rPr>
          <w:sz w:val="24"/>
        </w:rPr>
        <w:t>and</w:t>
      </w:r>
      <w:r>
        <w:rPr>
          <w:spacing w:val="-10"/>
          <w:sz w:val="24"/>
        </w:rPr>
        <w:t xml:space="preserve"> </w:t>
      </w:r>
      <w:r>
        <w:rPr>
          <w:sz w:val="24"/>
        </w:rPr>
        <w:t>all submitted materials are reviewed.</w:t>
      </w:r>
    </w:p>
    <w:p w14:paraId="7F21E201" w14:textId="77777777" w:rsidR="00C67E64" w:rsidRDefault="008B4D8E">
      <w:pPr>
        <w:pStyle w:val="ListParagraph"/>
        <w:numPr>
          <w:ilvl w:val="0"/>
          <w:numId w:val="10"/>
        </w:numPr>
        <w:tabs>
          <w:tab w:val="left" w:pos="1200"/>
        </w:tabs>
        <w:spacing w:before="121" w:line="276" w:lineRule="auto"/>
        <w:ind w:right="1168"/>
        <w:rPr>
          <w:sz w:val="24"/>
        </w:rPr>
      </w:pPr>
      <w:r>
        <w:rPr>
          <w:sz w:val="24"/>
        </w:rPr>
        <w:t>If the request for reassignment to another agency is approved, an “exit” meeting should</w:t>
      </w:r>
      <w:r>
        <w:rPr>
          <w:spacing w:val="-9"/>
          <w:sz w:val="24"/>
        </w:rPr>
        <w:t xml:space="preserve"> </w:t>
      </w:r>
      <w:r>
        <w:rPr>
          <w:sz w:val="24"/>
        </w:rPr>
        <w:t>occur,</w:t>
      </w:r>
      <w:r>
        <w:rPr>
          <w:spacing w:val="-7"/>
          <w:sz w:val="24"/>
        </w:rPr>
        <w:t xml:space="preserve"> </w:t>
      </w:r>
      <w:r>
        <w:rPr>
          <w:sz w:val="24"/>
        </w:rPr>
        <w:t>if</w:t>
      </w:r>
      <w:r>
        <w:rPr>
          <w:spacing w:val="-5"/>
          <w:sz w:val="24"/>
        </w:rPr>
        <w:t xml:space="preserve"> </w:t>
      </w:r>
      <w:r>
        <w:rPr>
          <w:sz w:val="24"/>
        </w:rPr>
        <w:t>possible,</w:t>
      </w:r>
      <w:r>
        <w:rPr>
          <w:spacing w:val="-5"/>
          <w:sz w:val="24"/>
        </w:rPr>
        <w:t xml:space="preserve"> </w:t>
      </w:r>
      <w:r>
        <w:rPr>
          <w:sz w:val="24"/>
        </w:rPr>
        <w:t>with</w:t>
      </w:r>
      <w:r>
        <w:rPr>
          <w:spacing w:val="-4"/>
          <w:sz w:val="24"/>
        </w:rPr>
        <w:t xml:space="preserve"> </w:t>
      </w:r>
      <w:r>
        <w:rPr>
          <w:sz w:val="24"/>
        </w:rPr>
        <w:t>the</w:t>
      </w:r>
      <w:r>
        <w:rPr>
          <w:spacing w:val="-4"/>
          <w:sz w:val="24"/>
        </w:rPr>
        <w:t xml:space="preserve"> </w:t>
      </w:r>
      <w:r>
        <w:rPr>
          <w:sz w:val="24"/>
        </w:rPr>
        <w:t>Field</w:t>
      </w:r>
      <w:r>
        <w:rPr>
          <w:spacing w:val="-7"/>
          <w:sz w:val="24"/>
        </w:rPr>
        <w:t xml:space="preserve"> </w:t>
      </w:r>
      <w:r>
        <w:rPr>
          <w:sz w:val="24"/>
        </w:rPr>
        <w:t>Liaison,</w:t>
      </w:r>
      <w:r>
        <w:rPr>
          <w:spacing w:val="-3"/>
          <w:sz w:val="24"/>
        </w:rPr>
        <w:t xml:space="preserve"> </w:t>
      </w:r>
      <w:r>
        <w:rPr>
          <w:sz w:val="24"/>
        </w:rPr>
        <w:t>the</w:t>
      </w:r>
      <w:r>
        <w:rPr>
          <w:spacing w:val="-4"/>
          <w:sz w:val="24"/>
        </w:rPr>
        <w:t xml:space="preserve"> </w:t>
      </w:r>
      <w:r>
        <w:rPr>
          <w:sz w:val="24"/>
        </w:rPr>
        <w:t>student,</w:t>
      </w:r>
      <w:r>
        <w:rPr>
          <w:spacing w:val="-10"/>
          <w:sz w:val="24"/>
        </w:rPr>
        <w:t xml:space="preserve"> </w:t>
      </w:r>
      <w:r>
        <w:rPr>
          <w:sz w:val="24"/>
        </w:rPr>
        <w:t>and</w:t>
      </w:r>
      <w:r>
        <w:rPr>
          <w:spacing w:val="-7"/>
          <w:sz w:val="24"/>
        </w:rPr>
        <w:t xml:space="preserve"> </w:t>
      </w:r>
      <w:r>
        <w:rPr>
          <w:sz w:val="24"/>
        </w:rPr>
        <w:t>the</w:t>
      </w:r>
      <w:r>
        <w:rPr>
          <w:spacing w:val="-12"/>
          <w:sz w:val="24"/>
        </w:rPr>
        <w:t xml:space="preserve"> </w:t>
      </w:r>
      <w:r>
        <w:rPr>
          <w:sz w:val="24"/>
        </w:rPr>
        <w:t>current</w:t>
      </w:r>
      <w:r>
        <w:rPr>
          <w:spacing w:val="-5"/>
          <w:sz w:val="24"/>
        </w:rPr>
        <w:t xml:space="preserve"> </w:t>
      </w:r>
      <w:r>
        <w:rPr>
          <w:sz w:val="24"/>
        </w:rPr>
        <w:t>Field Instructor, for the purpose of closure. This meeting should include a review to ensure that the student has completed all crucial commitments to the agency and/or existing clients.</w:t>
      </w:r>
    </w:p>
    <w:p w14:paraId="7F21E202" w14:textId="77777777" w:rsidR="00C67E64" w:rsidRDefault="008B4D8E">
      <w:pPr>
        <w:pStyle w:val="ListParagraph"/>
        <w:numPr>
          <w:ilvl w:val="0"/>
          <w:numId w:val="10"/>
        </w:numPr>
        <w:tabs>
          <w:tab w:val="left" w:pos="1200"/>
        </w:tabs>
        <w:spacing w:before="120" w:line="276" w:lineRule="auto"/>
        <w:ind w:right="1205"/>
        <w:rPr>
          <w:sz w:val="24"/>
        </w:rPr>
      </w:pPr>
      <w:r>
        <w:rPr>
          <w:sz w:val="24"/>
        </w:rPr>
        <w:t>In</w:t>
      </w:r>
      <w:r>
        <w:rPr>
          <w:spacing w:val="-7"/>
          <w:sz w:val="24"/>
        </w:rPr>
        <w:t xml:space="preserve"> </w:t>
      </w:r>
      <w:r>
        <w:rPr>
          <w:sz w:val="24"/>
        </w:rPr>
        <w:t>most</w:t>
      </w:r>
      <w:r>
        <w:rPr>
          <w:spacing w:val="-5"/>
          <w:sz w:val="24"/>
        </w:rPr>
        <w:t xml:space="preserve"> </w:t>
      </w:r>
      <w:r>
        <w:rPr>
          <w:sz w:val="24"/>
        </w:rPr>
        <w:t>circumstances,</w:t>
      </w:r>
      <w:r>
        <w:rPr>
          <w:spacing w:val="-10"/>
          <w:sz w:val="24"/>
        </w:rPr>
        <w:t xml:space="preserve"> </w:t>
      </w:r>
      <w:r>
        <w:rPr>
          <w:sz w:val="24"/>
        </w:rPr>
        <w:t>the</w:t>
      </w:r>
      <w:r>
        <w:rPr>
          <w:spacing w:val="-9"/>
          <w:sz w:val="24"/>
        </w:rPr>
        <w:t xml:space="preserve"> </w:t>
      </w:r>
      <w:r>
        <w:rPr>
          <w:sz w:val="24"/>
        </w:rPr>
        <w:t>hours</w:t>
      </w:r>
      <w:r>
        <w:rPr>
          <w:spacing w:val="-5"/>
          <w:sz w:val="24"/>
        </w:rPr>
        <w:t xml:space="preserve"> </w:t>
      </w:r>
      <w:r>
        <w:rPr>
          <w:sz w:val="24"/>
        </w:rPr>
        <w:t>accrued</w:t>
      </w:r>
      <w:r>
        <w:rPr>
          <w:spacing w:val="-2"/>
          <w:sz w:val="24"/>
        </w:rPr>
        <w:t xml:space="preserve"> </w:t>
      </w:r>
      <w:r>
        <w:rPr>
          <w:sz w:val="24"/>
        </w:rPr>
        <w:t>in</w:t>
      </w:r>
      <w:r>
        <w:rPr>
          <w:spacing w:val="-7"/>
          <w:sz w:val="24"/>
        </w:rPr>
        <w:t xml:space="preserve"> </w:t>
      </w:r>
      <w:r>
        <w:rPr>
          <w:sz w:val="24"/>
        </w:rPr>
        <w:t>the</w:t>
      </w:r>
      <w:r>
        <w:rPr>
          <w:spacing w:val="-9"/>
          <w:sz w:val="24"/>
        </w:rPr>
        <w:t xml:space="preserve"> </w:t>
      </w:r>
      <w:r>
        <w:rPr>
          <w:sz w:val="24"/>
        </w:rPr>
        <w:t>first</w:t>
      </w:r>
      <w:r>
        <w:rPr>
          <w:spacing w:val="-7"/>
          <w:sz w:val="24"/>
        </w:rPr>
        <w:t xml:space="preserve"> </w:t>
      </w:r>
      <w:r>
        <w:rPr>
          <w:sz w:val="24"/>
        </w:rPr>
        <w:t>practicum</w:t>
      </w:r>
      <w:r>
        <w:rPr>
          <w:spacing w:val="-4"/>
          <w:sz w:val="24"/>
        </w:rPr>
        <w:t xml:space="preserve"> </w:t>
      </w:r>
      <w:r>
        <w:rPr>
          <w:sz w:val="24"/>
        </w:rPr>
        <w:t>setting</w:t>
      </w:r>
      <w:r>
        <w:rPr>
          <w:spacing w:val="-9"/>
          <w:sz w:val="24"/>
        </w:rPr>
        <w:t xml:space="preserve"> </w:t>
      </w:r>
      <w:r>
        <w:rPr>
          <w:sz w:val="24"/>
        </w:rPr>
        <w:t>cannot</w:t>
      </w:r>
      <w:r>
        <w:rPr>
          <w:spacing w:val="-7"/>
          <w:sz w:val="24"/>
        </w:rPr>
        <w:t xml:space="preserve"> </w:t>
      </w:r>
      <w:r>
        <w:rPr>
          <w:sz w:val="24"/>
        </w:rPr>
        <w:t>be credited to the second practicum.</w:t>
      </w:r>
    </w:p>
    <w:p w14:paraId="7F21E203" w14:textId="77777777" w:rsidR="00C67E64" w:rsidRDefault="008B4D8E">
      <w:pPr>
        <w:pStyle w:val="ListParagraph"/>
        <w:numPr>
          <w:ilvl w:val="0"/>
          <w:numId w:val="10"/>
        </w:numPr>
        <w:tabs>
          <w:tab w:val="left" w:pos="1200"/>
        </w:tabs>
        <w:spacing w:before="121" w:line="276" w:lineRule="auto"/>
        <w:ind w:right="1153"/>
        <w:rPr>
          <w:sz w:val="24"/>
        </w:rPr>
      </w:pPr>
      <w:r>
        <w:rPr>
          <w:sz w:val="24"/>
        </w:rPr>
        <w:t>A</w:t>
      </w:r>
      <w:r>
        <w:rPr>
          <w:spacing w:val="-7"/>
          <w:sz w:val="24"/>
        </w:rPr>
        <w:t xml:space="preserve"> </w:t>
      </w:r>
      <w:r>
        <w:rPr>
          <w:sz w:val="24"/>
        </w:rPr>
        <w:t>request</w:t>
      </w:r>
      <w:r>
        <w:rPr>
          <w:spacing w:val="-10"/>
          <w:sz w:val="24"/>
        </w:rPr>
        <w:t xml:space="preserve"> </w:t>
      </w:r>
      <w:r>
        <w:rPr>
          <w:sz w:val="24"/>
        </w:rPr>
        <w:t>for</w:t>
      </w:r>
      <w:r>
        <w:rPr>
          <w:spacing w:val="-8"/>
          <w:sz w:val="24"/>
        </w:rPr>
        <w:t xml:space="preserve"> </w:t>
      </w:r>
      <w:r>
        <w:rPr>
          <w:sz w:val="24"/>
        </w:rPr>
        <w:t>reassignment</w:t>
      </w:r>
      <w:r>
        <w:rPr>
          <w:spacing w:val="-7"/>
          <w:sz w:val="24"/>
        </w:rPr>
        <w:t xml:space="preserve"> </w:t>
      </w:r>
      <w:r>
        <w:rPr>
          <w:sz w:val="24"/>
        </w:rPr>
        <w:t>is</w:t>
      </w:r>
      <w:r>
        <w:rPr>
          <w:spacing w:val="-8"/>
          <w:sz w:val="24"/>
        </w:rPr>
        <w:t xml:space="preserve"> </w:t>
      </w:r>
      <w:r>
        <w:rPr>
          <w:sz w:val="24"/>
        </w:rPr>
        <w:t>determined</w:t>
      </w:r>
      <w:r>
        <w:rPr>
          <w:spacing w:val="-7"/>
          <w:sz w:val="24"/>
        </w:rPr>
        <w:t xml:space="preserve"> </w:t>
      </w:r>
      <w:r>
        <w:rPr>
          <w:sz w:val="24"/>
        </w:rPr>
        <w:t>by</w:t>
      </w:r>
      <w:r>
        <w:rPr>
          <w:spacing w:val="-13"/>
          <w:sz w:val="24"/>
        </w:rPr>
        <w:t xml:space="preserve"> </w:t>
      </w:r>
      <w:r>
        <w:rPr>
          <w:sz w:val="24"/>
        </w:rPr>
        <w:t>the</w:t>
      </w:r>
      <w:r>
        <w:rPr>
          <w:spacing w:val="-7"/>
          <w:sz w:val="24"/>
        </w:rPr>
        <w:t xml:space="preserve"> </w:t>
      </w:r>
      <w:r>
        <w:rPr>
          <w:sz w:val="24"/>
        </w:rPr>
        <w:t>Field</w:t>
      </w:r>
      <w:r>
        <w:rPr>
          <w:spacing w:val="-9"/>
          <w:sz w:val="24"/>
        </w:rPr>
        <w:t xml:space="preserve"> </w:t>
      </w:r>
      <w:r>
        <w:rPr>
          <w:sz w:val="24"/>
        </w:rPr>
        <w:t>Liaison</w:t>
      </w:r>
      <w:r>
        <w:rPr>
          <w:spacing w:val="-7"/>
          <w:sz w:val="24"/>
        </w:rPr>
        <w:t xml:space="preserve"> </w:t>
      </w:r>
      <w:r>
        <w:rPr>
          <w:sz w:val="24"/>
        </w:rPr>
        <w:t>in</w:t>
      </w:r>
      <w:r>
        <w:rPr>
          <w:spacing w:val="-7"/>
          <w:sz w:val="24"/>
        </w:rPr>
        <w:t xml:space="preserve"> </w:t>
      </w:r>
      <w:r>
        <w:rPr>
          <w:sz w:val="24"/>
        </w:rPr>
        <w:t>consultation</w:t>
      </w:r>
      <w:r>
        <w:rPr>
          <w:spacing w:val="-7"/>
          <w:sz w:val="24"/>
        </w:rPr>
        <w:t xml:space="preserve"> </w:t>
      </w:r>
      <w:r>
        <w:rPr>
          <w:sz w:val="24"/>
        </w:rPr>
        <w:t>with the Field Education Director. If the request to be reassigned is denied and the student</w:t>
      </w:r>
      <w:r>
        <w:rPr>
          <w:spacing w:val="-2"/>
          <w:sz w:val="24"/>
        </w:rPr>
        <w:t xml:space="preserve"> </w:t>
      </w:r>
      <w:r>
        <w:rPr>
          <w:sz w:val="24"/>
        </w:rPr>
        <w:t>chooses</w:t>
      </w:r>
      <w:r>
        <w:rPr>
          <w:spacing w:val="-2"/>
          <w:sz w:val="24"/>
        </w:rPr>
        <w:t xml:space="preserve"> </w:t>
      </w:r>
      <w:r>
        <w:rPr>
          <w:sz w:val="24"/>
        </w:rPr>
        <w:t>to</w:t>
      </w:r>
      <w:r>
        <w:rPr>
          <w:spacing w:val="-3"/>
          <w:sz w:val="24"/>
        </w:rPr>
        <w:t xml:space="preserve"> </w:t>
      </w:r>
      <w:r>
        <w:rPr>
          <w:sz w:val="24"/>
        </w:rPr>
        <w:t>terminate</w:t>
      </w:r>
      <w:r>
        <w:rPr>
          <w:spacing w:val="-1"/>
          <w:sz w:val="24"/>
        </w:rPr>
        <w:t xml:space="preserve"> </w:t>
      </w:r>
      <w:r>
        <w:rPr>
          <w:sz w:val="24"/>
        </w:rPr>
        <w:t>the</w:t>
      </w:r>
      <w:r>
        <w:rPr>
          <w:spacing w:val="-3"/>
          <w:sz w:val="24"/>
        </w:rPr>
        <w:t xml:space="preserve"> </w:t>
      </w:r>
      <w:r>
        <w:rPr>
          <w:sz w:val="24"/>
        </w:rPr>
        <w:t>practicum,</w:t>
      </w:r>
      <w:r>
        <w:rPr>
          <w:spacing w:val="-4"/>
          <w:sz w:val="24"/>
        </w:rPr>
        <w:t xml:space="preserve"> </w:t>
      </w:r>
      <w:r>
        <w:rPr>
          <w:sz w:val="24"/>
        </w:rPr>
        <w:t>a</w:t>
      </w:r>
      <w:r>
        <w:rPr>
          <w:spacing w:val="-3"/>
          <w:sz w:val="24"/>
        </w:rPr>
        <w:t xml:space="preserve"> </w:t>
      </w:r>
      <w:r>
        <w:rPr>
          <w:sz w:val="24"/>
        </w:rPr>
        <w:t>failing</w:t>
      </w:r>
      <w:r>
        <w:rPr>
          <w:spacing w:val="-3"/>
          <w:sz w:val="24"/>
        </w:rPr>
        <w:t xml:space="preserve"> </w:t>
      </w:r>
      <w:r>
        <w:rPr>
          <w:sz w:val="24"/>
        </w:rPr>
        <w:t>grade</w:t>
      </w:r>
      <w:r>
        <w:rPr>
          <w:spacing w:val="-3"/>
          <w:sz w:val="24"/>
        </w:rPr>
        <w:t xml:space="preserve"> </w:t>
      </w:r>
      <w:r>
        <w:rPr>
          <w:sz w:val="24"/>
        </w:rPr>
        <w:t>may</w:t>
      </w:r>
      <w:r>
        <w:rPr>
          <w:spacing w:val="-4"/>
          <w:sz w:val="24"/>
        </w:rPr>
        <w:t xml:space="preserve"> </w:t>
      </w:r>
      <w:r>
        <w:rPr>
          <w:sz w:val="24"/>
        </w:rPr>
        <w:t>result.</w:t>
      </w:r>
      <w:r>
        <w:rPr>
          <w:spacing w:val="-1"/>
          <w:sz w:val="24"/>
        </w:rPr>
        <w:t xml:space="preserve"> </w:t>
      </w:r>
      <w:r>
        <w:rPr>
          <w:sz w:val="24"/>
        </w:rPr>
        <w:t>A</w:t>
      </w:r>
      <w:r>
        <w:rPr>
          <w:spacing w:val="-1"/>
          <w:sz w:val="24"/>
        </w:rPr>
        <w:t xml:space="preserve"> </w:t>
      </w:r>
      <w:r>
        <w:rPr>
          <w:sz w:val="24"/>
        </w:rPr>
        <w:t>student who terminates practicum must reapply for Field in a subsequent semester and may be on probationary Field status.</w:t>
      </w:r>
    </w:p>
    <w:p w14:paraId="7F21E206" w14:textId="77777777" w:rsidR="00C67E64" w:rsidRDefault="00C67E64">
      <w:pPr>
        <w:pStyle w:val="BodyText"/>
        <w:spacing w:before="11"/>
        <w:rPr>
          <w:sz w:val="25"/>
        </w:rPr>
      </w:pPr>
    </w:p>
    <w:p w14:paraId="7F21E207" w14:textId="77777777" w:rsidR="00C67E64" w:rsidRDefault="008B4D8E">
      <w:pPr>
        <w:pStyle w:val="Heading1"/>
        <w:rPr>
          <w:u w:val="none"/>
        </w:rPr>
      </w:pPr>
      <w:bookmarkStart w:id="40" w:name="MSW_Field_Assignment_Requirements"/>
      <w:bookmarkStart w:id="41" w:name="_bookmark21"/>
      <w:bookmarkEnd w:id="40"/>
      <w:bookmarkEnd w:id="41"/>
      <w:r>
        <w:rPr>
          <w:color w:val="365F91"/>
          <w:u w:color="365F91"/>
        </w:rPr>
        <w:t>MSW</w:t>
      </w:r>
      <w:r>
        <w:rPr>
          <w:color w:val="365F91"/>
          <w:spacing w:val="-14"/>
          <w:u w:color="365F91"/>
        </w:rPr>
        <w:t xml:space="preserve"> </w:t>
      </w:r>
      <w:r>
        <w:rPr>
          <w:color w:val="365F91"/>
          <w:u w:color="365F91"/>
        </w:rPr>
        <w:t>Field</w:t>
      </w:r>
      <w:r>
        <w:rPr>
          <w:color w:val="365F91"/>
          <w:spacing w:val="-18"/>
          <w:u w:color="365F91"/>
        </w:rPr>
        <w:t xml:space="preserve"> </w:t>
      </w:r>
      <w:r>
        <w:rPr>
          <w:color w:val="365F91"/>
          <w:u w:color="365F91"/>
        </w:rPr>
        <w:t>Assignment</w:t>
      </w:r>
      <w:r>
        <w:rPr>
          <w:color w:val="365F91"/>
          <w:spacing w:val="-18"/>
          <w:u w:color="365F91"/>
        </w:rPr>
        <w:t xml:space="preserve"> </w:t>
      </w:r>
      <w:r>
        <w:rPr>
          <w:color w:val="365F91"/>
          <w:spacing w:val="-2"/>
          <w:u w:color="365F91"/>
        </w:rPr>
        <w:t>Requirements</w:t>
      </w:r>
    </w:p>
    <w:p w14:paraId="7F21E208" w14:textId="1DD8A1CC" w:rsidR="00C67E64" w:rsidRDefault="008B4D8E">
      <w:pPr>
        <w:pStyle w:val="BodyText"/>
        <w:spacing w:before="46" w:line="276" w:lineRule="auto"/>
        <w:ind w:left="479" w:right="1165"/>
      </w:pPr>
      <w:r>
        <w:t>During each semester of the Field practicum, MSW students</w:t>
      </w:r>
      <w:r w:rsidR="00946CD2">
        <w:t xml:space="preserve"> in 722, 821 and 822</w:t>
      </w:r>
      <w:r>
        <w:t xml:space="preserve"> will be required to complete various assignments. Due to the variance in Field education practicum sites, they</w:t>
      </w:r>
      <w:r>
        <w:rPr>
          <w:spacing w:val="-10"/>
        </w:rPr>
        <w:t xml:space="preserve"> </w:t>
      </w:r>
      <w:r>
        <w:t>will</w:t>
      </w:r>
      <w:r>
        <w:rPr>
          <w:spacing w:val="-8"/>
        </w:rPr>
        <w:t xml:space="preserve"> </w:t>
      </w:r>
      <w:r>
        <w:t>have</w:t>
      </w:r>
      <w:r>
        <w:rPr>
          <w:spacing w:val="-4"/>
        </w:rPr>
        <w:t xml:space="preserve"> </w:t>
      </w:r>
      <w:r>
        <w:t>the</w:t>
      </w:r>
      <w:r>
        <w:rPr>
          <w:spacing w:val="-7"/>
        </w:rPr>
        <w:t xml:space="preserve"> </w:t>
      </w:r>
      <w:r>
        <w:t>opportunity</w:t>
      </w:r>
      <w:r>
        <w:rPr>
          <w:spacing w:val="-13"/>
        </w:rPr>
        <w:t xml:space="preserve"> </w:t>
      </w:r>
      <w:r>
        <w:t>to</w:t>
      </w:r>
      <w:r>
        <w:rPr>
          <w:spacing w:val="-4"/>
        </w:rPr>
        <w:t xml:space="preserve"> </w:t>
      </w:r>
      <w:r>
        <w:t>select</w:t>
      </w:r>
      <w:r>
        <w:rPr>
          <w:spacing w:val="-7"/>
        </w:rPr>
        <w:t xml:space="preserve"> </w:t>
      </w:r>
      <w:r>
        <w:t>some</w:t>
      </w:r>
      <w:r>
        <w:rPr>
          <w:spacing w:val="-9"/>
        </w:rPr>
        <w:t xml:space="preserve"> </w:t>
      </w:r>
      <w:r>
        <w:t>assignments</w:t>
      </w:r>
      <w:r>
        <w:rPr>
          <w:spacing w:val="-8"/>
        </w:rPr>
        <w:t xml:space="preserve"> </w:t>
      </w:r>
      <w:r>
        <w:t>which</w:t>
      </w:r>
      <w:r>
        <w:rPr>
          <w:spacing w:val="-4"/>
        </w:rPr>
        <w:t xml:space="preserve"> </w:t>
      </w:r>
      <w:r>
        <w:t>are</w:t>
      </w:r>
      <w:r>
        <w:rPr>
          <w:spacing w:val="-12"/>
        </w:rPr>
        <w:t xml:space="preserve"> </w:t>
      </w:r>
      <w:r>
        <w:t>consistent</w:t>
      </w:r>
      <w:r>
        <w:rPr>
          <w:spacing w:val="-5"/>
        </w:rPr>
        <w:t xml:space="preserve"> </w:t>
      </w:r>
      <w:r>
        <w:t>with</w:t>
      </w:r>
      <w:r>
        <w:rPr>
          <w:spacing w:val="-4"/>
        </w:rPr>
        <w:t xml:space="preserve"> </w:t>
      </w:r>
      <w:r>
        <w:t>the duties they have in their Field practicum. These assignments are learning and supervisory tools, which will assist students in the integration between classroom and Field. The completed assignments should be used in supervision with the Field Instructor who should provide verbal and written feedback to the student. These assignments are designed to address the development of social work competencies and</w:t>
      </w:r>
      <w:r>
        <w:rPr>
          <w:spacing w:val="-7"/>
        </w:rPr>
        <w:t xml:space="preserve"> </w:t>
      </w:r>
      <w:r>
        <w:t>to</w:t>
      </w:r>
      <w:r>
        <w:rPr>
          <w:spacing w:val="-7"/>
        </w:rPr>
        <w:t xml:space="preserve"> </w:t>
      </w:r>
      <w:r>
        <w:t>be</w:t>
      </w:r>
      <w:r>
        <w:rPr>
          <w:spacing w:val="-5"/>
        </w:rPr>
        <w:t xml:space="preserve"> </w:t>
      </w:r>
      <w:r>
        <w:t>consistent</w:t>
      </w:r>
      <w:r>
        <w:rPr>
          <w:spacing w:val="-5"/>
        </w:rPr>
        <w:t xml:space="preserve"> </w:t>
      </w:r>
      <w:r>
        <w:t>with</w:t>
      </w:r>
      <w:r>
        <w:rPr>
          <w:spacing w:val="-3"/>
        </w:rPr>
        <w:t xml:space="preserve"> </w:t>
      </w:r>
      <w:r>
        <w:t>HBSSW social</w:t>
      </w:r>
      <w:r>
        <w:rPr>
          <w:spacing w:val="-6"/>
        </w:rPr>
        <w:t xml:space="preserve"> </w:t>
      </w:r>
      <w:r>
        <w:t>work</w:t>
      </w:r>
      <w:r>
        <w:rPr>
          <w:spacing w:val="-4"/>
        </w:rPr>
        <w:t xml:space="preserve"> </w:t>
      </w:r>
      <w:r>
        <w:t>education</w:t>
      </w:r>
      <w:r>
        <w:rPr>
          <w:spacing w:val="-7"/>
        </w:rPr>
        <w:t xml:space="preserve"> </w:t>
      </w:r>
      <w:r>
        <w:t>program</w:t>
      </w:r>
      <w:r>
        <w:rPr>
          <w:spacing w:val="-5"/>
        </w:rPr>
        <w:t xml:space="preserve"> </w:t>
      </w:r>
      <w:r>
        <w:t>objectives</w:t>
      </w:r>
      <w:r>
        <w:rPr>
          <w:spacing w:val="-4"/>
        </w:rPr>
        <w:t xml:space="preserve"> </w:t>
      </w:r>
      <w:r>
        <w:t>as</w:t>
      </w:r>
      <w:r>
        <w:rPr>
          <w:spacing w:val="-5"/>
        </w:rPr>
        <w:t xml:space="preserve"> </w:t>
      </w:r>
      <w:r>
        <w:t>defined by the Council on Social Work Education (CSWE).</w:t>
      </w:r>
    </w:p>
    <w:p w14:paraId="7F21E209" w14:textId="5342C270" w:rsidR="00C67E64" w:rsidRDefault="008B4D8E">
      <w:pPr>
        <w:pStyle w:val="BodyText"/>
        <w:spacing w:before="122" w:line="276" w:lineRule="auto"/>
        <w:ind w:left="480" w:right="1135"/>
      </w:pPr>
      <w:r>
        <w:lastRenderedPageBreak/>
        <w:t xml:space="preserve">During the first </w:t>
      </w:r>
      <w:r w:rsidR="00F56E6C">
        <w:t>2</w:t>
      </w:r>
      <w:r>
        <w:t xml:space="preserve">0-40 hours (or 2-3 weeks) of the Field placement, the student should meet with their agency Field Instructor to discuss which assignments from the assignment list would be a good fit for their level of experience and the program structure of the agency. </w:t>
      </w:r>
      <w:r>
        <w:rPr>
          <w:i/>
        </w:rPr>
        <w:t>Academic assignments completed for other courses cannot be used</w:t>
      </w:r>
      <w:r>
        <w:rPr>
          <w:i/>
          <w:spacing w:val="-9"/>
        </w:rPr>
        <w:t xml:space="preserve"> </w:t>
      </w:r>
      <w:r>
        <w:rPr>
          <w:i/>
        </w:rPr>
        <w:t>for</w:t>
      </w:r>
      <w:r>
        <w:rPr>
          <w:i/>
          <w:spacing w:val="-6"/>
        </w:rPr>
        <w:t xml:space="preserve"> </w:t>
      </w:r>
      <w:r>
        <w:rPr>
          <w:i/>
        </w:rPr>
        <w:t>the</w:t>
      </w:r>
      <w:r>
        <w:rPr>
          <w:i/>
          <w:spacing w:val="-7"/>
        </w:rPr>
        <w:t xml:space="preserve"> </w:t>
      </w:r>
      <w:r>
        <w:rPr>
          <w:i/>
        </w:rPr>
        <w:t>student’s</w:t>
      </w:r>
      <w:r>
        <w:rPr>
          <w:i/>
          <w:spacing w:val="-3"/>
        </w:rPr>
        <w:t xml:space="preserve"> </w:t>
      </w:r>
      <w:r>
        <w:rPr>
          <w:i/>
        </w:rPr>
        <w:t>Field</w:t>
      </w:r>
      <w:r>
        <w:rPr>
          <w:i/>
          <w:spacing w:val="-4"/>
        </w:rPr>
        <w:t xml:space="preserve"> </w:t>
      </w:r>
      <w:r>
        <w:rPr>
          <w:i/>
        </w:rPr>
        <w:t>practicum</w:t>
      </w:r>
      <w:r>
        <w:rPr>
          <w:i/>
          <w:spacing w:val="-13"/>
        </w:rPr>
        <w:t xml:space="preserve"> </w:t>
      </w:r>
      <w:r>
        <w:rPr>
          <w:i/>
        </w:rPr>
        <w:t>assignment</w:t>
      </w:r>
      <w:r>
        <w:t>.</w:t>
      </w:r>
      <w:r>
        <w:rPr>
          <w:spacing w:val="-5"/>
        </w:rPr>
        <w:t xml:space="preserve"> </w:t>
      </w:r>
      <w:r>
        <w:t>Agency</w:t>
      </w:r>
      <w:r>
        <w:rPr>
          <w:spacing w:val="-10"/>
        </w:rPr>
        <w:t xml:space="preserve"> </w:t>
      </w:r>
      <w:r>
        <w:t>Field</w:t>
      </w:r>
      <w:r>
        <w:rPr>
          <w:spacing w:val="-4"/>
        </w:rPr>
        <w:t xml:space="preserve"> </w:t>
      </w:r>
      <w:r>
        <w:t>Instructors</w:t>
      </w:r>
      <w:r>
        <w:rPr>
          <w:spacing w:val="-8"/>
        </w:rPr>
        <w:t xml:space="preserve"> </w:t>
      </w:r>
      <w:r>
        <w:t>may</w:t>
      </w:r>
      <w:r>
        <w:rPr>
          <w:spacing w:val="-13"/>
        </w:rPr>
        <w:t xml:space="preserve"> </w:t>
      </w:r>
      <w:r>
        <w:t xml:space="preserve">require students to complete Recordings for Learning (RFL’s) as one or more of the assignments if a student has struggled with the clinical aspect of their Field placement or has had difficulty understanding the </w:t>
      </w:r>
      <w:r>
        <w:rPr>
          <w:i/>
        </w:rPr>
        <w:t xml:space="preserve">use of self </w:t>
      </w:r>
      <w:r>
        <w:t>in their interaction with clients.</w:t>
      </w:r>
    </w:p>
    <w:p w14:paraId="7F21E20A" w14:textId="3EDFF79B" w:rsidR="00C67E64" w:rsidRDefault="008B4D8E">
      <w:pPr>
        <w:pStyle w:val="BodyText"/>
        <w:spacing w:before="120" w:line="276" w:lineRule="auto"/>
        <w:ind w:left="480" w:right="1406"/>
      </w:pPr>
      <w:r>
        <w:t>MSW students</w:t>
      </w:r>
      <w:r w:rsidR="00FF0208">
        <w:t xml:space="preserve"> in 722, 821 and 822</w:t>
      </w:r>
      <w:r>
        <w:rPr>
          <w:spacing w:val="-8"/>
        </w:rPr>
        <w:t xml:space="preserve"> </w:t>
      </w:r>
      <w:r>
        <w:t>are</w:t>
      </w:r>
      <w:r>
        <w:rPr>
          <w:spacing w:val="-7"/>
        </w:rPr>
        <w:t xml:space="preserve"> </w:t>
      </w:r>
      <w:r>
        <w:t>required</w:t>
      </w:r>
      <w:r>
        <w:rPr>
          <w:spacing w:val="-4"/>
        </w:rPr>
        <w:t xml:space="preserve"> </w:t>
      </w:r>
      <w:r>
        <w:t>to</w:t>
      </w:r>
      <w:r>
        <w:rPr>
          <w:spacing w:val="-7"/>
        </w:rPr>
        <w:t xml:space="preserve"> </w:t>
      </w:r>
      <w:r>
        <w:t>earn</w:t>
      </w:r>
      <w:r>
        <w:rPr>
          <w:spacing w:val="-12"/>
        </w:rPr>
        <w:t xml:space="preserve"> </w:t>
      </w:r>
      <w:r>
        <w:t>five</w:t>
      </w:r>
      <w:r>
        <w:rPr>
          <w:spacing w:val="-7"/>
        </w:rPr>
        <w:t xml:space="preserve"> </w:t>
      </w:r>
      <w:r>
        <w:t>Learning</w:t>
      </w:r>
      <w:r>
        <w:rPr>
          <w:spacing w:val="-9"/>
        </w:rPr>
        <w:t xml:space="preserve"> </w:t>
      </w:r>
      <w:r>
        <w:t>Assignment</w:t>
      </w:r>
      <w:r>
        <w:rPr>
          <w:spacing w:val="-7"/>
        </w:rPr>
        <w:t xml:space="preserve"> </w:t>
      </w:r>
      <w:r>
        <w:t>points</w:t>
      </w:r>
      <w:r>
        <w:rPr>
          <w:spacing w:val="-8"/>
        </w:rPr>
        <w:t xml:space="preserve"> </w:t>
      </w:r>
      <w:r>
        <w:t>per</w:t>
      </w:r>
      <w:r>
        <w:rPr>
          <w:spacing w:val="-6"/>
        </w:rPr>
        <w:t xml:space="preserve"> </w:t>
      </w:r>
      <w:r>
        <w:t>semester.</w:t>
      </w:r>
      <w:r>
        <w:rPr>
          <w:spacing w:val="-7"/>
        </w:rPr>
        <w:t xml:space="preserve"> </w:t>
      </w:r>
      <w:r>
        <w:t>All assignments have specific point differentials consistent with the extent of the assignment</w:t>
      </w:r>
      <w:r w:rsidR="009149B5">
        <w:t xml:space="preserve">. Students should </w:t>
      </w:r>
      <w:r>
        <w:t>refer</w:t>
      </w:r>
      <w:r>
        <w:rPr>
          <w:spacing w:val="-6"/>
        </w:rPr>
        <w:t xml:space="preserve"> </w:t>
      </w:r>
      <w:r>
        <w:t>to</w:t>
      </w:r>
      <w:r>
        <w:rPr>
          <w:spacing w:val="-4"/>
        </w:rPr>
        <w:t xml:space="preserve"> </w:t>
      </w:r>
      <w:r>
        <w:t>individual</w:t>
      </w:r>
      <w:r>
        <w:rPr>
          <w:spacing w:val="-6"/>
        </w:rPr>
        <w:t xml:space="preserve"> </w:t>
      </w:r>
      <w:r>
        <w:t>assignment</w:t>
      </w:r>
      <w:r>
        <w:rPr>
          <w:spacing w:val="-5"/>
        </w:rPr>
        <w:t xml:space="preserve"> </w:t>
      </w:r>
      <w:r>
        <w:t>descriptions</w:t>
      </w:r>
      <w:r>
        <w:rPr>
          <w:spacing w:val="-10"/>
        </w:rPr>
        <w:t xml:space="preserve"> </w:t>
      </w:r>
      <w:r>
        <w:t>for</w:t>
      </w:r>
      <w:r>
        <w:rPr>
          <w:spacing w:val="-8"/>
        </w:rPr>
        <w:t xml:space="preserve"> </w:t>
      </w:r>
      <w:r>
        <w:t>all</w:t>
      </w:r>
      <w:r>
        <w:rPr>
          <w:spacing w:val="-8"/>
        </w:rPr>
        <w:t xml:space="preserve"> </w:t>
      </w:r>
      <w:r>
        <w:t>point</w:t>
      </w:r>
      <w:r>
        <w:rPr>
          <w:spacing w:val="-5"/>
        </w:rPr>
        <w:t xml:space="preserve"> </w:t>
      </w:r>
      <w:r>
        <w:t>values.</w:t>
      </w:r>
      <w:r>
        <w:rPr>
          <w:spacing w:val="-7"/>
        </w:rPr>
        <w:t xml:space="preserve"> </w:t>
      </w:r>
      <w:r>
        <w:t>A</w:t>
      </w:r>
      <w:r>
        <w:rPr>
          <w:spacing w:val="-7"/>
        </w:rPr>
        <w:t xml:space="preserve"> </w:t>
      </w:r>
      <w:r>
        <w:t xml:space="preserve">detailed listing of all assignments can be accessed on </w:t>
      </w:r>
      <w:r w:rsidR="00F3167B">
        <w:t>SONIA.</w:t>
      </w:r>
    </w:p>
    <w:p w14:paraId="7F21E20B" w14:textId="77777777" w:rsidR="00C67E64" w:rsidRDefault="008B4D8E">
      <w:pPr>
        <w:pStyle w:val="BodyText"/>
        <w:spacing w:before="119" w:line="276" w:lineRule="auto"/>
        <w:ind w:left="479" w:right="1127"/>
      </w:pPr>
      <w:r>
        <w:t>Once a student and their agency Field Instructor have determined which of the assignments would provide the student with the optimal learning experience, the student</w:t>
      </w:r>
      <w:r>
        <w:rPr>
          <w:spacing w:val="-6"/>
        </w:rPr>
        <w:t xml:space="preserve"> </w:t>
      </w:r>
      <w:r>
        <w:t>should</w:t>
      </w:r>
      <w:r>
        <w:rPr>
          <w:spacing w:val="-8"/>
        </w:rPr>
        <w:t xml:space="preserve"> </w:t>
      </w:r>
      <w:r>
        <w:t>complete</w:t>
      </w:r>
      <w:r>
        <w:rPr>
          <w:spacing w:val="-5"/>
        </w:rPr>
        <w:t xml:space="preserve"> </w:t>
      </w:r>
      <w:r>
        <w:t>the</w:t>
      </w:r>
      <w:r>
        <w:rPr>
          <w:spacing w:val="-8"/>
        </w:rPr>
        <w:t xml:space="preserve"> </w:t>
      </w:r>
      <w:r>
        <w:t>Learning</w:t>
      </w:r>
      <w:r>
        <w:rPr>
          <w:spacing w:val="-10"/>
        </w:rPr>
        <w:t xml:space="preserve"> </w:t>
      </w:r>
      <w:r>
        <w:t>Plan</w:t>
      </w:r>
      <w:r>
        <w:rPr>
          <w:spacing w:val="-8"/>
        </w:rPr>
        <w:t xml:space="preserve"> </w:t>
      </w:r>
      <w:r>
        <w:t>specifically</w:t>
      </w:r>
      <w:r>
        <w:rPr>
          <w:spacing w:val="-13"/>
        </w:rPr>
        <w:t xml:space="preserve"> </w:t>
      </w:r>
      <w:r>
        <w:t>outlining</w:t>
      </w:r>
      <w:r>
        <w:rPr>
          <w:spacing w:val="-8"/>
        </w:rPr>
        <w:t xml:space="preserve"> </w:t>
      </w:r>
      <w:r>
        <w:t>which</w:t>
      </w:r>
      <w:r>
        <w:rPr>
          <w:spacing w:val="-5"/>
        </w:rPr>
        <w:t xml:space="preserve"> </w:t>
      </w:r>
      <w:r>
        <w:t>assignments</w:t>
      </w:r>
      <w:r>
        <w:rPr>
          <w:spacing w:val="-10"/>
        </w:rPr>
        <w:t xml:space="preserve"> </w:t>
      </w:r>
      <w:r>
        <w:t>they intent to complete for the semester. It is not expected at all assignments for the semester</w:t>
      </w:r>
      <w:r>
        <w:rPr>
          <w:spacing w:val="-3"/>
        </w:rPr>
        <w:t xml:space="preserve"> </w:t>
      </w:r>
      <w:proofErr w:type="gramStart"/>
      <w:r>
        <w:t>be</w:t>
      </w:r>
      <w:proofErr w:type="gramEnd"/>
      <w:r>
        <w:rPr>
          <w:spacing w:val="-1"/>
        </w:rPr>
        <w:t xml:space="preserve"> </w:t>
      </w:r>
      <w:r>
        <w:t>identified</w:t>
      </w:r>
      <w:r>
        <w:rPr>
          <w:spacing w:val="-6"/>
        </w:rPr>
        <w:t xml:space="preserve"> </w:t>
      </w:r>
      <w:r>
        <w:t>in</w:t>
      </w:r>
      <w:r>
        <w:rPr>
          <w:spacing w:val="-1"/>
        </w:rPr>
        <w:t xml:space="preserve"> </w:t>
      </w:r>
      <w:r>
        <w:t>the</w:t>
      </w:r>
      <w:r>
        <w:rPr>
          <w:spacing w:val="-6"/>
        </w:rPr>
        <w:t xml:space="preserve"> </w:t>
      </w:r>
      <w:r>
        <w:t>Learning</w:t>
      </w:r>
      <w:r>
        <w:rPr>
          <w:spacing w:val="-6"/>
        </w:rPr>
        <w:t xml:space="preserve"> </w:t>
      </w:r>
      <w:r>
        <w:t>Plan.</w:t>
      </w:r>
      <w:r>
        <w:rPr>
          <w:spacing w:val="-4"/>
        </w:rPr>
        <w:t xml:space="preserve"> </w:t>
      </w:r>
      <w:r>
        <w:t>Some</w:t>
      </w:r>
      <w:r>
        <w:rPr>
          <w:spacing w:val="-6"/>
        </w:rPr>
        <w:t xml:space="preserve"> </w:t>
      </w:r>
      <w:r>
        <w:t>assignments</w:t>
      </w:r>
      <w:r>
        <w:rPr>
          <w:spacing w:val="-7"/>
        </w:rPr>
        <w:t xml:space="preserve"> </w:t>
      </w:r>
      <w:r>
        <w:t>may</w:t>
      </w:r>
      <w:r>
        <w:rPr>
          <w:spacing w:val="-7"/>
        </w:rPr>
        <w:t xml:space="preserve"> </w:t>
      </w:r>
      <w:r>
        <w:t>be</w:t>
      </w:r>
      <w:r>
        <w:rPr>
          <w:spacing w:val="-1"/>
        </w:rPr>
        <w:t xml:space="preserve"> </w:t>
      </w:r>
      <w:r>
        <w:t>selected</w:t>
      </w:r>
      <w:r>
        <w:rPr>
          <w:spacing w:val="-1"/>
        </w:rPr>
        <w:t xml:space="preserve"> </w:t>
      </w:r>
      <w:r>
        <w:t>later</w:t>
      </w:r>
      <w:r>
        <w:rPr>
          <w:spacing w:val="-3"/>
        </w:rPr>
        <w:t xml:space="preserve"> </w:t>
      </w:r>
      <w:r>
        <w:t>in the semester.</w:t>
      </w:r>
    </w:p>
    <w:p w14:paraId="7F21E20C" w14:textId="77777777" w:rsidR="00C67E64" w:rsidRDefault="008B4D8E">
      <w:pPr>
        <w:pStyle w:val="BodyText"/>
        <w:spacing w:before="124" w:line="276" w:lineRule="auto"/>
        <w:ind w:left="480" w:right="1135"/>
      </w:pPr>
      <w:r>
        <w:t>Some assignments will require topic research. All published materials used for Field assignments</w:t>
      </w:r>
      <w:r>
        <w:rPr>
          <w:spacing w:val="-5"/>
        </w:rPr>
        <w:t xml:space="preserve"> </w:t>
      </w:r>
      <w:r>
        <w:t>need</w:t>
      </w:r>
      <w:r>
        <w:rPr>
          <w:spacing w:val="-7"/>
        </w:rPr>
        <w:t xml:space="preserve"> </w:t>
      </w:r>
      <w:r>
        <w:t>to</w:t>
      </w:r>
      <w:r>
        <w:rPr>
          <w:spacing w:val="-9"/>
        </w:rPr>
        <w:t xml:space="preserve"> </w:t>
      </w:r>
      <w:r>
        <w:t>be</w:t>
      </w:r>
      <w:r>
        <w:rPr>
          <w:spacing w:val="-4"/>
        </w:rPr>
        <w:t xml:space="preserve"> </w:t>
      </w:r>
      <w:r>
        <w:t>documented</w:t>
      </w:r>
      <w:r>
        <w:rPr>
          <w:spacing w:val="-7"/>
        </w:rPr>
        <w:t xml:space="preserve"> </w:t>
      </w:r>
      <w:r>
        <w:t>with</w:t>
      </w:r>
      <w:r>
        <w:rPr>
          <w:spacing w:val="-4"/>
        </w:rPr>
        <w:t xml:space="preserve"> </w:t>
      </w:r>
      <w:r>
        <w:t>the</w:t>
      </w:r>
      <w:r>
        <w:rPr>
          <w:spacing w:val="-9"/>
        </w:rPr>
        <w:t xml:space="preserve"> </w:t>
      </w:r>
      <w:r>
        <w:t>relevant</w:t>
      </w:r>
      <w:r>
        <w:rPr>
          <w:spacing w:val="-5"/>
        </w:rPr>
        <w:t xml:space="preserve"> </w:t>
      </w:r>
      <w:r>
        <w:t>citations.</w:t>
      </w:r>
      <w:r>
        <w:rPr>
          <w:spacing w:val="-12"/>
        </w:rPr>
        <w:t xml:space="preserve"> </w:t>
      </w:r>
      <w:r>
        <w:t>The</w:t>
      </w:r>
      <w:r>
        <w:rPr>
          <w:spacing w:val="-9"/>
        </w:rPr>
        <w:t xml:space="preserve"> </w:t>
      </w:r>
      <w:r>
        <w:t>content</w:t>
      </w:r>
      <w:r>
        <w:rPr>
          <w:spacing w:val="-10"/>
        </w:rPr>
        <w:t xml:space="preserve"> </w:t>
      </w:r>
      <w:r>
        <w:t>and</w:t>
      </w:r>
      <w:r>
        <w:rPr>
          <w:spacing w:val="-4"/>
        </w:rPr>
        <w:t xml:space="preserve"> </w:t>
      </w:r>
      <w:r>
        <w:t>quality of all Learning Assignments must be consistent with the course expectations of the graduate program.</w:t>
      </w:r>
    </w:p>
    <w:p w14:paraId="7F21E20D" w14:textId="1920EAC6" w:rsidR="00C67E64" w:rsidRDefault="008B4D8E">
      <w:pPr>
        <w:pStyle w:val="BodyText"/>
        <w:spacing w:before="118" w:line="278" w:lineRule="auto"/>
        <w:ind w:left="480" w:right="1254"/>
      </w:pPr>
      <w:r>
        <w:t>All</w:t>
      </w:r>
      <w:r>
        <w:rPr>
          <w:spacing w:val="-8"/>
        </w:rPr>
        <w:t xml:space="preserve"> </w:t>
      </w:r>
      <w:r>
        <w:t>assignments</w:t>
      </w:r>
      <w:r>
        <w:rPr>
          <w:spacing w:val="-8"/>
        </w:rPr>
        <w:t xml:space="preserve"> </w:t>
      </w:r>
      <w:r>
        <w:t>need</w:t>
      </w:r>
      <w:r>
        <w:rPr>
          <w:spacing w:val="-9"/>
        </w:rPr>
        <w:t xml:space="preserve"> </w:t>
      </w:r>
      <w:r>
        <w:t>to</w:t>
      </w:r>
      <w:r>
        <w:rPr>
          <w:spacing w:val="-4"/>
        </w:rPr>
        <w:t xml:space="preserve"> </w:t>
      </w:r>
      <w:r>
        <w:t>be</w:t>
      </w:r>
      <w:r>
        <w:rPr>
          <w:spacing w:val="-7"/>
        </w:rPr>
        <w:t xml:space="preserve"> </w:t>
      </w:r>
      <w:r>
        <w:t>reviewed</w:t>
      </w:r>
      <w:r>
        <w:rPr>
          <w:spacing w:val="-4"/>
        </w:rPr>
        <w:t xml:space="preserve"> </w:t>
      </w:r>
      <w:r>
        <w:t>by</w:t>
      </w:r>
      <w:r>
        <w:rPr>
          <w:spacing w:val="-10"/>
        </w:rPr>
        <w:t xml:space="preserve"> </w:t>
      </w:r>
      <w:r>
        <w:t>the</w:t>
      </w:r>
      <w:r>
        <w:rPr>
          <w:spacing w:val="-7"/>
        </w:rPr>
        <w:t xml:space="preserve"> </w:t>
      </w:r>
      <w:r>
        <w:t>agency</w:t>
      </w:r>
      <w:r>
        <w:rPr>
          <w:spacing w:val="-10"/>
        </w:rPr>
        <w:t xml:space="preserve"> </w:t>
      </w:r>
      <w:r>
        <w:t>Field</w:t>
      </w:r>
      <w:r>
        <w:rPr>
          <w:spacing w:val="-4"/>
        </w:rPr>
        <w:t xml:space="preserve"> </w:t>
      </w:r>
      <w:r>
        <w:t>Instructor</w:t>
      </w:r>
      <w:r>
        <w:rPr>
          <w:spacing w:val="-11"/>
        </w:rPr>
        <w:t xml:space="preserve"> </w:t>
      </w:r>
      <w:r>
        <w:t>before</w:t>
      </w:r>
      <w:r>
        <w:rPr>
          <w:spacing w:val="-9"/>
        </w:rPr>
        <w:t xml:space="preserve"> </w:t>
      </w:r>
      <w:r>
        <w:t xml:space="preserve">submission </w:t>
      </w:r>
      <w:r w:rsidR="006B1D7F">
        <w:t>on CANVAS</w:t>
      </w:r>
      <w:r>
        <w:t>.</w:t>
      </w:r>
    </w:p>
    <w:p w14:paraId="7F21E211" w14:textId="1C262910" w:rsidR="00C67E64" w:rsidRDefault="00EC1947">
      <w:pPr>
        <w:pStyle w:val="Heading1"/>
        <w:spacing w:before="102"/>
        <w:rPr>
          <w:u w:val="none"/>
        </w:rPr>
      </w:pPr>
      <w:r>
        <w:rPr>
          <w:noProof/>
        </w:rPr>
        <mc:AlternateContent>
          <mc:Choice Requires="wps">
            <w:drawing>
              <wp:anchor distT="0" distB="0" distL="114300" distR="114300" simplePos="0" relativeHeight="251658240" behindDoc="0" locked="0" layoutInCell="1" allowOverlap="1" wp14:anchorId="7F21E59E" wp14:editId="00CA0D05">
                <wp:simplePos x="0" y="0"/>
                <wp:positionH relativeFrom="page">
                  <wp:posOffset>914400</wp:posOffset>
                </wp:positionH>
                <wp:positionV relativeFrom="paragraph">
                  <wp:posOffset>236855</wp:posOffset>
                </wp:positionV>
                <wp:extent cx="3157855" cy="12065"/>
                <wp:effectExtent l="0" t="0" r="0" b="0"/>
                <wp:wrapNone/>
                <wp:docPr id="922687645" name="Rectangle 922687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855" cy="120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5DED4" id="Rectangle 922687645" o:spid="_x0000_s1026" style="position:absolute;margin-left:1in;margin-top:18.65pt;width:248.65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" fillcolor="#365f91" stroked="f">
                <w10:wrap anchorx="page"/>
              </v:rect>
            </w:pict>
          </mc:Fallback>
        </mc:AlternateContent>
      </w:r>
      <w:bookmarkStart w:id="42" w:name="Major_Assignment_for_2nd_Semester_of_Fie"/>
      <w:bookmarkStart w:id="43" w:name="_bookmark22"/>
      <w:bookmarkEnd w:id="42"/>
      <w:bookmarkEnd w:id="43"/>
      <w:r w:rsidR="008B4D8E">
        <w:rPr>
          <w:color w:val="365F91"/>
          <w:u w:val="none"/>
        </w:rPr>
        <w:t>Major</w:t>
      </w:r>
      <w:r w:rsidR="008B4D8E">
        <w:rPr>
          <w:color w:val="365F91"/>
          <w:spacing w:val="-15"/>
          <w:u w:val="none"/>
        </w:rPr>
        <w:t xml:space="preserve"> </w:t>
      </w:r>
      <w:r w:rsidR="008B4D8E">
        <w:rPr>
          <w:color w:val="365F91"/>
          <w:u w:val="none"/>
        </w:rPr>
        <w:t>Assignment</w:t>
      </w:r>
      <w:r w:rsidR="008B4D8E">
        <w:rPr>
          <w:color w:val="365F91"/>
          <w:spacing w:val="-15"/>
          <w:u w:val="none"/>
        </w:rPr>
        <w:t xml:space="preserve"> </w:t>
      </w:r>
    </w:p>
    <w:p w14:paraId="7F21E212" w14:textId="543DA86A" w:rsidR="00C67E64" w:rsidRDefault="008B4D8E">
      <w:pPr>
        <w:pStyle w:val="BodyText"/>
        <w:spacing w:before="46" w:line="276" w:lineRule="auto"/>
        <w:ind w:left="480" w:right="1135"/>
      </w:pPr>
      <w:r>
        <w:t xml:space="preserve">In lieu of minor assignments required each semester for the Field program, </w:t>
      </w:r>
      <w:r w:rsidR="00B20D44">
        <w:t>the</w:t>
      </w:r>
      <w:r>
        <w:t xml:space="preserve"> MSW student</w:t>
      </w:r>
      <w:r>
        <w:rPr>
          <w:spacing w:val="-10"/>
        </w:rPr>
        <w:t xml:space="preserve"> </w:t>
      </w:r>
      <w:r>
        <w:t>may</w:t>
      </w:r>
      <w:r>
        <w:rPr>
          <w:spacing w:val="-13"/>
        </w:rPr>
        <w:t xml:space="preserve"> </w:t>
      </w:r>
      <w:r>
        <w:t>elect</w:t>
      </w:r>
      <w:r>
        <w:rPr>
          <w:spacing w:val="-7"/>
        </w:rPr>
        <w:t xml:space="preserve"> </w:t>
      </w:r>
      <w:r>
        <w:t>to</w:t>
      </w:r>
      <w:r>
        <w:rPr>
          <w:spacing w:val="-4"/>
        </w:rPr>
        <w:t xml:space="preserve"> </w:t>
      </w:r>
      <w:r>
        <w:t>complete</w:t>
      </w:r>
      <w:r>
        <w:rPr>
          <w:spacing w:val="-7"/>
        </w:rPr>
        <w:t xml:space="preserve"> </w:t>
      </w:r>
      <w:r>
        <w:t>a</w:t>
      </w:r>
      <w:r>
        <w:rPr>
          <w:spacing w:val="-7"/>
        </w:rPr>
        <w:t xml:space="preserve"> </w:t>
      </w:r>
      <w:r>
        <w:t>“major”</w:t>
      </w:r>
      <w:r>
        <w:rPr>
          <w:spacing w:val="-8"/>
        </w:rPr>
        <w:t xml:space="preserve"> </w:t>
      </w:r>
      <w:r>
        <w:t>substantive</w:t>
      </w:r>
      <w:r>
        <w:rPr>
          <w:spacing w:val="-4"/>
        </w:rPr>
        <w:t xml:space="preserve"> </w:t>
      </w:r>
      <w:r>
        <w:t>assignment.</w:t>
      </w:r>
      <w:r>
        <w:rPr>
          <w:spacing w:val="-10"/>
        </w:rPr>
        <w:t xml:space="preserve"> </w:t>
      </w:r>
      <w:r>
        <w:t>All</w:t>
      </w:r>
      <w:r>
        <w:rPr>
          <w:spacing w:val="-8"/>
        </w:rPr>
        <w:t xml:space="preserve"> </w:t>
      </w:r>
      <w:r>
        <w:t>major</w:t>
      </w:r>
      <w:r>
        <w:rPr>
          <w:spacing w:val="-11"/>
        </w:rPr>
        <w:t xml:space="preserve"> </w:t>
      </w:r>
      <w:r>
        <w:t xml:space="preserve">assignments will require that the student submit a written proposal using the </w:t>
      </w:r>
      <w:r>
        <w:rPr>
          <w:i/>
        </w:rPr>
        <w:t xml:space="preserve">Field Program Major Assignment Proposal </w:t>
      </w:r>
      <w:r>
        <w:t>template. Following the review of the proposal, written approval from both the Field Instructor and the Field Liaison are required.</w:t>
      </w:r>
    </w:p>
    <w:p w14:paraId="7F21E213" w14:textId="77777777" w:rsidR="00C67E64" w:rsidRDefault="008B4D8E">
      <w:pPr>
        <w:pStyle w:val="BodyText"/>
        <w:spacing w:before="122"/>
        <w:ind w:left="480"/>
      </w:pPr>
      <w:r>
        <w:t>Examples</w:t>
      </w:r>
      <w:r>
        <w:rPr>
          <w:spacing w:val="-8"/>
        </w:rPr>
        <w:t xml:space="preserve"> </w:t>
      </w:r>
      <w:r>
        <w:t>of</w:t>
      </w:r>
      <w:r>
        <w:rPr>
          <w:spacing w:val="-5"/>
        </w:rPr>
        <w:t xml:space="preserve"> </w:t>
      </w:r>
      <w:r>
        <w:t>a</w:t>
      </w:r>
      <w:r>
        <w:rPr>
          <w:spacing w:val="-7"/>
        </w:rPr>
        <w:t xml:space="preserve"> </w:t>
      </w:r>
      <w:r>
        <w:t>major</w:t>
      </w:r>
      <w:r>
        <w:rPr>
          <w:spacing w:val="-8"/>
        </w:rPr>
        <w:t xml:space="preserve"> </w:t>
      </w:r>
      <w:r>
        <w:t>substantive</w:t>
      </w:r>
      <w:r>
        <w:rPr>
          <w:spacing w:val="-4"/>
        </w:rPr>
        <w:t xml:space="preserve"> </w:t>
      </w:r>
      <w:r>
        <w:t>assignment</w:t>
      </w:r>
      <w:r>
        <w:rPr>
          <w:spacing w:val="-10"/>
        </w:rPr>
        <w:t xml:space="preserve"> </w:t>
      </w:r>
      <w:r>
        <w:t>could</w:t>
      </w:r>
      <w:r>
        <w:rPr>
          <w:spacing w:val="-6"/>
        </w:rPr>
        <w:t xml:space="preserve"> </w:t>
      </w:r>
      <w:r>
        <w:rPr>
          <w:spacing w:val="-5"/>
        </w:rPr>
        <w:t>be:</w:t>
      </w:r>
    </w:p>
    <w:p w14:paraId="7F21E214" w14:textId="77777777" w:rsidR="00C67E64" w:rsidRDefault="008B4D8E">
      <w:pPr>
        <w:pStyle w:val="ListParagraph"/>
        <w:numPr>
          <w:ilvl w:val="0"/>
          <w:numId w:val="13"/>
        </w:numPr>
        <w:tabs>
          <w:tab w:val="left" w:pos="1199"/>
          <w:tab w:val="left" w:pos="1200"/>
        </w:tabs>
        <w:spacing w:before="161"/>
        <w:ind w:hanging="363"/>
        <w:rPr>
          <w:sz w:val="24"/>
        </w:rPr>
      </w:pPr>
      <w:r>
        <w:rPr>
          <w:sz w:val="24"/>
        </w:rPr>
        <w:t>research</w:t>
      </w:r>
      <w:r>
        <w:rPr>
          <w:spacing w:val="-7"/>
          <w:sz w:val="24"/>
        </w:rPr>
        <w:t xml:space="preserve"> </w:t>
      </w:r>
      <w:proofErr w:type="gramStart"/>
      <w:r>
        <w:rPr>
          <w:spacing w:val="-2"/>
          <w:sz w:val="24"/>
        </w:rPr>
        <w:t>project</w:t>
      </w:r>
      <w:proofErr w:type="gramEnd"/>
    </w:p>
    <w:p w14:paraId="7F21E215" w14:textId="77777777" w:rsidR="00C67E64" w:rsidRDefault="008B4D8E">
      <w:pPr>
        <w:pStyle w:val="ListParagraph"/>
        <w:numPr>
          <w:ilvl w:val="0"/>
          <w:numId w:val="13"/>
        </w:numPr>
        <w:tabs>
          <w:tab w:val="left" w:pos="1199"/>
          <w:tab w:val="left" w:pos="1200"/>
        </w:tabs>
        <w:spacing w:before="158"/>
        <w:ind w:hanging="363"/>
        <w:rPr>
          <w:sz w:val="24"/>
        </w:rPr>
      </w:pPr>
      <w:r>
        <w:rPr>
          <w:sz w:val="24"/>
        </w:rPr>
        <w:t>development</w:t>
      </w:r>
      <w:r>
        <w:rPr>
          <w:spacing w:val="-12"/>
          <w:sz w:val="24"/>
        </w:rPr>
        <w:t xml:space="preserve"> </w:t>
      </w:r>
      <w:r>
        <w:rPr>
          <w:sz w:val="24"/>
        </w:rPr>
        <w:t>of</w:t>
      </w:r>
      <w:r>
        <w:rPr>
          <w:spacing w:val="-7"/>
          <w:sz w:val="24"/>
        </w:rPr>
        <w:t xml:space="preserve"> </w:t>
      </w:r>
      <w:r>
        <w:rPr>
          <w:sz w:val="24"/>
        </w:rPr>
        <w:t>Program</w:t>
      </w:r>
      <w:r>
        <w:rPr>
          <w:spacing w:val="-6"/>
          <w:sz w:val="24"/>
        </w:rPr>
        <w:t xml:space="preserve"> </w:t>
      </w:r>
      <w:r>
        <w:rPr>
          <w:sz w:val="24"/>
        </w:rPr>
        <w:t>Improvement</w:t>
      </w:r>
      <w:r>
        <w:rPr>
          <w:spacing w:val="-11"/>
          <w:sz w:val="24"/>
        </w:rPr>
        <w:t xml:space="preserve"> </w:t>
      </w:r>
      <w:r>
        <w:rPr>
          <w:spacing w:val="-2"/>
          <w:sz w:val="24"/>
        </w:rPr>
        <w:t>Project</w:t>
      </w:r>
    </w:p>
    <w:p w14:paraId="7F21E216" w14:textId="77777777" w:rsidR="00C67E64" w:rsidRDefault="008B4D8E">
      <w:pPr>
        <w:pStyle w:val="ListParagraph"/>
        <w:numPr>
          <w:ilvl w:val="0"/>
          <w:numId w:val="13"/>
        </w:numPr>
        <w:tabs>
          <w:tab w:val="left" w:pos="1199"/>
          <w:tab w:val="left" w:pos="1200"/>
        </w:tabs>
        <w:spacing w:before="157"/>
        <w:ind w:hanging="363"/>
        <w:rPr>
          <w:sz w:val="24"/>
        </w:rPr>
      </w:pPr>
      <w:r>
        <w:rPr>
          <w:sz w:val="24"/>
        </w:rPr>
        <w:t>evaluation</w:t>
      </w:r>
      <w:r>
        <w:rPr>
          <w:spacing w:val="-10"/>
          <w:sz w:val="24"/>
        </w:rPr>
        <w:t xml:space="preserve"> </w:t>
      </w:r>
      <w:r>
        <w:rPr>
          <w:sz w:val="24"/>
        </w:rPr>
        <w:t xml:space="preserve">of </w:t>
      </w:r>
      <w:r>
        <w:rPr>
          <w:spacing w:val="-2"/>
          <w:sz w:val="24"/>
        </w:rPr>
        <w:t>practice</w:t>
      </w:r>
    </w:p>
    <w:p w14:paraId="7F21E217" w14:textId="77777777" w:rsidR="00C67E64" w:rsidRDefault="008B4D8E">
      <w:pPr>
        <w:pStyle w:val="ListParagraph"/>
        <w:numPr>
          <w:ilvl w:val="0"/>
          <w:numId w:val="13"/>
        </w:numPr>
        <w:tabs>
          <w:tab w:val="left" w:pos="1199"/>
          <w:tab w:val="left" w:pos="1200"/>
        </w:tabs>
        <w:spacing w:before="157"/>
        <w:ind w:hanging="363"/>
        <w:rPr>
          <w:sz w:val="24"/>
        </w:rPr>
      </w:pPr>
      <w:r>
        <w:rPr>
          <w:sz w:val="24"/>
        </w:rPr>
        <w:t>summary</w:t>
      </w:r>
      <w:r>
        <w:rPr>
          <w:spacing w:val="-15"/>
          <w:sz w:val="24"/>
        </w:rPr>
        <w:t xml:space="preserve"> </w:t>
      </w:r>
      <w:r>
        <w:rPr>
          <w:sz w:val="24"/>
        </w:rPr>
        <w:t>and</w:t>
      </w:r>
      <w:r>
        <w:rPr>
          <w:spacing w:val="-4"/>
          <w:sz w:val="24"/>
        </w:rPr>
        <w:t xml:space="preserve"> </w:t>
      </w:r>
      <w:r>
        <w:rPr>
          <w:sz w:val="24"/>
        </w:rPr>
        <w:t>analysis</w:t>
      </w:r>
      <w:r>
        <w:rPr>
          <w:spacing w:val="-2"/>
          <w:sz w:val="24"/>
        </w:rPr>
        <w:t xml:space="preserve"> </w:t>
      </w:r>
      <w:r>
        <w:rPr>
          <w:sz w:val="24"/>
        </w:rPr>
        <w:t>of</w:t>
      </w:r>
      <w:r>
        <w:rPr>
          <w:spacing w:val="2"/>
          <w:sz w:val="24"/>
        </w:rPr>
        <w:t xml:space="preserve"> </w:t>
      </w:r>
      <w:r>
        <w:rPr>
          <w:sz w:val="24"/>
        </w:rPr>
        <w:t>agency</w:t>
      </w:r>
      <w:r>
        <w:rPr>
          <w:spacing w:val="-10"/>
          <w:sz w:val="24"/>
        </w:rPr>
        <w:t xml:space="preserve"> </w:t>
      </w:r>
      <w:r>
        <w:rPr>
          <w:sz w:val="24"/>
        </w:rPr>
        <w:t>or</w:t>
      </w:r>
      <w:r>
        <w:rPr>
          <w:spacing w:val="-3"/>
          <w:sz w:val="24"/>
        </w:rPr>
        <w:t xml:space="preserve"> </w:t>
      </w:r>
      <w:r>
        <w:rPr>
          <w:sz w:val="24"/>
        </w:rPr>
        <w:t>program</w:t>
      </w:r>
      <w:r>
        <w:rPr>
          <w:spacing w:val="-8"/>
          <w:sz w:val="24"/>
        </w:rPr>
        <w:t xml:space="preserve"> </w:t>
      </w:r>
      <w:r>
        <w:rPr>
          <w:sz w:val="24"/>
        </w:rPr>
        <w:t>outcome</w:t>
      </w:r>
      <w:r>
        <w:rPr>
          <w:spacing w:val="-6"/>
          <w:sz w:val="24"/>
        </w:rPr>
        <w:t xml:space="preserve"> </w:t>
      </w:r>
      <w:r>
        <w:rPr>
          <w:spacing w:val="-2"/>
          <w:sz w:val="24"/>
        </w:rPr>
        <w:t>measures</w:t>
      </w:r>
    </w:p>
    <w:p w14:paraId="7F21E218" w14:textId="77777777" w:rsidR="00C67E64" w:rsidRDefault="008B4D8E">
      <w:pPr>
        <w:pStyle w:val="ListParagraph"/>
        <w:numPr>
          <w:ilvl w:val="0"/>
          <w:numId w:val="13"/>
        </w:numPr>
        <w:tabs>
          <w:tab w:val="left" w:pos="1199"/>
          <w:tab w:val="left" w:pos="1200"/>
        </w:tabs>
        <w:spacing w:before="160"/>
        <w:ind w:hanging="363"/>
        <w:rPr>
          <w:sz w:val="24"/>
        </w:rPr>
      </w:pPr>
      <w:r>
        <w:rPr>
          <w:sz w:val="24"/>
        </w:rPr>
        <w:t>development</w:t>
      </w:r>
      <w:r>
        <w:rPr>
          <w:spacing w:val="-10"/>
          <w:sz w:val="24"/>
        </w:rPr>
        <w:t xml:space="preserve"> </w:t>
      </w:r>
      <w:r>
        <w:rPr>
          <w:sz w:val="24"/>
        </w:rPr>
        <w:t>and</w:t>
      </w:r>
      <w:r>
        <w:rPr>
          <w:spacing w:val="-8"/>
          <w:sz w:val="24"/>
        </w:rPr>
        <w:t xml:space="preserve"> </w:t>
      </w:r>
      <w:r>
        <w:rPr>
          <w:sz w:val="24"/>
        </w:rPr>
        <w:t>facilitation</w:t>
      </w:r>
      <w:r>
        <w:rPr>
          <w:spacing w:val="-6"/>
          <w:sz w:val="24"/>
        </w:rPr>
        <w:t xml:space="preserve"> </w:t>
      </w:r>
      <w:r>
        <w:rPr>
          <w:sz w:val="24"/>
        </w:rPr>
        <w:t>of</w:t>
      </w:r>
      <w:r>
        <w:rPr>
          <w:spacing w:val="-4"/>
          <w:sz w:val="24"/>
        </w:rPr>
        <w:t xml:space="preserve"> </w:t>
      </w:r>
      <w:r>
        <w:rPr>
          <w:sz w:val="24"/>
        </w:rPr>
        <w:t>a</w:t>
      </w:r>
      <w:r>
        <w:rPr>
          <w:spacing w:val="-3"/>
          <w:sz w:val="24"/>
        </w:rPr>
        <w:t xml:space="preserve"> </w:t>
      </w:r>
      <w:r>
        <w:rPr>
          <w:sz w:val="24"/>
        </w:rPr>
        <w:t>client</w:t>
      </w:r>
      <w:r>
        <w:rPr>
          <w:spacing w:val="-6"/>
          <w:sz w:val="24"/>
        </w:rPr>
        <w:t xml:space="preserve"> </w:t>
      </w:r>
      <w:r>
        <w:rPr>
          <w:spacing w:val="-2"/>
          <w:sz w:val="24"/>
        </w:rPr>
        <w:t>group</w:t>
      </w:r>
    </w:p>
    <w:p w14:paraId="7F21E219" w14:textId="77777777" w:rsidR="00C67E64" w:rsidRDefault="008B4D8E">
      <w:pPr>
        <w:pStyle w:val="ListParagraph"/>
        <w:numPr>
          <w:ilvl w:val="0"/>
          <w:numId w:val="13"/>
        </w:numPr>
        <w:tabs>
          <w:tab w:val="left" w:pos="1199"/>
          <w:tab w:val="left" w:pos="1200"/>
        </w:tabs>
        <w:spacing w:before="157"/>
        <w:ind w:hanging="363"/>
        <w:rPr>
          <w:sz w:val="24"/>
        </w:rPr>
      </w:pPr>
      <w:r>
        <w:rPr>
          <w:sz w:val="24"/>
        </w:rPr>
        <w:lastRenderedPageBreak/>
        <w:t>development</w:t>
      </w:r>
      <w:r>
        <w:rPr>
          <w:spacing w:val="-9"/>
          <w:sz w:val="24"/>
        </w:rPr>
        <w:t xml:space="preserve"> </w:t>
      </w:r>
      <w:r>
        <w:rPr>
          <w:sz w:val="24"/>
        </w:rPr>
        <w:t>and</w:t>
      </w:r>
      <w:r>
        <w:rPr>
          <w:spacing w:val="-8"/>
          <w:sz w:val="24"/>
        </w:rPr>
        <w:t xml:space="preserve"> </w:t>
      </w:r>
      <w:r>
        <w:rPr>
          <w:sz w:val="24"/>
        </w:rPr>
        <w:t>facilitation</w:t>
      </w:r>
      <w:r>
        <w:rPr>
          <w:spacing w:val="-6"/>
          <w:sz w:val="24"/>
        </w:rPr>
        <w:t xml:space="preserve"> </w:t>
      </w:r>
      <w:r>
        <w:rPr>
          <w:sz w:val="24"/>
        </w:rPr>
        <w:t>of</w:t>
      </w:r>
      <w:r>
        <w:rPr>
          <w:spacing w:val="-4"/>
          <w:sz w:val="24"/>
        </w:rPr>
        <w:t xml:space="preserve"> </w:t>
      </w:r>
      <w:r>
        <w:rPr>
          <w:sz w:val="24"/>
        </w:rPr>
        <w:t>a</w:t>
      </w:r>
      <w:r>
        <w:rPr>
          <w:spacing w:val="-8"/>
          <w:sz w:val="24"/>
        </w:rPr>
        <w:t xml:space="preserve"> </w:t>
      </w:r>
      <w:r>
        <w:rPr>
          <w:sz w:val="24"/>
        </w:rPr>
        <w:t>focus</w:t>
      </w:r>
      <w:r>
        <w:rPr>
          <w:spacing w:val="-4"/>
          <w:sz w:val="24"/>
        </w:rPr>
        <w:t xml:space="preserve"> </w:t>
      </w:r>
      <w:r>
        <w:rPr>
          <w:spacing w:val="-2"/>
          <w:sz w:val="24"/>
        </w:rPr>
        <w:t>group</w:t>
      </w:r>
    </w:p>
    <w:p w14:paraId="7F21E21A" w14:textId="77777777" w:rsidR="00C67E64" w:rsidRDefault="008B4D8E">
      <w:pPr>
        <w:pStyle w:val="ListParagraph"/>
        <w:numPr>
          <w:ilvl w:val="0"/>
          <w:numId w:val="13"/>
        </w:numPr>
        <w:tabs>
          <w:tab w:val="left" w:pos="1199"/>
          <w:tab w:val="left" w:pos="1200"/>
        </w:tabs>
        <w:spacing w:before="157"/>
        <w:ind w:hanging="363"/>
        <w:rPr>
          <w:sz w:val="24"/>
        </w:rPr>
      </w:pPr>
      <w:r>
        <w:rPr>
          <w:sz w:val="24"/>
        </w:rPr>
        <w:t>grant</w:t>
      </w:r>
      <w:r>
        <w:rPr>
          <w:spacing w:val="-5"/>
          <w:sz w:val="24"/>
        </w:rPr>
        <w:t xml:space="preserve"> </w:t>
      </w:r>
      <w:proofErr w:type="gramStart"/>
      <w:r>
        <w:rPr>
          <w:spacing w:val="-2"/>
          <w:sz w:val="24"/>
        </w:rPr>
        <w:t>writing</w:t>
      </w:r>
      <w:proofErr w:type="gramEnd"/>
    </w:p>
    <w:p w14:paraId="7F21E21B" w14:textId="77777777" w:rsidR="00C67E64" w:rsidRDefault="008B4D8E">
      <w:pPr>
        <w:pStyle w:val="ListParagraph"/>
        <w:numPr>
          <w:ilvl w:val="0"/>
          <w:numId w:val="13"/>
        </w:numPr>
        <w:tabs>
          <w:tab w:val="left" w:pos="1199"/>
          <w:tab w:val="left" w:pos="1200"/>
        </w:tabs>
        <w:spacing w:before="160"/>
        <w:ind w:hanging="363"/>
        <w:rPr>
          <w:sz w:val="24"/>
        </w:rPr>
      </w:pPr>
      <w:r>
        <w:rPr>
          <w:sz w:val="24"/>
        </w:rPr>
        <w:t>planning</w:t>
      </w:r>
      <w:r>
        <w:rPr>
          <w:spacing w:val="-11"/>
          <w:sz w:val="24"/>
        </w:rPr>
        <w:t xml:space="preserve"> </w:t>
      </w:r>
      <w:r>
        <w:rPr>
          <w:sz w:val="24"/>
        </w:rPr>
        <w:t>and</w:t>
      </w:r>
      <w:r>
        <w:rPr>
          <w:spacing w:val="-5"/>
          <w:sz w:val="24"/>
        </w:rPr>
        <w:t xml:space="preserve"> </w:t>
      </w:r>
      <w:r>
        <w:rPr>
          <w:sz w:val="24"/>
        </w:rPr>
        <w:t>coordination</w:t>
      </w:r>
      <w:r>
        <w:rPr>
          <w:spacing w:val="-5"/>
          <w:sz w:val="24"/>
        </w:rPr>
        <w:t xml:space="preserve"> </w:t>
      </w:r>
      <w:r>
        <w:rPr>
          <w:sz w:val="24"/>
        </w:rPr>
        <w:t>of</w:t>
      </w:r>
      <w:r>
        <w:rPr>
          <w:spacing w:val="-8"/>
          <w:sz w:val="24"/>
        </w:rPr>
        <w:t xml:space="preserve"> </w:t>
      </w:r>
      <w:r>
        <w:rPr>
          <w:sz w:val="24"/>
        </w:rPr>
        <w:t>fundraising</w:t>
      </w:r>
      <w:r>
        <w:rPr>
          <w:spacing w:val="-10"/>
          <w:sz w:val="24"/>
        </w:rPr>
        <w:t xml:space="preserve"> </w:t>
      </w:r>
      <w:r>
        <w:rPr>
          <w:spacing w:val="-2"/>
          <w:sz w:val="24"/>
        </w:rPr>
        <w:t>event</w:t>
      </w:r>
    </w:p>
    <w:p w14:paraId="7F21E21C" w14:textId="77777777" w:rsidR="00C67E64" w:rsidRDefault="008B4D8E">
      <w:pPr>
        <w:pStyle w:val="ListParagraph"/>
        <w:numPr>
          <w:ilvl w:val="0"/>
          <w:numId w:val="13"/>
        </w:numPr>
        <w:tabs>
          <w:tab w:val="left" w:pos="1199"/>
          <w:tab w:val="left" w:pos="1200"/>
        </w:tabs>
        <w:spacing w:before="159" w:line="266" w:lineRule="auto"/>
        <w:ind w:right="1476"/>
        <w:rPr>
          <w:sz w:val="24"/>
        </w:rPr>
      </w:pPr>
      <w:r>
        <w:rPr>
          <w:sz w:val="24"/>
        </w:rPr>
        <w:t>project</w:t>
      </w:r>
      <w:r>
        <w:rPr>
          <w:spacing w:val="-8"/>
          <w:sz w:val="24"/>
        </w:rPr>
        <w:t xml:space="preserve"> </w:t>
      </w:r>
      <w:r>
        <w:rPr>
          <w:sz w:val="24"/>
        </w:rPr>
        <w:t>analyzing</w:t>
      </w:r>
      <w:r>
        <w:rPr>
          <w:spacing w:val="-10"/>
          <w:sz w:val="24"/>
        </w:rPr>
        <w:t xml:space="preserve"> </w:t>
      </w:r>
      <w:r>
        <w:rPr>
          <w:sz w:val="24"/>
        </w:rPr>
        <w:t>developmental</w:t>
      </w:r>
      <w:r>
        <w:rPr>
          <w:spacing w:val="-12"/>
          <w:sz w:val="24"/>
        </w:rPr>
        <w:t xml:space="preserve"> </w:t>
      </w:r>
      <w:r>
        <w:rPr>
          <w:sz w:val="24"/>
        </w:rPr>
        <w:t>human</w:t>
      </w:r>
      <w:r>
        <w:rPr>
          <w:spacing w:val="-10"/>
          <w:sz w:val="24"/>
        </w:rPr>
        <w:t xml:space="preserve"> </w:t>
      </w:r>
      <w:r>
        <w:rPr>
          <w:sz w:val="24"/>
        </w:rPr>
        <w:t>needs</w:t>
      </w:r>
      <w:r>
        <w:rPr>
          <w:spacing w:val="-9"/>
          <w:sz w:val="24"/>
        </w:rPr>
        <w:t xml:space="preserve"> </w:t>
      </w:r>
      <w:r>
        <w:rPr>
          <w:sz w:val="24"/>
        </w:rPr>
        <w:t>across</w:t>
      </w:r>
      <w:r>
        <w:rPr>
          <w:spacing w:val="-9"/>
          <w:sz w:val="24"/>
        </w:rPr>
        <w:t xml:space="preserve"> </w:t>
      </w:r>
      <w:r>
        <w:rPr>
          <w:sz w:val="24"/>
        </w:rPr>
        <w:t>the</w:t>
      </w:r>
      <w:r>
        <w:rPr>
          <w:spacing w:val="-8"/>
          <w:sz w:val="24"/>
        </w:rPr>
        <w:t xml:space="preserve"> </w:t>
      </w:r>
      <w:r>
        <w:rPr>
          <w:sz w:val="24"/>
        </w:rPr>
        <w:t>lifespan</w:t>
      </w:r>
      <w:r>
        <w:rPr>
          <w:spacing w:val="-10"/>
          <w:sz w:val="24"/>
        </w:rPr>
        <w:t xml:space="preserve"> </w:t>
      </w:r>
      <w:r>
        <w:rPr>
          <w:sz w:val="24"/>
        </w:rPr>
        <w:t>and</w:t>
      </w:r>
      <w:r>
        <w:rPr>
          <w:spacing w:val="-8"/>
          <w:sz w:val="24"/>
        </w:rPr>
        <w:t xml:space="preserve"> </w:t>
      </w:r>
      <w:r>
        <w:rPr>
          <w:sz w:val="24"/>
        </w:rPr>
        <w:t xml:space="preserve">related gaps in community services in specific geographic </w:t>
      </w:r>
      <w:proofErr w:type="gramStart"/>
      <w:r>
        <w:rPr>
          <w:sz w:val="24"/>
        </w:rPr>
        <w:t>areas</w:t>
      </w:r>
      <w:proofErr w:type="gramEnd"/>
    </w:p>
    <w:p w14:paraId="7F21E21D" w14:textId="77777777" w:rsidR="00C67E64" w:rsidRDefault="008B4D8E">
      <w:pPr>
        <w:pStyle w:val="ListParagraph"/>
        <w:numPr>
          <w:ilvl w:val="0"/>
          <w:numId w:val="13"/>
        </w:numPr>
        <w:tabs>
          <w:tab w:val="left" w:pos="1199"/>
          <w:tab w:val="left" w:pos="1200"/>
        </w:tabs>
        <w:spacing w:before="131"/>
        <w:ind w:hanging="363"/>
        <w:rPr>
          <w:sz w:val="24"/>
        </w:rPr>
      </w:pPr>
      <w:r>
        <w:rPr>
          <w:sz w:val="24"/>
        </w:rPr>
        <w:t>program</w:t>
      </w:r>
      <w:r>
        <w:rPr>
          <w:spacing w:val="-3"/>
          <w:sz w:val="24"/>
        </w:rPr>
        <w:t xml:space="preserve"> </w:t>
      </w:r>
      <w:r>
        <w:rPr>
          <w:sz w:val="24"/>
        </w:rPr>
        <w:t>or</w:t>
      </w:r>
      <w:r>
        <w:rPr>
          <w:spacing w:val="-5"/>
          <w:sz w:val="24"/>
        </w:rPr>
        <w:t xml:space="preserve"> </w:t>
      </w:r>
      <w:r>
        <w:rPr>
          <w:sz w:val="24"/>
        </w:rPr>
        <w:t>community</w:t>
      </w:r>
      <w:r>
        <w:rPr>
          <w:spacing w:val="-9"/>
          <w:sz w:val="24"/>
        </w:rPr>
        <w:t xml:space="preserve"> </w:t>
      </w:r>
      <w:r>
        <w:rPr>
          <w:sz w:val="24"/>
        </w:rPr>
        <w:t>needs</w:t>
      </w:r>
      <w:r>
        <w:rPr>
          <w:spacing w:val="-6"/>
          <w:sz w:val="24"/>
        </w:rPr>
        <w:t xml:space="preserve"> </w:t>
      </w:r>
      <w:proofErr w:type="gramStart"/>
      <w:r>
        <w:rPr>
          <w:spacing w:val="-2"/>
          <w:sz w:val="24"/>
        </w:rPr>
        <w:t>assessment</w:t>
      </w:r>
      <w:proofErr w:type="gramEnd"/>
    </w:p>
    <w:p w14:paraId="7F21E21E" w14:textId="77777777" w:rsidR="00C67E64" w:rsidRDefault="00C67E64">
      <w:pPr>
        <w:pStyle w:val="BodyText"/>
        <w:rPr>
          <w:sz w:val="28"/>
        </w:rPr>
      </w:pPr>
    </w:p>
    <w:p w14:paraId="7F21E21F" w14:textId="77777777" w:rsidR="00C67E64" w:rsidRDefault="00C67E64">
      <w:pPr>
        <w:pStyle w:val="BodyText"/>
        <w:spacing w:before="6"/>
        <w:rPr>
          <w:sz w:val="23"/>
        </w:rPr>
      </w:pPr>
    </w:p>
    <w:p w14:paraId="7F21E220" w14:textId="77777777" w:rsidR="00C67E64" w:rsidRDefault="008B4D8E">
      <w:pPr>
        <w:pStyle w:val="BodyText"/>
        <w:ind w:left="480"/>
      </w:pPr>
      <w:r>
        <w:t>Instructions</w:t>
      </w:r>
      <w:r>
        <w:rPr>
          <w:spacing w:val="-13"/>
        </w:rPr>
        <w:t xml:space="preserve"> </w:t>
      </w:r>
      <w:r>
        <w:t>for</w:t>
      </w:r>
      <w:r>
        <w:rPr>
          <w:spacing w:val="-5"/>
        </w:rPr>
        <w:t xml:space="preserve"> </w:t>
      </w:r>
      <w:r>
        <w:t>completion</w:t>
      </w:r>
      <w:r>
        <w:rPr>
          <w:spacing w:val="-4"/>
        </w:rPr>
        <w:t xml:space="preserve"> </w:t>
      </w:r>
      <w:r>
        <w:t>of</w:t>
      </w:r>
      <w:r>
        <w:rPr>
          <w:spacing w:val="-2"/>
        </w:rPr>
        <w:t xml:space="preserve"> </w:t>
      </w:r>
      <w:r>
        <w:t>Field</w:t>
      </w:r>
      <w:r>
        <w:rPr>
          <w:spacing w:val="-3"/>
        </w:rPr>
        <w:t xml:space="preserve"> </w:t>
      </w:r>
      <w:r>
        <w:rPr>
          <w:spacing w:val="-2"/>
        </w:rPr>
        <w:t>assignments</w:t>
      </w:r>
    </w:p>
    <w:p w14:paraId="7F21E221" w14:textId="77777777" w:rsidR="00C67E64" w:rsidRDefault="008B4D8E">
      <w:pPr>
        <w:pStyle w:val="ListParagraph"/>
        <w:numPr>
          <w:ilvl w:val="0"/>
          <w:numId w:val="9"/>
        </w:numPr>
        <w:tabs>
          <w:tab w:val="left" w:pos="1200"/>
        </w:tabs>
        <w:spacing w:before="164" w:line="276" w:lineRule="auto"/>
        <w:ind w:right="1196"/>
        <w:rPr>
          <w:sz w:val="24"/>
        </w:rPr>
      </w:pPr>
      <w:r>
        <w:rPr>
          <w:sz w:val="24"/>
        </w:rPr>
        <w:t>Complete the assignment</w:t>
      </w:r>
      <w:r>
        <w:rPr>
          <w:spacing w:val="-1"/>
          <w:sz w:val="24"/>
        </w:rPr>
        <w:t xml:space="preserve"> </w:t>
      </w:r>
      <w:r>
        <w:rPr>
          <w:sz w:val="24"/>
        </w:rPr>
        <w:t xml:space="preserve">along with </w:t>
      </w:r>
      <w:r>
        <w:rPr>
          <w:i/>
          <w:sz w:val="24"/>
        </w:rPr>
        <w:t>the Field Assignment Cover Page</w:t>
      </w:r>
      <w:r>
        <w:rPr>
          <w:sz w:val="24"/>
        </w:rPr>
        <w:t>.</w:t>
      </w:r>
      <w:r>
        <w:rPr>
          <w:spacing w:val="-1"/>
          <w:sz w:val="24"/>
        </w:rPr>
        <w:t xml:space="preserve"> </w:t>
      </w:r>
      <w:r>
        <w:rPr>
          <w:i/>
          <w:sz w:val="24"/>
        </w:rPr>
        <w:t>Be sure to remove any client identifying information by changing the names, dates of birth, addresses, phone numbers, places of employment, name of agency, and other</w:t>
      </w:r>
      <w:r>
        <w:rPr>
          <w:i/>
          <w:spacing w:val="-7"/>
          <w:sz w:val="24"/>
        </w:rPr>
        <w:t xml:space="preserve"> </w:t>
      </w:r>
      <w:r>
        <w:rPr>
          <w:i/>
          <w:sz w:val="24"/>
        </w:rPr>
        <w:t>information</w:t>
      </w:r>
      <w:r>
        <w:rPr>
          <w:i/>
          <w:spacing w:val="-3"/>
          <w:sz w:val="24"/>
        </w:rPr>
        <w:t xml:space="preserve"> </w:t>
      </w:r>
      <w:r>
        <w:rPr>
          <w:i/>
          <w:sz w:val="24"/>
        </w:rPr>
        <w:t>that</w:t>
      </w:r>
      <w:r>
        <w:rPr>
          <w:i/>
          <w:spacing w:val="-11"/>
          <w:sz w:val="24"/>
        </w:rPr>
        <w:t xml:space="preserve"> </w:t>
      </w:r>
      <w:r>
        <w:rPr>
          <w:i/>
          <w:sz w:val="24"/>
        </w:rPr>
        <w:t>may</w:t>
      </w:r>
      <w:r>
        <w:rPr>
          <w:i/>
          <w:spacing w:val="-4"/>
          <w:sz w:val="24"/>
        </w:rPr>
        <w:t xml:space="preserve"> </w:t>
      </w:r>
      <w:r>
        <w:rPr>
          <w:i/>
          <w:sz w:val="24"/>
        </w:rPr>
        <w:t>link</w:t>
      </w:r>
      <w:r>
        <w:rPr>
          <w:i/>
          <w:spacing w:val="-4"/>
          <w:sz w:val="24"/>
        </w:rPr>
        <w:t xml:space="preserve"> </w:t>
      </w:r>
      <w:r>
        <w:rPr>
          <w:i/>
          <w:sz w:val="24"/>
        </w:rPr>
        <w:t>this</w:t>
      </w:r>
      <w:r>
        <w:rPr>
          <w:i/>
          <w:spacing w:val="-7"/>
          <w:sz w:val="24"/>
        </w:rPr>
        <w:t xml:space="preserve"> </w:t>
      </w:r>
      <w:r>
        <w:rPr>
          <w:i/>
          <w:sz w:val="24"/>
        </w:rPr>
        <w:t>report</w:t>
      </w:r>
      <w:r>
        <w:rPr>
          <w:i/>
          <w:spacing w:val="-6"/>
          <w:sz w:val="24"/>
        </w:rPr>
        <w:t xml:space="preserve"> </w:t>
      </w:r>
      <w:r>
        <w:rPr>
          <w:i/>
          <w:sz w:val="24"/>
        </w:rPr>
        <w:t>to</w:t>
      </w:r>
      <w:r>
        <w:rPr>
          <w:i/>
          <w:spacing w:val="-6"/>
          <w:sz w:val="24"/>
        </w:rPr>
        <w:t xml:space="preserve"> </w:t>
      </w:r>
      <w:r>
        <w:rPr>
          <w:i/>
          <w:sz w:val="24"/>
        </w:rPr>
        <w:t>the</w:t>
      </w:r>
      <w:r>
        <w:rPr>
          <w:i/>
          <w:spacing w:val="-4"/>
          <w:sz w:val="24"/>
        </w:rPr>
        <w:t xml:space="preserve"> </w:t>
      </w:r>
      <w:r>
        <w:rPr>
          <w:i/>
          <w:sz w:val="24"/>
        </w:rPr>
        <w:t>client.</w:t>
      </w:r>
      <w:r>
        <w:rPr>
          <w:i/>
          <w:spacing w:val="-4"/>
          <w:sz w:val="24"/>
        </w:rPr>
        <w:t xml:space="preserve"> </w:t>
      </w:r>
      <w:r>
        <w:rPr>
          <w:sz w:val="24"/>
        </w:rPr>
        <w:t>Students</w:t>
      </w:r>
      <w:r>
        <w:rPr>
          <w:spacing w:val="-7"/>
          <w:sz w:val="24"/>
        </w:rPr>
        <w:t xml:space="preserve"> </w:t>
      </w:r>
      <w:r>
        <w:rPr>
          <w:sz w:val="24"/>
        </w:rPr>
        <w:t>can</w:t>
      </w:r>
      <w:r>
        <w:rPr>
          <w:spacing w:val="-8"/>
          <w:sz w:val="24"/>
        </w:rPr>
        <w:t xml:space="preserve"> </w:t>
      </w:r>
      <w:r>
        <w:rPr>
          <w:sz w:val="24"/>
        </w:rPr>
        <w:t>use</w:t>
      </w:r>
      <w:r>
        <w:rPr>
          <w:spacing w:val="-6"/>
          <w:sz w:val="24"/>
        </w:rPr>
        <w:t xml:space="preserve"> </w:t>
      </w:r>
      <w:r>
        <w:rPr>
          <w:sz w:val="24"/>
        </w:rPr>
        <w:t>the</w:t>
      </w:r>
      <w:r>
        <w:rPr>
          <w:spacing w:val="-6"/>
          <w:sz w:val="24"/>
        </w:rPr>
        <w:t xml:space="preserve"> </w:t>
      </w:r>
      <w:r>
        <w:rPr>
          <w:sz w:val="24"/>
        </w:rPr>
        <w:t>“find and replace” feature in Word to make these changes easily.</w:t>
      </w:r>
    </w:p>
    <w:p w14:paraId="7F21E225" w14:textId="2005F995" w:rsidR="00C67E64" w:rsidRPr="007550E8" w:rsidRDefault="008B4D8E">
      <w:pPr>
        <w:pStyle w:val="ListParagraph"/>
        <w:numPr>
          <w:ilvl w:val="0"/>
          <w:numId w:val="9"/>
        </w:numPr>
        <w:tabs>
          <w:tab w:val="left" w:pos="1200"/>
        </w:tabs>
        <w:spacing w:before="122" w:line="276" w:lineRule="auto"/>
        <w:ind w:right="1493"/>
        <w:rPr>
          <w:sz w:val="26"/>
        </w:rPr>
      </w:pPr>
      <w:r>
        <w:rPr>
          <w:sz w:val="24"/>
        </w:rPr>
        <w:t>Turn in the assignment to the Field Instructor and discuss the content in supervision. The Field Instructor should provide the student with feedback on each assignment. The quality of the completed assignment will give the Field Instructor</w:t>
      </w:r>
      <w:r w:rsidRPr="007550E8">
        <w:rPr>
          <w:spacing w:val="-13"/>
          <w:sz w:val="24"/>
        </w:rPr>
        <w:t xml:space="preserve"> </w:t>
      </w:r>
      <w:r>
        <w:rPr>
          <w:sz w:val="24"/>
        </w:rPr>
        <w:t>a</w:t>
      </w:r>
      <w:r w:rsidRPr="007550E8">
        <w:rPr>
          <w:spacing w:val="-7"/>
          <w:sz w:val="24"/>
        </w:rPr>
        <w:t xml:space="preserve"> </w:t>
      </w:r>
      <w:r>
        <w:rPr>
          <w:sz w:val="24"/>
        </w:rPr>
        <w:t>better</w:t>
      </w:r>
      <w:r w:rsidRPr="007550E8">
        <w:rPr>
          <w:spacing w:val="-9"/>
          <w:sz w:val="24"/>
        </w:rPr>
        <w:t xml:space="preserve"> </w:t>
      </w:r>
      <w:r>
        <w:rPr>
          <w:sz w:val="24"/>
        </w:rPr>
        <w:t>understanding</w:t>
      </w:r>
      <w:r w:rsidRPr="007550E8">
        <w:rPr>
          <w:spacing w:val="-12"/>
          <w:sz w:val="24"/>
        </w:rPr>
        <w:t xml:space="preserve"> </w:t>
      </w:r>
      <w:r>
        <w:rPr>
          <w:sz w:val="24"/>
        </w:rPr>
        <w:t>of</w:t>
      </w:r>
      <w:r w:rsidRPr="007550E8">
        <w:rPr>
          <w:spacing w:val="-5"/>
          <w:sz w:val="24"/>
        </w:rPr>
        <w:t xml:space="preserve"> </w:t>
      </w:r>
      <w:r>
        <w:rPr>
          <w:sz w:val="24"/>
        </w:rPr>
        <w:t>the</w:t>
      </w:r>
      <w:r w:rsidRPr="007550E8">
        <w:rPr>
          <w:spacing w:val="-7"/>
          <w:sz w:val="24"/>
        </w:rPr>
        <w:t xml:space="preserve"> </w:t>
      </w:r>
      <w:r>
        <w:rPr>
          <w:sz w:val="24"/>
        </w:rPr>
        <w:t>student’s</w:t>
      </w:r>
      <w:r w:rsidRPr="007550E8">
        <w:rPr>
          <w:spacing w:val="-3"/>
          <w:sz w:val="24"/>
        </w:rPr>
        <w:t xml:space="preserve"> </w:t>
      </w:r>
      <w:r>
        <w:rPr>
          <w:sz w:val="24"/>
        </w:rPr>
        <w:t>ability</w:t>
      </w:r>
      <w:r w:rsidRPr="007550E8">
        <w:rPr>
          <w:spacing w:val="-13"/>
          <w:sz w:val="24"/>
        </w:rPr>
        <w:t xml:space="preserve"> </w:t>
      </w:r>
      <w:r>
        <w:rPr>
          <w:sz w:val="24"/>
        </w:rPr>
        <w:t>to</w:t>
      </w:r>
      <w:r w:rsidRPr="007550E8">
        <w:rPr>
          <w:spacing w:val="-7"/>
          <w:sz w:val="24"/>
        </w:rPr>
        <w:t xml:space="preserve"> </w:t>
      </w:r>
      <w:r>
        <w:rPr>
          <w:sz w:val="24"/>
        </w:rPr>
        <w:t>use</w:t>
      </w:r>
      <w:r w:rsidRPr="007550E8">
        <w:rPr>
          <w:spacing w:val="-7"/>
          <w:sz w:val="24"/>
        </w:rPr>
        <w:t xml:space="preserve"> </w:t>
      </w:r>
      <w:r>
        <w:rPr>
          <w:sz w:val="24"/>
        </w:rPr>
        <w:t>critical</w:t>
      </w:r>
      <w:r w:rsidRPr="007550E8">
        <w:rPr>
          <w:spacing w:val="-8"/>
          <w:sz w:val="24"/>
        </w:rPr>
        <w:t xml:space="preserve"> </w:t>
      </w:r>
      <w:proofErr w:type="gramStart"/>
      <w:r>
        <w:rPr>
          <w:sz w:val="24"/>
        </w:rPr>
        <w:t>thinking, and</w:t>
      </w:r>
      <w:proofErr w:type="gramEnd"/>
      <w:r>
        <w:rPr>
          <w:sz w:val="24"/>
        </w:rPr>
        <w:t xml:space="preserve"> help in the evaluation of progress toward the development of social work competencies. Following the review with the Field Instructor, upload the assignment to the associated Canvas Assignment drop box.</w:t>
      </w:r>
    </w:p>
    <w:p w14:paraId="7F21E226" w14:textId="77777777" w:rsidR="00C67E64" w:rsidRDefault="008B4D8E">
      <w:pPr>
        <w:pStyle w:val="ListParagraph"/>
        <w:numPr>
          <w:ilvl w:val="0"/>
          <w:numId w:val="9"/>
        </w:numPr>
        <w:tabs>
          <w:tab w:val="left" w:pos="1200"/>
        </w:tabs>
        <w:spacing w:before="92" w:line="276" w:lineRule="auto"/>
        <w:ind w:right="1510"/>
        <w:rPr>
          <w:sz w:val="24"/>
        </w:rPr>
      </w:pPr>
      <w:r>
        <w:rPr>
          <w:sz w:val="24"/>
        </w:rPr>
        <w:t>Half of the Learning Assignments must be submitted by midterm (</w:t>
      </w:r>
      <w:proofErr w:type="gramStart"/>
      <w:r>
        <w:rPr>
          <w:sz w:val="24"/>
        </w:rPr>
        <w:t>with the exception of</w:t>
      </w:r>
      <w:proofErr w:type="gramEnd"/>
      <w:r>
        <w:rPr>
          <w:sz w:val="24"/>
        </w:rPr>
        <w:t xml:space="preserve"> a major project), with the remainder submitted by the end of the semester</w:t>
      </w:r>
      <w:r>
        <w:rPr>
          <w:spacing w:val="-6"/>
          <w:sz w:val="24"/>
        </w:rPr>
        <w:t xml:space="preserve"> </w:t>
      </w:r>
      <w:r>
        <w:rPr>
          <w:sz w:val="24"/>
        </w:rPr>
        <w:t>(or</w:t>
      </w:r>
      <w:r>
        <w:rPr>
          <w:spacing w:val="-9"/>
          <w:sz w:val="24"/>
        </w:rPr>
        <w:t xml:space="preserve"> </w:t>
      </w:r>
      <w:r>
        <w:rPr>
          <w:sz w:val="24"/>
        </w:rPr>
        <w:t>the</w:t>
      </w:r>
      <w:r>
        <w:rPr>
          <w:spacing w:val="-9"/>
          <w:sz w:val="24"/>
        </w:rPr>
        <w:t xml:space="preserve"> </w:t>
      </w:r>
      <w:r>
        <w:rPr>
          <w:sz w:val="24"/>
        </w:rPr>
        <w:t>due</w:t>
      </w:r>
      <w:r>
        <w:rPr>
          <w:spacing w:val="-9"/>
          <w:sz w:val="24"/>
        </w:rPr>
        <w:t xml:space="preserve"> </w:t>
      </w:r>
      <w:r>
        <w:rPr>
          <w:sz w:val="24"/>
        </w:rPr>
        <w:t>date</w:t>
      </w:r>
      <w:r>
        <w:rPr>
          <w:spacing w:val="-7"/>
          <w:sz w:val="24"/>
        </w:rPr>
        <w:t xml:space="preserve"> </w:t>
      </w:r>
      <w:r>
        <w:rPr>
          <w:sz w:val="24"/>
        </w:rPr>
        <w:t>established</w:t>
      </w:r>
      <w:r>
        <w:rPr>
          <w:spacing w:val="-9"/>
          <w:sz w:val="24"/>
        </w:rPr>
        <w:t xml:space="preserve"> </w:t>
      </w:r>
      <w:r>
        <w:rPr>
          <w:sz w:val="24"/>
        </w:rPr>
        <w:t>by</w:t>
      </w:r>
      <w:r>
        <w:rPr>
          <w:spacing w:val="-13"/>
          <w:sz w:val="24"/>
        </w:rPr>
        <w:t xml:space="preserve"> </w:t>
      </w:r>
      <w:r>
        <w:rPr>
          <w:sz w:val="24"/>
        </w:rPr>
        <w:t>the</w:t>
      </w:r>
      <w:r>
        <w:rPr>
          <w:spacing w:val="-9"/>
          <w:sz w:val="24"/>
        </w:rPr>
        <w:t xml:space="preserve"> </w:t>
      </w:r>
      <w:r>
        <w:rPr>
          <w:sz w:val="24"/>
        </w:rPr>
        <w:t>Field</w:t>
      </w:r>
      <w:r>
        <w:rPr>
          <w:spacing w:val="-4"/>
          <w:sz w:val="24"/>
        </w:rPr>
        <w:t xml:space="preserve"> </w:t>
      </w:r>
      <w:r>
        <w:rPr>
          <w:sz w:val="24"/>
        </w:rPr>
        <w:t>Liaison)</w:t>
      </w:r>
      <w:r>
        <w:rPr>
          <w:spacing w:val="-6"/>
          <w:sz w:val="24"/>
        </w:rPr>
        <w:t xml:space="preserve"> </w:t>
      </w:r>
      <w:r>
        <w:rPr>
          <w:sz w:val="24"/>
        </w:rPr>
        <w:t>unless</w:t>
      </w:r>
      <w:r>
        <w:rPr>
          <w:spacing w:val="-8"/>
          <w:sz w:val="24"/>
        </w:rPr>
        <w:t xml:space="preserve"> </w:t>
      </w:r>
      <w:r>
        <w:rPr>
          <w:sz w:val="24"/>
        </w:rPr>
        <w:t>the</w:t>
      </w:r>
      <w:r>
        <w:rPr>
          <w:spacing w:val="-5"/>
          <w:sz w:val="24"/>
        </w:rPr>
        <w:t xml:space="preserve"> </w:t>
      </w:r>
      <w:r>
        <w:rPr>
          <w:sz w:val="24"/>
        </w:rPr>
        <w:t xml:space="preserve">student has discussed receiving an Incomplete with their assigned Liaison and Field </w:t>
      </w:r>
      <w:r>
        <w:rPr>
          <w:spacing w:val="-2"/>
          <w:sz w:val="24"/>
        </w:rPr>
        <w:t>Instructor.</w:t>
      </w:r>
    </w:p>
    <w:p w14:paraId="7F21E227" w14:textId="77777777" w:rsidR="00C67E64" w:rsidRDefault="008B4D8E">
      <w:pPr>
        <w:pStyle w:val="BodyText"/>
        <w:spacing w:before="122" w:line="276" w:lineRule="auto"/>
        <w:ind w:left="1200" w:right="1124"/>
        <w:jc w:val="both"/>
      </w:pPr>
      <w:r>
        <w:t>Students are required to turn in all Learning</w:t>
      </w:r>
      <w:r>
        <w:rPr>
          <w:spacing w:val="-2"/>
        </w:rPr>
        <w:t xml:space="preserve"> </w:t>
      </w:r>
      <w:r>
        <w:t>Assignments</w:t>
      </w:r>
      <w:r>
        <w:rPr>
          <w:spacing w:val="-1"/>
        </w:rPr>
        <w:t xml:space="preserve"> </w:t>
      </w:r>
      <w:r>
        <w:t>in advance of the Final Evaluation</w:t>
      </w:r>
      <w:r>
        <w:rPr>
          <w:spacing w:val="-1"/>
        </w:rPr>
        <w:t xml:space="preserve"> </w:t>
      </w:r>
      <w:proofErr w:type="gramStart"/>
      <w:r>
        <w:t>in</w:t>
      </w:r>
      <w:r>
        <w:rPr>
          <w:spacing w:val="-3"/>
        </w:rPr>
        <w:t xml:space="preserve"> </w:t>
      </w:r>
      <w:r>
        <w:t>order</w:t>
      </w:r>
      <w:r>
        <w:rPr>
          <w:spacing w:val="-5"/>
        </w:rPr>
        <w:t xml:space="preserve"> </w:t>
      </w:r>
      <w:r>
        <w:t>to</w:t>
      </w:r>
      <w:proofErr w:type="gramEnd"/>
      <w:r>
        <w:rPr>
          <w:spacing w:val="-3"/>
        </w:rPr>
        <w:t xml:space="preserve"> </w:t>
      </w:r>
      <w:r>
        <w:t>allow</w:t>
      </w:r>
      <w:r>
        <w:rPr>
          <w:spacing w:val="-7"/>
        </w:rPr>
        <w:t xml:space="preserve"> </w:t>
      </w:r>
      <w:r>
        <w:t>adequate review</w:t>
      </w:r>
      <w:r>
        <w:rPr>
          <w:spacing w:val="-5"/>
        </w:rPr>
        <w:t xml:space="preserve"> </w:t>
      </w:r>
      <w:r>
        <w:t>by</w:t>
      </w:r>
      <w:r>
        <w:rPr>
          <w:spacing w:val="-7"/>
        </w:rPr>
        <w:t xml:space="preserve"> </w:t>
      </w:r>
      <w:r>
        <w:t>both their</w:t>
      </w:r>
      <w:r>
        <w:rPr>
          <w:spacing w:val="-5"/>
        </w:rPr>
        <w:t xml:space="preserve"> </w:t>
      </w:r>
      <w:r>
        <w:t>agency</w:t>
      </w:r>
      <w:r>
        <w:rPr>
          <w:spacing w:val="-7"/>
        </w:rPr>
        <w:t xml:space="preserve"> </w:t>
      </w:r>
      <w:r>
        <w:t>Field</w:t>
      </w:r>
      <w:r>
        <w:rPr>
          <w:spacing w:val="-1"/>
        </w:rPr>
        <w:t xml:space="preserve"> </w:t>
      </w:r>
      <w:r>
        <w:t>Instructor and</w:t>
      </w:r>
      <w:r>
        <w:rPr>
          <w:spacing w:val="-1"/>
        </w:rPr>
        <w:t xml:space="preserve"> </w:t>
      </w:r>
      <w:r>
        <w:t>the HBSSW Field</w:t>
      </w:r>
      <w:r>
        <w:rPr>
          <w:spacing w:val="-3"/>
        </w:rPr>
        <w:t xml:space="preserve"> </w:t>
      </w:r>
      <w:r>
        <w:t>Liaison,</w:t>
      </w:r>
      <w:r>
        <w:rPr>
          <w:spacing w:val="-1"/>
        </w:rPr>
        <w:t xml:space="preserve"> </w:t>
      </w:r>
      <w:r>
        <w:t>which is responsible</w:t>
      </w:r>
      <w:r>
        <w:rPr>
          <w:spacing w:val="-1"/>
        </w:rPr>
        <w:t xml:space="preserve"> </w:t>
      </w:r>
      <w:r>
        <w:t>for approving</w:t>
      </w:r>
      <w:r>
        <w:rPr>
          <w:spacing w:val="-1"/>
        </w:rPr>
        <w:t xml:space="preserve"> </w:t>
      </w:r>
      <w:r>
        <w:t>the point value on each Learning Assignment.</w:t>
      </w:r>
    </w:p>
    <w:p w14:paraId="7F21E229" w14:textId="23DCA797" w:rsidR="00C67E64" w:rsidRDefault="008B4D8E" w:rsidP="007550E8">
      <w:pPr>
        <w:spacing w:before="120" w:line="276" w:lineRule="auto"/>
        <w:ind w:left="1200" w:right="1139"/>
        <w:jc w:val="both"/>
        <w:rPr>
          <w:i/>
          <w:sz w:val="26"/>
        </w:rPr>
      </w:pPr>
      <w:r>
        <w:rPr>
          <w:i/>
          <w:sz w:val="24"/>
        </w:rPr>
        <w:t>All</w:t>
      </w:r>
      <w:r>
        <w:rPr>
          <w:i/>
          <w:spacing w:val="-4"/>
          <w:sz w:val="24"/>
        </w:rPr>
        <w:t xml:space="preserve"> </w:t>
      </w:r>
      <w:r>
        <w:rPr>
          <w:i/>
          <w:sz w:val="24"/>
        </w:rPr>
        <w:t>students</w:t>
      </w:r>
      <w:r>
        <w:rPr>
          <w:i/>
          <w:spacing w:val="-4"/>
          <w:sz w:val="24"/>
        </w:rPr>
        <w:t xml:space="preserve"> </w:t>
      </w:r>
      <w:r>
        <w:rPr>
          <w:i/>
          <w:sz w:val="24"/>
        </w:rPr>
        <w:t>should</w:t>
      </w:r>
      <w:r>
        <w:rPr>
          <w:i/>
          <w:spacing w:val="-3"/>
          <w:sz w:val="24"/>
        </w:rPr>
        <w:t xml:space="preserve"> </w:t>
      </w:r>
      <w:r>
        <w:rPr>
          <w:i/>
          <w:sz w:val="24"/>
        </w:rPr>
        <w:t>comply</w:t>
      </w:r>
      <w:r>
        <w:rPr>
          <w:i/>
          <w:spacing w:val="-4"/>
          <w:sz w:val="24"/>
        </w:rPr>
        <w:t xml:space="preserve"> </w:t>
      </w:r>
      <w:r>
        <w:rPr>
          <w:i/>
          <w:sz w:val="24"/>
        </w:rPr>
        <w:t>with</w:t>
      </w:r>
      <w:r>
        <w:rPr>
          <w:i/>
          <w:spacing w:val="-3"/>
          <w:sz w:val="24"/>
        </w:rPr>
        <w:t xml:space="preserve"> </w:t>
      </w:r>
      <w:r>
        <w:rPr>
          <w:i/>
          <w:sz w:val="24"/>
        </w:rPr>
        <w:t>confidentiality</w:t>
      </w:r>
      <w:r>
        <w:rPr>
          <w:i/>
          <w:spacing w:val="-4"/>
          <w:sz w:val="24"/>
        </w:rPr>
        <w:t xml:space="preserve"> </w:t>
      </w:r>
      <w:r>
        <w:rPr>
          <w:i/>
          <w:sz w:val="24"/>
        </w:rPr>
        <w:t>(e.g.</w:t>
      </w:r>
      <w:r>
        <w:rPr>
          <w:i/>
          <w:spacing w:val="-3"/>
          <w:sz w:val="24"/>
        </w:rPr>
        <w:t xml:space="preserve"> </w:t>
      </w:r>
      <w:r>
        <w:rPr>
          <w:i/>
          <w:sz w:val="24"/>
        </w:rPr>
        <w:t>HIPAA),</w:t>
      </w:r>
      <w:r>
        <w:rPr>
          <w:i/>
          <w:spacing w:val="-6"/>
          <w:sz w:val="24"/>
        </w:rPr>
        <w:t xml:space="preserve"> </w:t>
      </w:r>
      <w:r>
        <w:rPr>
          <w:i/>
          <w:sz w:val="24"/>
        </w:rPr>
        <w:t>agency</w:t>
      </w:r>
      <w:r>
        <w:rPr>
          <w:i/>
          <w:spacing w:val="-8"/>
          <w:sz w:val="24"/>
        </w:rPr>
        <w:t xml:space="preserve"> </w:t>
      </w:r>
      <w:r>
        <w:rPr>
          <w:i/>
          <w:sz w:val="24"/>
        </w:rPr>
        <w:t>policies,</w:t>
      </w:r>
      <w:r>
        <w:rPr>
          <w:i/>
          <w:spacing w:val="-6"/>
          <w:sz w:val="24"/>
        </w:rPr>
        <w:t xml:space="preserve"> </w:t>
      </w:r>
      <w:r>
        <w:rPr>
          <w:i/>
          <w:sz w:val="24"/>
        </w:rPr>
        <w:t>and the NASW Code of Ethics during all Field education practicum activities.</w:t>
      </w:r>
    </w:p>
    <w:p w14:paraId="7F21E22A" w14:textId="77777777" w:rsidR="00C67E64" w:rsidRDefault="00C67E64">
      <w:pPr>
        <w:pStyle w:val="BodyText"/>
        <w:spacing w:before="4"/>
        <w:rPr>
          <w:i/>
          <w:sz w:val="22"/>
        </w:rPr>
      </w:pPr>
    </w:p>
    <w:p w14:paraId="7F21E22B" w14:textId="77777777" w:rsidR="00C67E64" w:rsidRDefault="008B4D8E">
      <w:pPr>
        <w:pStyle w:val="Heading1"/>
        <w:spacing w:before="1"/>
        <w:rPr>
          <w:u w:val="none"/>
        </w:rPr>
      </w:pPr>
      <w:bookmarkStart w:id="44" w:name="Field_Practicum_Performance_Evaluations"/>
      <w:bookmarkStart w:id="45" w:name="_bookmark23"/>
      <w:bookmarkEnd w:id="44"/>
      <w:bookmarkEnd w:id="45"/>
      <w:r>
        <w:rPr>
          <w:color w:val="365F91"/>
          <w:w w:val="95"/>
          <w:u w:color="365F91"/>
        </w:rPr>
        <w:t>Field</w:t>
      </w:r>
      <w:r>
        <w:rPr>
          <w:color w:val="365F91"/>
          <w:spacing w:val="30"/>
          <w:u w:color="365F91"/>
        </w:rPr>
        <w:t xml:space="preserve"> </w:t>
      </w:r>
      <w:r>
        <w:rPr>
          <w:color w:val="365F91"/>
          <w:w w:val="95"/>
          <w:u w:color="365F91"/>
        </w:rPr>
        <w:t>Practicum</w:t>
      </w:r>
      <w:r>
        <w:rPr>
          <w:color w:val="365F91"/>
          <w:spacing w:val="30"/>
          <w:u w:color="365F91"/>
        </w:rPr>
        <w:t xml:space="preserve"> </w:t>
      </w:r>
      <w:r>
        <w:rPr>
          <w:color w:val="365F91"/>
          <w:w w:val="95"/>
          <w:u w:color="365F91"/>
        </w:rPr>
        <w:t>Performance</w:t>
      </w:r>
      <w:r>
        <w:rPr>
          <w:color w:val="365F91"/>
          <w:spacing w:val="28"/>
          <w:u w:color="365F91"/>
        </w:rPr>
        <w:t xml:space="preserve"> </w:t>
      </w:r>
      <w:r>
        <w:rPr>
          <w:color w:val="365F91"/>
          <w:spacing w:val="-2"/>
          <w:w w:val="95"/>
          <w:u w:color="365F91"/>
        </w:rPr>
        <w:t>Evaluations</w:t>
      </w:r>
    </w:p>
    <w:p w14:paraId="7F21E22C" w14:textId="77777777" w:rsidR="00C67E64" w:rsidRDefault="008B4D8E">
      <w:pPr>
        <w:pStyle w:val="BodyText"/>
        <w:spacing w:before="46" w:line="276" w:lineRule="auto"/>
        <w:ind w:left="480" w:right="1513"/>
      </w:pPr>
      <w:r>
        <w:t>The</w:t>
      </w:r>
      <w:r>
        <w:rPr>
          <w:spacing w:val="-7"/>
        </w:rPr>
        <w:t xml:space="preserve"> </w:t>
      </w:r>
      <w:r>
        <w:t>evaluation</w:t>
      </w:r>
      <w:r>
        <w:rPr>
          <w:spacing w:val="-7"/>
        </w:rPr>
        <w:t xml:space="preserve"> </w:t>
      </w:r>
      <w:r>
        <w:t>of</w:t>
      </w:r>
      <w:r>
        <w:rPr>
          <w:spacing w:val="-2"/>
        </w:rPr>
        <w:t xml:space="preserve"> </w:t>
      </w:r>
      <w:r>
        <w:t>a</w:t>
      </w:r>
      <w:r>
        <w:rPr>
          <w:spacing w:val="-7"/>
        </w:rPr>
        <w:t xml:space="preserve"> </w:t>
      </w:r>
      <w:r>
        <w:t>student’s</w:t>
      </w:r>
      <w:r>
        <w:rPr>
          <w:spacing w:val="-8"/>
        </w:rPr>
        <w:t xml:space="preserve"> </w:t>
      </w:r>
      <w:r>
        <w:t>Field</w:t>
      </w:r>
      <w:r>
        <w:rPr>
          <w:spacing w:val="-7"/>
        </w:rPr>
        <w:t xml:space="preserve"> </w:t>
      </w:r>
      <w:r>
        <w:t>performance</w:t>
      </w:r>
      <w:r>
        <w:rPr>
          <w:spacing w:val="-4"/>
        </w:rPr>
        <w:t xml:space="preserve"> </w:t>
      </w:r>
      <w:r>
        <w:t>is</w:t>
      </w:r>
      <w:r>
        <w:rPr>
          <w:spacing w:val="-8"/>
        </w:rPr>
        <w:t xml:space="preserve"> </w:t>
      </w:r>
      <w:r>
        <w:t>an</w:t>
      </w:r>
      <w:r>
        <w:rPr>
          <w:spacing w:val="-9"/>
        </w:rPr>
        <w:t xml:space="preserve"> </w:t>
      </w:r>
      <w:r>
        <w:t>ongoing</w:t>
      </w:r>
      <w:r>
        <w:rPr>
          <w:spacing w:val="-9"/>
        </w:rPr>
        <w:t xml:space="preserve"> </w:t>
      </w:r>
      <w:r>
        <w:t>process</w:t>
      </w:r>
      <w:r>
        <w:rPr>
          <w:spacing w:val="-5"/>
        </w:rPr>
        <w:t xml:space="preserve"> </w:t>
      </w:r>
      <w:r>
        <w:t>and</w:t>
      </w:r>
      <w:r>
        <w:rPr>
          <w:spacing w:val="-7"/>
        </w:rPr>
        <w:t xml:space="preserve"> </w:t>
      </w:r>
      <w:r>
        <w:t>occurs</w:t>
      </w:r>
      <w:r>
        <w:rPr>
          <w:spacing w:val="-5"/>
        </w:rPr>
        <w:t xml:space="preserve"> </w:t>
      </w:r>
      <w:r>
        <w:t xml:space="preserve">in both verbal and written formats. The required written evaluations occur twice a </w:t>
      </w:r>
      <w:proofErr w:type="gramStart"/>
      <w:r>
        <w:t>semester;</w:t>
      </w:r>
      <w:proofErr w:type="gramEnd"/>
      <w:r>
        <w:rPr>
          <w:spacing w:val="-3"/>
        </w:rPr>
        <w:t xml:space="preserve"> </w:t>
      </w:r>
      <w:r>
        <w:t>at</w:t>
      </w:r>
      <w:r>
        <w:rPr>
          <w:spacing w:val="-3"/>
        </w:rPr>
        <w:t xml:space="preserve"> </w:t>
      </w:r>
      <w:r>
        <w:t>mid-term</w:t>
      </w:r>
      <w:r>
        <w:rPr>
          <w:spacing w:val="-2"/>
        </w:rPr>
        <w:t xml:space="preserve"> </w:t>
      </w:r>
      <w:r>
        <w:t>and</w:t>
      </w:r>
      <w:r>
        <w:rPr>
          <w:spacing w:val="-2"/>
        </w:rPr>
        <w:t xml:space="preserve"> </w:t>
      </w:r>
      <w:r>
        <w:t>at</w:t>
      </w:r>
      <w:r>
        <w:rPr>
          <w:spacing w:val="-1"/>
        </w:rPr>
        <w:t xml:space="preserve"> </w:t>
      </w:r>
      <w:r>
        <w:t>the</w:t>
      </w:r>
      <w:r>
        <w:rPr>
          <w:spacing w:val="-2"/>
        </w:rPr>
        <w:t xml:space="preserve"> </w:t>
      </w:r>
      <w:r>
        <w:t>end</w:t>
      </w:r>
      <w:r>
        <w:rPr>
          <w:spacing w:val="-2"/>
        </w:rPr>
        <w:t xml:space="preserve"> </w:t>
      </w:r>
      <w:r>
        <w:t>of each</w:t>
      </w:r>
      <w:r>
        <w:rPr>
          <w:spacing w:val="-2"/>
        </w:rPr>
        <w:t xml:space="preserve"> </w:t>
      </w:r>
      <w:r>
        <w:t>semester.</w:t>
      </w:r>
      <w:r>
        <w:rPr>
          <w:spacing w:val="-3"/>
        </w:rPr>
        <w:t xml:space="preserve"> </w:t>
      </w:r>
      <w:r>
        <w:t>These include the student’s self-evaluation</w:t>
      </w:r>
      <w:r>
        <w:rPr>
          <w:spacing w:val="-9"/>
        </w:rPr>
        <w:t xml:space="preserve"> </w:t>
      </w:r>
      <w:r>
        <w:t>and</w:t>
      </w:r>
      <w:r>
        <w:rPr>
          <w:spacing w:val="-7"/>
        </w:rPr>
        <w:t xml:space="preserve"> </w:t>
      </w:r>
      <w:r>
        <w:t>a</w:t>
      </w:r>
      <w:r>
        <w:rPr>
          <w:spacing w:val="-9"/>
        </w:rPr>
        <w:t xml:space="preserve"> </w:t>
      </w:r>
      <w:r>
        <w:t>progress</w:t>
      </w:r>
      <w:r>
        <w:rPr>
          <w:spacing w:val="-5"/>
        </w:rPr>
        <w:t xml:space="preserve"> </w:t>
      </w:r>
      <w:r>
        <w:t>report</w:t>
      </w:r>
      <w:r>
        <w:rPr>
          <w:spacing w:val="-7"/>
        </w:rPr>
        <w:t xml:space="preserve"> </w:t>
      </w:r>
      <w:r>
        <w:t>and</w:t>
      </w:r>
      <w:r>
        <w:rPr>
          <w:spacing w:val="-12"/>
        </w:rPr>
        <w:t xml:space="preserve"> </w:t>
      </w:r>
      <w:r>
        <w:t>final</w:t>
      </w:r>
      <w:r>
        <w:rPr>
          <w:spacing w:val="-8"/>
        </w:rPr>
        <w:t xml:space="preserve"> </w:t>
      </w:r>
      <w:r>
        <w:t>evaluation</w:t>
      </w:r>
      <w:r>
        <w:rPr>
          <w:spacing w:val="-4"/>
        </w:rPr>
        <w:t xml:space="preserve"> </w:t>
      </w:r>
      <w:r>
        <w:t>completed</w:t>
      </w:r>
      <w:r>
        <w:rPr>
          <w:spacing w:val="-9"/>
        </w:rPr>
        <w:t xml:space="preserve"> </w:t>
      </w:r>
      <w:r>
        <w:t>by</w:t>
      </w:r>
      <w:r>
        <w:rPr>
          <w:spacing w:val="-12"/>
        </w:rPr>
        <w:t xml:space="preserve"> </w:t>
      </w:r>
      <w:r>
        <w:t>the</w:t>
      </w:r>
      <w:r>
        <w:rPr>
          <w:spacing w:val="-5"/>
        </w:rPr>
        <w:t xml:space="preserve"> </w:t>
      </w:r>
      <w:r>
        <w:t xml:space="preserve">assigned </w:t>
      </w:r>
      <w:r>
        <w:lastRenderedPageBreak/>
        <w:t>agency Field Instructor.</w:t>
      </w:r>
    </w:p>
    <w:p w14:paraId="7F21E22D" w14:textId="77777777" w:rsidR="00C67E64" w:rsidRDefault="008B4D8E" w:rsidP="007D09EE">
      <w:pPr>
        <w:spacing w:before="119"/>
        <w:ind w:left="450"/>
        <w:rPr>
          <w:i/>
          <w:sz w:val="24"/>
        </w:rPr>
      </w:pPr>
      <w:r>
        <w:rPr>
          <w:i/>
          <w:sz w:val="24"/>
        </w:rPr>
        <w:t>Purpose</w:t>
      </w:r>
      <w:r>
        <w:rPr>
          <w:i/>
          <w:spacing w:val="-4"/>
          <w:sz w:val="24"/>
        </w:rPr>
        <w:t xml:space="preserve"> </w:t>
      </w:r>
      <w:r>
        <w:rPr>
          <w:i/>
          <w:sz w:val="24"/>
        </w:rPr>
        <w:t>of</w:t>
      </w:r>
      <w:r>
        <w:rPr>
          <w:i/>
          <w:spacing w:val="-3"/>
          <w:sz w:val="24"/>
        </w:rPr>
        <w:t xml:space="preserve"> </w:t>
      </w:r>
      <w:r>
        <w:rPr>
          <w:i/>
          <w:spacing w:val="-2"/>
          <w:sz w:val="24"/>
        </w:rPr>
        <w:t>Evaluations</w:t>
      </w:r>
    </w:p>
    <w:p w14:paraId="7F21E22E" w14:textId="77777777" w:rsidR="00C67E64" w:rsidRDefault="008B4D8E" w:rsidP="007D09EE">
      <w:pPr>
        <w:pStyle w:val="BodyText"/>
        <w:spacing w:before="163" w:line="276" w:lineRule="auto"/>
        <w:ind w:left="450" w:right="1254"/>
      </w:pPr>
      <w:r>
        <w:t>Through</w:t>
      </w:r>
      <w:r>
        <w:rPr>
          <w:spacing w:val="-8"/>
        </w:rPr>
        <w:t xml:space="preserve"> </w:t>
      </w:r>
      <w:r>
        <w:t>the</w:t>
      </w:r>
      <w:r>
        <w:rPr>
          <w:spacing w:val="-9"/>
        </w:rPr>
        <w:t xml:space="preserve"> </w:t>
      </w:r>
      <w:r>
        <w:t>evaluation</w:t>
      </w:r>
      <w:r>
        <w:rPr>
          <w:spacing w:val="-12"/>
        </w:rPr>
        <w:t xml:space="preserve"> </w:t>
      </w:r>
      <w:r>
        <w:t>process,</w:t>
      </w:r>
      <w:r>
        <w:rPr>
          <w:spacing w:val="-10"/>
        </w:rPr>
        <w:t xml:space="preserve"> </w:t>
      </w:r>
      <w:r>
        <w:t>a</w:t>
      </w:r>
      <w:r>
        <w:rPr>
          <w:spacing w:val="-8"/>
        </w:rPr>
        <w:t xml:space="preserve"> </w:t>
      </w:r>
      <w:r>
        <w:t>Field</w:t>
      </w:r>
      <w:r>
        <w:rPr>
          <w:spacing w:val="-9"/>
        </w:rPr>
        <w:t xml:space="preserve"> </w:t>
      </w:r>
      <w:r>
        <w:t>Instructor</w:t>
      </w:r>
      <w:r>
        <w:rPr>
          <w:spacing w:val="-9"/>
        </w:rPr>
        <w:t xml:space="preserve"> </w:t>
      </w:r>
      <w:r>
        <w:t>reviews</w:t>
      </w:r>
      <w:r>
        <w:rPr>
          <w:spacing w:val="-8"/>
        </w:rPr>
        <w:t xml:space="preserve"> </w:t>
      </w:r>
      <w:r>
        <w:t>the</w:t>
      </w:r>
      <w:r>
        <w:rPr>
          <w:spacing w:val="-8"/>
        </w:rPr>
        <w:t xml:space="preserve"> </w:t>
      </w:r>
      <w:r>
        <w:t>student’s</w:t>
      </w:r>
      <w:r>
        <w:rPr>
          <w:spacing w:val="-8"/>
        </w:rPr>
        <w:t xml:space="preserve"> </w:t>
      </w:r>
      <w:r>
        <w:t>overall progress toward the Field education program objectives and development of social work competencies. The evaluation serves as the primary basis for grading the Field education course.</w:t>
      </w:r>
    </w:p>
    <w:p w14:paraId="7F21E22F" w14:textId="15A5730B" w:rsidR="00C67E64" w:rsidRDefault="008B4D8E" w:rsidP="007D09EE">
      <w:pPr>
        <w:pStyle w:val="BodyText"/>
        <w:spacing w:before="118" w:line="276" w:lineRule="auto"/>
        <w:ind w:left="450" w:right="1135"/>
      </w:pPr>
      <w:r>
        <w:t>The written evaluations inform the Field Liaison of the student’s progress and help with career advising and assessing a student’s capacity for further professional</w:t>
      </w:r>
      <w:r>
        <w:rPr>
          <w:spacing w:val="-12"/>
        </w:rPr>
        <w:t xml:space="preserve"> </w:t>
      </w:r>
      <w:r>
        <w:t>education.</w:t>
      </w:r>
      <w:r>
        <w:rPr>
          <w:spacing w:val="-8"/>
        </w:rPr>
        <w:t xml:space="preserve"> </w:t>
      </w:r>
      <w:r>
        <w:t>The</w:t>
      </w:r>
      <w:r>
        <w:rPr>
          <w:spacing w:val="-8"/>
        </w:rPr>
        <w:t xml:space="preserve"> </w:t>
      </w:r>
      <w:r>
        <w:t>written</w:t>
      </w:r>
      <w:r>
        <w:rPr>
          <w:spacing w:val="-10"/>
        </w:rPr>
        <w:t xml:space="preserve"> </w:t>
      </w:r>
      <w:r>
        <w:t>evaluations</w:t>
      </w:r>
      <w:r>
        <w:rPr>
          <w:spacing w:val="-9"/>
        </w:rPr>
        <w:t xml:space="preserve"> </w:t>
      </w:r>
      <w:r>
        <w:t>also</w:t>
      </w:r>
      <w:r>
        <w:rPr>
          <w:spacing w:val="-13"/>
        </w:rPr>
        <w:t xml:space="preserve"> </w:t>
      </w:r>
      <w:r>
        <w:t>provide</w:t>
      </w:r>
      <w:r>
        <w:rPr>
          <w:spacing w:val="-8"/>
        </w:rPr>
        <w:t xml:space="preserve"> </w:t>
      </w:r>
      <w:r>
        <w:t>valuable</w:t>
      </w:r>
      <w:r>
        <w:rPr>
          <w:spacing w:val="-13"/>
        </w:rPr>
        <w:t xml:space="preserve"> </w:t>
      </w:r>
      <w:r>
        <w:t>feedback</w:t>
      </w:r>
      <w:r>
        <w:rPr>
          <w:spacing w:val="-9"/>
        </w:rPr>
        <w:t xml:space="preserve"> </w:t>
      </w:r>
      <w:r>
        <w:t xml:space="preserve">to the student regarding their progress toward the development of social work </w:t>
      </w:r>
      <w:proofErr w:type="gramStart"/>
      <w:r>
        <w:t>competencies</w:t>
      </w:r>
      <w:proofErr w:type="gramEnd"/>
      <w:r>
        <w:rPr>
          <w:spacing w:val="-3"/>
        </w:rPr>
        <w:t xml:space="preserve"> </w:t>
      </w:r>
      <w:r>
        <w:t>and</w:t>
      </w:r>
      <w:r>
        <w:rPr>
          <w:spacing w:val="-2"/>
        </w:rPr>
        <w:t xml:space="preserve"> </w:t>
      </w:r>
      <w:r>
        <w:t>this</w:t>
      </w:r>
      <w:r>
        <w:rPr>
          <w:spacing w:val="-3"/>
        </w:rPr>
        <w:t xml:space="preserve"> </w:t>
      </w:r>
      <w:r>
        <w:t>process</w:t>
      </w:r>
      <w:r>
        <w:rPr>
          <w:spacing w:val="-1"/>
        </w:rPr>
        <w:t xml:space="preserve"> </w:t>
      </w:r>
      <w:r>
        <w:t>can contribute</w:t>
      </w:r>
      <w:r>
        <w:rPr>
          <w:spacing w:val="-2"/>
        </w:rPr>
        <w:t xml:space="preserve"> </w:t>
      </w:r>
      <w:r>
        <w:t>to the student</w:t>
      </w:r>
      <w:r>
        <w:rPr>
          <w:spacing w:val="-1"/>
        </w:rPr>
        <w:t xml:space="preserve"> </w:t>
      </w:r>
      <w:r>
        <w:t>learning. Final</w:t>
      </w:r>
      <w:r>
        <w:rPr>
          <w:spacing w:val="-1"/>
        </w:rPr>
        <w:t xml:space="preserve"> </w:t>
      </w:r>
      <w:r>
        <w:t xml:space="preserve">Field evaluations are stored on </w:t>
      </w:r>
      <w:r w:rsidR="00753756">
        <w:t>SONIA</w:t>
      </w:r>
      <w:r>
        <w:t>. Students are highly encouraged to keep copies of final evaluations in their personal records, as these may be needed for educational programs or licensing requirements.</w:t>
      </w:r>
    </w:p>
    <w:p w14:paraId="50DBF83F" w14:textId="77777777" w:rsidR="00F742D5" w:rsidRDefault="00F742D5" w:rsidP="007D09EE">
      <w:pPr>
        <w:spacing w:before="92"/>
        <w:ind w:left="450"/>
        <w:rPr>
          <w:i/>
          <w:sz w:val="24"/>
        </w:rPr>
      </w:pPr>
    </w:p>
    <w:p w14:paraId="7F21E233" w14:textId="07FEB114" w:rsidR="00C67E64" w:rsidRDefault="008B4D8E" w:rsidP="007D09EE">
      <w:pPr>
        <w:spacing w:before="92"/>
        <w:ind w:left="450"/>
        <w:rPr>
          <w:i/>
          <w:sz w:val="24"/>
        </w:rPr>
      </w:pPr>
      <w:r>
        <w:rPr>
          <w:i/>
          <w:sz w:val="24"/>
        </w:rPr>
        <w:t>Responsibility</w:t>
      </w:r>
      <w:r>
        <w:rPr>
          <w:i/>
          <w:spacing w:val="-15"/>
          <w:sz w:val="24"/>
        </w:rPr>
        <w:t xml:space="preserve"> </w:t>
      </w:r>
      <w:r>
        <w:rPr>
          <w:i/>
          <w:sz w:val="24"/>
        </w:rPr>
        <w:t>for</w:t>
      </w:r>
      <w:r>
        <w:rPr>
          <w:i/>
          <w:spacing w:val="-14"/>
          <w:sz w:val="24"/>
        </w:rPr>
        <w:t xml:space="preserve"> </w:t>
      </w:r>
      <w:r>
        <w:rPr>
          <w:i/>
          <w:spacing w:val="-2"/>
          <w:sz w:val="24"/>
        </w:rPr>
        <w:t>Evaluation</w:t>
      </w:r>
    </w:p>
    <w:p w14:paraId="7F21E234" w14:textId="63AD6F73" w:rsidR="00C67E64" w:rsidRDefault="008B4D8E" w:rsidP="007D09EE">
      <w:pPr>
        <w:pStyle w:val="BodyText"/>
        <w:spacing w:before="164" w:line="276" w:lineRule="auto"/>
        <w:ind w:left="450" w:right="1135"/>
      </w:pPr>
      <w:r>
        <w:t>Both the student and the Field Instructor are responsible for submitting written evaluations</w:t>
      </w:r>
      <w:r>
        <w:rPr>
          <w:spacing w:val="-10"/>
        </w:rPr>
        <w:t xml:space="preserve"> </w:t>
      </w:r>
      <w:r>
        <w:t>of</w:t>
      </w:r>
      <w:r>
        <w:rPr>
          <w:spacing w:val="-2"/>
        </w:rPr>
        <w:t xml:space="preserve"> </w:t>
      </w:r>
      <w:r>
        <w:t>the</w:t>
      </w:r>
      <w:r>
        <w:rPr>
          <w:spacing w:val="-4"/>
        </w:rPr>
        <w:t xml:space="preserve"> </w:t>
      </w:r>
      <w:r>
        <w:t>student’s</w:t>
      </w:r>
      <w:r>
        <w:rPr>
          <w:spacing w:val="-10"/>
        </w:rPr>
        <w:t xml:space="preserve"> </w:t>
      </w:r>
      <w:r>
        <w:t>fieldwork</w:t>
      </w:r>
      <w:r>
        <w:rPr>
          <w:spacing w:val="-5"/>
        </w:rPr>
        <w:t xml:space="preserve"> </w:t>
      </w:r>
      <w:r>
        <w:t>progress</w:t>
      </w:r>
      <w:r>
        <w:rPr>
          <w:spacing w:val="-5"/>
        </w:rPr>
        <w:t xml:space="preserve"> </w:t>
      </w:r>
      <w:r>
        <w:t>at</w:t>
      </w:r>
      <w:r>
        <w:rPr>
          <w:spacing w:val="-10"/>
        </w:rPr>
        <w:t xml:space="preserve"> </w:t>
      </w:r>
      <w:r>
        <w:t>mid-semester</w:t>
      </w:r>
      <w:r>
        <w:rPr>
          <w:spacing w:val="-6"/>
        </w:rPr>
        <w:t xml:space="preserve"> </w:t>
      </w:r>
      <w:r>
        <w:t>and</w:t>
      </w:r>
      <w:r>
        <w:rPr>
          <w:spacing w:val="-12"/>
        </w:rPr>
        <w:t xml:space="preserve"> </w:t>
      </w:r>
      <w:r>
        <w:t>at</w:t>
      </w:r>
      <w:r>
        <w:rPr>
          <w:spacing w:val="-5"/>
        </w:rPr>
        <w:t xml:space="preserve"> </w:t>
      </w:r>
      <w:r>
        <w:t>the</w:t>
      </w:r>
      <w:r>
        <w:rPr>
          <w:spacing w:val="-7"/>
        </w:rPr>
        <w:t xml:space="preserve"> </w:t>
      </w:r>
      <w:r>
        <w:t>end</w:t>
      </w:r>
      <w:r>
        <w:rPr>
          <w:spacing w:val="-7"/>
        </w:rPr>
        <w:t xml:space="preserve"> </w:t>
      </w:r>
      <w:r>
        <w:t>of the semester. This written evaluation should be discussed with the student in a supervisory</w:t>
      </w:r>
      <w:r>
        <w:rPr>
          <w:spacing w:val="-10"/>
        </w:rPr>
        <w:t xml:space="preserve"> </w:t>
      </w:r>
      <w:r>
        <w:t>conference. If the</w:t>
      </w:r>
      <w:r>
        <w:rPr>
          <w:spacing w:val="-1"/>
        </w:rPr>
        <w:t xml:space="preserve"> </w:t>
      </w:r>
      <w:r>
        <w:t>student</w:t>
      </w:r>
      <w:r>
        <w:rPr>
          <w:spacing w:val="-4"/>
        </w:rPr>
        <w:t xml:space="preserve"> </w:t>
      </w:r>
      <w:r>
        <w:t>is</w:t>
      </w:r>
      <w:r>
        <w:rPr>
          <w:spacing w:val="-2"/>
        </w:rPr>
        <w:t xml:space="preserve"> </w:t>
      </w:r>
      <w:r>
        <w:t>not</w:t>
      </w:r>
      <w:r>
        <w:rPr>
          <w:spacing w:val="-1"/>
        </w:rPr>
        <w:t xml:space="preserve"> </w:t>
      </w:r>
      <w:r>
        <w:t>in agreement</w:t>
      </w:r>
      <w:r>
        <w:rPr>
          <w:spacing w:val="-3"/>
        </w:rPr>
        <w:t xml:space="preserve"> </w:t>
      </w:r>
      <w:r>
        <w:t>with</w:t>
      </w:r>
      <w:r>
        <w:rPr>
          <w:spacing w:val="-2"/>
        </w:rPr>
        <w:t xml:space="preserve"> </w:t>
      </w:r>
      <w:r>
        <w:t>the</w:t>
      </w:r>
      <w:r w:rsidR="00492209">
        <w:rPr>
          <w:spacing w:val="-4"/>
        </w:rPr>
        <w:t xml:space="preserve"> ratings and </w:t>
      </w:r>
      <w:r>
        <w:t>comments</w:t>
      </w:r>
      <w:r>
        <w:rPr>
          <w:spacing w:val="-5"/>
        </w:rPr>
        <w:t xml:space="preserve"> </w:t>
      </w:r>
      <w:r>
        <w:t>in</w:t>
      </w:r>
      <w:r>
        <w:rPr>
          <w:spacing w:val="-4"/>
        </w:rPr>
        <w:t xml:space="preserve"> </w:t>
      </w:r>
      <w:r>
        <w:t>the</w:t>
      </w:r>
      <w:r>
        <w:rPr>
          <w:spacing w:val="-7"/>
        </w:rPr>
        <w:t xml:space="preserve"> </w:t>
      </w:r>
      <w:r>
        <w:t>evaluation,</w:t>
      </w:r>
      <w:r>
        <w:rPr>
          <w:spacing w:val="-3"/>
        </w:rPr>
        <w:t xml:space="preserve"> </w:t>
      </w:r>
      <w:r>
        <w:t>they</w:t>
      </w:r>
      <w:r>
        <w:rPr>
          <w:spacing w:val="-8"/>
        </w:rPr>
        <w:t xml:space="preserve"> </w:t>
      </w:r>
      <w:r>
        <w:t>should</w:t>
      </w:r>
      <w:r>
        <w:rPr>
          <w:spacing w:val="-2"/>
        </w:rPr>
        <w:t xml:space="preserve"> </w:t>
      </w:r>
      <w:r>
        <w:t>include</w:t>
      </w:r>
      <w:r>
        <w:rPr>
          <w:spacing w:val="-7"/>
        </w:rPr>
        <w:t xml:space="preserve"> </w:t>
      </w:r>
      <w:r>
        <w:t>a</w:t>
      </w:r>
      <w:r>
        <w:rPr>
          <w:spacing w:val="-2"/>
        </w:rPr>
        <w:t xml:space="preserve"> </w:t>
      </w:r>
      <w:r>
        <w:t xml:space="preserve">statement outlining their perspective on progress in the </w:t>
      </w:r>
      <w:proofErr w:type="gramStart"/>
      <w:r>
        <w:t>practicum</w:t>
      </w:r>
      <w:proofErr w:type="gramEnd"/>
    </w:p>
    <w:p w14:paraId="7F21E235" w14:textId="26B10689" w:rsidR="00C67E64" w:rsidRDefault="008B4D8E" w:rsidP="007D09EE">
      <w:pPr>
        <w:pStyle w:val="BodyText"/>
        <w:spacing w:before="120" w:line="276" w:lineRule="auto"/>
        <w:ind w:left="450" w:right="1135"/>
      </w:pPr>
      <w:r>
        <w:t>The</w:t>
      </w:r>
      <w:r>
        <w:rPr>
          <w:spacing w:val="-8"/>
        </w:rPr>
        <w:t xml:space="preserve"> </w:t>
      </w:r>
      <w:r>
        <w:t>Field</w:t>
      </w:r>
      <w:r>
        <w:rPr>
          <w:spacing w:val="-8"/>
        </w:rPr>
        <w:t xml:space="preserve"> </w:t>
      </w:r>
      <w:r>
        <w:t>Liaison</w:t>
      </w:r>
      <w:r>
        <w:rPr>
          <w:spacing w:val="-8"/>
        </w:rPr>
        <w:t xml:space="preserve"> </w:t>
      </w:r>
      <w:r>
        <w:t>reviews</w:t>
      </w:r>
      <w:r>
        <w:rPr>
          <w:spacing w:val="-9"/>
        </w:rPr>
        <w:t xml:space="preserve"> </w:t>
      </w:r>
      <w:r>
        <w:t>the</w:t>
      </w:r>
      <w:r>
        <w:rPr>
          <w:spacing w:val="-8"/>
        </w:rPr>
        <w:t xml:space="preserve"> </w:t>
      </w:r>
      <w:r>
        <w:t>evaluation</w:t>
      </w:r>
      <w:r w:rsidR="00D62790">
        <w:t>s</w:t>
      </w:r>
      <w:r>
        <w:t>,</w:t>
      </w:r>
      <w:r>
        <w:rPr>
          <w:spacing w:val="-8"/>
        </w:rPr>
        <w:t xml:space="preserve"> </w:t>
      </w:r>
      <w:r>
        <w:t>completes</w:t>
      </w:r>
      <w:r>
        <w:rPr>
          <w:spacing w:val="-11"/>
        </w:rPr>
        <w:t xml:space="preserve"> </w:t>
      </w:r>
      <w:r>
        <w:t>the</w:t>
      </w:r>
      <w:r>
        <w:rPr>
          <w:spacing w:val="-10"/>
        </w:rPr>
        <w:t xml:space="preserve"> </w:t>
      </w:r>
      <w:r>
        <w:t>grade</w:t>
      </w:r>
      <w:r>
        <w:rPr>
          <w:spacing w:val="-8"/>
        </w:rPr>
        <w:t xml:space="preserve"> </w:t>
      </w:r>
      <w:r>
        <w:t>calculation</w:t>
      </w:r>
      <w:r>
        <w:rPr>
          <w:spacing w:val="-10"/>
        </w:rPr>
        <w:t xml:space="preserve"> </w:t>
      </w:r>
      <w:r>
        <w:t xml:space="preserve">using the </w:t>
      </w:r>
      <w:r>
        <w:rPr>
          <w:i/>
        </w:rPr>
        <w:t>Grading Worksheet</w:t>
      </w:r>
      <w:r>
        <w:t xml:space="preserve">, and uploads the </w:t>
      </w:r>
      <w:r>
        <w:rPr>
          <w:i/>
        </w:rPr>
        <w:t xml:space="preserve">Grading Worksheet </w:t>
      </w:r>
      <w:r w:rsidR="00AD3BF3">
        <w:t xml:space="preserve">into </w:t>
      </w:r>
      <w:r>
        <w:t xml:space="preserve">the </w:t>
      </w:r>
      <w:r w:rsidR="00AD3BF3">
        <w:t xml:space="preserve">SONIA </w:t>
      </w:r>
      <w:r>
        <w:t>course management site for the student to access.</w:t>
      </w:r>
    </w:p>
    <w:p w14:paraId="7F21E237" w14:textId="77777777" w:rsidR="00C67E64" w:rsidRDefault="00C67E64" w:rsidP="007D09EE">
      <w:pPr>
        <w:pStyle w:val="BodyText"/>
        <w:spacing w:before="5"/>
        <w:ind w:left="450"/>
        <w:rPr>
          <w:sz w:val="22"/>
        </w:rPr>
      </w:pPr>
    </w:p>
    <w:p w14:paraId="7F21E238" w14:textId="77777777" w:rsidR="00C67E64" w:rsidRDefault="008B4D8E" w:rsidP="007D09EE">
      <w:pPr>
        <w:ind w:left="450"/>
        <w:rPr>
          <w:i/>
          <w:sz w:val="24"/>
        </w:rPr>
      </w:pPr>
      <w:r>
        <w:rPr>
          <w:i/>
          <w:sz w:val="24"/>
        </w:rPr>
        <w:t>Evaluation</w:t>
      </w:r>
      <w:r>
        <w:rPr>
          <w:i/>
          <w:spacing w:val="-9"/>
          <w:sz w:val="24"/>
        </w:rPr>
        <w:t xml:space="preserve"> </w:t>
      </w:r>
      <w:r>
        <w:rPr>
          <w:i/>
          <w:sz w:val="24"/>
        </w:rPr>
        <w:t>of</w:t>
      </w:r>
      <w:r>
        <w:rPr>
          <w:i/>
          <w:spacing w:val="-4"/>
          <w:sz w:val="24"/>
        </w:rPr>
        <w:t xml:space="preserve"> </w:t>
      </w:r>
      <w:r>
        <w:rPr>
          <w:i/>
          <w:sz w:val="24"/>
        </w:rPr>
        <w:t>Agency</w:t>
      </w:r>
      <w:r>
        <w:rPr>
          <w:i/>
          <w:spacing w:val="-12"/>
          <w:sz w:val="24"/>
        </w:rPr>
        <w:t xml:space="preserve"> </w:t>
      </w:r>
      <w:r>
        <w:rPr>
          <w:i/>
          <w:spacing w:val="-2"/>
          <w:sz w:val="24"/>
        </w:rPr>
        <w:t>Setting/Supervision</w:t>
      </w:r>
    </w:p>
    <w:p w14:paraId="7F21E239" w14:textId="6D042C82" w:rsidR="00C67E64" w:rsidRDefault="008B4D8E" w:rsidP="007D09EE">
      <w:pPr>
        <w:pStyle w:val="BodyText"/>
        <w:spacing w:before="161" w:line="276" w:lineRule="auto"/>
        <w:ind w:left="450" w:right="1122"/>
      </w:pPr>
      <w:r>
        <w:t xml:space="preserve">The student is required to complete an evaluation of their practicum and related supervision at mid-semester and at the end of each semester. Evaluation </w:t>
      </w:r>
      <w:r w:rsidR="00612521">
        <w:t>links</w:t>
      </w:r>
      <w:r>
        <w:t xml:space="preserve"> can be accessed on </w:t>
      </w:r>
      <w:r w:rsidR="00612521">
        <w:t>SONIA</w:t>
      </w:r>
      <w:r>
        <w:t>. These evaluation instruments are confidential and provide the Social Work Field Education</w:t>
      </w:r>
      <w:r>
        <w:rPr>
          <w:spacing w:val="-10"/>
        </w:rPr>
        <w:t xml:space="preserve"> </w:t>
      </w:r>
      <w:r>
        <w:t>program</w:t>
      </w:r>
      <w:r>
        <w:rPr>
          <w:spacing w:val="-5"/>
        </w:rPr>
        <w:t xml:space="preserve"> </w:t>
      </w:r>
      <w:r>
        <w:t>with</w:t>
      </w:r>
      <w:r>
        <w:rPr>
          <w:spacing w:val="-8"/>
        </w:rPr>
        <w:t xml:space="preserve"> </w:t>
      </w:r>
      <w:r>
        <w:t>valuable</w:t>
      </w:r>
      <w:r>
        <w:rPr>
          <w:spacing w:val="-8"/>
        </w:rPr>
        <w:t xml:space="preserve"> </w:t>
      </w:r>
      <w:r>
        <w:t>information</w:t>
      </w:r>
      <w:r>
        <w:rPr>
          <w:spacing w:val="-13"/>
        </w:rPr>
        <w:t xml:space="preserve"> </w:t>
      </w:r>
      <w:r>
        <w:t>for</w:t>
      </w:r>
      <w:r>
        <w:rPr>
          <w:spacing w:val="-10"/>
        </w:rPr>
        <w:t xml:space="preserve"> </w:t>
      </w:r>
      <w:r>
        <w:t>consideration</w:t>
      </w:r>
      <w:r>
        <w:rPr>
          <w:spacing w:val="-10"/>
        </w:rPr>
        <w:t xml:space="preserve"> </w:t>
      </w:r>
      <w:r>
        <w:t>of</w:t>
      </w:r>
      <w:r>
        <w:rPr>
          <w:spacing w:val="-11"/>
        </w:rPr>
        <w:t xml:space="preserve"> </w:t>
      </w:r>
      <w:r>
        <w:t>future</w:t>
      </w:r>
      <w:r>
        <w:rPr>
          <w:spacing w:val="-8"/>
        </w:rPr>
        <w:t xml:space="preserve"> </w:t>
      </w:r>
      <w:r>
        <w:t xml:space="preserve">practicum </w:t>
      </w:r>
      <w:r>
        <w:rPr>
          <w:spacing w:val="-2"/>
        </w:rPr>
        <w:t>placements.</w:t>
      </w:r>
    </w:p>
    <w:p w14:paraId="7F21E23B" w14:textId="77777777" w:rsidR="00C67E64" w:rsidRDefault="00C67E64" w:rsidP="007D09EE">
      <w:pPr>
        <w:pStyle w:val="BodyText"/>
        <w:spacing w:before="4"/>
        <w:ind w:left="450"/>
        <w:rPr>
          <w:sz w:val="22"/>
        </w:rPr>
      </w:pPr>
    </w:p>
    <w:p w14:paraId="7F21E23C" w14:textId="77777777" w:rsidR="00C67E64" w:rsidRDefault="008B4D8E" w:rsidP="007D09EE">
      <w:pPr>
        <w:ind w:left="450"/>
        <w:rPr>
          <w:i/>
          <w:sz w:val="24"/>
        </w:rPr>
      </w:pPr>
      <w:r>
        <w:rPr>
          <w:i/>
          <w:sz w:val="24"/>
        </w:rPr>
        <w:t>Evaluation</w:t>
      </w:r>
      <w:r>
        <w:rPr>
          <w:i/>
          <w:spacing w:val="-7"/>
          <w:sz w:val="24"/>
        </w:rPr>
        <w:t xml:space="preserve"> </w:t>
      </w:r>
      <w:r>
        <w:rPr>
          <w:i/>
          <w:sz w:val="24"/>
        </w:rPr>
        <w:t>of</w:t>
      </w:r>
      <w:r>
        <w:rPr>
          <w:i/>
          <w:spacing w:val="-6"/>
          <w:sz w:val="24"/>
        </w:rPr>
        <w:t xml:space="preserve"> </w:t>
      </w:r>
      <w:r>
        <w:rPr>
          <w:i/>
          <w:sz w:val="24"/>
        </w:rPr>
        <w:t>Field</w:t>
      </w:r>
      <w:r>
        <w:rPr>
          <w:i/>
          <w:spacing w:val="-6"/>
          <w:sz w:val="24"/>
        </w:rPr>
        <w:t xml:space="preserve"> </w:t>
      </w:r>
      <w:r>
        <w:rPr>
          <w:i/>
          <w:spacing w:val="-2"/>
          <w:sz w:val="24"/>
        </w:rPr>
        <w:t>Liaison</w:t>
      </w:r>
    </w:p>
    <w:p w14:paraId="7F21E23D" w14:textId="258505C7" w:rsidR="00C67E64" w:rsidRDefault="008B4D8E" w:rsidP="007D09EE">
      <w:pPr>
        <w:pStyle w:val="BodyText"/>
        <w:spacing w:before="166" w:line="276" w:lineRule="auto"/>
        <w:ind w:left="450" w:right="1165"/>
      </w:pPr>
      <w:r>
        <w:t>The student is required to evaluate their assigned Field Liaison at the end of each</w:t>
      </w:r>
      <w:r>
        <w:rPr>
          <w:spacing w:val="-7"/>
        </w:rPr>
        <w:t xml:space="preserve"> </w:t>
      </w:r>
      <w:r>
        <w:t>semester.</w:t>
      </w:r>
      <w:r>
        <w:rPr>
          <w:spacing w:val="-10"/>
        </w:rPr>
        <w:t xml:space="preserve"> </w:t>
      </w:r>
      <w:r>
        <w:t>Evaluation</w:t>
      </w:r>
      <w:r>
        <w:rPr>
          <w:spacing w:val="-9"/>
        </w:rPr>
        <w:t xml:space="preserve"> </w:t>
      </w:r>
      <w:r w:rsidR="007D09EE">
        <w:t>links</w:t>
      </w:r>
      <w:r>
        <w:rPr>
          <w:spacing w:val="-8"/>
        </w:rPr>
        <w:t xml:space="preserve"> </w:t>
      </w:r>
      <w:r>
        <w:t>can</w:t>
      </w:r>
      <w:r>
        <w:rPr>
          <w:spacing w:val="-7"/>
        </w:rPr>
        <w:t xml:space="preserve"> </w:t>
      </w:r>
      <w:r>
        <w:t>be</w:t>
      </w:r>
      <w:r>
        <w:rPr>
          <w:spacing w:val="-7"/>
        </w:rPr>
        <w:t xml:space="preserve"> </w:t>
      </w:r>
      <w:r>
        <w:t>accessed</w:t>
      </w:r>
      <w:r>
        <w:rPr>
          <w:spacing w:val="-7"/>
        </w:rPr>
        <w:t xml:space="preserve"> </w:t>
      </w:r>
      <w:r>
        <w:t>on</w:t>
      </w:r>
      <w:r>
        <w:rPr>
          <w:spacing w:val="-7"/>
        </w:rPr>
        <w:t xml:space="preserve"> </w:t>
      </w:r>
      <w:r w:rsidR="007D09EE">
        <w:t>SONIA</w:t>
      </w:r>
      <w:r>
        <w:t>. These evaluation instruments are confidential and provide the Social</w:t>
      </w:r>
      <w:r>
        <w:rPr>
          <w:spacing w:val="-5"/>
        </w:rPr>
        <w:t xml:space="preserve"> </w:t>
      </w:r>
      <w:r>
        <w:t>Work Field Education program with valuable feedback on the student’s experience with the Field faculty and staff.</w:t>
      </w:r>
    </w:p>
    <w:p w14:paraId="7F21E240" w14:textId="77777777" w:rsidR="00C67E64" w:rsidRDefault="00C67E64">
      <w:pPr>
        <w:pStyle w:val="BodyText"/>
        <w:spacing w:before="11"/>
        <w:rPr>
          <w:sz w:val="25"/>
        </w:rPr>
      </w:pPr>
    </w:p>
    <w:p w14:paraId="7F21E241" w14:textId="77777777" w:rsidR="00C67E64" w:rsidRDefault="008B4D8E">
      <w:pPr>
        <w:pStyle w:val="Heading1"/>
        <w:rPr>
          <w:u w:val="none"/>
        </w:rPr>
      </w:pPr>
      <w:bookmarkStart w:id="46" w:name="Grading_Policies"/>
      <w:bookmarkStart w:id="47" w:name="_bookmark24"/>
      <w:bookmarkEnd w:id="46"/>
      <w:bookmarkEnd w:id="47"/>
      <w:r>
        <w:rPr>
          <w:color w:val="365F91"/>
          <w:spacing w:val="-2"/>
          <w:u w:color="365F91"/>
        </w:rPr>
        <w:lastRenderedPageBreak/>
        <w:t>Grading</w:t>
      </w:r>
      <w:r>
        <w:rPr>
          <w:color w:val="365F91"/>
          <w:spacing w:val="-7"/>
          <w:u w:color="365F91"/>
        </w:rPr>
        <w:t xml:space="preserve"> </w:t>
      </w:r>
      <w:r>
        <w:rPr>
          <w:color w:val="365F91"/>
          <w:spacing w:val="-2"/>
          <w:u w:color="365F91"/>
        </w:rPr>
        <w:t>Policies</w:t>
      </w:r>
    </w:p>
    <w:p w14:paraId="7F21E242" w14:textId="77777777" w:rsidR="00C67E64" w:rsidRDefault="008B4D8E">
      <w:pPr>
        <w:pStyle w:val="BodyText"/>
        <w:spacing w:before="46" w:line="276" w:lineRule="auto"/>
        <w:ind w:left="480" w:right="1135"/>
      </w:pPr>
      <w:r>
        <w:t>The assignment of grades in the Field education course is the responsibility of the assigned</w:t>
      </w:r>
      <w:r>
        <w:rPr>
          <w:spacing w:val="-4"/>
        </w:rPr>
        <w:t xml:space="preserve"> </w:t>
      </w:r>
      <w:r>
        <w:t>Field</w:t>
      </w:r>
      <w:r>
        <w:rPr>
          <w:spacing w:val="-9"/>
        </w:rPr>
        <w:t xml:space="preserve"> </w:t>
      </w:r>
      <w:r>
        <w:t>Liaison.</w:t>
      </w:r>
      <w:r>
        <w:rPr>
          <w:spacing w:val="-10"/>
        </w:rPr>
        <w:t xml:space="preserve"> </w:t>
      </w:r>
      <w:r>
        <w:t>Several</w:t>
      </w:r>
      <w:r>
        <w:rPr>
          <w:spacing w:val="-8"/>
        </w:rPr>
        <w:t xml:space="preserve"> </w:t>
      </w:r>
      <w:r>
        <w:t>factors</w:t>
      </w:r>
      <w:r>
        <w:rPr>
          <w:spacing w:val="-8"/>
        </w:rPr>
        <w:t xml:space="preserve"> </w:t>
      </w:r>
      <w:r>
        <w:t>are</w:t>
      </w:r>
      <w:r>
        <w:rPr>
          <w:spacing w:val="-4"/>
        </w:rPr>
        <w:t xml:space="preserve"> </w:t>
      </w:r>
      <w:r>
        <w:t>considered</w:t>
      </w:r>
      <w:r>
        <w:rPr>
          <w:spacing w:val="-7"/>
        </w:rPr>
        <w:t xml:space="preserve"> </w:t>
      </w:r>
      <w:r>
        <w:t>in</w:t>
      </w:r>
      <w:r>
        <w:rPr>
          <w:spacing w:val="-7"/>
        </w:rPr>
        <w:t xml:space="preserve"> </w:t>
      </w:r>
      <w:r>
        <w:t>the</w:t>
      </w:r>
      <w:r>
        <w:rPr>
          <w:spacing w:val="-7"/>
        </w:rPr>
        <w:t xml:space="preserve"> </w:t>
      </w:r>
      <w:r>
        <w:t>assignment</w:t>
      </w:r>
      <w:r>
        <w:rPr>
          <w:spacing w:val="-7"/>
        </w:rPr>
        <w:t xml:space="preserve"> </w:t>
      </w:r>
      <w:r>
        <w:t>of</w:t>
      </w:r>
      <w:r>
        <w:rPr>
          <w:spacing w:val="-5"/>
        </w:rPr>
        <w:t xml:space="preserve"> </w:t>
      </w:r>
      <w:r>
        <w:t>a</w:t>
      </w:r>
      <w:r>
        <w:rPr>
          <w:spacing w:val="-4"/>
        </w:rPr>
        <w:t xml:space="preserve"> </w:t>
      </w:r>
      <w:r>
        <w:t>grade</w:t>
      </w:r>
      <w:r>
        <w:rPr>
          <w:spacing w:val="-9"/>
        </w:rPr>
        <w:t xml:space="preserve"> </w:t>
      </w:r>
      <w:r>
        <w:t>for the Field education course.</w:t>
      </w:r>
    </w:p>
    <w:p w14:paraId="7F21E243" w14:textId="77777777" w:rsidR="00C67E64" w:rsidRDefault="008B4D8E">
      <w:pPr>
        <w:pStyle w:val="BodyText"/>
        <w:spacing w:before="121" w:line="276" w:lineRule="auto"/>
        <w:ind w:left="480" w:right="1135"/>
      </w:pPr>
      <w:r>
        <w:t>The primary grading factor is the written and verbal feedback from the Field Instructor and</w:t>
      </w:r>
      <w:r>
        <w:rPr>
          <w:spacing w:val="-9"/>
        </w:rPr>
        <w:t xml:space="preserve"> </w:t>
      </w:r>
      <w:r>
        <w:t>documentation</w:t>
      </w:r>
      <w:r>
        <w:rPr>
          <w:spacing w:val="-9"/>
        </w:rPr>
        <w:t xml:space="preserve"> </w:t>
      </w:r>
      <w:r>
        <w:t>on</w:t>
      </w:r>
      <w:r>
        <w:rPr>
          <w:spacing w:val="-12"/>
        </w:rPr>
        <w:t xml:space="preserve"> </w:t>
      </w:r>
      <w:r>
        <w:t>the</w:t>
      </w:r>
      <w:r>
        <w:rPr>
          <w:spacing w:val="-9"/>
        </w:rPr>
        <w:t xml:space="preserve"> </w:t>
      </w:r>
      <w:r>
        <w:t>final</w:t>
      </w:r>
      <w:r>
        <w:rPr>
          <w:spacing w:val="-8"/>
        </w:rPr>
        <w:t xml:space="preserve"> </w:t>
      </w:r>
      <w:r>
        <w:t>evaluation</w:t>
      </w:r>
      <w:r>
        <w:rPr>
          <w:spacing w:val="-4"/>
        </w:rPr>
        <w:t xml:space="preserve"> </w:t>
      </w:r>
      <w:r>
        <w:t>(75%</w:t>
      </w:r>
      <w:r>
        <w:rPr>
          <w:spacing w:val="-5"/>
        </w:rPr>
        <w:t xml:space="preserve"> </w:t>
      </w:r>
      <w:r>
        <w:t>of</w:t>
      </w:r>
      <w:r>
        <w:rPr>
          <w:spacing w:val="-2"/>
        </w:rPr>
        <w:t xml:space="preserve"> </w:t>
      </w:r>
      <w:r>
        <w:t>weight</w:t>
      </w:r>
      <w:r>
        <w:rPr>
          <w:spacing w:val="-5"/>
        </w:rPr>
        <w:t xml:space="preserve"> </w:t>
      </w:r>
      <w:r>
        <w:t>towards</w:t>
      </w:r>
      <w:r>
        <w:rPr>
          <w:spacing w:val="-5"/>
        </w:rPr>
        <w:t xml:space="preserve"> </w:t>
      </w:r>
      <w:r>
        <w:t>grade).</w:t>
      </w:r>
      <w:r>
        <w:rPr>
          <w:spacing w:val="-12"/>
        </w:rPr>
        <w:t xml:space="preserve"> </w:t>
      </w:r>
      <w:r>
        <w:t>The</w:t>
      </w:r>
      <w:r>
        <w:rPr>
          <w:spacing w:val="-9"/>
        </w:rPr>
        <w:t xml:space="preserve"> </w:t>
      </w:r>
      <w:r>
        <w:t>assigned Field</w:t>
      </w:r>
      <w:r>
        <w:rPr>
          <w:spacing w:val="-1"/>
        </w:rPr>
        <w:t xml:space="preserve"> </w:t>
      </w:r>
      <w:r>
        <w:t>Liaison</w:t>
      </w:r>
      <w:r>
        <w:rPr>
          <w:spacing w:val="-1"/>
        </w:rPr>
        <w:t xml:space="preserve"> </w:t>
      </w:r>
      <w:r>
        <w:t>has</w:t>
      </w:r>
      <w:r>
        <w:rPr>
          <w:spacing w:val="-2"/>
        </w:rPr>
        <w:t xml:space="preserve"> </w:t>
      </w:r>
      <w:r>
        <w:t>the</w:t>
      </w:r>
      <w:r>
        <w:rPr>
          <w:spacing w:val="-1"/>
        </w:rPr>
        <w:t xml:space="preserve"> </w:t>
      </w:r>
      <w:r>
        <w:t>discretion</w:t>
      </w:r>
      <w:r>
        <w:rPr>
          <w:spacing w:val="-1"/>
        </w:rPr>
        <w:t xml:space="preserve"> </w:t>
      </w:r>
      <w:r>
        <w:t>to</w:t>
      </w:r>
      <w:r>
        <w:rPr>
          <w:spacing w:val="-3"/>
        </w:rPr>
        <w:t xml:space="preserve"> </w:t>
      </w:r>
      <w:r>
        <w:t>make</w:t>
      </w:r>
      <w:r>
        <w:rPr>
          <w:spacing w:val="-3"/>
        </w:rPr>
        <w:t xml:space="preserve"> </w:t>
      </w:r>
      <w:r>
        <w:t>adjustment</w:t>
      </w:r>
      <w:r>
        <w:rPr>
          <w:spacing w:val="-2"/>
        </w:rPr>
        <w:t xml:space="preserve"> </w:t>
      </w:r>
      <w:r>
        <w:t>sin</w:t>
      </w:r>
      <w:r>
        <w:rPr>
          <w:spacing w:val="-3"/>
        </w:rPr>
        <w:t xml:space="preserve"> </w:t>
      </w:r>
      <w:r>
        <w:t>the</w:t>
      </w:r>
      <w:r>
        <w:rPr>
          <w:spacing w:val="-3"/>
        </w:rPr>
        <w:t xml:space="preserve"> </w:t>
      </w:r>
      <w:r>
        <w:t>evaluative</w:t>
      </w:r>
      <w:r>
        <w:rPr>
          <w:spacing w:val="-1"/>
        </w:rPr>
        <w:t xml:space="preserve"> </w:t>
      </w:r>
      <w:r>
        <w:t>categories</w:t>
      </w:r>
      <w:r>
        <w:rPr>
          <w:spacing w:val="-2"/>
        </w:rPr>
        <w:t xml:space="preserve"> </w:t>
      </w:r>
      <w:r>
        <w:t xml:space="preserve">based on the evidence of competency development documented in the student’s self- evaluation and based on the student’s overall compliance with Field policies, especially with respect to ethical conduct and </w:t>
      </w:r>
      <w:proofErr w:type="gramStart"/>
      <w:r>
        <w:t>professionalism</w:t>
      </w:r>
      <w:proofErr w:type="gramEnd"/>
    </w:p>
    <w:p w14:paraId="7F21E244" w14:textId="77777777" w:rsidR="00C67E64" w:rsidRDefault="008B4D8E">
      <w:pPr>
        <w:pStyle w:val="BodyText"/>
        <w:spacing w:before="121" w:line="276" w:lineRule="auto"/>
        <w:ind w:left="480" w:right="1135"/>
      </w:pPr>
      <w:r>
        <w:t>Student’s compliance with deadlines for the completion and submission of Field education documents are factors in the grading process. There will be an overall reduction</w:t>
      </w:r>
      <w:r>
        <w:rPr>
          <w:spacing w:val="-7"/>
        </w:rPr>
        <w:t xml:space="preserve"> </w:t>
      </w:r>
      <w:r>
        <w:t>in</w:t>
      </w:r>
      <w:r>
        <w:rPr>
          <w:spacing w:val="-9"/>
        </w:rPr>
        <w:t xml:space="preserve"> </w:t>
      </w:r>
      <w:r>
        <w:t>percentage</w:t>
      </w:r>
      <w:r>
        <w:rPr>
          <w:spacing w:val="-7"/>
        </w:rPr>
        <w:t xml:space="preserve"> </w:t>
      </w:r>
      <w:r>
        <w:t>points</w:t>
      </w:r>
      <w:r>
        <w:rPr>
          <w:spacing w:val="-12"/>
        </w:rPr>
        <w:t xml:space="preserve"> </w:t>
      </w:r>
      <w:r>
        <w:t>for</w:t>
      </w:r>
      <w:r>
        <w:rPr>
          <w:spacing w:val="-9"/>
        </w:rPr>
        <w:t xml:space="preserve"> </w:t>
      </w:r>
      <w:r>
        <w:t>missed</w:t>
      </w:r>
      <w:r>
        <w:rPr>
          <w:spacing w:val="-7"/>
        </w:rPr>
        <w:t xml:space="preserve"> </w:t>
      </w:r>
      <w:r>
        <w:t>deadlines,</w:t>
      </w:r>
      <w:r>
        <w:rPr>
          <w:spacing w:val="-10"/>
        </w:rPr>
        <w:t xml:space="preserve"> </w:t>
      </w:r>
      <w:r>
        <w:t>incomplete</w:t>
      </w:r>
      <w:r>
        <w:rPr>
          <w:spacing w:val="-9"/>
        </w:rPr>
        <w:t xml:space="preserve"> </w:t>
      </w:r>
      <w:r>
        <w:t>or</w:t>
      </w:r>
      <w:r>
        <w:rPr>
          <w:spacing w:val="-8"/>
        </w:rPr>
        <w:t xml:space="preserve"> </w:t>
      </w:r>
      <w:r>
        <w:t>inadequate</w:t>
      </w:r>
      <w:r>
        <w:rPr>
          <w:spacing w:val="-9"/>
        </w:rPr>
        <w:t xml:space="preserve"> </w:t>
      </w:r>
      <w:r>
        <w:t>Learning Plans, MSW Field assignments, and self-evaluations.</w:t>
      </w:r>
    </w:p>
    <w:p w14:paraId="7F21E245" w14:textId="1F464D8D" w:rsidR="00C67E64" w:rsidRDefault="008B4D8E">
      <w:pPr>
        <w:pStyle w:val="BodyText"/>
        <w:spacing w:before="120" w:line="276" w:lineRule="auto"/>
        <w:ind w:left="479" w:right="1177"/>
      </w:pPr>
      <w:r>
        <w:t>An MSW student’s failure to complete assignments totaling 5 points for the semester prior</w:t>
      </w:r>
      <w:r>
        <w:rPr>
          <w:spacing w:val="-6"/>
        </w:rPr>
        <w:t xml:space="preserve"> </w:t>
      </w:r>
      <w:r>
        <w:t>to</w:t>
      </w:r>
      <w:r>
        <w:rPr>
          <w:spacing w:val="-2"/>
        </w:rPr>
        <w:t xml:space="preserve"> </w:t>
      </w:r>
      <w:r>
        <w:t>the</w:t>
      </w:r>
      <w:r>
        <w:rPr>
          <w:spacing w:val="-5"/>
        </w:rPr>
        <w:t xml:space="preserve"> </w:t>
      </w:r>
      <w:r>
        <w:t>completion</w:t>
      </w:r>
      <w:r>
        <w:rPr>
          <w:spacing w:val="-7"/>
        </w:rPr>
        <w:t xml:space="preserve"> </w:t>
      </w:r>
      <w:r>
        <w:t>of the</w:t>
      </w:r>
      <w:r>
        <w:rPr>
          <w:spacing w:val="-8"/>
        </w:rPr>
        <w:t xml:space="preserve"> </w:t>
      </w:r>
      <w:r>
        <w:t>final</w:t>
      </w:r>
      <w:r>
        <w:rPr>
          <w:spacing w:val="-8"/>
        </w:rPr>
        <w:t xml:space="preserve"> </w:t>
      </w:r>
      <w:r>
        <w:t>evaluation</w:t>
      </w:r>
      <w:r>
        <w:rPr>
          <w:spacing w:val="-8"/>
        </w:rPr>
        <w:t xml:space="preserve"> </w:t>
      </w:r>
      <w:r>
        <w:t>will</w:t>
      </w:r>
      <w:r>
        <w:rPr>
          <w:spacing w:val="-6"/>
        </w:rPr>
        <w:t xml:space="preserve"> </w:t>
      </w:r>
      <w:r>
        <w:t>result</w:t>
      </w:r>
      <w:r>
        <w:rPr>
          <w:spacing w:val="-5"/>
        </w:rPr>
        <w:t xml:space="preserve"> </w:t>
      </w:r>
      <w:r>
        <w:t>in</w:t>
      </w:r>
      <w:r>
        <w:rPr>
          <w:spacing w:val="-4"/>
        </w:rPr>
        <w:t xml:space="preserve"> </w:t>
      </w:r>
      <w:r>
        <w:t>a</w:t>
      </w:r>
      <w:r>
        <w:rPr>
          <w:spacing w:val="-4"/>
        </w:rPr>
        <w:t xml:space="preserve"> </w:t>
      </w:r>
      <w:r>
        <w:t>reduction</w:t>
      </w:r>
      <w:r>
        <w:rPr>
          <w:spacing w:val="-4"/>
        </w:rPr>
        <w:t xml:space="preserve"> </w:t>
      </w:r>
      <w:r>
        <w:t>of</w:t>
      </w:r>
      <w:r>
        <w:rPr>
          <w:spacing w:val="-2"/>
        </w:rPr>
        <w:t xml:space="preserve"> </w:t>
      </w:r>
      <w:r>
        <w:t>their</w:t>
      </w:r>
      <w:r>
        <w:rPr>
          <w:spacing w:val="-8"/>
        </w:rPr>
        <w:t xml:space="preserve"> </w:t>
      </w:r>
      <w:r>
        <w:t>grade.</w:t>
      </w:r>
      <w:r>
        <w:rPr>
          <w:spacing w:val="-9"/>
        </w:rPr>
        <w:t xml:space="preserve"> </w:t>
      </w:r>
      <w:r>
        <w:t>The 5-point</w:t>
      </w:r>
      <w:r>
        <w:rPr>
          <w:spacing w:val="-2"/>
        </w:rPr>
        <w:t xml:space="preserve"> </w:t>
      </w:r>
      <w:r>
        <w:t>Field</w:t>
      </w:r>
      <w:r>
        <w:rPr>
          <w:spacing w:val="-1"/>
        </w:rPr>
        <w:t xml:space="preserve"> </w:t>
      </w:r>
      <w:r>
        <w:t>education</w:t>
      </w:r>
      <w:r>
        <w:rPr>
          <w:spacing w:val="-3"/>
        </w:rPr>
        <w:t xml:space="preserve"> </w:t>
      </w:r>
      <w:r>
        <w:t>assignments</w:t>
      </w:r>
      <w:r>
        <w:rPr>
          <w:spacing w:val="-2"/>
        </w:rPr>
        <w:t xml:space="preserve"> </w:t>
      </w:r>
      <w:r>
        <w:t>have</w:t>
      </w:r>
      <w:r>
        <w:rPr>
          <w:spacing w:val="-1"/>
        </w:rPr>
        <w:t xml:space="preserve"> </w:t>
      </w:r>
      <w:r>
        <w:t>a</w:t>
      </w:r>
      <w:r>
        <w:rPr>
          <w:spacing w:val="-3"/>
        </w:rPr>
        <w:t xml:space="preserve"> </w:t>
      </w:r>
      <w:r>
        <w:t>maximum weight</w:t>
      </w:r>
      <w:r>
        <w:rPr>
          <w:spacing w:val="-2"/>
        </w:rPr>
        <w:t xml:space="preserve"> </w:t>
      </w:r>
      <w:r>
        <w:t>of 25%</w:t>
      </w:r>
      <w:r>
        <w:rPr>
          <w:spacing w:val="-2"/>
        </w:rPr>
        <w:t xml:space="preserve"> </w:t>
      </w:r>
      <w:r>
        <w:t>toward</w:t>
      </w:r>
      <w:r>
        <w:rPr>
          <w:spacing w:val="-1"/>
        </w:rPr>
        <w:t xml:space="preserve"> </w:t>
      </w:r>
      <w:r>
        <w:t>a</w:t>
      </w:r>
      <w:r>
        <w:rPr>
          <w:spacing w:val="-1"/>
        </w:rPr>
        <w:t xml:space="preserve"> </w:t>
      </w:r>
      <w:r>
        <w:t>grade</w:t>
      </w:r>
      <w:r>
        <w:rPr>
          <w:spacing w:val="-1"/>
        </w:rPr>
        <w:t xml:space="preserve"> </w:t>
      </w:r>
      <w:r>
        <w:t>in Field courses 722, 821, 822, 921</w:t>
      </w:r>
      <w:r w:rsidR="0028032A">
        <w:t>.</w:t>
      </w:r>
      <w:r>
        <w:t xml:space="preserve"> Student compliance with the integrated seminar requirements including attendance, assignments, </w:t>
      </w:r>
      <w:proofErr w:type="gramStart"/>
      <w:r w:rsidR="0026659C">
        <w:t>activities</w:t>
      </w:r>
      <w:proofErr w:type="gramEnd"/>
      <w:r w:rsidR="0026659C">
        <w:t xml:space="preserve"> </w:t>
      </w:r>
      <w:r>
        <w:t xml:space="preserve">and Canvas discussion posts accounts for a maximum </w:t>
      </w:r>
      <w:r w:rsidR="0026659C">
        <w:t>25</w:t>
      </w:r>
      <w:r>
        <w:t xml:space="preserve">% of weight toward the grade in Field course 721. </w:t>
      </w:r>
    </w:p>
    <w:p w14:paraId="7F21E246" w14:textId="77777777" w:rsidR="00C67E64" w:rsidRDefault="008B4D8E">
      <w:pPr>
        <w:pStyle w:val="BodyText"/>
        <w:spacing w:before="120" w:line="276" w:lineRule="auto"/>
        <w:ind w:left="479" w:right="1135"/>
      </w:pPr>
      <w:r>
        <w:t>For BSW students in Field courses 421 and 422, integrated seminar requirements including</w:t>
      </w:r>
      <w:r>
        <w:rPr>
          <w:spacing w:val="-9"/>
        </w:rPr>
        <w:t xml:space="preserve"> </w:t>
      </w:r>
      <w:r>
        <w:t>attendance</w:t>
      </w:r>
      <w:r>
        <w:rPr>
          <w:spacing w:val="-7"/>
        </w:rPr>
        <w:t xml:space="preserve"> </w:t>
      </w:r>
      <w:r>
        <w:t>and</w:t>
      </w:r>
      <w:r>
        <w:rPr>
          <w:spacing w:val="-4"/>
        </w:rPr>
        <w:t xml:space="preserve"> </w:t>
      </w:r>
      <w:r>
        <w:t>seminar</w:t>
      </w:r>
      <w:r>
        <w:rPr>
          <w:spacing w:val="-6"/>
        </w:rPr>
        <w:t xml:space="preserve"> </w:t>
      </w:r>
      <w:r>
        <w:t>assignments</w:t>
      </w:r>
      <w:r>
        <w:rPr>
          <w:spacing w:val="-5"/>
        </w:rPr>
        <w:t xml:space="preserve"> </w:t>
      </w:r>
      <w:r>
        <w:t>account</w:t>
      </w:r>
      <w:r>
        <w:rPr>
          <w:spacing w:val="-12"/>
        </w:rPr>
        <w:t xml:space="preserve"> </w:t>
      </w:r>
      <w:r>
        <w:t>for</w:t>
      </w:r>
      <w:r>
        <w:rPr>
          <w:spacing w:val="-8"/>
        </w:rPr>
        <w:t xml:space="preserve"> </w:t>
      </w:r>
      <w:r>
        <w:t>a</w:t>
      </w:r>
      <w:r>
        <w:rPr>
          <w:spacing w:val="-9"/>
        </w:rPr>
        <w:t xml:space="preserve"> </w:t>
      </w:r>
      <w:r>
        <w:t>maximum</w:t>
      </w:r>
      <w:r>
        <w:rPr>
          <w:spacing w:val="-4"/>
        </w:rPr>
        <w:t xml:space="preserve"> </w:t>
      </w:r>
      <w:r>
        <w:t>weight</w:t>
      </w:r>
      <w:r>
        <w:rPr>
          <w:spacing w:val="-5"/>
        </w:rPr>
        <w:t xml:space="preserve"> </w:t>
      </w:r>
      <w:r>
        <w:t>of</w:t>
      </w:r>
      <w:r>
        <w:rPr>
          <w:spacing w:val="-5"/>
        </w:rPr>
        <w:t xml:space="preserve"> </w:t>
      </w:r>
      <w:r>
        <w:t>25% toward the Field course grade.</w:t>
      </w:r>
    </w:p>
    <w:p w14:paraId="7F21E247" w14:textId="77777777" w:rsidR="00C67E64" w:rsidRDefault="008B4D8E">
      <w:pPr>
        <w:pStyle w:val="BodyText"/>
        <w:spacing w:before="123" w:line="276" w:lineRule="auto"/>
        <w:ind w:left="480" w:right="1254"/>
      </w:pPr>
      <w:r>
        <w:t>Missing,</w:t>
      </w:r>
      <w:r>
        <w:rPr>
          <w:spacing w:val="-3"/>
        </w:rPr>
        <w:t xml:space="preserve"> </w:t>
      </w:r>
      <w:r>
        <w:t>late,</w:t>
      </w:r>
      <w:r>
        <w:rPr>
          <w:spacing w:val="-6"/>
        </w:rPr>
        <w:t xml:space="preserve"> </w:t>
      </w:r>
      <w:r>
        <w:t>or</w:t>
      </w:r>
      <w:r>
        <w:rPr>
          <w:spacing w:val="-6"/>
        </w:rPr>
        <w:t xml:space="preserve"> </w:t>
      </w:r>
      <w:r>
        <w:t>unacceptable</w:t>
      </w:r>
      <w:r>
        <w:rPr>
          <w:spacing w:val="-5"/>
        </w:rPr>
        <w:t xml:space="preserve"> </w:t>
      </w:r>
      <w:r>
        <w:t>work</w:t>
      </w:r>
      <w:r>
        <w:rPr>
          <w:spacing w:val="-4"/>
        </w:rPr>
        <w:t xml:space="preserve"> </w:t>
      </w:r>
      <w:r>
        <w:t>will</w:t>
      </w:r>
      <w:r>
        <w:rPr>
          <w:spacing w:val="-6"/>
        </w:rPr>
        <w:t xml:space="preserve"> </w:t>
      </w:r>
      <w:r>
        <w:t>result</w:t>
      </w:r>
      <w:r>
        <w:rPr>
          <w:spacing w:val="-6"/>
        </w:rPr>
        <w:t xml:space="preserve"> </w:t>
      </w:r>
      <w:r>
        <w:t>in</w:t>
      </w:r>
      <w:r>
        <w:rPr>
          <w:spacing w:val="-3"/>
        </w:rPr>
        <w:t xml:space="preserve"> </w:t>
      </w:r>
      <w:r>
        <w:t>a</w:t>
      </w:r>
      <w:r>
        <w:rPr>
          <w:spacing w:val="-7"/>
        </w:rPr>
        <w:t xml:space="preserve"> </w:t>
      </w:r>
      <w:r>
        <w:t>percentage</w:t>
      </w:r>
      <w:r>
        <w:rPr>
          <w:spacing w:val="-3"/>
        </w:rPr>
        <w:t xml:space="preserve"> </w:t>
      </w:r>
      <w:r>
        <w:t>reduction</w:t>
      </w:r>
      <w:r>
        <w:rPr>
          <w:spacing w:val="-3"/>
        </w:rPr>
        <w:t xml:space="preserve"> </w:t>
      </w:r>
      <w:r>
        <w:t>in</w:t>
      </w:r>
      <w:r>
        <w:rPr>
          <w:spacing w:val="-5"/>
        </w:rPr>
        <w:t xml:space="preserve"> </w:t>
      </w:r>
      <w:r>
        <w:t>the</w:t>
      </w:r>
      <w:r>
        <w:rPr>
          <w:spacing w:val="-7"/>
        </w:rPr>
        <w:t xml:space="preserve"> </w:t>
      </w:r>
      <w:r>
        <w:t>overall Field grade. Late documents will result in a 1.5% percentage point reduction per document. An unsubmitted or excessively late Learning Plan, Mid-Term Progress Report,</w:t>
      </w:r>
      <w:r>
        <w:rPr>
          <w:spacing w:val="-7"/>
        </w:rPr>
        <w:t xml:space="preserve"> </w:t>
      </w:r>
      <w:r>
        <w:t>Final</w:t>
      </w:r>
      <w:r>
        <w:rPr>
          <w:spacing w:val="-8"/>
        </w:rPr>
        <w:t xml:space="preserve"> </w:t>
      </w:r>
      <w:r>
        <w:t>Self-evaluation,</w:t>
      </w:r>
      <w:r>
        <w:rPr>
          <w:spacing w:val="-7"/>
        </w:rPr>
        <w:t xml:space="preserve"> </w:t>
      </w:r>
      <w:r>
        <w:t>and</w:t>
      </w:r>
      <w:r>
        <w:rPr>
          <w:spacing w:val="-7"/>
        </w:rPr>
        <w:t xml:space="preserve"> </w:t>
      </w:r>
      <w:r>
        <w:t>Field</w:t>
      </w:r>
      <w:r>
        <w:rPr>
          <w:spacing w:val="-7"/>
        </w:rPr>
        <w:t xml:space="preserve"> </w:t>
      </w:r>
      <w:r>
        <w:t>Hour</w:t>
      </w:r>
      <w:r>
        <w:rPr>
          <w:spacing w:val="-11"/>
        </w:rPr>
        <w:t xml:space="preserve"> </w:t>
      </w:r>
      <w:r>
        <w:t>Verification</w:t>
      </w:r>
      <w:r>
        <w:rPr>
          <w:spacing w:val="-7"/>
        </w:rPr>
        <w:t xml:space="preserve"> </w:t>
      </w:r>
      <w:r>
        <w:t>Form</w:t>
      </w:r>
      <w:r>
        <w:rPr>
          <w:spacing w:val="-6"/>
        </w:rPr>
        <w:t xml:space="preserve"> </w:t>
      </w:r>
      <w:r>
        <w:t>will</w:t>
      </w:r>
      <w:r>
        <w:rPr>
          <w:spacing w:val="-8"/>
        </w:rPr>
        <w:t xml:space="preserve"> </w:t>
      </w:r>
      <w:r>
        <w:t>result</w:t>
      </w:r>
      <w:r>
        <w:rPr>
          <w:spacing w:val="-7"/>
        </w:rPr>
        <w:t xml:space="preserve"> </w:t>
      </w:r>
      <w:r>
        <w:t>in</w:t>
      </w:r>
      <w:r>
        <w:rPr>
          <w:spacing w:val="-7"/>
        </w:rPr>
        <w:t xml:space="preserve"> </w:t>
      </w:r>
      <w:r>
        <w:t>an</w:t>
      </w:r>
      <w:r>
        <w:rPr>
          <w:spacing w:val="-9"/>
        </w:rPr>
        <w:t xml:space="preserve"> </w:t>
      </w:r>
      <w:r>
        <w:t>overall 3% grade reduction.</w:t>
      </w:r>
    </w:p>
    <w:p w14:paraId="7F21E248" w14:textId="77777777" w:rsidR="00C67E64" w:rsidRDefault="008B4D8E">
      <w:pPr>
        <w:pStyle w:val="BodyText"/>
        <w:spacing w:before="120" w:line="276" w:lineRule="auto"/>
        <w:ind w:left="480" w:right="1122"/>
      </w:pPr>
      <w:r>
        <w:t>Final</w:t>
      </w:r>
      <w:r>
        <w:rPr>
          <w:spacing w:val="-6"/>
        </w:rPr>
        <w:t xml:space="preserve"> </w:t>
      </w:r>
      <w:r>
        <w:t>grades</w:t>
      </w:r>
      <w:r>
        <w:rPr>
          <w:spacing w:val="-5"/>
        </w:rPr>
        <w:t xml:space="preserve"> </w:t>
      </w:r>
      <w:r>
        <w:t>are</w:t>
      </w:r>
      <w:r>
        <w:rPr>
          <w:spacing w:val="-8"/>
        </w:rPr>
        <w:t xml:space="preserve"> </w:t>
      </w:r>
      <w:r>
        <w:t>calculated</w:t>
      </w:r>
      <w:r>
        <w:rPr>
          <w:spacing w:val="-8"/>
        </w:rPr>
        <w:t xml:space="preserve"> </w:t>
      </w:r>
      <w:r>
        <w:t>on</w:t>
      </w:r>
      <w:r>
        <w:rPr>
          <w:spacing w:val="-7"/>
        </w:rPr>
        <w:t xml:space="preserve"> </w:t>
      </w:r>
      <w:r>
        <w:t>the</w:t>
      </w:r>
      <w:r>
        <w:rPr>
          <w:spacing w:val="-4"/>
        </w:rPr>
        <w:t xml:space="preserve"> </w:t>
      </w:r>
      <w:r>
        <w:t>Field</w:t>
      </w:r>
      <w:r>
        <w:rPr>
          <w:spacing w:val="-4"/>
        </w:rPr>
        <w:t xml:space="preserve"> </w:t>
      </w:r>
      <w:r>
        <w:t>Grading</w:t>
      </w:r>
      <w:r>
        <w:rPr>
          <w:spacing w:val="-15"/>
        </w:rPr>
        <w:t xml:space="preserve"> </w:t>
      </w:r>
      <w:r>
        <w:t>Worksheet</w:t>
      </w:r>
      <w:r>
        <w:rPr>
          <w:spacing w:val="-5"/>
        </w:rPr>
        <w:t xml:space="preserve"> </w:t>
      </w:r>
      <w:r>
        <w:t>(located</w:t>
      </w:r>
      <w:r>
        <w:rPr>
          <w:spacing w:val="-7"/>
        </w:rPr>
        <w:t xml:space="preserve"> </w:t>
      </w:r>
      <w:r>
        <w:t>in</w:t>
      </w:r>
      <w:r>
        <w:rPr>
          <w:spacing w:val="-4"/>
        </w:rPr>
        <w:t xml:space="preserve"> </w:t>
      </w:r>
      <w:r>
        <w:t>the</w:t>
      </w:r>
      <w:r>
        <w:rPr>
          <w:spacing w:val="-5"/>
        </w:rPr>
        <w:t xml:space="preserve"> </w:t>
      </w:r>
      <w:r>
        <w:t>Field</w:t>
      </w:r>
      <w:r>
        <w:rPr>
          <w:spacing w:val="-7"/>
        </w:rPr>
        <w:t xml:space="preserve"> </w:t>
      </w:r>
      <w:r>
        <w:t>Manual Appendix). All required Field hours and signed evaluations must be completed by the end of the semester unless a Request for a Field Education Course Incomplete is approved by the Field Instructor and Field Liaison before the end of the semester.</w:t>
      </w:r>
    </w:p>
    <w:p w14:paraId="7F21E249" w14:textId="77777777" w:rsidR="00C67E64" w:rsidRDefault="008B4D8E">
      <w:pPr>
        <w:pStyle w:val="BodyText"/>
        <w:spacing w:line="276" w:lineRule="auto"/>
        <w:ind w:left="480"/>
      </w:pPr>
      <w:r>
        <w:t>Students</w:t>
      </w:r>
      <w:r>
        <w:rPr>
          <w:spacing w:val="-8"/>
        </w:rPr>
        <w:t xml:space="preserve"> </w:t>
      </w:r>
      <w:r>
        <w:t>who</w:t>
      </w:r>
      <w:r>
        <w:rPr>
          <w:spacing w:val="-4"/>
        </w:rPr>
        <w:t xml:space="preserve"> </w:t>
      </w:r>
      <w:r>
        <w:t>start</w:t>
      </w:r>
      <w:r>
        <w:rPr>
          <w:spacing w:val="-7"/>
        </w:rPr>
        <w:t xml:space="preserve"> </w:t>
      </w:r>
      <w:r>
        <w:t>the</w:t>
      </w:r>
      <w:r>
        <w:rPr>
          <w:spacing w:val="-9"/>
        </w:rPr>
        <w:t xml:space="preserve"> </w:t>
      </w:r>
      <w:r>
        <w:t>semester</w:t>
      </w:r>
      <w:r>
        <w:rPr>
          <w:spacing w:val="-6"/>
        </w:rPr>
        <w:t xml:space="preserve"> </w:t>
      </w:r>
      <w:r>
        <w:t>late</w:t>
      </w:r>
      <w:r>
        <w:rPr>
          <w:spacing w:val="-4"/>
        </w:rPr>
        <w:t xml:space="preserve"> </w:t>
      </w:r>
      <w:r>
        <w:t>will</w:t>
      </w:r>
      <w:r>
        <w:rPr>
          <w:spacing w:val="-4"/>
        </w:rPr>
        <w:t xml:space="preserve"> </w:t>
      </w:r>
      <w:r>
        <w:t>need</w:t>
      </w:r>
      <w:r>
        <w:rPr>
          <w:spacing w:val="-9"/>
        </w:rPr>
        <w:t xml:space="preserve"> </w:t>
      </w:r>
      <w:r>
        <w:t>to</w:t>
      </w:r>
      <w:r>
        <w:rPr>
          <w:spacing w:val="-4"/>
        </w:rPr>
        <w:t xml:space="preserve"> </w:t>
      </w:r>
      <w:r>
        <w:t>work</w:t>
      </w:r>
      <w:r>
        <w:rPr>
          <w:spacing w:val="-5"/>
        </w:rPr>
        <w:t xml:space="preserve"> </w:t>
      </w:r>
      <w:r>
        <w:t>with</w:t>
      </w:r>
      <w:r>
        <w:rPr>
          <w:spacing w:val="-4"/>
        </w:rPr>
        <w:t xml:space="preserve"> </w:t>
      </w:r>
      <w:r>
        <w:t>their</w:t>
      </w:r>
      <w:r>
        <w:rPr>
          <w:spacing w:val="-8"/>
        </w:rPr>
        <w:t xml:space="preserve"> </w:t>
      </w:r>
      <w:r>
        <w:t>Field</w:t>
      </w:r>
      <w:r>
        <w:rPr>
          <w:spacing w:val="-7"/>
        </w:rPr>
        <w:t xml:space="preserve"> </w:t>
      </w:r>
      <w:r>
        <w:t>Liaison</w:t>
      </w:r>
      <w:r>
        <w:rPr>
          <w:spacing w:val="-7"/>
        </w:rPr>
        <w:t xml:space="preserve"> </w:t>
      </w:r>
      <w:r>
        <w:t>regarding expectations related to assignment due dates.</w:t>
      </w:r>
    </w:p>
    <w:p w14:paraId="7F21E24D" w14:textId="77777777" w:rsidR="00C67E64" w:rsidRDefault="008B4D8E">
      <w:pPr>
        <w:pStyle w:val="BodyText"/>
        <w:spacing w:before="92" w:line="276" w:lineRule="auto"/>
        <w:ind w:left="480" w:right="1135"/>
      </w:pPr>
      <w:r>
        <w:t>Field education is a social work course where grades are assigned based on overall student</w:t>
      </w:r>
      <w:r>
        <w:rPr>
          <w:spacing w:val="-6"/>
        </w:rPr>
        <w:t xml:space="preserve"> </w:t>
      </w:r>
      <w:r>
        <w:t>progress.</w:t>
      </w:r>
      <w:r>
        <w:rPr>
          <w:spacing w:val="-4"/>
        </w:rPr>
        <w:t xml:space="preserve"> </w:t>
      </w:r>
      <w:r>
        <w:t>Students</w:t>
      </w:r>
      <w:r>
        <w:rPr>
          <w:spacing w:val="-7"/>
        </w:rPr>
        <w:t xml:space="preserve"> </w:t>
      </w:r>
      <w:r>
        <w:t>do</w:t>
      </w:r>
      <w:r>
        <w:rPr>
          <w:spacing w:val="-6"/>
        </w:rPr>
        <w:t xml:space="preserve"> </w:t>
      </w:r>
      <w:r>
        <w:t>not</w:t>
      </w:r>
      <w:r>
        <w:rPr>
          <w:spacing w:val="-9"/>
        </w:rPr>
        <w:t xml:space="preserve"> </w:t>
      </w:r>
      <w:r>
        <w:t>all</w:t>
      </w:r>
      <w:r>
        <w:rPr>
          <w:spacing w:val="-5"/>
        </w:rPr>
        <w:t xml:space="preserve"> </w:t>
      </w:r>
      <w:r>
        <w:t>get</w:t>
      </w:r>
      <w:r>
        <w:rPr>
          <w:spacing w:val="-4"/>
        </w:rPr>
        <w:t xml:space="preserve"> </w:t>
      </w:r>
      <w:proofErr w:type="gramStart"/>
      <w:r>
        <w:t>A’s</w:t>
      </w:r>
      <w:proofErr w:type="gramEnd"/>
      <w:r>
        <w:rPr>
          <w:spacing w:val="-4"/>
        </w:rPr>
        <w:t xml:space="preserve"> </w:t>
      </w:r>
      <w:r>
        <w:t>in</w:t>
      </w:r>
      <w:r>
        <w:rPr>
          <w:spacing w:val="-3"/>
        </w:rPr>
        <w:t xml:space="preserve"> </w:t>
      </w:r>
      <w:r>
        <w:t>their</w:t>
      </w:r>
      <w:r>
        <w:rPr>
          <w:spacing w:val="-7"/>
        </w:rPr>
        <w:t xml:space="preserve"> </w:t>
      </w:r>
      <w:r>
        <w:t>Field</w:t>
      </w:r>
      <w:r>
        <w:rPr>
          <w:spacing w:val="-3"/>
        </w:rPr>
        <w:t xml:space="preserve"> </w:t>
      </w:r>
      <w:r>
        <w:t>practicum.</w:t>
      </w:r>
      <w:r>
        <w:rPr>
          <w:spacing w:val="-4"/>
        </w:rPr>
        <w:t xml:space="preserve"> </w:t>
      </w:r>
      <w:r>
        <w:t>A</w:t>
      </w:r>
      <w:r>
        <w:rPr>
          <w:spacing w:val="-4"/>
        </w:rPr>
        <w:t xml:space="preserve"> </w:t>
      </w:r>
      <w:r>
        <w:t>grade</w:t>
      </w:r>
      <w:r>
        <w:rPr>
          <w:spacing w:val="-3"/>
        </w:rPr>
        <w:t xml:space="preserve"> </w:t>
      </w:r>
      <w:r>
        <w:t>of</w:t>
      </w:r>
      <w:r>
        <w:rPr>
          <w:spacing w:val="-2"/>
        </w:rPr>
        <w:t xml:space="preserve"> </w:t>
      </w:r>
      <w:r>
        <w:t>B</w:t>
      </w:r>
      <w:r>
        <w:rPr>
          <w:spacing w:val="-6"/>
        </w:rPr>
        <w:t xml:space="preserve"> </w:t>
      </w:r>
      <w:r>
        <w:t>or</w:t>
      </w:r>
      <w:r>
        <w:rPr>
          <w:spacing w:val="-5"/>
        </w:rPr>
        <w:t xml:space="preserve"> </w:t>
      </w:r>
      <w:r>
        <w:t xml:space="preserve">B+ is acceptable and indicates that the student has met the criteria for the semester. A grade of A is awarded only </w:t>
      </w:r>
      <w:proofErr w:type="gramStart"/>
      <w:r>
        <w:t>for</w:t>
      </w:r>
      <w:proofErr w:type="gramEnd"/>
      <w:r>
        <w:t xml:space="preserve"> those who do exceptional work. A grade of B- is not a passing grade for Field education and may impact a student’s completion of the social </w:t>
      </w:r>
      <w:r>
        <w:lastRenderedPageBreak/>
        <w:t>work program.</w:t>
      </w:r>
    </w:p>
    <w:p w14:paraId="7F21E24E" w14:textId="77777777" w:rsidR="00C67E64" w:rsidRDefault="008B4D8E">
      <w:pPr>
        <w:pStyle w:val="BodyText"/>
        <w:spacing w:before="119"/>
        <w:ind w:left="480"/>
      </w:pPr>
      <w:r>
        <w:t>Field</w:t>
      </w:r>
      <w:r>
        <w:rPr>
          <w:spacing w:val="-9"/>
        </w:rPr>
        <w:t xml:space="preserve"> </w:t>
      </w:r>
      <w:r>
        <w:t>grades</w:t>
      </w:r>
      <w:r>
        <w:rPr>
          <w:spacing w:val="-5"/>
        </w:rPr>
        <w:t xml:space="preserve"> </w:t>
      </w:r>
      <w:r>
        <w:t>are</w:t>
      </w:r>
      <w:r>
        <w:rPr>
          <w:spacing w:val="-8"/>
        </w:rPr>
        <w:t xml:space="preserve"> </w:t>
      </w:r>
      <w:r>
        <w:t>assigned</w:t>
      </w:r>
      <w:r>
        <w:rPr>
          <w:spacing w:val="-7"/>
        </w:rPr>
        <w:t xml:space="preserve"> </w:t>
      </w:r>
      <w:r>
        <w:t>according</w:t>
      </w:r>
      <w:r>
        <w:rPr>
          <w:spacing w:val="-6"/>
        </w:rPr>
        <w:t xml:space="preserve"> </w:t>
      </w:r>
      <w:r>
        <w:t>to</w:t>
      </w:r>
      <w:r>
        <w:rPr>
          <w:spacing w:val="-7"/>
        </w:rPr>
        <w:t xml:space="preserve"> </w:t>
      </w:r>
      <w:r>
        <w:t>the</w:t>
      </w:r>
      <w:r>
        <w:rPr>
          <w:spacing w:val="-8"/>
        </w:rPr>
        <w:t xml:space="preserve"> </w:t>
      </w:r>
      <w:r>
        <w:t>following</w:t>
      </w:r>
      <w:r>
        <w:rPr>
          <w:spacing w:val="-9"/>
        </w:rPr>
        <w:t xml:space="preserve"> </w:t>
      </w:r>
      <w:r>
        <w:t>grading</w:t>
      </w:r>
      <w:r>
        <w:rPr>
          <w:spacing w:val="-6"/>
        </w:rPr>
        <w:t xml:space="preserve"> </w:t>
      </w:r>
      <w:r>
        <w:rPr>
          <w:spacing w:val="-2"/>
        </w:rPr>
        <w:t>scale:</w:t>
      </w:r>
    </w:p>
    <w:p w14:paraId="7F21E24F" w14:textId="77777777" w:rsidR="00C67E64" w:rsidRDefault="00C67E64">
      <w:pPr>
        <w:pStyle w:val="BodyText"/>
        <w:rPr>
          <w:sz w:val="20"/>
        </w:rPr>
      </w:pPr>
    </w:p>
    <w:p w14:paraId="7F21E250" w14:textId="77777777" w:rsidR="00C67E64" w:rsidRDefault="00C67E64">
      <w:pPr>
        <w:pStyle w:val="BodyText"/>
        <w:rPr>
          <w:sz w:val="20"/>
        </w:rPr>
      </w:pPr>
    </w:p>
    <w:p w14:paraId="7F21E251" w14:textId="77777777" w:rsidR="00C67E64" w:rsidRDefault="00C67E64">
      <w:pPr>
        <w:pStyle w:val="BodyText"/>
        <w:spacing w:before="2"/>
        <w:rPr>
          <w:sz w:val="12"/>
        </w:rPr>
      </w:pPr>
    </w:p>
    <w:tbl>
      <w:tblPr>
        <w:tblW w:w="0" w:type="auto"/>
        <w:tblInd w:w="3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1711"/>
      </w:tblGrid>
      <w:tr w:rsidR="00C67E64" w14:paraId="7F21E254" w14:textId="77777777">
        <w:trPr>
          <w:trHeight w:val="275"/>
        </w:trPr>
        <w:tc>
          <w:tcPr>
            <w:tcW w:w="533" w:type="dxa"/>
          </w:tcPr>
          <w:p w14:paraId="7F21E252" w14:textId="77777777" w:rsidR="00C67E64" w:rsidRDefault="008B4D8E">
            <w:pPr>
              <w:pStyle w:val="TableParagraph"/>
              <w:spacing w:line="256" w:lineRule="exact"/>
              <w:ind w:left="110"/>
              <w:rPr>
                <w:sz w:val="24"/>
              </w:rPr>
            </w:pPr>
            <w:r>
              <w:rPr>
                <w:sz w:val="24"/>
              </w:rPr>
              <w:t>A</w:t>
            </w:r>
          </w:p>
        </w:tc>
        <w:tc>
          <w:tcPr>
            <w:tcW w:w="1711" w:type="dxa"/>
          </w:tcPr>
          <w:p w14:paraId="7F21E253" w14:textId="77777777" w:rsidR="00C67E64" w:rsidRDefault="008B4D8E">
            <w:pPr>
              <w:pStyle w:val="TableParagraph"/>
              <w:spacing w:line="256" w:lineRule="exact"/>
              <w:ind w:left="114"/>
              <w:rPr>
                <w:sz w:val="24"/>
              </w:rPr>
            </w:pPr>
            <w:r>
              <w:rPr>
                <w:sz w:val="24"/>
              </w:rPr>
              <w:t>95</w:t>
            </w:r>
            <w:r>
              <w:rPr>
                <w:spacing w:val="-3"/>
                <w:sz w:val="24"/>
              </w:rPr>
              <w:t xml:space="preserve"> </w:t>
            </w:r>
            <w:r>
              <w:rPr>
                <w:sz w:val="24"/>
              </w:rPr>
              <w:t>and</w:t>
            </w:r>
            <w:r>
              <w:rPr>
                <w:spacing w:val="-4"/>
                <w:sz w:val="24"/>
              </w:rPr>
              <w:t xml:space="preserve"> </w:t>
            </w:r>
            <w:r>
              <w:rPr>
                <w:spacing w:val="-2"/>
                <w:sz w:val="24"/>
              </w:rPr>
              <w:t>above</w:t>
            </w:r>
          </w:p>
        </w:tc>
      </w:tr>
      <w:tr w:rsidR="00C67E64" w14:paraId="7F21E257" w14:textId="77777777">
        <w:trPr>
          <w:trHeight w:val="275"/>
        </w:trPr>
        <w:tc>
          <w:tcPr>
            <w:tcW w:w="533" w:type="dxa"/>
          </w:tcPr>
          <w:p w14:paraId="7F21E255" w14:textId="77777777" w:rsidR="00C67E64" w:rsidRDefault="008B4D8E">
            <w:pPr>
              <w:pStyle w:val="TableParagraph"/>
              <w:spacing w:line="255" w:lineRule="exact"/>
              <w:ind w:left="110"/>
              <w:rPr>
                <w:sz w:val="24"/>
              </w:rPr>
            </w:pPr>
            <w:r>
              <w:rPr>
                <w:spacing w:val="-5"/>
                <w:sz w:val="24"/>
              </w:rPr>
              <w:t>A-</w:t>
            </w:r>
          </w:p>
        </w:tc>
        <w:tc>
          <w:tcPr>
            <w:tcW w:w="1711" w:type="dxa"/>
          </w:tcPr>
          <w:p w14:paraId="7F21E256" w14:textId="77777777" w:rsidR="00C67E64" w:rsidRDefault="008B4D8E">
            <w:pPr>
              <w:pStyle w:val="TableParagraph"/>
              <w:spacing w:line="255" w:lineRule="exact"/>
              <w:ind w:left="114"/>
              <w:rPr>
                <w:sz w:val="24"/>
              </w:rPr>
            </w:pPr>
            <w:r>
              <w:rPr>
                <w:w w:val="90"/>
                <w:sz w:val="24"/>
              </w:rPr>
              <w:t>90-</w:t>
            </w:r>
            <w:r>
              <w:rPr>
                <w:spacing w:val="-5"/>
                <w:sz w:val="24"/>
              </w:rPr>
              <w:t>94</w:t>
            </w:r>
          </w:p>
        </w:tc>
      </w:tr>
      <w:tr w:rsidR="00C67E64" w14:paraId="7F21E25A" w14:textId="77777777">
        <w:trPr>
          <w:trHeight w:val="275"/>
        </w:trPr>
        <w:tc>
          <w:tcPr>
            <w:tcW w:w="533" w:type="dxa"/>
          </w:tcPr>
          <w:p w14:paraId="7F21E258" w14:textId="77777777" w:rsidR="00C67E64" w:rsidRDefault="008B4D8E">
            <w:pPr>
              <w:pStyle w:val="TableParagraph"/>
              <w:spacing w:line="256" w:lineRule="exact"/>
              <w:ind w:left="110"/>
              <w:rPr>
                <w:sz w:val="24"/>
              </w:rPr>
            </w:pPr>
            <w:r>
              <w:rPr>
                <w:spacing w:val="-5"/>
                <w:sz w:val="24"/>
              </w:rPr>
              <w:t>B+</w:t>
            </w:r>
          </w:p>
        </w:tc>
        <w:tc>
          <w:tcPr>
            <w:tcW w:w="1711" w:type="dxa"/>
          </w:tcPr>
          <w:p w14:paraId="7F21E259" w14:textId="77777777" w:rsidR="00C67E64" w:rsidRDefault="008B4D8E">
            <w:pPr>
              <w:pStyle w:val="TableParagraph"/>
              <w:spacing w:line="256" w:lineRule="exact"/>
              <w:ind w:left="114"/>
              <w:rPr>
                <w:sz w:val="24"/>
              </w:rPr>
            </w:pPr>
            <w:r>
              <w:rPr>
                <w:w w:val="90"/>
                <w:sz w:val="24"/>
              </w:rPr>
              <w:t>84-</w:t>
            </w:r>
            <w:r>
              <w:rPr>
                <w:spacing w:val="-5"/>
                <w:sz w:val="24"/>
              </w:rPr>
              <w:t>89</w:t>
            </w:r>
          </w:p>
        </w:tc>
      </w:tr>
      <w:tr w:rsidR="00C67E64" w14:paraId="7F21E25D" w14:textId="77777777">
        <w:trPr>
          <w:trHeight w:val="275"/>
        </w:trPr>
        <w:tc>
          <w:tcPr>
            <w:tcW w:w="533" w:type="dxa"/>
          </w:tcPr>
          <w:p w14:paraId="7F21E25B" w14:textId="77777777" w:rsidR="00C67E64" w:rsidRDefault="008B4D8E">
            <w:pPr>
              <w:pStyle w:val="TableParagraph"/>
              <w:spacing w:line="255" w:lineRule="exact"/>
              <w:ind w:left="110"/>
              <w:rPr>
                <w:sz w:val="24"/>
              </w:rPr>
            </w:pPr>
            <w:r>
              <w:rPr>
                <w:sz w:val="24"/>
              </w:rPr>
              <w:t>B</w:t>
            </w:r>
          </w:p>
        </w:tc>
        <w:tc>
          <w:tcPr>
            <w:tcW w:w="1711" w:type="dxa"/>
          </w:tcPr>
          <w:p w14:paraId="7F21E25C" w14:textId="77777777" w:rsidR="00C67E64" w:rsidRDefault="008B4D8E">
            <w:pPr>
              <w:pStyle w:val="TableParagraph"/>
              <w:spacing w:line="255" w:lineRule="exact"/>
              <w:ind w:left="114"/>
              <w:rPr>
                <w:sz w:val="24"/>
              </w:rPr>
            </w:pPr>
            <w:r>
              <w:rPr>
                <w:w w:val="90"/>
                <w:sz w:val="24"/>
              </w:rPr>
              <w:t>78-</w:t>
            </w:r>
            <w:r>
              <w:rPr>
                <w:spacing w:val="-5"/>
                <w:sz w:val="24"/>
              </w:rPr>
              <w:t>83</w:t>
            </w:r>
          </w:p>
        </w:tc>
      </w:tr>
      <w:tr w:rsidR="00C67E64" w14:paraId="7F21E260" w14:textId="77777777">
        <w:trPr>
          <w:trHeight w:val="275"/>
        </w:trPr>
        <w:tc>
          <w:tcPr>
            <w:tcW w:w="533" w:type="dxa"/>
          </w:tcPr>
          <w:p w14:paraId="7F21E25E" w14:textId="77777777" w:rsidR="00C67E64" w:rsidRDefault="008B4D8E">
            <w:pPr>
              <w:pStyle w:val="TableParagraph"/>
              <w:spacing w:line="255" w:lineRule="exact"/>
              <w:ind w:left="110"/>
              <w:rPr>
                <w:sz w:val="24"/>
              </w:rPr>
            </w:pPr>
            <w:r>
              <w:rPr>
                <w:spacing w:val="-5"/>
                <w:sz w:val="24"/>
              </w:rPr>
              <w:t>B-</w:t>
            </w:r>
          </w:p>
        </w:tc>
        <w:tc>
          <w:tcPr>
            <w:tcW w:w="1711" w:type="dxa"/>
          </w:tcPr>
          <w:p w14:paraId="7F21E25F" w14:textId="77777777" w:rsidR="00C67E64" w:rsidRDefault="008B4D8E">
            <w:pPr>
              <w:pStyle w:val="TableParagraph"/>
              <w:spacing w:line="255" w:lineRule="exact"/>
              <w:ind w:left="114"/>
              <w:rPr>
                <w:sz w:val="24"/>
              </w:rPr>
            </w:pPr>
            <w:r>
              <w:rPr>
                <w:w w:val="90"/>
                <w:sz w:val="24"/>
              </w:rPr>
              <w:t>72-</w:t>
            </w:r>
            <w:r>
              <w:rPr>
                <w:spacing w:val="-5"/>
                <w:sz w:val="24"/>
              </w:rPr>
              <w:t>77</w:t>
            </w:r>
          </w:p>
        </w:tc>
      </w:tr>
      <w:tr w:rsidR="00C67E64" w14:paraId="7F21E263" w14:textId="77777777">
        <w:trPr>
          <w:trHeight w:val="273"/>
        </w:trPr>
        <w:tc>
          <w:tcPr>
            <w:tcW w:w="533" w:type="dxa"/>
          </w:tcPr>
          <w:p w14:paraId="7F21E261" w14:textId="77777777" w:rsidR="00C67E64" w:rsidRDefault="008B4D8E">
            <w:pPr>
              <w:pStyle w:val="TableParagraph"/>
              <w:spacing w:line="253" w:lineRule="exact"/>
              <w:ind w:left="110"/>
              <w:rPr>
                <w:sz w:val="24"/>
              </w:rPr>
            </w:pPr>
            <w:r>
              <w:rPr>
                <w:spacing w:val="-5"/>
                <w:sz w:val="24"/>
              </w:rPr>
              <w:t>C+</w:t>
            </w:r>
          </w:p>
        </w:tc>
        <w:tc>
          <w:tcPr>
            <w:tcW w:w="1711" w:type="dxa"/>
          </w:tcPr>
          <w:p w14:paraId="7F21E262" w14:textId="77777777" w:rsidR="00C67E64" w:rsidRDefault="008B4D8E">
            <w:pPr>
              <w:pStyle w:val="TableParagraph"/>
              <w:spacing w:line="253" w:lineRule="exact"/>
              <w:ind w:left="114"/>
              <w:rPr>
                <w:sz w:val="24"/>
              </w:rPr>
            </w:pPr>
            <w:r>
              <w:rPr>
                <w:w w:val="90"/>
                <w:sz w:val="24"/>
              </w:rPr>
              <w:t>68-</w:t>
            </w:r>
            <w:r>
              <w:rPr>
                <w:spacing w:val="-5"/>
                <w:sz w:val="24"/>
              </w:rPr>
              <w:t>71</w:t>
            </w:r>
          </w:p>
        </w:tc>
      </w:tr>
      <w:tr w:rsidR="00C67E64" w14:paraId="7F21E266" w14:textId="77777777">
        <w:trPr>
          <w:trHeight w:val="275"/>
        </w:trPr>
        <w:tc>
          <w:tcPr>
            <w:tcW w:w="533" w:type="dxa"/>
          </w:tcPr>
          <w:p w14:paraId="7F21E264" w14:textId="77777777" w:rsidR="00C67E64" w:rsidRDefault="008B4D8E">
            <w:pPr>
              <w:pStyle w:val="TableParagraph"/>
              <w:spacing w:line="256" w:lineRule="exact"/>
              <w:ind w:left="110"/>
              <w:rPr>
                <w:sz w:val="24"/>
              </w:rPr>
            </w:pPr>
            <w:r>
              <w:rPr>
                <w:w w:val="98"/>
                <w:sz w:val="24"/>
              </w:rPr>
              <w:t>C</w:t>
            </w:r>
          </w:p>
        </w:tc>
        <w:tc>
          <w:tcPr>
            <w:tcW w:w="1711" w:type="dxa"/>
          </w:tcPr>
          <w:p w14:paraId="7F21E265" w14:textId="77777777" w:rsidR="00C67E64" w:rsidRDefault="008B4D8E">
            <w:pPr>
              <w:pStyle w:val="TableParagraph"/>
              <w:spacing w:line="256" w:lineRule="exact"/>
              <w:ind w:left="114"/>
              <w:rPr>
                <w:sz w:val="24"/>
              </w:rPr>
            </w:pPr>
            <w:r>
              <w:rPr>
                <w:w w:val="90"/>
                <w:sz w:val="24"/>
              </w:rPr>
              <w:t>64-</w:t>
            </w:r>
            <w:r>
              <w:rPr>
                <w:spacing w:val="-5"/>
                <w:sz w:val="24"/>
              </w:rPr>
              <w:t>67</w:t>
            </w:r>
          </w:p>
        </w:tc>
      </w:tr>
      <w:tr w:rsidR="00C67E64" w14:paraId="7F21E269" w14:textId="77777777">
        <w:trPr>
          <w:trHeight w:val="278"/>
        </w:trPr>
        <w:tc>
          <w:tcPr>
            <w:tcW w:w="533" w:type="dxa"/>
          </w:tcPr>
          <w:p w14:paraId="7F21E267" w14:textId="77777777" w:rsidR="00C67E64" w:rsidRDefault="008B4D8E">
            <w:pPr>
              <w:pStyle w:val="TableParagraph"/>
              <w:spacing w:line="257" w:lineRule="exact"/>
              <w:ind w:left="110"/>
              <w:rPr>
                <w:sz w:val="24"/>
              </w:rPr>
            </w:pPr>
            <w:r>
              <w:rPr>
                <w:spacing w:val="-5"/>
                <w:sz w:val="24"/>
              </w:rPr>
              <w:t>C-</w:t>
            </w:r>
          </w:p>
        </w:tc>
        <w:tc>
          <w:tcPr>
            <w:tcW w:w="1711" w:type="dxa"/>
          </w:tcPr>
          <w:p w14:paraId="7F21E268" w14:textId="77777777" w:rsidR="00C67E64" w:rsidRDefault="008B4D8E">
            <w:pPr>
              <w:pStyle w:val="TableParagraph"/>
              <w:spacing w:line="257" w:lineRule="exact"/>
              <w:ind w:left="114"/>
              <w:rPr>
                <w:sz w:val="24"/>
              </w:rPr>
            </w:pPr>
            <w:r>
              <w:rPr>
                <w:w w:val="90"/>
                <w:sz w:val="24"/>
              </w:rPr>
              <w:t>60-</w:t>
            </w:r>
            <w:r>
              <w:rPr>
                <w:spacing w:val="-5"/>
                <w:sz w:val="24"/>
              </w:rPr>
              <w:t>63</w:t>
            </w:r>
          </w:p>
        </w:tc>
      </w:tr>
      <w:tr w:rsidR="00C67E64" w14:paraId="7F21E26C" w14:textId="77777777">
        <w:trPr>
          <w:trHeight w:val="275"/>
        </w:trPr>
        <w:tc>
          <w:tcPr>
            <w:tcW w:w="533" w:type="dxa"/>
          </w:tcPr>
          <w:p w14:paraId="7F21E26A" w14:textId="77777777" w:rsidR="00C67E64" w:rsidRDefault="008B4D8E">
            <w:pPr>
              <w:pStyle w:val="TableParagraph"/>
              <w:spacing w:line="255" w:lineRule="exact"/>
              <w:ind w:left="110"/>
              <w:rPr>
                <w:sz w:val="24"/>
              </w:rPr>
            </w:pPr>
            <w:r>
              <w:rPr>
                <w:w w:val="98"/>
                <w:sz w:val="24"/>
              </w:rPr>
              <w:t>D</w:t>
            </w:r>
          </w:p>
        </w:tc>
        <w:tc>
          <w:tcPr>
            <w:tcW w:w="1711" w:type="dxa"/>
          </w:tcPr>
          <w:p w14:paraId="7F21E26B" w14:textId="77777777" w:rsidR="00C67E64" w:rsidRDefault="008B4D8E">
            <w:pPr>
              <w:pStyle w:val="TableParagraph"/>
              <w:spacing w:line="255" w:lineRule="exact"/>
              <w:ind w:left="114"/>
              <w:rPr>
                <w:sz w:val="24"/>
              </w:rPr>
            </w:pPr>
            <w:r>
              <w:rPr>
                <w:w w:val="90"/>
                <w:sz w:val="24"/>
              </w:rPr>
              <w:t>55-</w:t>
            </w:r>
            <w:r>
              <w:rPr>
                <w:spacing w:val="-5"/>
                <w:sz w:val="24"/>
              </w:rPr>
              <w:t>59</w:t>
            </w:r>
          </w:p>
        </w:tc>
      </w:tr>
      <w:tr w:rsidR="00C67E64" w14:paraId="7F21E26F" w14:textId="77777777">
        <w:trPr>
          <w:trHeight w:val="273"/>
        </w:trPr>
        <w:tc>
          <w:tcPr>
            <w:tcW w:w="533" w:type="dxa"/>
          </w:tcPr>
          <w:p w14:paraId="7F21E26D" w14:textId="77777777" w:rsidR="00C67E64" w:rsidRDefault="008B4D8E">
            <w:pPr>
              <w:pStyle w:val="TableParagraph"/>
              <w:spacing w:line="253" w:lineRule="exact"/>
              <w:ind w:left="110"/>
              <w:rPr>
                <w:sz w:val="24"/>
              </w:rPr>
            </w:pPr>
            <w:r>
              <w:rPr>
                <w:sz w:val="24"/>
              </w:rPr>
              <w:t>F</w:t>
            </w:r>
          </w:p>
        </w:tc>
        <w:tc>
          <w:tcPr>
            <w:tcW w:w="1711" w:type="dxa"/>
          </w:tcPr>
          <w:p w14:paraId="7F21E26E" w14:textId="77777777" w:rsidR="00C67E64" w:rsidRDefault="008B4D8E">
            <w:pPr>
              <w:pStyle w:val="TableParagraph"/>
              <w:spacing w:line="253" w:lineRule="exact"/>
              <w:ind w:left="114"/>
              <w:rPr>
                <w:sz w:val="24"/>
              </w:rPr>
            </w:pPr>
            <w:r>
              <w:rPr>
                <w:spacing w:val="-5"/>
                <w:sz w:val="24"/>
              </w:rPr>
              <w:t>&lt;55</w:t>
            </w:r>
          </w:p>
        </w:tc>
      </w:tr>
    </w:tbl>
    <w:p w14:paraId="7F21E270" w14:textId="77777777" w:rsidR="00C67E64" w:rsidRDefault="00C67E64">
      <w:pPr>
        <w:pStyle w:val="BodyText"/>
        <w:rPr>
          <w:sz w:val="20"/>
        </w:rPr>
      </w:pPr>
    </w:p>
    <w:p w14:paraId="7F21E271" w14:textId="77777777" w:rsidR="00C67E64" w:rsidRDefault="00C67E64">
      <w:pPr>
        <w:pStyle w:val="BodyText"/>
        <w:rPr>
          <w:sz w:val="20"/>
        </w:rPr>
      </w:pPr>
    </w:p>
    <w:p w14:paraId="7F21E272" w14:textId="77777777" w:rsidR="00C67E64" w:rsidRDefault="00C67E64">
      <w:pPr>
        <w:pStyle w:val="BodyText"/>
        <w:spacing w:before="1"/>
        <w:rPr>
          <w:sz w:val="29"/>
        </w:rPr>
      </w:pPr>
    </w:p>
    <w:p w14:paraId="7F21E273" w14:textId="77777777" w:rsidR="00C67E64" w:rsidRDefault="008B4D8E">
      <w:pPr>
        <w:pStyle w:val="Heading1"/>
        <w:rPr>
          <w:u w:val="none"/>
        </w:rPr>
      </w:pPr>
      <w:bookmarkStart w:id="48" w:name="Incomplete_Field_Course_Policy_and_Proce"/>
      <w:bookmarkStart w:id="49" w:name="_bookmark25"/>
      <w:bookmarkEnd w:id="48"/>
      <w:bookmarkEnd w:id="49"/>
      <w:r>
        <w:rPr>
          <w:color w:val="365F91"/>
          <w:w w:val="95"/>
          <w:u w:color="365F91"/>
        </w:rPr>
        <w:t>Incomplete</w:t>
      </w:r>
      <w:r>
        <w:rPr>
          <w:color w:val="365F91"/>
          <w:spacing w:val="17"/>
          <w:u w:color="365F91"/>
        </w:rPr>
        <w:t xml:space="preserve"> </w:t>
      </w:r>
      <w:r>
        <w:rPr>
          <w:color w:val="365F91"/>
          <w:w w:val="95"/>
          <w:u w:color="365F91"/>
        </w:rPr>
        <w:t>Field</w:t>
      </w:r>
      <w:r>
        <w:rPr>
          <w:color w:val="365F91"/>
          <w:spacing w:val="21"/>
          <w:u w:color="365F91"/>
        </w:rPr>
        <w:t xml:space="preserve"> </w:t>
      </w:r>
      <w:r>
        <w:rPr>
          <w:color w:val="365F91"/>
          <w:w w:val="95"/>
          <w:u w:color="365F91"/>
        </w:rPr>
        <w:t>Course</w:t>
      </w:r>
      <w:r>
        <w:rPr>
          <w:color w:val="365F91"/>
          <w:spacing w:val="22"/>
          <w:u w:color="365F91"/>
        </w:rPr>
        <w:t xml:space="preserve"> </w:t>
      </w:r>
      <w:r>
        <w:rPr>
          <w:color w:val="365F91"/>
          <w:w w:val="95"/>
          <w:u w:color="365F91"/>
        </w:rPr>
        <w:t>Policy</w:t>
      </w:r>
      <w:r>
        <w:rPr>
          <w:color w:val="365F91"/>
          <w:spacing w:val="17"/>
          <w:u w:color="365F91"/>
        </w:rPr>
        <w:t xml:space="preserve"> </w:t>
      </w:r>
      <w:r>
        <w:rPr>
          <w:color w:val="365F91"/>
          <w:w w:val="95"/>
          <w:u w:color="365F91"/>
        </w:rPr>
        <w:t>and</w:t>
      </w:r>
      <w:r>
        <w:rPr>
          <w:color w:val="365F91"/>
          <w:spacing w:val="22"/>
          <w:u w:color="365F91"/>
        </w:rPr>
        <w:t xml:space="preserve"> </w:t>
      </w:r>
      <w:r>
        <w:rPr>
          <w:color w:val="365F91"/>
          <w:spacing w:val="-2"/>
          <w:w w:val="95"/>
          <w:u w:color="365F91"/>
        </w:rPr>
        <w:t>Procedures</w:t>
      </w:r>
    </w:p>
    <w:p w14:paraId="7F21E274" w14:textId="77777777" w:rsidR="00C67E64" w:rsidRDefault="008B4D8E">
      <w:pPr>
        <w:pStyle w:val="BodyText"/>
        <w:spacing w:before="49" w:line="276" w:lineRule="auto"/>
        <w:ind w:left="480" w:right="1135"/>
      </w:pPr>
      <w:r>
        <w:t>Due to the unique nature of the Field education courses, students may not be able to complete</w:t>
      </w:r>
      <w:r>
        <w:rPr>
          <w:spacing w:val="-7"/>
        </w:rPr>
        <w:t xml:space="preserve"> </w:t>
      </w:r>
      <w:r>
        <w:t>the</w:t>
      </w:r>
      <w:r>
        <w:rPr>
          <w:spacing w:val="-7"/>
        </w:rPr>
        <w:t xml:space="preserve"> </w:t>
      </w:r>
      <w:r>
        <w:t>required</w:t>
      </w:r>
      <w:r>
        <w:rPr>
          <w:spacing w:val="-9"/>
        </w:rPr>
        <w:t xml:space="preserve"> </w:t>
      </w:r>
      <w:r>
        <w:t>field</w:t>
      </w:r>
      <w:r>
        <w:rPr>
          <w:spacing w:val="-4"/>
        </w:rPr>
        <w:t xml:space="preserve"> </w:t>
      </w:r>
      <w:r>
        <w:t>course</w:t>
      </w:r>
      <w:r>
        <w:rPr>
          <w:spacing w:val="-9"/>
        </w:rPr>
        <w:t xml:space="preserve"> </w:t>
      </w:r>
      <w:r>
        <w:t>requirements</w:t>
      </w:r>
      <w:r>
        <w:rPr>
          <w:spacing w:val="-5"/>
        </w:rPr>
        <w:t xml:space="preserve"> </w:t>
      </w:r>
      <w:r>
        <w:t>by</w:t>
      </w:r>
      <w:r>
        <w:rPr>
          <w:spacing w:val="-10"/>
        </w:rPr>
        <w:t xml:space="preserve"> </w:t>
      </w:r>
      <w:r>
        <w:t>the</w:t>
      </w:r>
      <w:r>
        <w:rPr>
          <w:spacing w:val="-7"/>
        </w:rPr>
        <w:t xml:space="preserve"> </w:t>
      </w:r>
      <w:r>
        <w:t>end</w:t>
      </w:r>
      <w:r>
        <w:rPr>
          <w:spacing w:val="-7"/>
        </w:rPr>
        <w:t xml:space="preserve"> </w:t>
      </w:r>
      <w:r>
        <w:t>of</w:t>
      </w:r>
      <w:r>
        <w:rPr>
          <w:spacing w:val="-5"/>
        </w:rPr>
        <w:t xml:space="preserve"> </w:t>
      </w:r>
      <w:r>
        <w:t>the</w:t>
      </w:r>
      <w:r>
        <w:rPr>
          <w:spacing w:val="-7"/>
        </w:rPr>
        <w:t xml:space="preserve"> </w:t>
      </w:r>
      <w:r>
        <w:t>semester,</w:t>
      </w:r>
      <w:r>
        <w:rPr>
          <w:spacing w:val="-5"/>
        </w:rPr>
        <w:t xml:space="preserve"> </w:t>
      </w:r>
      <w:r>
        <w:t>which</w:t>
      </w:r>
      <w:r>
        <w:rPr>
          <w:spacing w:val="-4"/>
        </w:rPr>
        <w:t xml:space="preserve"> </w:t>
      </w:r>
      <w:r>
        <w:t xml:space="preserve">may result in an </w:t>
      </w:r>
      <w:r>
        <w:rPr>
          <w:i/>
        </w:rPr>
        <w:t xml:space="preserve">Incomplete. </w:t>
      </w:r>
      <w:r>
        <w:t xml:space="preserve">An </w:t>
      </w:r>
      <w:r>
        <w:rPr>
          <w:i/>
        </w:rPr>
        <w:t xml:space="preserve">Incomplete </w:t>
      </w:r>
      <w:r>
        <w:t>can be assigned to a student only with the approval of the Field Liaison and the Field Instructor. Incompletes are not automatic.</w:t>
      </w:r>
    </w:p>
    <w:p w14:paraId="7F21E275" w14:textId="77777777" w:rsidR="00C67E64" w:rsidRDefault="008B4D8E">
      <w:pPr>
        <w:pStyle w:val="BodyText"/>
        <w:spacing w:line="276" w:lineRule="auto"/>
        <w:ind w:left="480" w:right="1254"/>
      </w:pPr>
      <w:r>
        <w:t>University policy states that a student must have completed two-thirds of the course material</w:t>
      </w:r>
      <w:r>
        <w:rPr>
          <w:spacing w:val="-8"/>
        </w:rPr>
        <w:t xml:space="preserve"> </w:t>
      </w:r>
      <w:proofErr w:type="gramStart"/>
      <w:r>
        <w:t>in</w:t>
      </w:r>
      <w:r>
        <w:rPr>
          <w:spacing w:val="-7"/>
        </w:rPr>
        <w:t xml:space="preserve"> </w:t>
      </w:r>
      <w:r>
        <w:t>order</w:t>
      </w:r>
      <w:r>
        <w:rPr>
          <w:spacing w:val="-8"/>
        </w:rPr>
        <w:t xml:space="preserve"> </w:t>
      </w:r>
      <w:r>
        <w:t>to</w:t>
      </w:r>
      <w:proofErr w:type="gramEnd"/>
      <w:r>
        <w:rPr>
          <w:spacing w:val="-7"/>
        </w:rPr>
        <w:t xml:space="preserve"> </w:t>
      </w:r>
      <w:r>
        <w:t>be</w:t>
      </w:r>
      <w:r>
        <w:rPr>
          <w:spacing w:val="-9"/>
        </w:rPr>
        <w:t xml:space="preserve"> </w:t>
      </w:r>
      <w:r>
        <w:t>granted</w:t>
      </w:r>
      <w:r>
        <w:rPr>
          <w:spacing w:val="-7"/>
        </w:rPr>
        <w:t xml:space="preserve"> </w:t>
      </w:r>
      <w:r>
        <w:t>an</w:t>
      </w:r>
      <w:r>
        <w:rPr>
          <w:spacing w:val="-5"/>
        </w:rPr>
        <w:t xml:space="preserve"> </w:t>
      </w:r>
      <w:r>
        <w:rPr>
          <w:i/>
        </w:rPr>
        <w:t>Incomplete</w:t>
      </w:r>
      <w:r>
        <w:rPr>
          <w:i/>
          <w:spacing w:val="-7"/>
        </w:rPr>
        <w:t xml:space="preserve"> </w:t>
      </w:r>
      <w:r>
        <w:t>for</w:t>
      </w:r>
      <w:r>
        <w:rPr>
          <w:spacing w:val="-6"/>
        </w:rPr>
        <w:t xml:space="preserve"> </w:t>
      </w:r>
      <w:r>
        <w:t>substantiated</w:t>
      </w:r>
      <w:r>
        <w:rPr>
          <w:spacing w:val="-5"/>
        </w:rPr>
        <w:t xml:space="preserve"> </w:t>
      </w:r>
      <w:r>
        <w:t>reasons.</w:t>
      </w:r>
      <w:r>
        <w:rPr>
          <w:spacing w:val="-5"/>
        </w:rPr>
        <w:t xml:space="preserve"> </w:t>
      </w:r>
      <w:r>
        <w:t>An</w:t>
      </w:r>
      <w:r>
        <w:rPr>
          <w:spacing w:val="-5"/>
        </w:rPr>
        <w:t xml:space="preserve"> </w:t>
      </w:r>
      <w:r>
        <w:rPr>
          <w:i/>
        </w:rPr>
        <w:t xml:space="preserve">Incomplete </w:t>
      </w:r>
      <w:r>
        <w:t>is given only when the student is unable to complete the work for just cause.</w:t>
      </w:r>
    </w:p>
    <w:p w14:paraId="7F21E276" w14:textId="77777777" w:rsidR="00C67E64" w:rsidRDefault="008B4D8E">
      <w:pPr>
        <w:pStyle w:val="BodyText"/>
        <w:spacing w:before="121" w:line="276" w:lineRule="auto"/>
        <w:ind w:left="480" w:right="1135"/>
      </w:pPr>
      <w:r>
        <w:t>The</w:t>
      </w:r>
      <w:r>
        <w:rPr>
          <w:spacing w:val="-9"/>
        </w:rPr>
        <w:t xml:space="preserve"> </w:t>
      </w:r>
      <w:r>
        <w:t>following</w:t>
      </w:r>
      <w:r>
        <w:rPr>
          <w:spacing w:val="-9"/>
        </w:rPr>
        <w:t xml:space="preserve"> </w:t>
      </w:r>
      <w:r>
        <w:t>procedures</w:t>
      </w:r>
      <w:r>
        <w:rPr>
          <w:spacing w:val="-5"/>
        </w:rPr>
        <w:t xml:space="preserve"> </w:t>
      </w:r>
      <w:r>
        <w:t>should</w:t>
      </w:r>
      <w:r>
        <w:rPr>
          <w:spacing w:val="-7"/>
        </w:rPr>
        <w:t xml:space="preserve"> </w:t>
      </w:r>
      <w:r>
        <w:t>be</w:t>
      </w:r>
      <w:r>
        <w:rPr>
          <w:spacing w:val="-7"/>
        </w:rPr>
        <w:t xml:space="preserve"> </w:t>
      </w:r>
      <w:r>
        <w:t>followed</w:t>
      </w:r>
      <w:r>
        <w:rPr>
          <w:spacing w:val="-4"/>
        </w:rPr>
        <w:t xml:space="preserve"> </w:t>
      </w:r>
      <w:r>
        <w:t>when</w:t>
      </w:r>
      <w:r>
        <w:rPr>
          <w:spacing w:val="-4"/>
        </w:rPr>
        <w:t xml:space="preserve"> </w:t>
      </w:r>
      <w:r>
        <w:t>an</w:t>
      </w:r>
      <w:r>
        <w:rPr>
          <w:spacing w:val="-4"/>
        </w:rPr>
        <w:t xml:space="preserve"> </w:t>
      </w:r>
      <w:r>
        <w:rPr>
          <w:i/>
        </w:rPr>
        <w:t>Incomplete</w:t>
      </w:r>
      <w:r>
        <w:rPr>
          <w:i/>
          <w:spacing w:val="-2"/>
        </w:rPr>
        <w:t xml:space="preserve"> </w:t>
      </w:r>
      <w:r>
        <w:t>is</w:t>
      </w:r>
      <w:r>
        <w:rPr>
          <w:spacing w:val="-13"/>
        </w:rPr>
        <w:t xml:space="preserve"> </w:t>
      </w:r>
      <w:r>
        <w:t>entered</w:t>
      </w:r>
      <w:r>
        <w:rPr>
          <w:spacing w:val="-9"/>
        </w:rPr>
        <w:t xml:space="preserve"> </w:t>
      </w:r>
      <w:r>
        <w:t>for</w:t>
      </w:r>
      <w:r>
        <w:rPr>
          <w:spacing w:val="-6"/>
        </w:rPr>
        <w:t xml:space="preserve"> </w:t>
      </w:r>
      <w:r>
        <w:t>a</w:t>
      </w:r>
      <w:r>
        <w:rPr>
          <w:spacing w:val="-7"/>
        </w:rPr>
        <w:t xml:space="preserve"> </w:t>
      </w:r>
      <w:r>
        <w:t>Field education course:</w:t>
      </w:r>
    </w:p>
    <w:p w14:paraId="7F21E278" w14:textId="77777777" w:rsidR="00C67E64" w:rsidRDefault="00C67E64">
      <w:pPr>
        <w:pStyle w:val="BodyText"/>
        <w:spacing w:before="1"/>
        <w:rPr>
          <w:sz w:val="22"/>
        </w:rPr>
      </w:pPr>
    </w:p>
    <w:p w14:paraId="7F21E279" w14:textId="77777777" w:rsidR="00C67E64" w:rsidRDefault="008B4D8E">
      <w:pPr>
        <w:pStyle w:val="ListParagraph"/>
        <w:numPr>
          <w:ilvl w:val="1"/>
          <w:numId w:val="9"/>
        </w:numPr>
        <w:tabs>
          <w:tab w:val="left" w:pos="1920"/>
        </w:tabs>
        <w:spacing w:line="276" w:lineRule="auto"/>
        <w:ind w:right="1599"/>
        <w:rPr>
          <w:sz w:val="24"/>
        </w:rPr>
      </w:pPr>
      <w:r>
        <w:rPr>
          <w:sz w:val="24"/>
        </w:rPr>
        <w:t>The</w:t>
      </w:r>
      <w:r>
        <w:rPr>
          <w:spacing w:val="-7"/>
          <w:sz w:val="24"/>
        </w:rPr>
        <w:t xml:space="preserve"> </w:t>
      </w:r>
      <w:r>
        <w:rPr>
          <w:sz w:val="24"/>
        </w:rPr>
        <w:t>student</w:t>
      </w:r>
      <w:r>
        <w:rPr>
          <w:spacing w:val="-7"/>
          <w:sz w:val="24"/>
        </w:rPr>
        <w:t xml:space="preserve"> </w:t>
      </w:r>
      <w:r>
        <w:rPr>
          <w:sz w:val="24"/>
        </w:rPr>
        <w:t>should</w:t>
      </w:r>
      <w:r>
        <w:rPr>
          <w:spacing w:val="-9"/>
          <w:sz w:val="24"/>
        </w:rPr>
        <w:t xml:space="preserve"> </w:t>
      </w:r>
      <w:r>
        <w:rPr>
          <w:sz w:val="24"/>
        </w:rPr>
        <w:t>discuss</w:t>
      </w:r>
      <w:r>
        <w:rPr>
          <w:spacing w:val="-8"/>
          <w:sz w:val="24"/>
        </w:rPr>
        <w:t xml:space="preserve"> </w:t>
      </w:r>
      <w:r>
        <w:rPr>
          <w:sz w:val="24"/>
        </w:rPr>
        <w:t>the</w:t>
      </w:r>
      <w:r>
        <w:rPr>
          <w:spacing w:val="-7"/>
          <w:sz w:val="24"/>
        </w:rPr>
        <w:t xml:space="preserve"> </w:t>
      </w:r>
      <w:r>
        <w:rPr>
          <w:sz w:val="24"/>
        </w:rPr>
        <w:t>need</w:t>
      </w:r>
      <w:r>
        <w:rPr>
          <w:spacing w:val="-12"/>
          <w:sz w:val="24"/>
        </w:rPr>
        <w:t xml:space="preserve"> </w:t>
      </w:r>
      <w:r>
        <w:rPr>
          <w:sz w:val="24"/>
        </w:rPr>
        <w:t>for</w:t>
      </w:r>
      <w:r>
        <w:rPr>
          <w:spacing w:val="-9"/>
          <w:sz w:val="24"/>
        </w:rPr>
        <w:t xml:space="preserve"> </w:t>
      </w:r>
      <w:r>
        <w:rPr>
          <w:sz w:val="24"/>
        </w:rPr>
        <w:t>an</w:t>
      </w:r>
      <w:r>
        <w:rPr>
          <w:spacing w:val="-5"/>
          <w:sz w:val="24"/>
        </w:rPr>
        <w:t xml:space="preserve"> </w:t>
      </w:r>
      <w:r>
        <w:rPr>
          <w:i/>
          <w:sz w:val="24"/>
        </w:rPr>
        <w:t>Incomplete</w:t>
      </w:r>
      <w:r>
        <w:rPr>
          <w:i/>
          <w:spacing w:val="-5"/>
          <w:sz w:val="24"/>
        </w:rPr>
        <w:t xml:space="preserve"> </w:t>
      </w:r>
      <w:r>
        <w:rPr>
          <w:sz w:val="24"/>
        </w:rPr>
        <w:t>with</w:t>
      </w:r>
      <w:r>
        <w:rPr>
          <w:spacing w:val="-7"/>
          <w:sz w:val="24"/>
        </w:rPr>
        <w:t xml:space="preserve"> </w:t>
      </w:r>
      <w:r>
        <w:rPr>
          <w:sz w:val="24"/>
        </w:rPr>
        <w:t>their</w:t>
      </w:r>
      <w:r>
        <w:rPr>
          <w:spacing w:val="-11"/>
          <w:sz w:val="24"/>
        </w:rPr>
        <w:t xml:space="preserve"> </w:t>
      </w:r>
      <w:r>
        <w:rPr>
          <w:sz w:val="24"/>
        </w:rPr>
        <w:t xml:space="preserve">Field Instructor and Field Liaison prior to the end of the semester. </w:t>
      </w:r>
      <w:proofErr w:type="gramStart"/>
      <w:r>
        <w:rPr>
          <w:sz w:val="24"/>
        </w:rPr>
        <w:t xml:space="preserve">An </w:t>
      </w:r>
      <w:r>
        <w:rPr>
          <w:i/>
          <w:sz w:val="24"/>
        </w:rPr>
        <w:t>Incomplete</w:t>
      </w:r>
      <w:proofErr w:type="gramEnd"/>
      <w:r>
        <w:rPr>
          <w:i/>
          <w:sz w:val="24"/>
        </w:rPr>
        <w:t xml:space="preserve"> </w:t>
      </w:r>
      <w:r>
        <w:rPr>
          <w:sz w:val="24"/>
        </w:rPr>
        <w:t>is not automatic.</w:t>
      </w:r>
    </w:p>
    <w:p w14:paraId="7F21E27D" w14:textId="05E1F9C2" w:rsidR="00C67E64" w:rsidRPr="007360FB" w:rsidRDefault="008B4D8E">
      <w:pPr>
        <w:pStyle w:val="ListParagraph"/>
        <w:numPr>
          <w:ilvl w:val="1"/>
          <w:numId w:val="9"/>
        </w:numPr>
        <w:tabs>
          <w:tab w:val="left" w:pos="1920"/>
        </w:tabs>
        <w:spacing w:before="123" w:line="276" w:lineRule="auto"/>
        <w:ind w:right="1336"/>
        <w:rPr>
          <w:i/>
          <w:sz w:val="26"/>
        </w:rPr>
      </w:pPr>
      <w:r w:rsidRPr="007360FB">
        <w:rPr>
          <w:sz w:val="24"/>
        </w:rPr>
        <w:t xml:space="preserve">If the Liaison and Field Instructor agree to assign an </w:t>
      </w:r>
      <w:r w:rsidRPr="007360FB">
        <w:rPr>
          <w:i/>
          <w:sz w:val="24"/>
        </w:rPr>
        <w:t>Incomplete</w:t>
      </w:r>
      <w:r w:rsidRPr="007360FB">
        <w:rPr>
          <w:sz w:val="24"/>
        </w:rPr>
        <w:t>, there should be a mutually agreed-upon plan for the completion of the Field course</w:t>
      </w:r>
      <w:r w:rsidRPr="007360FB">
        <w:rPr>
          <w:spacing w:val="-8"/>
          <w:sz w:val="24"/>
        </w:rPr>
        <w:t xml:space="preserve"> </w:t>
      </w:r>
      <w:r w:rsidRPr="007360FB">
        <w:rPr>
          <w:sz w:val="24"/>
        </w:rPr>
        <w:t>requirements.</w:t>
      </w:r>
      <w:r w:rsidRPr="007360FB">
        <w:rPr>
          <w:spacing w:val="-13"/>
          <w:sz w:val="24"/>
        </w:rPr>
        <w:t xml:space="preserve"> </w:t>
      </w:r>
      <w:r w:rsidRPr="007360FB">
        <w:rPr>
          <w:sz w:val="24"/>
        </w:rPr>
        <w:t>The</w:t>
      </w:r>
      <w:r w:rsidRPr="007360FB">
        <w:rPr>
          <w:spacing w:val="-8"/>
          <w:sz w:val="24"/>
        </w:rPr>
        <w:t xml:space="preserve"> </w:t>
      </w:r>
      <w:r w:rsidRPr="007360FB">
        <w:rPr>
          <w:sz w:val="24"/>
        </w:rPr>
        <w:t>student</w:t>
      </w:r>
      <w:r w:rsidRPr="007360FB">
        <w:rPr>
          <w:spacing w:val="-8"/>
          <w:sz w:val="24"/>
        </w:rPr>
        <w:t xml:space="preserve"> </w:t>
      </w:r>
      <w:r w:rsidRPr="007360FB">
        <w:rPr>
          <w:sz w:val="24"/>
        </w:rPr>
        <w:t>should</w:t>
      </w:r>
      <w:r w:rsidRPr="007360FB">
        <w:rPr>
          <w:spacing w:val="-10"/>
          <w:sz w:val="24"/>
        </w:rPr>
        <w:t xml:space="preserve"> </w:t>
      </w:r>
      <w:r w:rsidRPr="007360FB">
        <w:rPr>
          <w:sz w:val="24"/>
        </w:rPr>
        <w:t>complete</w:t>
      </w:r>
      <w:r w:rsidRPr="007360FB">
        <w:rPr>
          <w:spacing w:val="-8"/>
          <w:sz w:val="24"/>
        </w:rPr>
        <w:t xml:space="preserve"> </w:t>
      </w:r>
      <w:r w:rsidRPr="007360FB">
        <w:rPr>
          <w:sz w:val="24"/>
        </w:rPr>
        <w:t>the</w:t>
      </w:r>
      <w:r w:rsidRPr="007360FB">
        <w:rPr>
          <w:spacing w:val="-6"/>
          <w:sz w:val="24"/>
        </w:rPr>
        <w:t xml:space="preserve"> </w:t>
      </w:r>
      <w:r w:rsidRPr="007360FB">
        <w:rPr>
          <w:i/>
          <w:sz w:val="24"/>
        </w:rPr>
        <w:t>Request</w:t>
      </w:r>
      <w:r w:rsidRPr="007360FB">
        <w:rPr>
          <w:i/>
          <w:spacing w:val="-8"/>
          <w:sz w:val="24"/>
        </w:rPr>
        <w:t xml:space="preserve"> </w:t>
      </w:r>
      <w:r w:rsidRPr="007360FB">
        <w:rPr>
          <w:i/>
          <w:sz w:val="24"/>
        </w:rPr>
        <w:t>for</w:t>
      </w:r>
      <w:r w:rsidRPr="007360FB">
        <w:rPr>
          <w:i/>
          <w:spacing w:val="-7"/>
          <w:sz w:val="24"/>
        </w:rPr>
        <w:t xml:space="preserve"> </w:t>
      </w:r>
      <w:r w:rsidRPr="007360FB">
        <w:rPr>
          <w:i/>
          <w:sz w:val="24"/>
        </w:rPr>
        <w:t>Field</w:t>
      </w:r>
    </w:p>
    <w:p w14:paraId="7F21E27E" w14:textId="3A836CF2" w:rsidR="00C67E64" w:rsidRDefault="008B4D8E">
      <w:pPr>
        <w:spacing w:before="92" w:line="276" w:lineRule="auto"/>
        <w:ind w:left="1920" w:right="1135"/>
        <w:rPr>
          <w:i/>
          <w:sz w:val="24"/>
        </w:rPr>
      </w:pPr>
      <w:r>
        <w:rPr>
          <w:i/>
          <w:sz w:val="24"/>
        </w:rPr>
        <w:t>Course</w:t>
      </w:r>
      <w:r>
        <w:rPr>
          <w:i/>
          <w:spacing w:val="-7"/>
          <w:sz w:val="24"/>
        </w:rPr>
        <w:t xml:space="preserve"> </w:t>
      </w:r>
      <w:r>
        <w:rPr>
          <w:i/>
          <w:sz w:val="24"/>
        </w:rPr>
        <w:t>Incomplete</w:t>
      </w:r>
      <w:r>
        <w:rPr>
          <w:i/>
          <w:spacing w:val="-7"/>
          <w:sz w:val="24"/>
        </w:rPr>
        <w:t xml:space="preserve"> </w:t>
      </w:r>
      <w:r>
        <w:rPr>
          <w:sz w:val="24"/>
        </w:rPr>
        <w:t>form,</w:t>
      </w:r>
      <w:r>
        <w:rPr>
          <w:spacing w:val="-10"/>
          <w:sz w:val="24"/>
        </w:rPr>
        <w:t xml:space="preserve"> </w:t>
      </w:r>
      <w:r>
        <w:rPr>
          <w:sz w:val="24"/>
        </w:rPr>
        <w:t>and</w:t>
      </w:r>
      <w:r>
        <w:rPr>
          <w:spacing w:val="-9"/>
          <w:sz w:val="24"/>
        </w:rPr>
        <w:t xml:space="preserve"> </w:t>
      </w:r>
      <w:r>
        <w:rPr>
          <w:sz w:val="24"/>
        </w:rPr>
        <w:t>have</w:t>
      </w:r>
      <w:r>
        <w:rPr>
          <w:spacing w:val="-4"/>
          <w:sz w:val="24"/>
        </w:rPr>
        <w:t xml:space="preserve"> </w:t>
      </w:r>
      <w:r>
        <w:rPr>
          <w:sz w:val="24"/>
        </w:rPr>
        <w:t>the</w:t>
      </w:r>
      <w:r>
        <w:rPr>
          <w:spacing w:val="-12"/>
          <w:sz w:val="24"/>
        </w:rPr>
        <w:t xml:space="preserve"> </w:t>
      </w:r>
      <w:r>
        <w:rPr>
          <w:sz w:val="24"/>
        </w:rPr>
        <w:t>form</w:t>
      </w:r>
      <w:r>
        <w:rPr>
          <w:spacing w:val="-4"/>
          <w:sz w:val="24"/>
        </w:rPr>
        <w:t xml:space="preserve"> </w:t>
      </w:r>
      <w:r>
        <w:rPr>
          <w:sz w:val="24"/>
        </w:rPr>
        <w:t>signed</w:t>
      </w:r>
      <w:r>
        <w:rPr>
          <w:spacing w:val="-4"/>
          <w:sz w:val="24"/>
        </w:rPr>
        <w:t xml:space="preserve"> </w:t>
      </w:r>
      <w:r>
        <w:rPr>
          <w:sz w:val="24"/>
        </w:rPr>
        <w:t>by</w:t>
      </w:r>
      <w:r>
        <w:rPr>
          <w:spacing w:val="-13"/>
          <w:sz w:val="24"/>
        </w:rPr>
        <w:t xml:space="preserve"> </w:t>
      </w:r>
      <w:r>
        <w:rPr>
          <w:sz w:val="24"/>
        </w:rPr>
        <w:t>the</w:t>
      </w:r>
      <w:r>
        <w:rPr>
          <w:spacing w:val="-5"/>
          <w:sz w:val="24"/>
        </w:rPr>
        <w:t xml:space="preserve"> </w:t>
      </w:r>
      <w:r>
        <w:rPr>
          <w:sz w:val="24"/>
        </w:rPr>
        <w:t>Field</w:t>
      </w:r>
      <w:r>
        <w:rPr>
          <w:spacing w:val="-4"/>
          <w:sz w:val="24"/>
        </w:rPr>
        <w:t xml:space="preserve"> </w:t>
      </w:r>
      <w:r>
        <w:rPr>
          <w:sz w:val="24"/>
        </w:rPr>
        <w:t xml:space="preserve">Instructor. Once the student and Field Instructor sign the form, the student needs to submit the completed form </w:t>
      </w:r>
      <w:r w:rsidR="00AE7C0D">
        <w:rPr>
          <w:sz w:val="24"/>
        </w:rPr>
        <w:t>in SONIA</w:t>
      </w:r>
      <w:r>
        <w:rPr>
          <w:i/>
          <w:sz w:val="24"/>
        </w:rPr>
        <w:t>. The plan is required to specify an anticipated date of completion.</w:t>
      </w:r>
    </w:p>
    <w:p w14:paraId="7F21E27F" w14:textId="77777777" w:rsidR="00C67E64" w:rsidRDefault="008B4D8E">
      <w:pPr>
        <w:pStyle w:val="BodyText"/>
        <w:spacing w:before="120" w:line="276" w:lineRule="auto"/>
        <w:ind w:left="1920" w:right="1135"/>
      </w:pPr>
      <w:r>
        <w:t xml:space="preserve">If the student fails to comply with the written plan to complete the Field course requirements, the Field Liaison will assign a final written deadline for the remaining requirements. If the student does not complete the </w:t>
      </w:r>
      <w:r>
        <w:lastRenderedPageBreak/>
        <w:t>course</w:t>
      </w:r>
      <w:r>
        <w:rPr>
          <w:spacing w:val="-5"/>
        </w:rPr>
        <w:t xml:space="preserve"> </w:t>
      </w:r>
      <w:r>
        <w:t>requirements</w:t>
      </w:r>
      <w:r>
        <w:rPr>
          <w:spacing w:val="-9"/>
        </w:rPr>
        <w:t xml:space="preserve"> </w:t>
      </w:r>
      <w:r>
        <w:t>by</w:t>
      </w:r>
      <w:r>
        <w:rPr>
          <w:spacing w:val="-13"/>
        </w:rPr>
        <w:t xml:space="preserve"> </w:t>
      </w:r>
      <w:r>
        <w:t>the</w:t>
      </w:r>
      <w:r>
        <w:rPr>
          <w:spacing w:val="-8"/>
        </w:rPr>
        <w:t xml:space="preserve"> </w:t>
      </w:r>
      <w:r>
        <w:t>final</w:t>
      </w:r>
      <w:r>
        <w:rPr>
          <w:spacing w:val="-9"/>
        </w:rPr>
        <w:t xml:space="preserve"> </w:t>
      </w:r>
      <w:r>
        <w:t>written</w:t>
      </w:r>
      <w:r>
        <w:rPr>
          <w:spacing w:val="-3"/>
        </w:rPr>
        <w:t xml:space="preserve"> </w:t>
      </w:r>
      <w:r>
        <w:t>deadline,</w:t>
      </w:r>
      <w:r>
        <w:rPr>
          <w:spacing w:val="-6"/>
        </w:rPr>
        <w:t xml:space="preserve"> </w:t>
      </w:r>
      <w:r>
        <w:t>the</w:t>
      </w:r>
      <w:r>
        <w:rPr>
          <w:spacing w:val="-8"/>
        </w:rPr>
        <w:t xml:space="preserve"> </w:t>
      </w:r>
      <w:r>
        <w:t>Field</w:t>
      </w:r>
      <w:r>
        <w:rPr>
          <w:spacing w:val="-10"/>
        </w:rPr>
        <w:t xml:space="preserve"> </w:t>
      </w:r>
      <w:r>
        <w:t>Liaison</w:t>
      </w:r>
      <w:r>
        <w:rPr>
          <w:spacing w:val="-8"/>
        </w:rPr>
        <w:t xml:space="preserve"> </w:t>
      </w:r>
      <w:r>
        <w:t>has</w:t>
      </w:r>
      <w:r>
        <w:rPr>
          <w:spacing w:val="-6"/>
        </w:rPr>
        <w:t xml:space="preserve"> </w:t>
      </w:r>
      <w:r>
        <w:t>the discretion to assign</w:t>
      </w:r>
      <w:r>
        <w:rPr>
          <w:spacing w:val="-2"/>
        </w:rPr>
        <w:t xml:space="preserve"> </w:t>
      </w:r>
      <w:r>
        <w:t>a</w:t>
      </w:r>
      <w:r>
        <w:rPr>
          <w:spacing w:val="-5"/>
        </w:rPr>
        <w:t xml:space="preserve"> </w:t>
      </w:r>
      <w:r>
        <w:t>final</w:t>
      </w:r>
      <w:r>
        <w:rPr>
          <w:spacing w:val="-1"/>
        </w:rPr>
        <w:t xml:space="preserve"> </w:t>
      </w:r>
      <w:r>
        <w:t>grade</w:t>
      </w:r>
      <w:r>
        <w:rPr>
          <w:spacing w:val="-5"/>
        </w:rPr>
        <w:t xml:space="preserve"> </w:t>
      </w:r>
      <w:r>
        <w:t>for</w:t>
      </w:r>
      <w:r>
        <w:rPr>
          <w:spacing w:val="-2"/>
        </w:rPr>
        <w:t xml:space="preserve"> </w:t>
      </w:r>
      <w:r>
        <w:t>the course.</w:t>
      </w:r>
      <w:r>
        <w:rPr>
          <w:spacing w:val="-3"/>
        </w:rPr>
        <w:t xml:space="preserve"> </w:t>
      </w:r>
      <w:r>
        <w:t>This</w:t>
      </w:r>
      <w:r>
        <w:rPr>
          <w:spacing w:val="-6"/>
        </w:rPr>
        <w:t xml:space="preserve"> </w:t>
      </w:r>
      <w:r>
        <w:t>final</w:t>
      </w:r>
      <w:r>
        <w:rPr>
          <w:spacing w:val="-2"/>
        </w:rPr>
        <w:t xml:space="preserve"> </w:t>
      </w:r>
      <w:r>
        <w:t>deadline will</w:t>
      </w:r>
      <w:r>
        <w:rPr>
          <w:spacing w:val="-2"/>
        </w:rPr>
        <w:t xml:space="preserve"> </w:t>
      </w:r>
      <w:r>
        <w:rPr>
          <w:i/>
        </w:rPr>
        <w:t xml:space="preserve">not </w:t>
      </w:r>
      <w:r>
        <w:t xml:space="preserve">exceed the UWM deadline for the completion of coursework following an </w:t>
      </w:r>
      <w:proofErr w:type="gramStart"/>
      <w:r>
        <w:rPr>
          <w:i/>
        </w:rPr>
        <w:t>Incomplete</w:t>
      </w:r>
      <w:r>
        <w:t>, and</w:t>
      </w:r>
      <w:proofErr w:type="gramEnd"/>
      <w:r>
        <w:t xml:space="preserve"> cannot exceed a period of one academic year for graduate students. All undergraduate grades of </w:t>
      </w:r>
      <w:r>
        <w:rPr>
          <w:i/>
        </w:rPr>
        <w:t xml:space="preserve">Incomplete </w:t>
      </w:r>
      <w:r>
        <w:t>automatically lapse to an F if not changed by the end of the following semester, per UWM policy.</w:t>
      </w:r>
    </w:p>
    <w:p w14:paraId="7F21E280" w14:textId="77777777" w:rsidR="00C67E64" w:rsidRDefault="008B4D8E">
      <w:pPr>
        <w:pStyle w:val="BodyText"/>
        <w:spacing w:before="122" w:line="276" w:lineRule="auto"/>
        <w:ind w:left="1920" w:right="1135"/>
      </w:pPr>
      <w:r>
        <w:t>Please</w:t>
      </w:r>
      <w:r>
        <w:rPr>
          <w:spacing w:val="-9"/>
        </w:rPr>
        <w:t xml:space="preserve"> </w:t>
      </w:r>
      <w:r>
        <w:t>note</w:t>
      </w:r>
      <w:r>
        <w:rPr>
          <w:spacing w:val="-7"/>
        </w:rPr>
        <w:t xml:space="preserve"> </w:t>
      </w:r>
      <w:r>
        <w:t>that</w:t>
      </w:r>
      <w:r>
        <w:rPr>
          <w:spacing w:val="-5"/>
        </w:rPr>
        <w:t xml:space="preserve"> </w:t>
      </w:r>
      <w:r>
        <w:t>while</w:t>
      </w:r>
      <w:r>
        <w:rPr>
          <w:spacing w:val="-7"/>
        </w:rPr>
        <w:t xml:space="preserve"> </w:t>
      </w:r>
      <w:r>
        <w:t>the</w:t>
      </w:r>
      <w:r>
        <w:rPr>
          <w:spacing w:val="-5"/>
        </w:rPr>
        <w:t xml:space="preserve"> </w:t>
      </w:r>
      <w:r>
        <w:t>Field</w:t>
      </w:r>
      <w:r>
        <w:rPr>
          <w:spacing w:val="-12"/>
        </w:rPr>
        <w:t xml:space="preserve"> </w:t>
      </w:r>
      <w:r>
        <w:t>faculty</w:t>
      </w:r>
      <w:r>
        <w:rPr>
          <w:spacing w:val="-5"/>
        </w:rPr>
        <w:t xml:space="preserve"> </w:t>
      </w:r>
      <w:r>
        <w:t>are</w:t>
      </w:r>
      <w:r>
        <w:rPr>
          <w:spacing w:val="-4"/>
        </w:rPr>
        <w:t xml:space="preserve"> </w:t>
      </w:r>
      <w:r>
        <w:t>understanding</w:t>
      </w:r>
      <w:r>
        <w:rPr>
          <w:spacing w:val="-9"/>
        </w:rPr>
        <w:t xml:space="preserve"> </w:t>
      </w:r>
      <w:r>
        <w:t>of</w:t>
      </w:r>
      <w:r>
        <w:rPr>
          <w:spacing w:val="-5"/>
        </w:rPr>
        <w:t xml:space="preserve"> </w:t>
      </w:r>
      <w:r>
        <w:t>the</w:t>
      </w:r>
      <w:r>
        <w:rPr>
          <w:spacing w:val="-9"/>
        </w:rPr>
        <w:t xml:space="preserve"> </w:t>
      </w:r>
      <w:r>
        <w:t>demands of Field education and the occasional need for students to extend their coursework</w:t>
      </w:r>
      <w:r>
        <w:rPr>
          <w:spacing w:val="-4"/>
        </w:rPr>
        <w:t xml:space="preserve"> </w:t>
      </w:r>
      <w:r>
        <w:t>beyond</w:t>
      </w:r>
      <w:r>
        <w:rPr>
          <w:spacing w:val="-3"/>
        </w:rPr>
        <w:t xml:space="preserve"> </w:t>
      </w:r>
      <w:r>
        <w:t>the</w:t>
      </w:r>
      <w:r>
        <w:rPr>
          <w:spacing w:val="-3"/>
        </w:rPr>
        <w:t xml:space="preserve"> </w:t>
      </w:r>
      <w:r>
        <w:t>end</w:t>
      </w:r>
      <w:r>
        <w:rPr>
          <w:spacing w:val="-3"/>
        </w:rPr>
        <w:t xml:space="preserve"> </w:t>
      </w:r>
      <w:r>
        <w:t>of</w:t>
      </w:r>
      <w:r>
        <w:rPr>
          <w:spacing w:val="-3"/>
        </w:rPr>
        <w:t xml:space="preserve"> </w:t>
      </w:r>
      <w:r>
        <w:t>the</w:t>
      </w:r>
      <w:r>
        <w:rPr>
          <w:spacing w:val="-3"/>
        </w:rPr>
        <w:t xml:space="preserve"> </w:t>
      </w:r>
      <w:r>
        <w:t>semester,</w:t>
      </w:r>
      <w:r>
        <w:rPr>
          <w:spacing w:val="-7"/>
        </w:rPr>
        <w:t xml:space="preserve"> </w:t>
      </w:r>
      <w:r>
        <w:t>it</w:t>
      </w:r>
      <w:r>
        <w:rPr>
          <w:spacing w:val="-4"/>
        </w:rPr>
        <w:t xml:space="preserve"> </w:t>
      </w:r>
      <w:r>
        <w:t>is</w:t>
      </w:r>
      <w:r>
        <w:rPr>
          <w:spacing w:val="-4"/>
        </w:rPr>
        <w:t xml:space="preserve"> </w:t>
      </w:r>
      <w:r>
        <w:t>imperative</w:t>
      </w:r>
      <w:r>
        <w:rPr>
          <w:spacing w:val="-3"/>
        </w:rPr>
        <w:t xml:space="preserve"> </w:t>
      </w:r>
      <w:r>
        <w:t>that</w:t>
      </w:r>
      <w:r>
        <w:rPr>
          <w:spacing w:val="-5"/>
        </w:rPr>
        <w:t xml:space="preserve"> </w:t>
      </w:r>
      <w:r>
        <w:t xml:space="preserve">students resolve the </w:t>
      </w:r>
      <w:r>
        <w:rPr>
          <w:i/>
        </w:rPr>
        <w:t xml:space="preserve">Incomplete </w:t>
      </w:r>
      <w:r>
        <w:t xml:space="preserve">by the approval date on the </w:t>
      </w:r>
      <w:r>
        <w:rPr>
          <w:i/>
        </w:rPr>
        <w:t>Request for Field Course</w:t>
      </w:r>
      <w:r>
        <w:rPr>
          <w:i/>
          <w:spacing w:val="-2"/>
        </w:rPr>
        <w:t xml:space="preserve"> </w:t>
      </w:r>
      <w:r>
        <w:rPr>
          <w:i/>
        </w:rPr>
        <w:t>Incomplete</w:t>
      </w:r>
      <w:r>
        <w:rPr>
          <w:i/>
          <w:spacing w:val="-4"/>
        </w:rPr>
        <w:t xml:space="preserve"> </w:t>
      </w:r>
      <w:r>
        <w:t>form.</w:t>
      </w:r>
      <w:r>
        <w:rPr>
          <w:spacing w:val="-5"/>
        </w:rPr>
        <w:t xml:space="preserve"> </w:t>
      </w:r>
      <w:r>
        <w:t>This</w:t>
      </w:r>
      <w:r>
        <w:rPr>
          <w:spacing w:val="-8"/>
        </w:rPr>
        <w:t xml:space="preserve"> </w:t>
      </w:r>
      <w:r>
        <w:t>form</w:t>
      </w:r>
      <w:r>
        <w:rPr>
          <w:spacing w:val="-1"/>
        </w:rPr>
        <w:t xml:space="preserve"> </w:t>
      </w:r>
      <w:r>
        <w:t>serves</w:t>
      </w:r>
      <w:r>
        <w:rPr>
          <w:spacing w:val="-3"/>
        </w:rPr>
        <w:t xml:space="preserve"> </w:t>
      </w:r>
      <w:r>
        <w:t>as</w:t>
      </w:r>
      <w:r>
        <w:rPr>
          <w:spacing w:val="-5"/>
        </w:rPr>
        <w:t xml:space="preserve"> </w:t>
      </w:r>
      <w:r>
        <w:t>the</w:t>
      </w:r>
      <w:r>
        <w:rPr>
          <w:spacing w:val="-5"/>
        </w:rPr>
        <w:t xml:space="preserve"> </w:t>
      </w:r>
      <w:r>
        <w:t>agreement</w:t>
      </w:r>
      <w:r>
        <w:rPr>
          <w:spacing w:val="-5"/>
        </w:rPr>
        <w:t xml:space="preserve"> </w:t>
      </w:r>
      <w:r>
        <w:t>between</w:t>
      </w:r>
      <w:r>
        <w:rPr>
          <w:spacing w:val="-2"/>
        </w:rPr>
        <w:t xml:space="preserve"> </w:t>
      </w:r>
      <w:r>
        <w:t>the student</w:t>
      </w:r>
      <w:r>
        <w:rPr>
          <w:spacing w:val="-3"/>
        </w:rPr>
        <w:t xml:space="preserve"> </w:t>
      </w:r>
      <w:r>
        <w:t>and</w:t>
      </w:r>
      <w:r>
        <w:rPr>
          <w:spacing w:val="-2"/>
        </w:rPr>
        <w:t xml:space="preserve"> </w:t>
      </w:r>
      <w:r>
        <w:t>the</w:t>
      </w:r>
      <w:r>
        <w:rPr>
          <w:spacing w:val="-2"/>
        </w:rPr>
        <w:t xml:space="preserve"> </w:t>
      </w:r>
      <w:r>
        <w:t>Field</w:t>
      </w:r>
      <w:r>
        <w:rPr>
          <w:spacing w:val="-2"/>
        </w:rPr>
        <w:t xml:space="preserve"> </w:t>
      </w:r>
      <w:r>
        <w:t>Education</w:t>
      </w:r>
      <w:r>
        <w:rPr>
          <w:spacing w:val="-2"/>
        </w:rPr>
        <w:t xml:space="preserve"> </w:t>
      </w:r>
      <w:r>
        <w:t>Program.</w:t>
      </w:r>
      <w:r>
        <w:rPr>
          <w:spacing w:val="-3"/>
        </w:rPr>
        <w:t xml:space="preserve"> </w:t>
      </w:r>
      <w:r>
        <w:t>It is</w:t>
      </w:r>
      <w:r>
        <w:rPr>
          <w:spacing w:val="-1"/>
        </w:rPr>
        <w:t xml:space="preserve"> </w:t>
      </w:r>
      <w:r>
        <w:t>the student’s</w:t>
      </w:r>
      <w:r>
        <w:rPr>
          <w:spacing w:val="-1"/>
        </w:rPr>
        <w:t xml:space="preserve"> </w:t>
      </w:r>
      <w:r>
        <w:t>responsibility to maintain contact with their Field Liaison regarding the completion date of their respective Field course.</w:t>
      </w:r>
    </w:p>
    <w:p w14:paraId="7F21E281" w14:textId="77777777" w:rsidR="00C67E64" w:rsidRDefault="008B4D8E">
      <w:pPr>
        <w:pStyle w:val="BodyText"/>
        <w:spacing w:before="123" w:line="276" w:lineRule="auto"/>
        <w:ind w:left="1920" w:right="1135"/>
      </w:pPr>
      <w:r>
        <w:t xml:space="preserve">In cases where the student has received an </w:t>
      </w:r>
      <w:r>
        <w:rPr>
          <w:i/>
        </w:rPr>
        <w:t xml:space="preserve">Incomplete </w:t>
      </w:r>
      <w:proofErr w:type="gramStart"/>
      <w:r>
        <w:t>as a result of</w:t>
      </w:r>
      <w:proofErr w:type="gramEnd"/>
      <w:r>
        <w:t xml:space="preserve"> an emergency medical or family problem, the Field Liaison </w:t>
      </w:r>
      <w:r>
        <w:rPr>
          <w:i/>
        </w:rPr>
        <w:t xml:space="preserve">may </w:t>
      </w:r>
      <w:r>
        <w:t>allow an exception to this policy. A completion deadline will still be established in writing, though it may supersede the UWM deadline policy. In this event, the</w:t>
      </w:r>
      <w:r>
        <w:rPr>
          <w:spacing w:val="-5"/>
        </w:rPr>
        <w:t xml:space="preserve"> </w:t>
      </w:r>
      <w:r>
        <w:t>Field</w:t>
      </w:r>
      <w:r>
        <w:rPr>
          <w:spacing w:val="-7"/>
        </w:rPr>
        <w:t xml:space="preserve"> </w:t>
      </w:r>
      <w:r>
        <w:t>Liaison</w:t>
      </w:r>
      <w:r>
        <w:rPr>
          <w:spacing w:val="-7"/>
        </w:rPr>
        <w:t xml:space="preserve"> </w:t>
      </w:r>
      <w:r>
        <w:t>can</w:t>
      </w:r>
      <w:r>
        <w:rPr>
          <w:spacing w:val="-7"/>
        </w:rPr>
        <w:t xml:space="preserve"> </w:t>
      </w:r>
      <w:r>
        <w:t>change</w:t>
      </w:r>
      <w:r>
        <w:rPr>
          <w:spacing w:val="-7"/>
        </w:rPr>
        <w:t xml:space="preserve"> </w:t>
      </w:r>
      <w:r>
        <w:t>the</w:t>
      </w:r>
      <w:r>
        <w:rPr>
          <w:spacing w:val="-9"/>
        </w:rPr>
        <w:t xml:space="preserve"> </w:t>
      </w:r>
      <w:r>
        <w:t>automatic</w:t>
      </w:r>
      <w:r>
        <w:rPr>
          <w:spacing w:val="-8"/>
        </w:rPr>
        <w:t xml:space="preserve"> </w:t>
      </w:r>
      <w:r>
        <w:t>F</w:t>
      </w:r>
      <w:r>
        <w:rPr>
          <w:spacing w:val="-10"/>
        </w:rPr>
        <w:t xml:space="preserve"> </w:t>
      </w:r>
      <w:r>
        <w:t>grade</w:t>
      </w:r>
      <w:r>
        <w:rPr>
          <w:spacing w:val="-4"/>
        </w:rPr>
        <w:t xml:space="preserve"> </w:t>
      </w:r>
      <w:r>
        <w:t>to</w:t>
      </w:r>
      <w:r>
        <w:rPr>
          <w:spacing w:val="-9"/>
        </w:rPr>
        <w:t xml:space="preserve"> </w:t>
      </w:r>
      <w:r>
        <w:t>another</w:t>
      </w:r>
      <w:r>
        <w:rPr>
          <w:spacing w:val="-6"/>
        </w:rPr>
        <w:t xml:space="preserve"> </w:t>
      </w:r>
      <w:r>
        <w:t>grade</w:t>
      </w:r>
      <w:r>
        <w:rPr>
          <w:spacing w:val="-9"/>
        </w:rPr>
        <w:t xml:space="preserve"> </w:t>
      </w:r>
      <w:r>
        <w:t>upon the student’s completion of the Field course requirements.</w:t>
      </w:r>
    </w:p>
    <w:p w14:paraId="7F21E282" w14:textId="77777777" w:rsidR="00C67E64" w:rsidRDefault="008B4D8E">
      <w:pPr>
        <w:pStyle w:val="BodyText"/>
        <w:spacing w:before="119" w:line="276" w:lineRule="auto"/>
        <w:ind w:left="480" w:right="1165"/>
      </w:pPr>
      <w:r>
        <w:t>It is important that students have all courses, including Field education courses, completed</w:t>
      </w:r>
      <w:r>
        <w:rPr>
          <w:spacing w:val="-3"/>
        </w:rPr>
        <w:t xml:space="preserve"> </w:t>
      </w:r>
      <w:r>
        <w:t>by</w:t>
      </w:r>
      <w:r>
        <w:rPr>
          <w:spacing w:val="-9"/>
        </w:rPr>
        <w:t xml:space="preserve"> </w:t>
      </w:r>
      <w:r>
        <w:t>the</w:t>
      </w:r>
      <w:r>
        <w:rPr>
          <w:spacing w:val="-8"/>
        </w:rPr>
        <w:t xml:space="preserve"> </w:t>
      </w:r>
      <w:r>
        <w:t>end</w:t>
      </w:r>
      <w:r>
        <w:rPr>
          <w:spacing w:val="-8"/>
        </w:rPr>
        <w:t xml:space="preserve"> </w:t>
      </w:r>
      <w:r>
        <w:t>of the</w:t>
      </w:r>
      <w:r>
        <w:rPr>
          <w:spacing w:val="-3"/>
        </w:rPr>
        <w:t xml:space="preserve"> </w:t>
      </w:r>
      <w:r>
        <w:t>semester</w:t>
      </w:r>
      <w:r>
        <w:rPr>
          <w:spacing w:val="-5"/>
        </w:rPr>
        <w:t xml:space="preserve"> </w:t>
      </w:r>
      <w:r>
        <w:t>in</w:t>
      </w:r>
      <w:r>
        <w:rPr>
          <w:spacing w:val="-3"/>
        </w:rPr>
        <w:t xml:space="preserve"> </w:t>
      </w:r>
      <w:r>
        <w:t>which</w:t>
      </w:r>
      <w:r>
        <w:rPr>
          <w:spacing w:val="-3"/>
        </w:rPr>
        <w:t xml:space="preserve"> </w:t>
      </w:r>
      <w:r>
        <w:t>they</w:t>
      </w:r>
      <w:r>
        <w:rPr>
          <w:spacing w:val="-9"/>
        </w:rPr>
        <w:t xml:space="preserve"> </w:t>
      </w:r>
      <w:r>
        <w:t>plan</w:t>
      </w:r>
      <w:r>
        <w:rPr>
          <w:spacing w:val="-2"/>
        </w:rPr>
        <w:t xml:space="preserve"> </w:t>
      </w:r>
      <w:r>
        <w:t>to</w:t>
      </w:r>
      <w:r>
        <w:rPr>
          <w:spacing w:val="-3"/>
        </w:rPr>
        <w:t xml:space="preserve"> </w:t>
      </w:r>
      <w:r>
        <w:t>graduate.</w:t>
      </w:r>
      <w:r>
        <w:rPr>
          <w:spacing w:val="-4"/>
        </w:rPr>
        <w:t xml:space="preserve"> </w:t>
      </w:r>
      <w:r>
        <w:t>UWM</w:t>
      </w:r>
      <w:r>
        <w:rPr>
          <w:spacing w:val="-12"/>
        </w:rPr>
        <w:t xml:space="preserve"> </w:t>
      </w:r>
      <w:r>
        <w:t>policy</w:t>
      </w:r>
      <w:r>
        <w:rPr>
          <w:spacing w:val="-12"/>
        </w:rPr>
        <w:t xml:space="preserve"> </w:t>
      </w:r>
      <w:r>
        <w:t xml:space="preserve">does not allow for a course </w:t>
      </w:r>
      <w:r>
        <w:rPr>
          <w:i/>
        </w:rPr>
        <w:t xml:space="preserve">Incomplete </w:t>
      </w:r>
      <w:r>
        <w:t xml:space="preserve">in the graduating </w:t>
      </w:r>
      <w:proofErr w:type="gramStart"/>
      <w:r>
        <w:t>semester, but</w:t>
      </w:r>
      <w:proofErr w:type="gramEnd"/>
      <w:r>
        <w:t xml:space="preserve"> requires that the student graduate in the semester in which the </w:t>
      </w:r>
      <w:r>
        <w:rPr>
          <w:i/>
        </w:rPr>
        <w:t xml:space="preserve">Incomplete </w:t>
      </w:r>
      <w:r>
        <w:t xml:space="preserve">is resolved. Additionally, UWM policy requires that students be registered for at least one credit in their graduation semester. To avoid the consequences of an </w:t>
      </w:r>
      <w:r>
        <w:rPr>
          <w:i/>
        </w:rPr>
        <w:t xml:space="preserve">Incomplete </w:t>
      </w:r>
      <w:r>
        <w:t>in the graduating semester, students should work to complete all Field course requirements by the deadline. Students should communicate with their Field Liaison ASAP if compliance with this policy is a concern.</w:t>
      </w:r>
    </w:p>
    <w:p w14:paraId="62B260E6" w14:textId="77777777" w:rsidR="0023545B" w:rsidRDefault="0023545B" w:rsidP="0023545B">
      <w:pPr>
        <w:pStyle w:val="BodyText"/>
        <w:spacing w:before="119" w:line="276" w:lineRule="auto"/>
        <w:ind w:right="1165"/>
      </w:pPr>
    </w:p>
    <w:p w14:paraId="7F21E286" w14:textId="77777777" w:rsidR="00C67E64" w:rsidRDefault="008B4D8E">
      <w:pPr>
        <w:pStyle w:val="Heading1"/>
        <w:rPr>
          <w:u w:val="none"/>
        </w:rPr>
      </w:pPr>
      <w:bookmarkStart w:id="50" w:name="Course_Drop_Policy"/>
      <w:bookmarkStart w:id="51" w:name="_bookmark26"/>
      <w:bookmarkEnd w:id="50"/>
      <w:bookmarkEnd w:id="51"/>
      <w:r>
        <w:rPr>
          <w:color w:val="365F91"/>
          <w:u w:color="365F91"/>
        </w:rPr>
        <w:t>Course</w:t>
      </w:r>
      <w:r>
        <w:rPr>
          <w:color w:val="365F91"/>
          <w:spacing w:val="-15"/>
          <w:u w:color="365F91"/>
        </w:rPr>
        <w:t xml:space="preserve"> </w:t>
      </w:r>
      <w:r>
        <w:rPr>
          <w:color w:val="365F91"/>
          <w:u w:color="365F91"/>
        </w:rPr>
        <w:t>Drop</w:t>
      </w:r>
      <w:r>
        <w:rPr>
          <w:color w:val="365F91"/>
          <w:spacing w:val="-17"/>
          <w:u w:color="365F91"/>
        </w:rPr>
        <w:t xml:space="preserve"> </w:t>
      </w:r>
      <w:r>
        <w:rPr>
          <w:color w:val="365F91"/>
          <w:spacing w:val="-2"/>
          <w:u w:color="365F91"/>
        </w:rPr>
        <w:t>Policy</w:t>
      </w:r>
    </w:p>
    <w:p w14:paraId="7F21E287" w14:textId="77777777" w:rsidR="00C67E64" w:rsidRDefault="008B4D8E">
      <w:pPr>
        <w:pStyle w:val="BodyText"/>
        <w:spacing w:before="46" w:line="276" w:lineRule="auto"/>
        <w:ind w:left="480" w:right="1135"/>
      </w:pPr>
      <w:r>
        <w:t>A student cannot drop a Field education course without the consent of the assigned Field Liaison. At the time a student receives permission to drop a Field course, a decision</w:t>
      </w:r>
      <w:r>
        <w:rPr>
          <w:spacing w:val="-7"/>
        </w:rPr>
        <w:t xml:space="preserve"> </w:t>
      </w:r>
      <w:r>
        <w:t>will</w:t>
      </w:r>
      <w:r>
        <w:rPr>
          <w:spacing w:val="-8"/>
        </w:rPr>
        <w:t xml:space="preserve"> </w:t>
      </w:r>
      <w:r>
        <w:t>be</w:t>
      </w:r>
      <w:r>
        <w:rPr>
          <w:spacing w:val="-4"/>
        </w:rPr>
        <w:t xml:space="preserve"> </w:t>
      </w:r>
      <w:r>
        <w:t>made</w:t>
      </w:r>
      <w:r>
        <w:rPr>
          <w:spacing w:val="-7"/>
        </w:rPr>
        <w:t xml:space="preserve"> </w:t>
      </w:r>
      <w:r>
        <w:t>regarding</w:t>
      </w:r>
      <w:r>
        <w:rPr>
          <w:spacing w:val="-9"/>
        </w:rPr>
        <w:t xml:space="preserve"> </w:t>
      </w:r>
      <w:r>
        <w:t>the</w:t>
      </w:r>
      <w:r>
        <w:rPr>
          <w:spacing w:val="-5"/>
        </w:rPr>
        <w:t xml:space="preserve"> </w:t>
      </w:r>
      <w:r>
        <w:t>student’s</w:t>
      </w:r>
      <w:r>
        <w:rPr>
          <w:spacing w:val="-12"/>
        </w:rPr>
        <w:t xml:space="preserve"> </w:t>
      </w:r>
      <w:r>
        <w:t>continuation</w:t>
      </w:r>
      <w:r>
        <w:rPr>
          <w:spacing w:val="-4"/>
        </w:rPr>
        <w:t xml:space="preserve"> </w:t>
      </w:r>
      <w:proofErr w:type="gramStart"/>
      <w:r>
        <w:t>in</w:t>
      </w:r>
      <w:proofErr w:type="gramEnd"/>
      <w:r>
        <w:rPr>
          <w:spacing w:val="-7"/>
        </w:rPr>
        <w:t xml:space="preserve"> </w:t>
      </w:r>
      <w:r>
        <w:t>the</w:t>
      </w:r>
      <w:r>
        <w:rPr>
          <w:spacing w:val="-4"/>
        </w:rPr>
        <w:t xml:space="preserve"> </w:t>
      </w:r>
      <w:r>
        <w:t>concurrent</w:t>
      </w:r>
      <w:r>
        <w:rPr>
          <w:spacing w:val="-7"/>
        </w:rPr>
        <w:t xml:space="preserve"> </w:t>
      </w:r>
      <w:r>
        <w:t>Social</w:t>
      </w:r>
      <w:r>
        <w:rPr>
          <w:spacing w:val="-17"/>
        </w:rPr>
        <w:t xml:space="preserve"> </w:t>
      </w:r>
      <w:r>
        <w:t>Work Methods course. In most cases, a student who drops a Field education course will also have to drop their Methods course.</w:t>
      </w:r>
      <w:r>
        <w:rPr>
          <w:spacing w:val="-1"/>
        </w:rPr>
        <w:t xml:space="preserve"> </w:t>
      </w:r>
      <w:r>
        <w:t>Students</w:t>
      </w:r>
      <w:r>
        <w:rPr>
          <w:spacing w:val="-1"/>
        </w:rPr>
        <w:t xml:space="preserve"> </w:t>
      </w:r>
      <w:r>
        <w:t>who drop their Field course at</w:t>
      </w:r>
      <w:r>
        <w:rPr>
          <w:spacing w:val="-1"/>
        </w:rPr>
        <w:t xml:space="preserve"> </w:t>
      </w:r>
      <w:r>
        <w:t>any</w:t>
      </w:r>
      <w:r>
        <w:rPr>
          <w:spacing w:val="-1"/>
        </w:rPr>
        <w:t xml:space="preserve"> </w:t>
      </w:r>
      <w:r>
        <w:t xml:space="preserve">point in the semester and abandon the Field practicum will have to meet with the Director of Field Education before a subsequent application to Field. Students who have abandoned their Field practicum may be placed on probationary status for subsequent </w:t>
      </w:r>
      <w:r>
        <w:lastRenderedPageBreak/>
        <w:t>Field education courses.</w:t>
      </w:r>
    </w:p>
    <w:p w14:paraId="7F21E289" w14:textId="77777777" w:rsidR="00C67E64" w:rsidRDefault="00C67E64">
      <w:pPr>
        <w:pStyle w:val="BodyText"/>
        <w:spacing w:before="7"/>
        <w:rPr>
          <w:sz w:val="22"/>
        </w:rPr>
      </w:pPr>
    </w:p>
    <w:p w14:paraId="7F21E28A" w14:textId="77777777" w:rsidR="00C67E64" w:rsidRDefault="008B4D8E">
      <w:pPr>
        <w:pStyle w:val="Heading1"/>
        <w:spacing w:before="0"/>
        <w:rPr>
          <w:u w:val="none"/>
        </w:rPr>
      </w:pPr>
      <w:bookmarkStart w:id="52" w:name="Failed_Field_Education_Course"/>
      <w:bookmarkStart w:id="53" w:name="_bookmark27"/>
      <w:bookmarkEnd w:id="52"/>
      <w:bookmarkEnd w:id="53"/>
      <w:r>
        <w:rPr>
          <w:color w:val="365F91"/>
          <w:w w:val="95"/>
          <w:u w:color="365F91"/>
        </w:rPr>
        <w:t>Failed</w:t>
      </w:r>
      <w:r>
        <w:rPr>
          <w:color w:val="365F91"/>
          <w:spacing w:val="23"/>
          <w:u w:color="365F91"/>
        </w:rPr>
        <w:t xml:space="preserve"> </w:t>
      </w:r>
      <w:r>
        <w:rPr>
          <w:color w:val="365F91"/>
          <w:w w:val="95"/>
          <w:u w:color="365F91"/>
        </w:rPr>
        <w:t>Field</w:t>
      </w:r>
      <w:r>
        <w:rPr>
          <w:color w:val="365F91"/>
          <w:spacing w:val="24"/>
          <w:u w:color="365F91"/>
        </w:rPr>
        <w:t xml:space="preserve"> </w:t>
      </w:r>
      <w:r>
        <w:rPr>
          <w:color w:val="365F91"/>
          <w:w w:val="95"/>
          <w:u w:color="365F91"/>
        </w:rPr>
        <w:t>Education</w:t>
      </w:r>
      <w:r>
        <w:rPr>
          <w:color w:val="365F91"/>
          <w:spacing w:val="22"/>
          <w:u w:color="365F91"/>
        </w:rPr>
        <w:t xml:space="preserve"> </w:t>
      </w:r>
      <w:r>
        <w:rPr>
          <w:color w:val="365F91"/>
          <w:spacing w:val="-2"/>
          <w:w w:val="95"/>
          <w:u w:color="365F91"/>
        </w:rPr>
        <w:t>Course</w:t>
      </w:r>
    </w:p>
    <w:p w14:paraId="7F21E28B" w14:textId="77777777" w:rsidR="00C67E64" w:rsidRDefault="008B4D8E">
      <w:pPr>
        <w:pStyle w:val="BodyText"/>
        <w:spacing w:before="47" w:line="276" w:lineRule="auto"/>
        <w:ind w:left="480" w:right="1582"/>
      </w:pPr>
      <w:r>
        <w:t>If</w:t>
      </w:r>
      <w:r>
        <w:rPr>
          <w:spacing w:val="-5"/>
        </w:rPr>
        <w:t xml:space="preserve"> </w:t>
      </w:r>
      <w:r>
        <w:t>a</w:t>
      </w:r>
      <w:r>
        <w:rPr>
          <w:spacing w:val="-4"/>
        </w:rPr>
        <w:t xml:space="preserve"> </w:t>
      </w:r>
      <w:r>
        <w:t>student</w:t>
      </w:r>
      <w:r>
        <w:rPr>
          <w:spacing w:val="-10"/>
        </w:rPr>
        <w:t xml:space="preserve"> </w:t>
      </w:r>
      <w:r>
        <w:t>does</w:t>
      </w:r>
      <w:r>
        <w:rPr>
          <w:spacing w:val="-8"/>
        </w:rPr>
        <w:t xml:space="preserve"> </w:t>
      </w:r>
      <w:r>
        <w:t>not</w:t>
      </w:r>
      <w:r>
        <w:rPr>
          <w:spacing w:val="-7"/>
        </w:rPr>
        <w:t xml:space="preserve"> </w:t>
      </w:r>
      <w:r>
        <w:t>pass</w:t>
      </w:r>
      <w:r>
        <w:rPr>
          <w:spacing w:val="-5"/>
        </w:rPr>
        <w:t xml:space="preserve"> </w:t>
      </w:r>
      <w:r>
        <w:t>their</w:t>
      </w:r>
      <w:r>
        <w:rPr>
          <w:spacing w:val="-8"/>
        </w:rPr>
        <w:t xml:space="preserve"> </w:t>
      </w:r>
      <w:r>
        <w:t>Field</w:t>
      </w:r>
      <w:r>
        <w:rPr>
          <w:spacing w:val="-7"/>
        </w:rPr>
        <w:t xml:space="preserve"> </w:t>
      </w:r>
      <w:r>
        <w:t>education</w:t>
      </w:r>
      <w:r>
        <w:rPr>
          <w:spacing w:val="-4"/>
        </w:rPr>
        <w:t xml:space="preserve"> </w:t>
      </w:r>
      <w:r>
        <w:t>course</w:t>
      </w:r>
      <w:r>
        <w:rPr>
          <w:spacing w:val="-7"/>
        </w:rPr>
        <w:t xml:space="preserve"> </w:t>
      </w:r>
      <w:r>
        <w:t>and</w:t>
      </w:r>
      <w:r>
        <w:rPr>
          <w:spacing w:val="-3"/>
        </w:rPr>
        <w:t xml:space="preserve"> </w:t>
      </w:r>
      <w:r>
        <w:t>does</w:t>
      </w:r>
      <w:r>
        <w:rPr>
          <w:spacing w:val="-5"/>
        </w:rPr>
        <w:t xml:space="preserve"> </w:t>
      </w:r>
      <w:r>
        <w:t>not</w:t>
      </w:r>
      <w:r>
        <w:rPr>
          <w:spacing w:val="-5"/>
        </w:rPr>
        <w:t xml:space="preserve"> </w:t>
      </w:r>
      <w:r>
        <w:t>agree</w:t>
      </w:r>
      <w:r>
        <w:rPr>
          <w:spacing w:val="-4"/>
        </w:rPr>
        <w:t xml:space="preserve"> </w:t>
      </w:r>
      <w:r>
        <w:t>with</w:t>
      </w:r>
      <w:r>
        <w:rPr>
          <w:spacing w:val="-4"/>
        </w:rPr>
        <w:t xml:space="preserve"> </w:t>
      </w:r>
      <w:r>
        <w:t>the grade assigned, they should adhere to the following process:</w:t>
      </w:r>
    </w:p>
    <w:p w14:paraId="7F21E28D" w14:textId="77777777" w:rsidR="00C67E64" w:rsidRDefault="008B4D8E">
      <w:pPr>
        <w:pStyle w:val="ListParagraph"/>
        <w:numPr>
          <w:ilvl w:val="0"/>
          <w:numId w:val="8"/>
        </w:numPr>
        <w:tabs>
          <w:tab w:val="left" w:pos="1200"/>
        </w:tabs>
        <w:spacing w:before="119" w:line="276" w:lineRule="auto"/>
        <w:ind w:right="1486"/>
        <w:rPr>
          <w:sz w:val="24"/>
        </w:rPr>
      </w:pPr>
      <w:r>
        <w:rPr>
          <w:sz w:val="24"/>
        </w:rPr>
        <w:t>Complete</w:t>
      </w:r>
      <w:r>
        <w:rPr>
          <w:spacing w:val="-7"/>
          <w:sz w:val="24"/>
        </w:rPr>
        <w:t xml:space="preserve"> </w:t>
      </w:r>
      <w:r>
        <w:rPr>
          <w:sz w:val="24"/>
        </w:rPr>
        <w:t>a</w:t>
      </w:r>
      <w:r>
        <w:rPr>
          <w:spacing w:val="-7"/>
          <w:sz w:val="24"/>
        </w:rPr>
        <w:t xml:space="preserve"> </w:t>
      </w:r>
      <w:r>
        <w:rPr>
          <w:sz w:val="24"/>
        </w:rPr>
        <w:t>written</w:t>
      </w:r>
      <w:r>
        <w:rPr>
          <w:spacing w:val="-5"/>
          <w:sz w:val="24"/>
        </w:rPr>
        <w:t xml:space="preserve"> </w:t>
      </w:r>
      <w:r>
        <w:rPr>
          <w:sz w:val="24"/>
        </w:rPr>
        <w:t>summary</w:t>
      </w:r>
      <w:r>
        <w:rPr>
          <w:spacing w:val="-12"/>
          <w:sz w:val="24"/>
        </w:rPr>
        <w:t xml:space="preserve"> </w:t>
      </w:r>
      <w:r>
        <w:rPr>
          <w:sz w:val="24"/>
        </w:rPr>
        <w:t>that</w:t>
      </w:r>
      <w:r>
        <w:rPr>
          <w:spacing w:val="-7"/>
          <w:sz w:val="24"/>
        </w:rPr>
        <w:t xml:space="preserve"> </w:t>
      </w:r>
      <w:r>
        <w:rPr>
          <w:sz w:val="24"/>
        </w:rPr>
        <w:t>addresses</w:t>
      </w:r>
      <w:r>
        <w:rPr>
          <w:spacing w:val="-10"/>
          <w:sz w:val="24"/>
        </w:rPr>
        <w:t xml:space="preserve"> </w:t>
      </w:r>
      <w:r>
        <w:rPr>
          <w:sz w:val="24"/>
        </w:rPr>
        <w:t>the</w:t>
      </w:r>
      <w:r>
        <w:rPr>
          <w:spacing w:val="-9"/>
          <w:sz w:val="24"/>
        </w:rPr>
        <w:t xml:space="preserve"> </w:t>
      </w:r>
      <w:r>
        <w:rPr>
          <w:sz w:val="24"/>
        </w:rPr>
        <w:t>deficit</w:t>
      </w:r>
      <w:r>
        <w:rPr>
          <w:spacing w:val="-10"/>
          <w:sz w:val="24"/>
        </w:rPr>
        <w:t xml:space="preserve"> </w:t>
      </w:r>
      <w:r>
        <w:rPr>
          <w:sz w:val="24"/>
        </w:rPr>
        <w:t>areas</w:t>
      </w:r>
      <w:r>
        <w:rPr>
          <w:spacing w:val="-8"/>
          <w:sz w:val="24"/>
        </w:rPr>
        <w:t xml:space="preserve"> </w:t>
      </w:r>
      <w:r>
        <w:rPr>
          <w:sz w:val="24"/>
        </w:rPr>
        <w:t>in</w:t>
      </w:r>
      <w:r>
        <w:rPr>
          <w:spacing w:val="-7"/>
          <w:sz w:val="24"/>
        </w:rPr>
        <w:t xml:space="preserve"> </w:t>
      </w:r>
      <w:r>
        <w:rPr>
          <w:sz w:val="24"/>
        </w:rPr>
        <w:t>the</w:t>
      </w:r>
      <w:r>
        <w:rPr>
          <w:spacing w:val="-4"/>
          <w:sz w:val="24"/>
        </w:rPr>
        <w:t xml:space="preserve"> </w:t>
      </w:r>
      <w:r>
        <w:rPr>
          <w:sz w:val="24"/>
        </w:rPr>
        <w:t xml:space="preserve">evaluation and explain how competency consistent with Field course expectations was demonstrated in these </w:t>
      </w:r>
      <w:proofErr w:type="gramStart"/>
      <w:r>
        <w:rPr>
          <w:sz w:val="24"/>
        </w:rPr>
        <w:t>areas</w:t>
      </w:r>
      <w:proofErr w:type="gramEnd"/>
    </w:p>
    <w:p w14:paraId="7F21E28E" w14:textId="10B814A8" w:rsidR="00C67E64" w:rsidRDefault="008B4D8E">
      <w:pPr>
        <w:pStyle w:val="ListParagraph"/>
        <w:numPr>
          <w:ilvl w:val="0"/>
          <w:numId w:val="8"/>
        </w:numPr>
        <w:tabs>
          <w:tab w:val="left" w:pos="1200"/>
        </w:tabs>
        <w:spacing w:before="124" w:line="276" w:lineRule="auto"/>
        <w:ind w:right="1260"/>
        <w:rPr>
          <w:sz w:val="24"/>
        </w:rPr>
      </w:pPr>
      <w:r>
        <w:rPr>
          <w:sz w:val="24"/>
        </w:rPr>
        <w:t>Submit</w:t>
      </w:r>
      <w:r>
        <w:rPr>
          <w:spacing w:val="-7"/>
          <w:sz w:val="24"/>
        </w:rPr>
        <w:t xml:space="preserve"> </w:t>
      </w:r>
      <w:r>
        <w:rPr>
          <w:sz w:val="24"/>
        </w:rPr>
        <w:t>summary</w:t>
      </w:r>
      <w:r>
        <w:rPr>
          <w:spacing w:val="-12"/>
          <w:sz w:val="24"/>
        </w:rPr>
        <w:t xml:space="preserve"> </w:t>
      </w:r>
      <w:r>
        <w:rPr>
          <w:sz w:val="24"/>
        </w:rPr>
        <w:t>to</w:t>
      </w:r>
      <w:r>
        <w:rPr>
          <w:spacing w:val="-2"/>
          <w:sz w:val="24"/>
        </w:rPr>
        <w:t xml:space="preserve"> </w:t>
      </w:r>
      <w:r>
        <w:rPr>
          <w:sz w:val="24"/>
        </w:rPr>
        <w:t>the</w:t>
      </w:r>
      <w:r>
        <w:rPr>
          <w:spacing w:val="-5"/>
          <w:sz w:val="24"/>
        </w:rPr>
        <w:t xml:space="preserve"> </w:t>
      </w:r>
      <w:r>
        <w:rPr>
          <w:sz w:val="24"/>
        </w:rPr>
        <w:t>assigned</w:t>
      </w:r>
      <w:r>
        <w:rPr>
          <w:spacing w:val="-9"/>
          <w:sz w:val="24"/>
        </w:rPr>
        <w:t xml:space="preserve"> </w:t>
      </w:r>
      <w:r>
        <w:rPr>
          <w:sz w:val="24"/>
        </w:rPr>
        <w:t>Liaison</w:t>
      </w:r>
      <w:r>
        <w:rPr>
          <w:spacing w:val="-7"/>
          <w:sz w:val="24"/>
        </w:rPr>
        <w:t xml:space="preserve"> </w:t>
      </w:r>
      <w:r>
        <w:rPr>
          <w:sz w:val="24"/>
        </w:rPr>
        <w:t>and</w:t>
      </w:r>
      <w:r>
        <w:rPr>
          <w:spacing w:val="-9"/>
          <w:sz w:val="24"/>
        </w:rPr>
        <w:t xml:space="preserve"> </w:t>
      </w:r>
      <w:r>
        <w:rPr>
          <w:sz w:val="24"/>
        </w:rPr>
        <w:t>request</w:t>
      </w:r>
      <w:r>
        <w:rPr>
          <w:spacing w:val="-7"/>
          <w:sz w:val="24"/>
        </w:rPr>
        <w:t xml:space="preserve"> </w:t>
      </w:r>
      <w:r>
        <w:rPr>
          <w:sz w:val="24"/>
        </w:rPr>
        <w:t>a</w:t>
      </w:r>
      <w:r>
        <w:rPr>
          <w:spacing w:val="-9"/>
          <w:sz w:val="24"/>
        </w:rPr>
        <w:t xml:space="preserve"> </w:t>
      </w:r>
      <w:r>
        <w:rPr>
          <w:sz w:val="24"/>
        </w:rPr>
        <w:t>meeting</w:t>
      </w:r>
      <w:r>
        <w:rPr>
          <w:spacing w:val="-9"/>
          <w:sz w:val="24"/>
        </w:rPr>
        <w:t xml:space="preserve"> </w:t>
      </w:r>
      <w:r>
        <w:rPr>
          <w:sz w:val="24"/>
        </w:rPr>
        <w:t>with</w:t>
      </w:r>
      <w:r>
        <w:rPr>
          <w:spacing w:val="-4"/>
          <w:sz w:val="24"/>
        </w:rPr>
        <w:t xml:space="preserve"> </w:t>
      </w:r>
      <w:r>
        <w:rPr>
          <w:sz w:val="24"/>
        </w:rPr>
        <w:t>the</w:t>
      </w:r>
      <w:r>
        <w:rPr>
          <w:spacing w:val="-7"/>
          <w:sz w:val="24"/>
        </w:rPr>
        <w:t xml:space="preserve"> </w:t>
      </w:r>
      <w:r>
        <w:rPr>
          <w:sz w:val="24"/>
        </w:rPr>
        <w:t xml:space="preserve">Liaison to discuss the details related to the failed Field </w:t>
      </w:r>
      <w:proofErr w:type="gramStart"/>
      <w:r>
        <w:rPr>
          <w:sz w:val="24"/>
        </w:rPr>
        <w:t>practicum</w:t>
      </w:r>
      <w:proofErr w:type="gramEnd"/>
    </w:p>
    <w:p w14:paraId="7F21E28F" w14:textId="68388A0C" w:rsidR="00C67E64" w:rsidRDefault="008B4D8E">
      <w:pPr>
        <w:pStyle w:val="ListParagraph"/>
        <w:numPr>
          <w:ilvl w:val="0"/>
          <w:numId w:val="8"/>
        </w:numPr>
        <w:tabs>
          <w:tab w:val="left" w:pos="1200"/>
        </w:tabs>
        <w:spacing w:before="121" w:line="276" w:lineRule="auto"/>
        <w:ind w:right="1160"/>
        <w:rPr>
          <w:sz w:val="24"/>
        </w:rPr>
      </w:pPr>
      <w:r>
        <w:rPr>
          <w:sz w:val="24"/>
        </w:rPr>
        <w:t>Following</w:t>
      </w:r>
      <w:r>
        <w:rPr>
          <w:spacing w:val="-7"/>
          <w:sz w:val="24"/>
        </w:rPr>
        <w:t xml:space="preserve"> </w:t>
      </w:r>
      <w:r>
        <w:rPr>
          <w:sz w:val="24"/>
        </w:rPr>
        <w:t>the</w:t>
      </w:r>
      <w:r>
        <w:rPr>
          <w:spacing w:val="-7"/>
          <w:sz w:val="24"/>
        </w:rPr>
        <w:t xml:space="preserve"> </w:t>
      </w:r>
      <w:r>
        <w:rPr>
          <w:sz w:val="24"/>
        </w:rPr>
        <w:t>meeting,</w:t>
      </w:r>
      <w:r>
        <w:rPr>
          <w:spacing w:val="-5"/>
          <w:sz w:val="24"/>
        </w:rPr>
        <w:t xml:space="preserve"> </w:t>
      </w:r>
      <w:r>
        <w:rPr>
          <w:sz w:val="24"/>
        </w:rPr>
        <w:t>the</w:t>
      </w:r>
      <w:r>
        <w:rPr>
          <w:spacing w:val="-7"/>
          <w:sz w:val="24"/>
        </w:rPr>
        <w:t xml:space="preserve"> </w:t>
      </w:r>
      <w:r>
        <w:rPr>
          <w:sz w:val="24"/>
        </w:rPr>
        <w:t>Field</w:t>
      </w:r>
      <w:r>
        <w:rPr>
          <w:spacing w:val="-7"/>
          <w:sz w:val="24"/>
        </w:rPr>
        <w:t xml:space="preserve"> </w:t>
      </w:r>
      <w:r>
        <w:rPr>
          <w:sz w:val="24"/>
        </w:rPr>
        <w:t>Liaison</w:t>
      </w:r>
      <w:r>
        <w:rPr>
          <w:spacing w:val="-7"/>
          <w:sz w:val="24"/>
        </w:rPr>
        <w:t xml:space="preserve"> </w:t>
      </w:r>
      <w:r>
        <w:rPr>
          <w:sz w:val="24"/>
        </w:rPr>
        <w:t>will</w:t>
      </w:r>
      <w:r>
        <w:rPr>
          <w:spacing w:val="-4"/>
          <w:sz w:val="24"/>
        </w:rPr>
        <w:t xml:space="preserve"> </w:t>
      </w:r>
      <w:r>
        <w:rPr>
          <w:sz w:val="24"/>
        </w:rPr>
        <w:t>decide</w:t>
      </w:r>
      <w:r>
        <w:rPr>
          <w:spacing w:val="-4"/>
          <w:sz w:val="24"/>
        </w:rPr>
        <w:t xml:space="preserve"> </w:t>
      </w:r>
      <w:r>
        <w:rPr>
          <w:sz w:val="24"/>
        </w:rPr>
        <w:t>to</w:t>
      </w:r>
      <w:r>
        <w:rPr>
          <w:spacing w:val="-7"/>
          <w:sz w:val="24"/>
        </w:rPr>
        <w:t xml:space="preserve"> </w:t>
      </w:r>
      <w:r>
        <w:rPr>
          <w:sz w:val="24"/>
        </w:rPr>
        <w:t xml:space="preserve">maintain the grade as assigned or change it to reflect the additional information provided by the student. If the grade continues to be below a B, the Liaison will make a written recommendation for the next course of action, which often includes a repeat of the Field course. </w:t>
      </w:r>
      <w:r w:rsidR="0026669A">
        <w:rPr>
          <w:sz w:val="24"/>
        </w:rPr>
        <w:t>The Liaison can also</w:t>
      </w:r>
      <w:r w:rsidR="00D079D5">
        <w:rPr>
          <w:sz w:val="24"/>
        </w:rPr>
        <w:t xml:space="preserve"> refer the student to program administration for a review of the situation and </w:t>
      </w:r>
      <w:r w:rsidR="00D07B4B">
        <w:rPr>
          <w:sz w:val="24"/>
        </w:rPr>
        <w:t>recommendations.</w:t>
      </w:r>
    </w:p>
    <w:p w14:paraId="7F21E290" w14:textId="77777777" w:rsidR="00C67E64" w:rsidRDefault="008B4D8E">
      <w:pPr>
        <w:pStyle w:val="ListParagraph"/>
        <w:numPr>
          <w:ilvl w:val="0"/>
          <w:numId w:val="8"/>
        </w:numPr>
        <w:tabs>
          <w:tab w:val="left" w:pos="1200"/>
        </w:tabs>
        <w:spacing w:before="119" w:line="276" w:lineRule="auto"/>
        <w:ind w:right="2505"/>
        <w:rPr>
          <w:sz w:val="24"/>
        </w:rPr>
      </w:pPr>
      <w:r>
        <w:rPr>
          <w:sz w:val="24"/>
        </w:rPr>
        <w:t>The</w:t>
      </w:r>
      <w:r>
        <w:rPr>
          <w:spacing w:val="-7"/>
          <w:sz w:val="24"/>
        </w:rPr>
        <w:t xml:space="preserve"> </w:t>
      </w:r>
      <w:r>
        <w:rPr>
          <w:sz w:val="24"/>
        </w:rPr>
        <w:t>student</w:t>
      </w:r>
      <w:r>
        <w:rPr>
          <w:spacing w:val="-7"/>
          <w:sz w:val="24"/>
        </w:rPr>
        <w:t xml:space="preserve"> </w:t>
      </w:r>
      <w:r>
        <w:rPr>
          <w:sz w:val="24"/>
        </w:rPr>
        <w:t>will</w:t>
      </w:r>
      <w:r>
        <w:rPr>
          <w:spacing w:val="-8"/>
          <w:sz w:val="24"/>
        </w:rPr>
        <w:t xml:space="preserve"> </w:t>
      </w:r>
      <w:r>
        <w:rPr>
          <w:sz w:val="24"/>
        </w:rPr>
        <w:t>be</w:t>
      </w:r>
      <w:r>
        <w:rPr>
          <w:spacing w:val="-7"/>
          <w:sz w:val="24"/>
        </w:rPr>
        <w:t xml:space="preserve"> </w:t>
      </w:r>
      <w:r>
        <w:rPr>
          <w:sz w:val="24"/>
        </w:rPr>
        <w:t>notified</w:t>
      </w:r>
      <w:r>
        <w:rPr>
          <w:spacing w:val="-7"/>
          <w:sz w:val="24"/>
        </w:rPr>
        <w:t xml:space="preserve"> </w:t>
      </w:r>
      <w:r>
        <w:rPr>
          <w:sz w:val="24"/>
        </w:rPr>
        <w:t>of</w:t>
      </w:r>
      <w:r>
        <w:rPr>
          <w:spacing w:val="-5"/>
          <w:sz w:val="24"/>
        </w:rPr>
        <w:t xml:space="preserve"> </w:t>
      </w:r>
      <w:r>
        <w:rPr>
          <w:sz w:val="24"/>
        </w:rPr>
        <w:t>the</w:t>
      </w:r>
      <w:r>
        <w:rPr>
          <w:spacing w:val="-12"/>
          <w:sz w:val="24"/>
        </w:rPr>
        <w:t xml:space="preserve"> </w:t>
      </w:r>
      <w:r>
        <w:rPr>
          <w:sz w:val="24"/>
        </w:rPr>
        <w:t>final</w:t>
      </w:r>
      <w:r>
        <w:rPr>
          <w:spacing w:val="-8"/>
          <w:sz w:val="24"/>
        </w:rPr>
        <w:t xml:space="preserve"> </w:t>
      </w:r>
      <w:r>
        <w:rPr>
          <w:sz w:val="24"/>
        </w:rPr>
        <w:t>course</w:t>
      </w:r>
      <w:r>
        <w:rPr>
          <w:spacing w:val="-12"/>
          <w:sz w:val="24"/>
        </w:rPr>
        <w:t xml:space="preserve"> </w:t>
      </w:r>
      <w:r>
        <w:rPr>
          <w:sz w:val="24"/>
        </w:rPr>
        <w:t>grade</w:t>
      </w:r>
      <w:r>
        <w:rPr>
          <w:spacing w:val="-7"/>
          <w:sz w:val="24"/>
        </w:rPr>
        <w:t xml:space="preserve"> </w:t>
      </w:r>
      <w:r>
        <w:rPr>
          <w:sz w:val="24"/>
        </w:rPr>
        <w:t>and</w:t>
      </w:r>
      <w:r>
        <w:rPr>
          <w:spacing w:val="-7"/>
          <w:sz w:val="24"/>
        </w:rPr>
        <w:t xml:space="preserve"> </w:t>
      </w:r>
      <w:r>
        <w:rPr>
          <w:sz w:val="24"/>
        </w:rPr>
        <w:t xml:space="preserve">subsequent </w:t>
      </w:r>
      <w:proofErr w:type="gramStart"/>
      <w:r>
        <w:rPr>
          <w:spacing w:val="-2"/>
          <w:sz w:val="24"/>
        </w:rPr>
        <w:t>recommendations</w:t>
      </w:r>
      <w:proofErr w:type="gramEnd"/>
    </w:p>
    <w:p w14:paraId="7F21E291" w14:textId="77777777" w:rsidR="00C67E64" w:rsidRDefault="008B4D8E">
      <w:pPr>
        <w:pStyle w:val="ListParagraph"/>
        <w:numPr>
          <w:ilvl w:val="0"/>
          <w:numId w:val="8"/>
        </w:numPr>
        <w:tabs>
          <w:tab w:val="left" w:pos="1200"/>
        </w:tabs>
        <w:spacing w:before="121" w:line="276" w:lineRule="auto"/>
        <w:ind w:right="1633"/>
        <w:rPr>
          <w:sz w:val="24"/>
        </w:rPr>
      </w:pPr>
      <w:r>
        <w:rPr>
          <w:sz w:val="24"/>
        </w:rPr>
        <w:t>If</w:t>
      </w:r>
      <w:r>
        <w:rPr>
          <w:spacing w:val="-5"/>
          <w:sz w:val="24"/>
        </w:rPr>
        <w:t xml:space="preserve"> </w:t>
      </w:r>
      <w:r>
        <w:rPr>
          <w:sz w:val="24"/>
        </w:rPr>
        <w:t>the</w:t>
      </w:r>
      <w:r>
        <w:rPr>
          <w:spacing w:val="-4"/>
          <w:sz w:val="24"/>
        </w:rPr>
        <w:t xml:space="preserve"> </w:t>
      </w:r>
      <w:r>
        <w:rPr>
          <w:sz w:val="24"/>
        </w:rPr>
        <w:t>student</w:t>
      </w:r>
      <w:r>
        <w:rPr>
          <w:spacing w:val="-5"/>
          <w:sz w:val="24"/>
        </w:rPr>
        <w:t xml:space="preserve"> </w:t>
      </w:r>
      <w:r>
        <w:rPr>
          <w:sz w:val="24"/>
        </w:rPr>
        <w:t>still</w:t>
      </w:r>
      <w:r>
        <w:rPr>
          <w:spacing w:val="-6"/>
          <w:sz w:val="24"/>
        </w:rPr>
        <w:t xml:space="preserve"> </w:t>
      </w:r>
      <w:r>
        <w:rPr>
          <w:sz w:val="24"/>
        </w:rPr>
        <w:t>disagrees</w:t>
      </w:r>
      <w:r>
        <w:rPr>
          <w:spacing w:val="-5"/>
          <w:sz w:val="24"/>
        </w:rPr>
        <w:t xml:space="preserve"> </w:t>
      </w:r>
      <w:r>
        <w:rPr>
          <w:sz w:val="24"/>
        </w:rPr>
        <w:t>with</w:t>
      </w:r>
      <w:r>
        <w:rPr>
          <w:spacing w:val="-4"/>
          <w:sz w:val="24"/>
        </w:rPr>
        <w:t xml:space="preserve"> </w:t>
      </w:r>
      <w:r>
        <w:rPr>
          <w:sz w:val="24"/>
        </w:rPr>
        <w:t>the</w:t>
      </w:r>
      <w:r>
        <w:rPr>
          <w:spacing w:val="-4"/>
          <w:sz w:val="24"/>
        </w:rPr>
        <w:t xml:space="preserve"> </w:t>
      </w:r>
      <w:r>
        <w:rPr>
          <w:sz w:val="24"/>
        </w:rPr>
        <w:t>grade,</w:t>
      </w:r>
      <w:r>
        <w:rPr>
          <w:spacing w:val="-7"/>
          <w:sz w:val="24"/>
        </w:rPr>
        <w:t xml:space="preserve"> </w:t>
      </w:r>
      <w:r>
        <w:rPr>
          <w:sz w:val="24"/>
        </w:rPr>
        <w:t>they</w:t>
      </w:r>
      <w:r>
        <w:rPr>
          <w:spacing w:val="-8"/>
          <w:sz w:val="24"/>
        </w:rPr>
        <w:t xml:space="preserve"> </w:t>
      </w:r>
      <w:r>
        <w:rPr>
          <w:sz w:val="24"/>
        </w:rPr>
        <w:t>will</w:t>
      </w:r>
      <w:r>
        <w:rPr>
          <w:spacing w:val="-8"/>
          <w:sz w:val="24"/>
        </w:rPr>
        <w:t xml:space="preserve"> </w:t>
      </w:r>
      <w:r>
        <w:rPr>
          <w:sz w:val="24"/>
        </w:rPr>
        <w:t>be</w:t>
      </w:r>
      <w:r>
        <w:rPr>
          <w:spacing w:val="-4"/>
          <w:sz w:val="24"/>
        </w:rPr>
        <w:t xml:space="preserve"> </w:t>
      </w:r>
      <w:r>
        <w:rPr>
          <w:sz w:val="24"/>
        </w:rPr>
        <w:t>directed</w:t>
      </w:r>
      <w:r>
        <w:rPr>
          <w:spacing w:val="-9"/>
          <w:sz w:val="24"/>
        </w:rPr>
        <w:t xml:space="preserve"> </w:t>
      </w:r>
      <w:r>
        <w:rPr>
          <w:sz w:val="24"/>
        </w:rPr>
        <w:t>to</w:t>
      </w:r>
      <w:r>
        <w:rPr>
          <w:spacing w:val="-4"/>
          <w:sz w:val="24"/>
        </w:rPr>
        <w:t xml:space="preserve"> </w:t>
      </w:r>
      <w:r>
        <w:rPr>
          <w:sz w:val="24"/>
        </w:rPr>
        <w:t>the</w:t>
      </w:r>
      <w:r>
        <w:rPr>
          <w:spacing w:val="-9"/>
          <w:sz w:val="24"/>
        </w:rPr>
        <w:t xml:space="preserve"> </w:t>
      </w:r>
      <w:r>
        <w:rPr>
          <w:sz w:val="24"/>
        </w:rPr>
        <w:t xml:space="preserve">formal appeal process within the </w:t>
      </w:r>
      <w:proofErr w:type="gramStart"/>
      <w:r>
        <w:rPr>
          <w:sz w:val="24"/>
        </w:rPr>
        <w:t>school</w:t>
      </w:r>
      <w:proofErr w:type="gramEnd"/>
    </w:p>
    <w:p w14:paraId="7F21E292" w14:textId="77777777" w:rsidR="00C67E64" w:rsidRDefault="008B4D8E">
      <w:pPr>
        <w:pStyle w:val="ListParagraph"/>
        <w:numPr>
          <w:ilvl w:val="0"/>
          <w:numId w:val="8"/>
        </w:numPr>
        <w:tabs>
          <w:tab w:val="left" w:pos="1200"/>
        </w:tabs>
        <w:spacing w:before="119" w:line="276" w:lineRule="auto"/>
        <w:ind w:right="1198"/>
        <w:rPr>
          <w:sz w:val="24"/>
        </w:rPr>
      </w:pPr>
      <w:r>
        <w:rPr>
          <w:sz w:val="24"/>
        </w:rPr>
        <w:t>If the student scores well on their final Field evaluation but receives a low score in</w:t>
      </w:r>
      <w:r>
        <w:rPr>
          <w:spacing w:val="-4"/>
          <w:sz w:val="24"/>
        </w:rPr>
        <w:t xml:space="preserve"> </w:t>
      </w:r>
      <w:r>
        <w:rPr>
          <w:sz w:val="24"/>
        </w:rPr>
        <w:t>the</w:t>
      </w:r>
      <w:r>
        <w:rPr>
          <w:spacing w:val="-7"/>
          <w:sz w:val="24"/>
        </w:rPr>
        <w:t xml:space="preserve"> </w:t>
      </w:r>
      <w:r>
        <w:rPr>
          <w:sz w:val="24"/>
        </w:rPr>
        <w:t>Field</w:t>
      </w:r>
      <w:r>
        <w:rPr>
          <w:spacing w:val="-7"/>
          <w:sz w:val="24"/>
        </w:rPr>
        <w:t xml:space="preserve"> </w:t>
      </w:r>
      <w:r>
        <w:rPr>
          <w:sz w:val="24"/>
        </w:rPr>
        <w:t>Seminar,</w:t>
      </w:r>
      <w:r>
        <w:rPr>
          <w:spacing w:val="-5"/>
          <w:sz w:val="24"/>
        </w:rPr>
        <w:t xml:space="preserve"> </w:t>
      </w:r>
      <w:r>
        <w:rPr>
          <w:sz w:val="24"/>
        </w:rPr>
        <w:t>the</w:t>
      </w:r>
      <w:r>
        <w:rPr>
          <w:spacing w:val="-4"/>
          <w:sz w:val="24"/>
        </w:rPr>
        <w:t xml:space="preserve"> </w:t>
      </w:r>
      <w:r>
        <w:rPr>
          <w:sz w:val="24"/>
        </w:rPr>
        <w:t>student</w:t>
      </w:r>
      <w:r>
        <w:rPr>
          <w:spacing w:val="-10"/>
          <w:sz w:val="24"/>
        </w:rPr>
        <w:t xml:space="preserve"> </w:t>
      </w:r>
      <w:r>
        <w:rPr>
          <w:sz w:val="24"/>
        </w:rPr>
        <w:t>may</w:t>
      </w:r>
      <w:r>
        <w:rPr>
          <w:spacing w:val="-13"/>
          <w:sz w:val="24"/>
        </w:rPr>
        <w:t xml:space="preserve"> </w:t>
      </w:r>
      <w:r>
        <w:rPr>
          <w:sz w:val="24"/>
        </w:rPr>
        <w:t>not</w:t>
      </w:r>
      <w:r>
        <w:rPr>
          <w:spacing w:val="-10"/>
          <w:sz w:val="24"/>
        </w:rPr>
        <w:t xml:space="preserve"> </w:t>
      </w:r>
      <w:r>
        <w:rPr>
          <w:sz w:val="24"/>
        </w:rPr>
        <w:t>pass</w:t>
      </w:r>
      <w:r>
        <w:rPr>
          <w:spacing w:val="-5"/>
          <w:sz w:val="24"/>
        </w:rPr>
        <w:t xml:space="preserve"> </w:t>
      </w:r>
      <w:r>
        <w:rPr>
          <w:sz w:val="24"/>
        </w:rPr>
        <w:t>their</w:t>
      </w:r>
      <w:r>
        <w:rPr>
          <w:spacing w:val="-8"/>
          <w:sz w:val="24"/>
        </w:rPr>
        <w:t xml:space="preserve"> </w:t>
      </w:r>
      <w:r>
        <w:rPr>
          <w:sz w:val="24"/>
        </w:rPr>
        <w:t>respective</w:t>
      </w:r>
      <w:r>
        <w:rPr>
          <w:spacing w:val="-4"/>
          <w:sz w:val="24"/>
        </w:rPr>
        <w:t xml:space="preserve"> </w:t>
      </w:r>
      <w:r>
        <w:rPr>
          <w:sz w:val="24"/>
        </w:rPr>
        <w:t>Field</w:t>
      </w:r>
      <w:r>
        <w:rPr>
          <w:spacing w:val="-9"/>
          <w:sz w:val="24"/>
        </w:rPr>
        <w:t xml:space="preserve"> </w:t>
      </w:r>
      <w:r>
        <w:rPr>
          <w:sz w:val="24"/>
        </w:rPr>
        <w:t>course.</w:t>
      </w:r>
      <w:r>
        <w:rPr>
          <w:spacing w:val="-5"/>
          <w:sz w:val="24"/>
        </w:rPr>
        <w:t xml:space="preserve"> </w:t>
      </w:r>
      <w:r>
        <w:rPr>
          <w:sz w:val="24"/>
        </w:rPr>
        <w:t xml:space="preserve">The student should meet with the Field Liaison and Field Seminar instructor to determine the next course of action. In most cases, the student will submit a </w:t>
      </w:r>
      <w:r>
        <w:rPr>
          <w:i/>
          <w:sz w:val="24"/>
        </w:rPr>
        <w:t xml:space="preserve">Request for a Field course Incomplete </w:t>
      </w:r>
      <w:r>
        <w:rPr>
          <w:sz w:val="24"/>
        </w:rPr>
        <w:t xml:space="preserve">and be required to repeat the </w:t>
      </w:r>
      <w:proofErr w:type="gramStart"/>
      <w:r>
        <w:rPr>
          <w:sz w:val="24"/>
        </w:rPr>
        <w:t>Field</w:t>
      </w:r>
      <w:proofErr w:type="gramEnd"/>
    </w:p>
    <w:p w14:paraId="7F21E296" w14:textId="77777777" w:rsidR="00C67E64" w:rsidRDefault="008B4D8E">
      <w:pPr>
        <w:pStyle w:val="BodyText"/>
        <w:spacing w:before="92" w:line="278" w:lineRule="auto"/>
        <w:ind w:left="1199" w:right="1135"/>
      </w:pPr>
      <w:r>
        <w:t>seminar</w:t>
      </w:r>
      <w:r>
        <w:rPr>
          <w:spacing w:val="-6"/>
        </w:rPr>
        <w:t xml:space="preserve"> </w:t>
      </w:r>
      <w:r>
        <w:t>the</w:t>
      </w:r>
      <w:r>
        <w:rPr>
          <w:spacing w:val="-12"/>
        </w:rPr>
        <w:t xml:space="preserve"> </w:t>
      </w:r>
      <w:r>
        <w:t>following</w:t>
      </w:r>
      <w:r>
        <w:rPr>
          <w:spacing w:val="-9"/>
        </w:rPr>
        <w:t xml:space="preserve"> </w:t>
      </w:r>
      <w:r>
        <w:t>semester.</w:t>
      </w:r>
      <w:r>
        <w:rPr>
          <w:spacing w:val="-12"/>
        </w:rPr>
        <w:t xml:space="preserve"> </w:t>
      </w:r>
      <w:r>
        <w:t>The</w:t>
      </w:r>
      <w:r>
        <w:rPr>
          <w:spacing w:val="-7"/>
        </w:rPr>
        <w:t xml:space="preserve"> </w:t>
      </w:r>
      <w:r>
        <w:t>new</w:t>
      </w:r>
      <w:r>
        <w:rPr>
          <w:spacing w:val="-13"/>
        </w:rPr>
        <w:t xml:space="preserve"> </w:t>
      </w:r>
      <w:r>
        <w:t>seminar</w:t>
      </w:r>
      <w:r>
        <w:rPr>
          <w:spacing w:val="-6"/>
        </w:rPr>
        <w:t xml:space="preserve"> </w:t>
      </w:r>
      <w:r>
        <w:t>grade</w:t>
      </w:r>
      <w:r>
        <w:rPr>
          <w:spacing w:val="-4"/>
        </w:rPr>
        <w:t xml:space="preserve"> </w:t>
      </w:r>
      <w:r>
        <w:t>will</w:t>
      </w:r>
      <w:r>
        <w:rPr>
          <w:spacing w:val="-8"/>
        </w:rPr>
        <w:t xml:space="preserve"> </w:t>
      </w:r>
      <w:r>
        <w:t>be</w:t>
      </w:r>
      <w:r>
        <w:rPr>
          <w:spacing w:val="-4"/>
        </w:rPr>
        <w:t xml:space="preserve"> </w:t>
      </w:r>
      <w:r>
        <w:t>used</w:t>
      </w:r>
      <w:r>
        <w:rPr>
          <w:spacing w:val="-9"/>
        </w:rPr>
        <w:t xml:space="preserve"> </w:t>
      </w:r>
      <w:r>
        <w:t>to</w:t>
      </w:r>
      <w:r>
        <w:rPr>
          <w:spacing w:val="-4"/>
        </w:rPr>
        <w:t xml:space="preserve"> </w:t>
      </w:r>
      <w:r>
        <w:t xml:space="preserve">calculate the overall grade for the </w:t>
      </w:r>
      <w:r>
        <w:rPr>
          <w:i/>
        </w:rPr>
        <w:t xml:space="preserve">Incomplete </w:t>
      </w:r>
      <w:r>
        <w:t>Field course.</w:t>
      </w:r>
    </w:p>
    <w:p w14:paraId="7F21E298" w14:textId="67F22ACA" w:rsidR="00C67E64" w:rsidRPr="00FE67B7" w:rsidRDefault="008B4D8E">
      <w:pPr>
        <w:pStyle w:val="ListParagraph"/>
        <w:numPr>
          <w:ilvl w:val="0"/>
          <w:numId w:val="8"/>
        </w:numPr>
        <w:tabs>
          <w:tab w:val="left" w:pos="1200"/>
        </w:tabs>
        <w:spacing w:before="116" w:line="276" w:lineRule="auto"/>
        <w:ind w:left="1199" w:right="1148"/>
        <w:rPr>
          <w:sz w:val="26"/>
        </w:rPr>
      </w:pPr>
      <w:r>
        <w:rPr>
          <w:sz w:val="24"/>
        </w:rPr>
        <w:t>Students who fail a Field education course and are permitted to continue in the social work program will be on probationary status for subsequent Field education</w:t>
      </w:r>
      <w:r w:rsidRPr="00FE67B7">
        <w:rPr>
          <w:spacing w:val="-2"/>
          <w:sz w:val="24"/>
        </w:rPr>
        <w:t xml:space="preserve"> </w:t>
      </w:r>
      <w:r>
        <w:rPr>
          <w:sz w:val="24"/>
        </w:rPr>
        <w:t>courses</w:t>
      </w:r>
      <w:r w:rsidRPr="00FE67B7">
        <w:rPr>
          <w:spacing w:val="-4"/>
          <w:sz w:val="24"/>
        </w:rPr>
        <w:t xml:space="preserve"> </w:t>
      </w:r>
      <w:r>
        <w:rPr>
          <w:sz w:val="24"/>
        </w:rPr>
        <w:t>and</w:t>
      </w:r>
      <w:r w:rsidRPr="00FE67B7">
        <w:rPr>
          <w:spacing w:val="-3"/>
          <w:sz w:val="24"/>
        </w:rPr>
        <w:t xml:space="preserve"> </w:t>
      </w:r>
      <w:r>
        <w:rPr>
          <w:sz w:val="24"/>
        </w:rPr>
        <w:t>will</w:t>
      </w:r>
      <w:r w:rsidRPr="00FE67B7">
        <w:rPr>
          <w:spacing w:val="-3"/>
          <w:sz w:val="24"/>
        </w:rPr>
        <w:t xml:space="preserve"> </w:t>
      </w:r>
      <w:r>
        <w:rPr>
          <w:sz w:val="24"/>
        </w:rPr>
        <w:t>have</w:t>
      </w:r>
      <w:r w:rsidRPr="00FE67B7">
        <w:rPr>
          <w:spacing w:val="-2"/>
          <w:sz w:val="24"/>
        </w:rPr>
        <w:t xml:space="preserve"> </w:t>
      </w:r>
      <w:r>
        <w:rPr>
          <w:sz w:val="24"/>
        </w:rPr>
        <w:t>limited</w:t>
      </w:r>
      <w:r w:rsidRPr="00FE67B7">
        <w:rPr>
          <w:spacing w:val="-2"/>
          <w:sz w:val="24"/>
        </w:rPr>
        <w:t xml:space="preserve"> </w:t>
      </w:r>
      <w:r>
        <w:rPr>
          <w:sz w:val="24"/>
        </w:rPr>
        <w:t>practicum</w:t>
      </w:r>
      <w:r w:rsidRPr="00FE67B7">
        <w:rPr>
          <w:spacing w:val="-3"/>
          <w:sz w:val="24"/>
        </w:rPr>
        <w:t xml:space="preserve"> </w:t>
      </w:r>
      <w:r>
        <w:rPr>
          <w:sz w:val="24"/>
        </w:rPr>
        <w:t>options.</w:t>
      </w:r>
      <w:r w:rsidRPr="00FE67B7">
        <w:rPr>
          <w:spacing w:val="-4"/>
          <w:sz w:val="24"/>
        </w:rPr>
        <w:t xml:space="preserve"> </w:t>
      </w:r>
      <w:r>
        <w:rPr>
          <w:sz w:val="24"/>
        </w:rPr>
        <w:t>Students</w:t>
      </w:r>
      <w:r w:rsidRPr="00FE67B7">
        <w:rPr>
          <w:spacing w:val="-9"/>
          <w:sz w:val="24"/>
        </w:rPr>
        <w:t xml:space="preserve"> </w:t>
      </w:r>
      <w:r>
        <w:rPr>
          <w:sz w:val="24"/>
        </w:rPr>
        <w:t>will</w:t>
      </w:r>
      <w:r w:rsidRPr="00FE67B7">
        <w:rPr>
          <w:spacing w:val="-2"/>
          <w:sz w:val="24"/>
        </w:rPr>
        <w:t xml:space="preserve"> </w:t>
      </w:r>
      <w:r>
        <w:rPr>
          <w:sz w:val="24"/>
        </w:rPr>
        <w:t>sign</w:t>
      </w:r>
      <w:r w:rsidRPr="00FE67B7">
        <w:rPr>
          <w:spacing w:val="-2"/>
          <w:sz w:val="24"/>
        </w:rPr>
        <w:t xml:space="preserve"> </w:t>
      </w:r>
      <w:r>
        <w:rPr>
          <w:sz w:val="24"/>
        </w:rPr>
        <w:t>and abide by a written Probationary Status Agreement which will address deficit areas from the previous practicum failure and outline the expectations for the next practicum. The Field Liaison will be selective in the student/agency matching process to ensure that the student is placed in an established agency with an experienced Field Instructor willing to provide close supervision and frequent feedback to the student. The new agency will be provided with information</w:t>
      </w:r>
      <w:r w:rsidRPr="00FE67B7">
        <w:rPr>
          <w:spacing w:val="-8"/>
          <w:sz w:val="24"/>
        </w:rPr>
        <w:t xml:space="preserve"> </w:t>
      </w:r>
      <w:r>
        <w:rPr>
          <w:sz w:val="24"/>
        </w:rPr>
        <w:t>related</w:t>
      </w:r>
      <w:r w:rsidRPr="00FE67B7">
        <w:rPr>
          <w:spacing w:val="-8"/>
          <w:sz w:val="24"/>
        </w:rPr>
        <w:t xml:space="preserve"> </w:t>
      </w:r>
      <w:r>
        <w:rPr>
          <w:sz w:val="24"/>
        </w:rPr>
        <w:t>to</w:t>
      </w:r>
      <w:r w:rsidRPr="00FE67B7">
        <w:rPr>
          <w:spacing w:val="-8"/>
          <w:sz w:val="24"/>
        </w:rPr>
        <w:t xml:space="preserve"> </w:t>
      </w:r>
      <w:r>
        <w:rPr>
          <w:sz w:val="24"/>
        </w:rPr>
        <w:t>the</w:t>
      </w:r>
      <w:r w:rsidRPr="00FE67B7">
        <w:rPr>
          <w:spacing w:val="-8"/>
          <w:sz w:val="24"/>
        </w:rPr>
        <w:t xml:space="preserve"> </w:t>
      </w:r>
      <w:r>
        <w:rPr>
          <w:sz w:val="24"/>
        </w:rPr>
        <w:t>student’s</w:t>
      </w:r>
      <w:r w:rsidRPr="00FE67B7">
        <w:rPr>
          <w:spacing w:val="-9"/>
          <w:sz w:val="24"/>
        </w:rPr>
        <w:t xml:space="preserve"> </w:t>
      </w:r>
      <w:r>
        <w:rPr>
          <w:sz w:val="24"/>
        </w:rPr>
        <w:t>struggles</w:t>
      </w:r>
      <w:r w:rsidRPr="00FE67B7">
        <w:rPr>
          <w:spacing w:val="-9"/>
          <w:sz w:val="24"/>
        </w:rPr>
        <w:t xml:space="preserve"> </w:t>
      </w:r>
      <w:r>
        <w:rPr>
          <w:sz w:val="24"/>
        </w:rPr>
        <w:t>in</w:t>
      </w:r>
      <w:r w:rsidRPr="00FE67B7">
        <w:rPr>
          <w:spacing w:val="-8"/>
          <w:sz w:val="24"/>
        </w:rPr>
        <w:t xml:space="preserve"> </w:t>
      </w:r>
      <w:r>
        <w:rPr>
          <w:sz w:val="24"/>
        </w:rPr>
        <w:t>the</w:t>
      </w:r>
      <w:r w:rsidRPr="00FE67B7">
        <w:rPr>
          <w:spacing w:val="-8"/>
          <w:sz w:val="24"/>
        </w:rPr>
        <w:t xml:space="preserve"> </w:t>
      </w:r>
      <w:r>
        <w:rPr>
          <w:sz w:val="24"/>
        </w:rPr>
        <w:t>previous</w:t>
      </w:r>
      <w:r w:rsidRPr="00FE67B7">
        <w:rPr>
          <w:spacing w:val="-9"/>
          <w:sz w:val="24"/>
        </w:rPr>
        <w:t xml:space="preserve"> </w:t>
      </w:r>
      <w:r>
        <w:rPr>
          <w:sz w:val="24"/>
        </w:rPr>
        <w:t>placement,</w:t>
      </w:r>
      <w:r w:rsidRPr="00FE67B7">
        <w:rPr>
          <w:spacing w:val="-6"/>
          <w:sz w:val="24"/>
        </w:rPr>
        <w:t xml:space="preserve"> </w:t>
      </w:r>
      <w:r>
        <w:rPr>
          <w:sz w:val="24"/>
        </w:rPr>
        <w:t xml:space="preserve">including their specific learning and supervisory needs, to ensure that the agency Field Instructor has adequate time to meet the student’s needs. The Field Liaison will </w:t>
      </w:r>
      <w:r>
        <w:rPr>
          <w:sz w:val="24"/>
        </w:rPr>
        <w:lastRenderedPageBreak/>
        <w:t>closely monitor the practicum.</w:t>
      </w:r>
    </w:p>
    <w:p w14:paraId="7F21E299" w14:textId="77777777" w:rsidR="00C67E64" w:rsidRDefault="00C67E64">
      <w:pPr>
        <w:pStyle w:val="BodyText"/>
        <w:spacing w:before="3"/>
        <w:rPr>
          <w:sz w:val="22"/>
        </w:rPr>
      </w:pPr>
    </w:p>
    <w:p w14:paraId="7F21E29A" w14:textId="77777777" w:rsidR="00C67E64" w:rsidRDefault="008B4D8E">
      <w:pPr>
        <w:pStyle w:val="Heading1"/>
        <w:spacing w:before="0"/>
        <w:rPr>
          <w:u w:val="none"/>
        </w:rPr>
      </w:pPr>
      <w:bookmarkStart w:id="54" w:name="_bookmark28"/>
      <w:bookmarkEnd w:id="54"/>
      <w:r>
        <w:rPr>
          <w:color w:val="365F91"/>
          <w:w w:val="95"/>
          <w:u w:color="365F91"/>
        </w:rPr>
        <w:t>Termination</w:t>
      </w:r>
      <w:r>
        <w:rPr>
          <w:color w:val="365F91"/>
          <w:spacing w:val="22"/>
          <w:u w:color="365F91"/>
        </w:rPr>
        <w:t xml:space="preserve"> </w:t>
      </w:r>
      <w:r>
        <w:rPr>
          <w:color w:val="365F91"/>
          <w:w w:val="95"/>
          <w:u w:color="365F91"/>
        </w:rPr>
        <w:t>from</w:t>
      </w:r>
      <w:r>
        <w:rPr>
          <w:color w:val="365F91"/>
          <w:spacing w:val="25"/>
          <w:u w:color="365F91"/>
        </w:rPr>
        <w:t xml:space="preserve"> </w:t>
      </w:r>
      <w:r>
        <w:rPr>
          <w:color w:val="365F91"/>
          <w:w w:val="95"/>
          <w:u w:color="365F91"/>
        </w:rPr>
        <w:t>Field</w:t>
      </w:r>
      <w:r>
        <w:rPr>
          <w:color w:val="365F91"/>
          <w:spacing w:val="18"/>
          <w:u w:color="365F91"/>
        </w:rPr>
        <w:t xml:space="preserve"> </w:t>
      </w:r>
      <w:r>
        <w:rPr>
          <w:color w:val="365F91"/>
          <w:spacing w:val="-2"/>
          <w:w w:val="95"/>
          <w:u w:color="365F91"/>
        </w:rPr>
        <w:t>Practicum</w:t>
      </w:r>
    </w:p>
    <w:p w14:paraId="7F21E29B" w14:textId="77777777" w:rsidR="00C67E64" w:rsidRDefault="008B4D8E">
      <w:pPr>
        <w:pStyle w:val="BodyText"/>
        <w:spacing w:before="46" w:line="278" w:lineRule="auto"/>
        <w:ind w:left="480" w:right="1135"/>
      </w:pPr>
      <w:r>
        <w:t>A</w:t>
      </w:r>
      <w:r>
        <w:rPr>
          <w:spacing w:val="-5"/>
        </w:rPr>
        <w:t xml:space="preserve"> </w:t>
      </w:r>
      <w:r>
        <w:t>student</w:t>
      </w:r>
      <w:r>
        <w:rPr>
          <w:spacing w:val="-7"/>
        </w:rPr>
        <w:t xml:space="preserve"> </w:t>
      </w:r>
      <w:r>
        <w:t>should</w:t>
      </w:r>
      <w:r>
        <w:rPr>
          <w:spacing w:val="-9"/>
        </w:rPr>
        <w:t xml:space="preserve"> </w:t>
      </w:r>
      <w:r>
        <w:t>be</w:t>
      </w:r>
      <w:r>
        <w:rPr>
          <w:spacing w:val="-7"/>
        </w:rPr>
        <w:t xml:space="preserve"> </w:t>
      </w:r>
      <w:r>
        <w:t>given</w:t>
      </w:r>
      <w:r>
        <w:rPr>
          <w:spacing w:val="-4"/>
        </w:rPr>
        <w:t xml:space="preserve"> </w:t>
      </w:r>
      <w:r>
        <w:t>timely</w:t>
      </w:r>
      <w:r>
        <w:rPr>
          <w:spacing w:val="-13"/>
        </w:rPr>
        <w:t xml:space="preserve"> </w:t>
      </w:r>
      <w:r>
        <w:t>feedback</w:t>
      </w:r>
      <w:r>
        <w:rPr>
          <w:spacing w:val="-8"/>
        </w:rPr>
        <w:t xml:space="preserve"> </w:t>
      </w:r>
      <w:r>
        <w:t>throughout</w:t>
      </w:r>
      <w:r>
        <w:rPr>
          <w:spacing w:val="-10"/>
        </w:rPr>
        <w:t xml:space="preserve"> </w:t>
      </w:r>
      <w:r>
        <w:t>the</w:t>
      </w:r>
      <w:r>
        <w:rPr>
          <w:spacing w:val="-7"/>
        </w:rPr>
        <w:t xml:space="preserve"> </w:t>
      </w:r>
      <w:r>
        <w:t>practicum</w:t>
      </w:r>
      <w:r>
        <w:rPr>
          <w:spacing w:val="-6"/>
        </w:rPr>
        <w:t xml:space="preserve"> </w:t>
      </w:r>
      <w:r>
        <w:t>regarding</w:t>
      </w:r>
      <w:r>
        <w:rPr>
          <w:spacing w:val="-9"/>
        </w:rPr>
        <w:t xml:space="preserve"> </w:t>
      </w:r>
      <w:r>
        <w:t>any concerns</w:t>
      </w:r>
      <w:r>
        <w:rPr>
          <w:spacing w:val="-9"/>
        </w:rPr>
        <w:t xml:space="preserve"> </w:t>
      </w:r>
      <w:r>
        <w:t>with</w:t>
      </w:r>
      <w:r>
        <w:rPr>
          <w:spacing w:val="-4"/>
        </w:rPr>
        <w:t xml:space="preserve"> </w:t>
      </w:r>
      <w:r>
        <w:t>their</w:t>
      </w:r>
      <w:r>
        <w:rPr>
          <w:spacing w:val="-8"/>
        </w:rPr>
        <w:t xml:space="preserve"> </w:t>
      </w:r>
      <w:r>
        <w:t>performance</w:t>
      </w:r>
      <w:r>
        <w:rPr>
          <w:spacing w:val="-10"/>
        </w:rPr>
        <w:t xml:space="preserve"> </w:t>
      </w:r>
      <w:r>
        <w:t>or</w:t>
      </w:r>
      <w:r>
        <w:rPr>
          <w:spacing w:val="-6"/>
        </w:rPr>
        <w:t xml:space="preserve"> </w:t>
      </w:r>
      <w:r>
        <w:t>conduct.</w:t>
      </w:r>
      <w:r>
        <w:rPr>
          <w:spacing w:val="-10"/>
        </w:rPr>
        <w:t xml:space="preserve"> </w:t>
      </w:r>
      <w:r>
        <w:t>This</w:t>
      </w:r>
      <w:r>
        <w:rPr>
          <w:spacing w:val="-8"/>
        </w:rPr>
        <w:t xml:space="preserve"> </w:t>
      </w:r>
      <w:r>
        <w:t>communication</w:t>
      </w:r>
      <w:r>
        <w:rPr>
          <w:spacing w:val="-8"/>
        </w:rPr>
        <w:t xml:space="preserve"> </w:t>
      </w:r>
      <w:r>
        <w:t>should</w:t>
      </w:r>
      <w:r>
        <w:rPr>
          <w:spacing w:val="-7"/>
        </w:rPr>
        <w:t xml:space="preserve"> </w:t>
      </w:r>
      <w:r>
        <w:t>occur</w:t>
      </w:r>
      <w:r>
        <w:rPr>
          <w:spacing w:val="-6"/>
        </w:rPr>
        <w:t xml:space="preserve"> </w:t>
      </w:r>
      <w:r>
        <w:rPr>
          <w:spacing w:val="-4"/>
        </w:rPr>
        <w:t>via:</w:t>
      </w:r>
    </w:p>
    <w:p w14:paraId="7F21E29C" w14:textId="77777777" w:rsidR="00C67E64" w:rsidRDefault="008B4D8E">
      <w:pPr>
        <w:pStyle w:val="ListParagraph"/>
        <w:numPr>
          <w:ilvl w:val="0"/>
          <w:numId w:val="13"/>
        </w:numPr>
        <w:tabs>
          <w:tab w:val="left" w:pos="1199"/>
          <w:tab w:val="left" w:pos="1200"/>
        </w:tabs>
        <w:spacing w:before="116"/>
        <w:ind w:hanging="363"/>
        <w:rPr>
          <w:sz w:val="24"/>
        </w:rPr>
      </w:pPr>
      <w:r>
        <w:rPr>
          <w:sz w:val="24"/>
        </w:rPr>
        <w:t>a</w:t>
      </w:r>
      <w:r>
        <w:rPr>
          <w:spacing w:val="-5"/>
          <w:sz w:val="24"/>
        </w:rPr>
        <w:t xml:space="preserve"> </w:t>
      </w:r>
      <w:r>
        <w:rPr>
          <w:sz w:val="24"/>
        </w:rPr>
        <w:t>supervisory</w:t>
      </w:r>
      <w:r>
        <w:rPr>
          <w:spacing w:val="-9"/>
          <w:sz w:val="24"/>
        </w:rPr>
        <w:t xml:space="preserve"> </w:t>
      </w:r>
      <w:r>
        <w:rPr>
          <w:sz w:val="24"/>
        </w:rPr>
        <w:t>meeting</w:t>
      </w:r>
      <w:r>
        <w:rPr>
          <w:spacing w:val="-12"/>
          <w:sz w:val="24"/>
        </w:rPr>
        <w:t xml:space="preserve"> </w:t>
      </w:r>
      <w:r>
        <w:rPr>
          <w:sz w:val="24"/>
        </w:rPr>
        <w:t>with</w:t>
      </w:r>
      <w:r>
        <w:rPr>
          <w:spacing w:val="-4"/>
          <w:sz w:val="24"/>
        </w:rPr>
        <w:t xml:space="preserve"> </w:t>
      </w:r>
      <w:r>
        <w:rPr>
          <w:sz w:val="24"/>
        </w:rPr>
        <w:t>Field</w:t>
      </w:r>
      <w:r>
        <w:rPr>
          <w:spacing w:val="-4"/>
          <w:sz w:val="24"/>
        </w:rPr>
        <w:t xml:space="preserve"> </w:t>
      </w:r>
      <w:r>
        <w:rPr>
          <w:spacing w:val="-2"/>
          <w:sz w:val="24"/>
        </w:rPr>
        <w:t>Instructor</w:t>
      </w:r>
    </w:p>
    <w:p w14:paraId="7F21E29D" w14:textId="77777777" w:rsidR="00C67E64" w:rsidRDefault="008B4D8E">
      <w:pPr>
        <w:pStyle w:val="ListParagraph"/>
        <w:numPr>
          <w:ilvl w:val="0"/>
          <w:numId w:val="13"/>
        </w:numPr>
        <w:tabs>
          <w:tab w:val="left" w:pos="1199"/>
          <w:tab w:val="left" w:pos="1200"/>
        </w:tabs>
        <w:spacing w:before="157"/>
        <w:ind w:hanging="363"/>
        <w:rPr>
          <w:sz w:val="24"/>
        </w:rPr>
      </w:pPr>
      <w:r>
        <w:rPr>
          <w:sz w:val="24"/>
        </w:rPr>
        <w:t>documentation</w:t>
      </w:r>
      <w:r>
        <w:rPr>
          <w:spacing w:val="-10"/>
          <w:sz w:val="24"/>
        </w:rPr>
        <w:t xml:space="preserve"> </w:t>
      </w:r>
      <w:r>
        <w:rPr>
          <w:sz w:val="24"/>
        </w:rPr>
        <w:t>in</w:t>
      </w:r>
      <w:r>
        <w:rPr>
          <w:spacing w:val="-7"/>
          <w:sz w:val="24"/>
        </w:rPr>
        <w:t xml:space="preserve"> </w:t>
      </w:r>
      <w:r>
        <w:rPr>
          <w:sz w:val="24"/>
        </w:rPr>
        <w:t>the</w:t>
      </w:r>
      <w:r>
        <w:rPr>
          <w:spacing w:val="-7"/>
          <w:sz w:val="24"/>
        </w:rPr>
        <w:t xml:space="preserve"> </w:t>
      </w:r>
      <w:r>
        <w:rPr>
          <w:sz w:val="24"/>
        </w:rPr>
        <w:t>progress</w:t>
      </w:r>
      <w:r>
        <w:rPr>
          <w:spacing w:val="-5"/>
          <w:sz w:val="24"/>
        </w:rPr>
        <w:t xml:space="preserve"> </w:t>
      </w:r>
      <w:r>
        <w:rPr>
          <w:sz w:val="24"/>
        </w:rPr>
        <w:t>report</w:t>
      </w:r>
      <w:r>
        <w:rPr>
          <w:spacing w:val="-5"/>
          <w:sz w:val="24"/>
        </w:rPr>
        <w:t xml:space="preserve"> </w:t>
      </w:r>
      <w:r>
        <w:rPr>
          <w:sz w:val="24"/>
        </w:rPr>
        <w:t>and</w:t>
      </w:r>
      <w:r>
        <w:rPr>
          <w:spacing w:val="-9"/>
          <w:sz w:val="24"/>
        </w:rPr>
        <w:t xml:space="preserve"> </w:t>
      </w:r>
      <w:r>
        <w:rPr>
          <w:sz w:val="24"/>
        </w:rPr>
        <w:t>final</w:t>
      </w:r>
      <w:r>
        <w:rPr>
          <w:spacing w:val="-6"/>
          <w:sz w:val="24"/>
        </w:rPr>
        <w:t xml:space="preserve"> </w:t>
      </w:r>
      <w:r>
        <w:rPr>
          <w:spacing w:val="-2"/>
          <w:sz w:val="24"/>
        </w:rPr>
        <w:t>evaluation</w:t>
      </w:r>
    </w:p>
    <w:p w14:paraId="7F21E29E" w14:textId="77777777" w:rsidR="00C67E64" w:rsidRDefault="008B4D8E">
      <w:pPr>
        <w:pStyle w:val="ListParagraph"/>
        <w:numPr>
          <w:ilvl w:val="0"/>
          <w:numId w:val="13"/>
        </w:numPr>
        <w:tabs>
          <w:tab w:val="left" w:pos="1199"/>
          <w:tab w:val="left" w:pos="1200"/>
        </w:tabs>
        <w:spacing w:before="158" w:line="268" w:lineRule="auto"/>
        <w:ind w:right="1527"/>
        <w:rPr>
          <w:sz w:val="24"/>
        </w:rPr>
      </w:pPr>
      <w:r>
        <w:rPr>
          <w:sz w:val="24"/>
        </w:rPr>
        <w:t>a</w:t>
      </w:r>
      <w:r>
        <w:rPr>
          <w:spacing w:val="-7"/>
          <w:sz w:val="24"/>
        </w:rPr>
        <w:t xml:space="preserve"> </w:t>
      </w:r>
      <w:r>
        <w:rPr>
          <w:sz w:val="24"/>
        </w:rPr>
        <w:t>revised</w:t>
      </w:r>
      <w:r>
        <w:rPr>
          <w:spacing w:val="-4"/>
          <w:sz w:val="24"/>
        </w:rPr>
        <w:t xml:space="preserve"> </w:t>
      </w:r>
      <w:r>
        <w:rPr>
          <w:sz w:val="24"/>
        </w:rPr>
        <w:t>Learning</w:t>
      </w:r>
      <w:r>
        <w:rPr>
          <w:spacing w:val="-12"/>
          <w:sz w:val="24"/>
        </w:rPr>
        <w:t xml:space="preserve"> </w:t>
      </w:r>
      <w:r>
        <w:rPr>
          <w:sz w:val="24"/>
        </w:rPr>
        <w:t>Plan</w:t>
      </w:r>
      <w:r>
        <w:rPr>
          <w:spacing w:val="-7"/>
          <w:sz w:val="24"/>
        </w:rPr>
        <w:t xml:space="preserve"> </w:t>
      </w:r>
      <w:r>
        <w:rPr>
          <w:sz w:val="24"/>
        </w:rPr>
        <w:t>outlining</w:t>
      </w:r>
      <w:r>
        <w:rPr>
          <w:spacing w:val="-12"/>
          <w:sz w:val="24"/>
        </w:rPr>
        <w:t xml:space="preserve"> </w:t>
      </w:r>
      <w:r>
        <w:rPr>
          <w:sz w:val="24"/>
        </w:rPr>
        <w:t>the</w:t>
      </w:r>
      <w:r>
        <w:rPr>
          <w:spacing w:val="-12"/>
          <w:sz w:val="24"/>
        </w:rPr>
        <w:t xml:space="preserve"> </w:t>
      </w:r>
      <w:r>
        <w:rPr>
          <w:sz w:val="24"/>
        </w:rPr>
        <w:t>performance</w:t>
      </w:r>
      <w:r>
        <w:rPr>
          <w:spacing w:val="-9"/>
          <w:sz w:val="24"/>
        </w:rPr>
        <w:t xml:space="preserve"> </w:t>
      </w:r>
      <w:r>
        <w:rPr>
          <w:sz w:val="24"/>
        </w:rPr>
        <w:t>expectations</w:t>
      </w:r>
      <w:r>
        <w:rPr>
          <w:spacing w:val="-10"/>
          <w:sz w:val="24"/>
        </w:rPr>
        <w:t xml:space="preserve"> </w:t>
      </w:r>
      <w:r>
        <w:rPr>
          <w:sz w:val="24"/>
        </w:rPr>
        <w:t>and</w:t>
      </w:r>
      <w:r>
        <w:rPr>
          <w:spacing w:val="-12"/>
          <w:sz w:val="24"/>
        </w:rPr>
        <w:t xml:space="preserve"> </w:t>
      </w:r>
      <w:r>
        <w:rPr>
          <w:sz w:val="24"/>
        </w:rPr>
        <w:t xml:space="preserve">semester </w:t>
      </w:r>
      <w:proofErr w:type="gramStart"/>
      <w:r>
        <w:rPr>
          <w:spacing w:val="-2"/>
          <w:sz w:val="24"/>
        </w:rPr>
        <w:t>assignments</w:t>
      </w:r>
      <w:proofErr w:type="gramEnd"/>
    </w:p>
    <w:p w14:paraId="7F21E29F" w14:textId="77777777" w:rsidR="00C67E64" w:rsidRDefault="008B4D8E">
      <w:pPr>
        <w:pStyle w:val="ListParagraph"/>
        <w:numPr>
          <w:ilvl w:val="0"/>
          <w:numId w:val="13"/>
        </w:numPr>
        <w:tabs>
          <w:tab w:val="left" w:pos="1199"/>
          <w:tab w:val="left" w:pos="1200"/>
        </w:tabs>
        <w:spacing w:before="127"/>
        <w:ind w:hanging="363"/>
        <w:rPr>
          <w:sz w:val="24"/>
        </w:rPr>
      </w:pPr>
      <w:r>
        <w:rPr>
          <w:sz w:val="24"/>
        </w:rPr>
        <w:t>meetings</w:t>
      </w:r>
      <w:r>
        <w:rPr>
          <w:spacing w:val="-5"/>
          <w:sz w:val="24"/>
        </w:rPr>
        <w:t xml:space="preserve"> </w:t>
      </w:r>
      <w:r>
        <w:rPr>
          <w:sz w:val="24"/>
        </w:rPr>
        <w:t>with</w:t>
      </w:r>
      <w:r>
        <w:rPr>
          <w:spacing w:val="-4"/>
          <w:sz w:val="24"/>
        </w:rPr>
        <w:t xml:space="preserve"> </w:t>
      </w:r>
      <w:r>
        <w:rPr>
          <w:sz w:val="24"/>
        </w:rPr>
        <w:t>the</w:t>
      </w:r>
      <w:r>
        <w:rPr>
          <w:spacing w:val="-4"/>
          <w:sz w:val="24"/>
        </w:rPr>
        <w:t xml:space="preserve"> </w:t>
      </w:r>
      <w:r>
        <w:rPr>
          <w:sz w:val="24"/>
        </w:rPr>
        <w:t>Field</w:t>
      </w:r>
      <w:r>
        <w:rPr>
          <w:spacing w:val="-8"/>
          <w:sz w:val="24"/>
        </w:rPr>
        <w:t xml:space="preserve"> </w:t>
      </w:r>
      <w:r>
        <w:rPr>
          <w:spacing w:val="-2"/>
          <w:sz w:val="24"/>
        </w:rPr>
        <w:t>Liaison</w:t>
      </w:r>
    </w:p>
    <w:p w14:paraId="7F21E2A0" w14:textId="77777777" w:rsidR="00C67E64" w:rsidRDefault="008B4D8E">
      <w:pPr>
        <w:pStyle w:val="ListParagraph"/>
        <w:numPr>
          <w:ilvl w:val="0"/>
          <w:numId w:val="13"/>
        </w:numPr>
        <w:tabs>
          <w:tab w:val="left" w:pos="1199"/>
          <w:tab w:val="left" w:pos="1200"/>
        </w:tabs>
        <w:spacing w:before="157"/>
        <w:ind w:hanging="363"/>
        <w:rPr>
          <w:sz w:val="24"/>
        </w:rPr>
      </w:pPr>
      <w:r>
        <w:rPr>
          <w:sz w:val="24"/>
        </w:rPr>
        <w:t>a</w:t>
      </w:r>
      <w:r>
        <w:rPr>
          <w:spacing w:val="-8"/>
          <w:sz w:val="24"/>
        </w:rPr>
        <w:t xml:space="preserve"> </w:t>
      </w:r>
      <w:r>
        <w:rPr>
          <w:sz w:val="24"/>
        </w:rPr>
        <w:t>Practicum</w:t>
      </w:r>
      <w:r>
        <w:rPr>
          <w:spacing w:val="-5"/>
          <w:sz w:val="24"/>
        </w:rPr>
        <w:t xml:space="preserve"> </w:t>
      </w:r>
      <w:r>
        <w:rPr>
          <w:sz w:val="24"/>
        </w:rPr>
        <w:t>Improvement</w:t>
      </w:r>
      <w:r>
        <w:rPr>
          <w:spacing w:val="-7"/>
          <w:sz w:val="24"/>
        </w:rPr>
        <w:t xml:space="preserve"> </w:t>
      </w:r>
      <w:r>
        <w:rPr>
          <w:sz w:val="24"/>
        </w:rPr>
        <w:t>Plan</w:t>
      </w:r>
      <w:r>
        <w:rPr>
          <w:spacing w:val="-8"/>
          <w:sz w:val="24"/>
        </w:rPr>
        <w:t xml:space="preserve"> </w:t>
      </w:r>
      <w:r>
        <w:rPr>
          <w:sz w:val="24"/>
        </w:rPr>
        <w:t xml:space="preserve">(if </w:t>
      </w:r>
      <w:r>
        <w:rPr>
          <w:spacing w:val="-2"/>
          <w:sz w:val="24"/>
        </w:rPr>
        <w:t>warranted)</w:t>
      </w:r>
    </w:p>
    <w:p w14:paraId="7F21E2A1" w14:textId="77777777" w:rsidR="00C67E64" w:rsidRDefault="00C67E64">
      <w:pPr>
        <w:rPr>
          <w:sz w:val="24"/>
        </w:rPr>
        <w:sectPr w:rsidR="00C67E64" w:rsidSect="002F4485">
          <w:pgSz w:w="12240" w:h="15840"/>
          <w:pgMar w:top="960" w:right="360" w:bottom="1600" w:left="960" w:header="414" w:footer="1416" w:gutter="0"/>
          <w:cols w:space="720"/>
        </w:sectPr>
      </w:pPr>
    </w:p>
    <w:p w14:paraId="7F21E2A4" w14:textId="77777777" w:rsidR="00C67E64" w:rsidRDefault="008B4D8E">
      <w:pPr>
        <w:spacing w:before="92"/>
        <w:ind w:left="840"/>
        <w:rPr>
          <w:i/>
          <w:sz w:val="24"/>
        </w:rPr>
      </w:pPr>
      <w:r>
        <w:rPr>
          <w:i/>
          <w:sz w:val="24"/>
        </w:rPr>
        <w:lastRenderedPageBreak/>
        <w:t>Procedures</w:t>
      </w:r>
      <w:r>
        <w:rPr>
          <w:i/>
          <w:spacing w:val="-5"/>
          <w:sz w:val="24"/>
        </w:rPr>
        <w:t xml:space="preserve"> </w:t>
      </w:r>
      <w:r>
        <w:rPr>
          <w:i/>
          <w:sz w:val="24"/>
        </w:rPr>
        <w:t>for</w:t>
      </w:r>
      <w:r>
        <w:rPr>
          <w:i/>
          <w:spacing w:val="-5"/>
          <w:sz w:val="24"/>
        </w:rPr>
        <w:t xml:space="preserve"> </w:t>
      </w:r>
      <w:r>
        <w:rPr>
          <w:i/>
          <w:sz w:val="24"/>
        </w:rPr>
        <w:t>Termination</w:t>
      </w:r>
      <w:r>
        <w:rPr>
          <w:i/>
          <w:spacing w:val="-6"/>
          <w:sz w:val="24"/>
        </w:rPr>
        <w:t xml:space="preserve"> </w:t>
      </w:r>
      <w:r>
        <w:rPr>
          <w:i/>
          <w:sz w:val="24"/>
        </w:rPr>
        <w:t>from</w:t>
      </w:r>
      <w:r>
        <w:rPr>
          <w:i/>
          <w:spacing w:val="-9"/>
          <w:sz w:val="24"/>
        </w:rPr>
        <w:t xml:space="preserve"> </w:t>
      </w:r>
      <w:r>
        <w:rPr>
          <w:i/>
          <w:sz w:val="24"/>
        </w:rPr>
        <w:t>the</w:t>
      </w:r>
      <w:r>
        <w:rPr>
          <w:i/>
          <w:spacing w:val="-4"/>
          <w:sz w:val="24"/>
        </w:rPr>
        <w:t xml:space="preserve"> </w:t>
      </w:r>
      <w:r>
        <w:rPr>
          <w:i/>
          <w:sz w:val="24"/>
        </w:rPr>
        <w:t>Field</w:t>
      </w:r>
      <w:r>
        <w:rPr>
          <w:i/>
          <w:spacing w:val="-3"/>
          <w:sz w:val="24"/>
        </w:rPr>
        <w:t xml:space="preserve"> </w:t>
      </w:r>
      <w:r>
        <w:rPr>
          <w:i/>
          <w:spacing w:val="-2"/>
          <w:sz w:val="24"/>
        </w:rPr>
        <w:t>Practicum</w:t>
      </w:r>
    </w:p>
    <w:p w14:paraId="7F21E2A5" w14:textId="77777777" w:rsidR="00C67E64" w:rsidRDefault="008B4D8E">
      <w:pPr>
        <w:pStyle w:val="BodyText"/>
        <w:spacing w:before="164" w:line="276" w:lineRule="auto"/>
        <w:ind w:left="840" w:right="1135"/>
      </w:pPr>
      <w:r>
        <w:t>A student who may be performing adequately in the practicum could be involved in an incident that necessitates immediate dismissal. Such situations include illegal or unethical activity, inappropriate conduct with a client, violation of agency policy, impaired</w:t>
      </w:r>
      <w:r>
        <w:rPr>
          <w:spacing w:val="-13"/>
        </w:rPr>
        <w:t xml:space="preserve"> </w:t>
      </w:r>
      <w:r>
        <w:t>functioning</w:t>
      </w:r>
      <w:r>
        <w:rPr>
          <w:spacing w:val="-8"/>
        </w:rPr>
        <w:t xml:space="preserve"> </w:t>
      </w:r>
      <w:r>
        <w:t>in</w:t>
      </w:r>
      <w:r>
        <w:rPr>
          <w:spacing w:val="-8"/>
        </w:rPr>
        <w:t xml:space="preserve"> </w:t>
      </w:r>
      <w:r>
        <w:t>the</w:t>
      </w:r>
      <w:r>
        <w:rPr>
          <w:spacing w:val="-8"/>
        </w:rPr>
        <w:t xml:space="preserve"> </w:t>
      </w:r>
      <w:r>
        <w:t>practicum</w:t>
      </w:r>
      <w:r>
        <w:rPr>
          <w:spacing w:val="-1"/>
        </w:rPr>
        <w:t xml:space="preserve"> </w:t>
      </w:r>
      <w:r>
        <w:t>setting,</w:t>
      </w:r>
      <w:r>
        <w:rPr>
          <w:spacing w:val="-9"/>
        </w:rPr>
        <w:t xml:space="preserve"> </w:t>
      </w:r>
      <w:r>
        <w:t>harm</w:t>
      </w:r>
      <w:r>
        <w:rPr>
          <w:spacing w:val="-6"/>
        </w:rPr>
        <w:t xml:space="preserve"> </w:t>
      </w:r>
      <w:r>
        <w:t>caused</w:t>
      </w:r>
      <w:r>
        <w:rPr>
          <w:spacing w:val="-6"/>
        </w:rPr>
        <w:t xml:space="preserve"> </w:t>
      </w:r>
      <w:r>
        <w:t>to</w:t>
      </w:r>
      <w:r>
        <w:rPr>
          <w:spacing w:val="-6"/>
        </w:rPr>
        <w:t xml:space="preserve"> </w:t>
      </w:r>
      <w:r>
        <w:t>a</w:t>
      </w:r>
      <w:r>
        <w:rPr>
          <w:spacing w:val="-4"/>
        </w:rPr>
        <w:t xml:space="preserve"> </w:t>
      </w:r>
      <w:r>
        <w:t>client,</w:t>
      </w:r>
      <w:r>
        <w:rPr>
          <w:spacing w:val="-5"/>
        </w:rPr>
        <w:t xml:space="preserve"> </w:t>
      </w:r>
      <w:r>
        <w:t>a</w:t>
      </w:r>
      <w:r>
        <w:rPr>
          <w:spacing w:val="-4"/>
        </w:rPr>
        <w:t xml:space="preserve"> </w:t>
      </w:r>
      <w:r>
        <w:t>safety</w:t>
      </w:r>
      <w:r>
        <w:rPr>
          <w:spacing w:val="-9"/>
        </w:rPr>
        <w:t xml:space="preserve"> </w:t>
      </w:r>
      <w:r>
        <w:t>issue, etc.</w:t>
      </w:r>
      <w:r>
        <w:rPr>
          <w:spacing w:val="-1"/>
        </w:rPr>
        <w:t xml:space="preserve"> </w:t>
      </w:r>
      <w:r>
        <w:t>Following</w:t>
      </w:r>
      <w:r>
        <w:rPr>
          <w:spacing w:val="-3"/>
        </w:rPr>
        <w:t xml:space="preserve"> </w:t>
      </w:r>
      <w:r>
        <w:t>an</w:t>
      </w:r>
      <w:r>
        <w:rPr>
          <w:spacing w:val="-3"/>
        </w:rPr>
        <w:t xml:space="preserve"> </w:t>
      </w:r>
      <w:r>
        <w:t>abrupt</w:t>
      </w:r>
      <w:r>
        <w:rPr>
          <w:spacing w:val="-2"/>
        </w:rPr>
        <w:t xml:space="preserve"> </w:t>
      </w:r>
      <w:r>
        <w:t>incident,</w:t>
      </w:r>
      <w:r>
        <w:rPr>
          <w:spacing w:val="-6"/>
        </w:rPr>
        <w:t xml:space="preserve"> </w:t>
      </w:r>
      <w:r>
        <w:t>the</w:t>
      </w:r>
      <w:r>
        <w:rPr>
          <w:spacing w:val="-3"/>
        </w:rPr>
        <w:t xml:space="preserve"> </w:t>
      </w:r>
      <w:r>
        <w:t>student</w:t>
      </w:r>
      <w:r>
        <w:rPr>
          <w:spacing w:val="-6"/>
        </w:rPr>
        <w:t xml:space="preserve"> </w:t>
      </w:r>
      <w:r>
        <w:t>may</w:t>
      </w:r>
      <w:r>
        <w:rPr>
          <w:spacing w:val="-7"/>
        </w:rPr>
        <w:t xml:space="preserve"> </w:t>
      </w:r>
      <w:r>
        <w:t>not</w:t>
      </w:r>
      <w:r>
        <w:rPr>
          <w:spacing w:val="-4"/>
        </w:rPr>
        <w:t xml:space="preserve"> </w:t>
      </w:r>
      <w:r>
        <w:t>have</w:t>
      </w:r>
      <w:r>
        <w:rPr>
          <w:spacing w:val="-1"/>
        </w:rPr>
        <w:t xml:space="preserve"> </w:t>
      </w:r>
      <w:r>
        <w:t>an</w:t>
      </w:r>
      <w:r>
        <w:rPr>
          <w:spacing w:val="-1"/>
        </w:rPr>
        <w:t xml:space="preserve"> </w:t>
      </w:r>
      <w:r>
        <w:t>opportunity</w:t>
      </w:r>
      <w:r>
        <w:rPr>
          <w:spacing w:val="-7"/>
        </w:rPr>
        <w:t xml:space="preserve"> </w:t>
      </w:r>
      <w:r>
        <w:t>to</w:t>
      </w:r>
      <w:r>
        <w:rPr>
          <w:spacing w:val="-1"/>
        </w:rPr>
        <w:t xml:space="preserve"> </w:t>
      </w:r>
      <w:r>
        <w:t>correct their behavior to complete the practicum.</w:t>
      </w:r>
    </w:p>
    <w:p w14:paraId="7F21E2A6" w14:textId="77777777" w:rsidR="00C67E64" w:rsidRDefault="008B4D8E">
      <w:pPr>
        <w:pStyle w:val="BodyText"/>
        <w:spacing w:before="119" w:line="276" w:lineRule="auto"/>
        <w:ind w:left="840" w:right="1135"/>
      </w:pPr>
      <w:r>
        <w:t xml:space="preserve">A student who does not demonstrate the appropriate level of social work competency necessary to perform the duties in the practicum may face a recommendation to be terminated from the placement. The person considering termination should communicate </w:t>
      </w:r>
      <w:proofErr w:type="gramStart"/>
      <w:r>
        <w:t>concerns</w:t>
      </w:r>
      <w:proofErr w:type="gramEnd"/>
      <w:r>
        <w:t xml:space="preserve"> with the student and the Field Liaison. When</w:t>
      </w:r>
      <w:r>
        <w:rPr>
          <w:spacing w:val="-9"/>
        </w:rPr>
        <w:t xml:space="preserve"> </w:t>
      </w:r>
      <w:r>
        <w:t>possible,</w:t>
      </w:r>
      <w:r>
        <w:rPr>
          <w:spacing w:val="-10"/>
        </w:rPr>
        <w:t xml:space="preserve"> </w:t>
      </w:r>
      <w:r>
        <w:t>a</w:t>
      </w:r>
      <w:r>
        <w:rPr>
          <w:spacing w:val="-9"/>
        </w:rPr>
        <w:t xml:space="preserve"> </w:t>
      </w:r>
      <w:r>
        <w:t>meeting</w:t>
      </w:r>
      <w:r>
        <w:rPr>
          <w:spacing w:val="-9"/>
        </w:rPr>
        <w:t xml:space="preserve"> </w:t>
      </w:r>
      <w:r>
        <w:t>should</w:t>
      </w:r>
      <w:r>
        <w:rPr>
          <w:spacing w:val="-7"/>
        </w:rPr>
        <w:t xml:space="preserve"> </w:t>
      </w:r>
      <w:r>
        <w:t>be</w:t>
      </w:r>
      <w:r>
        <w:rPr>
          <w:spacing w:val="-7"/>
        </w:rPr>
        <w:t xml:space="preserve"> </w:t>
      </w:r>
      <w:r>
        <w:t>held</w:t>
      </w:r>
      <w:r>
        <w:rPr>
          <w:spacing w:val="-4"/>
        </w:rPr>
        <w:t xml:space="preserve"> </w:t>
      </w:r>
      <w:r>
        <w:t>with</w:t>
      </w:r>
      <w:r>
        <w:rPr>
          <w:spacing w:val="-9"/>
        </w:rPr>
        <w:t xml:space="preserve"> </w:t>
      </w:r>
      <w:r>
        <w:t>the</w:t>
      </w:r>
      <w:r>
        <w:rPr>
          <w:spacing w:val="-7"/>
        </w:rPr>
        <w:t xml:space="preserve"> </w:t>
      </w:r>
      <w:r>
        <w:t>student,</w:t>
      </w:r>
      <w:r>
        <w:rPr>
          <w:spacing w:val="-5"/>
        </w:rPr>
        <w:t xml:space="preserve"> </w:t>
      </w:r>
      <w:r>
        <w:t>Field</w:t>
      </w:r>
      <w:r>
        <w:rPr>
          <w:spacing w:val="-4"/>
        </w:rPr>
        <w:t xml:space="preserve"> </w:t>
      </w:r>
      <w:r>
        <w:t>Instructor,</w:t>
      </w:r>
      <w:r>
        <w:rPr>
          <w:spacing w:val="-7"/>
        </w:rPr>
        <w:t xml:space="preserve"> </w:t>
      </w:r>
      <w:r>
        <w:t>and</w:t>
      </w:r>
      <w:r>
        <w:rPr>
          <w:spacing w:val="-7"/>
        </w:rPr>
        <w:t xml:space="preserve"> </w:t>
      </w:r>
      <w:r>
        <w:t>Field Liaison prior to termination from the practicum.</w:t>
      </w:r>
    </w:p>
    <w:p w14:paraId="7F21E2A7" w14:textId="77777777" w:rsidR="00C67E64" w:rsidRDefault="008B4D8E">
      <w:pPr>
        <w:pStyle w:val="BodyText"/>
        <w:spacing w:before="121" w:line="276" w:lineRule="auto"/>
        <w:ind w:left="840" w:right="1135"/>
      </w:pPr>
      <w:r>
        <w:t>When the Field Instructor is recommending termination of the practicum, a written summary of circumstances that led to the decision will be requested by the Field Liaison.</w:t>
      </w:r>
      <w:r>
        <w:rPr>
          <w:spacing w:val="-10"/>
        </w:rPr>
        <w:t xml:space="preserve"> </w:t>
      </w:r>
      <w:r>
        <w:t>The</w:t>
      </w:r>
      <w:r>
        <w:rPr>
          <w:spacing w:val="-9"/>
        </w:rPr>
        <w:t xml:space="preserve"> </w:t>
      </w:r>
      <w:r>
        <w:t>documentation</w:t>
      </w:r>
      <w:r>
        <w:rPr>
          <w:spacing w:val="-7"/>
        </w:rPr>
        <w:t xml:space="preserve"> </w:t>
      </w:r>
      <w:r>
        <w:t>should</w:t>
      </w:r>
      <w:r>
        <w:rPr>
          <w:spacing w:val="-7"/>
        </w:rPr>
        <w:t xml:space="preserve"> </w:t>
      </w:r>
      <w:r>
        <w:t>detail</w:t>
      </w:r>
      <w:r>
        <w:rPr>
          <w:spacing w:val="-8"/>
        </w:rPr>
        <w:t xml:space="preserve"> </w:t>
      </w:r>
      <w:r>
        <w:t>the</w:t>
      </w:r>
      <w:r>
        <w:rPr>
          <w:spacing w:val="-7"/>
        </w:rPr>
        <w:t xml:space="preserve"> </w:t>
      </w:r>
      <w:r>
        <w:t>issues</w:t>
      </w:r>
      <w:r>
        <w:rPr>
          <w:spacing w:val="-5"/>
        </w:rPr>
        <w:t xml:space="preserve"> </w:t>
      </w:r>
      <w:r>
        <w:t>leading</w:t>
      </w:r>
      <w:r>
        <w:rPr>
          <w:spacing w:val="-9"/>
        </w:rPr>
        <w:t xml:space="preserve"> </w:t>
      </w:r>
      <w:r>
        <w:t>to</w:t>
      </w:r>
      <w:r>
        <w:rPr>
          <w:spacing w:val="-7"/>
        </w:rPr>
        <w:t xml:space="preserve"> </w:t>
      </w:r>
      <w:r>
        <w:t>termination,</w:t>
      </w:r>
      <w:r>
        <w:rPr>
          <w:spacing w:val="-5"/>
        </w:rPr>
        <w:t xml:space="preserve"> </w:t>
      </w:r>
      <w:r>
        <w:t>including any attempts made to rectify the problem. The student has the right to respond in writing</w:t>
      </w:r>
      <w:r>
        <w:rPr>
          <w:spacing w:val="-2"/>
        </w:rPr>
        <w:t xml:space="preserve"> </w:t>
      </w:r>
      <w:r>
        <w:t>to the Field</w:t>
      </w:r>
      <w:r>
        <w:rPr>
          <w:spacing w:val="-2"/>
        </w:rPr>
        <w:t xml:space="preserve"> </w:t>
      </w:r>
      <w:r>
        <w:t>Liaison to share their</w:t>
      </w:r>
      <w:r>
        <w:rPr>
          <w:spacing w:val="-2"/>
        </w:rPr>
        <w:t xml:space="preserve"> </w:t>
      </w:r>
      <w:r>
        <w:t>point</w:t>
      </w:r>
      <w:r>
        <w:rPr>
          <w:spacing w:val="-3"/>
        </w:rPr>
        <w:t xml:space="preserve"> </w:t>
      </w:r>
      <w:r>
        <w:t>of view</w:t>
      </w:r>
      <w:r>
        <w:rPr>
          <w:spacing w:val="-4"/>
        </w:rPr>
        <w:t xml:space="preserve"> </w:t>
      </w:r>
      <w:r>
        <w:t>and refute</w:t>
      </w:r>
      <w:r>
        <w:rPr>
          <w:spacing w:val="-2"/>
        </w:rPr>
        <w:t xml:space="preserve"> </w:t>
      </w:r>
      <w:r>
        <w:t>the</w:t>
      </w:r>
      <w:r>
        <w:rPr>
          <w:spacing w:val="-5"/>
        </w:rPr>
        <w:t xml:space="preserve"> </w:t>
      </w:r>
      <w:r>
        <w:t>allegations</w:t>
      </w:r>
      <w:r>
        <w:rPr>
          <w:spacing w:val="-1"/>
        </w:rPr>
        <w:t xml:space="preserve"> </w:t>
      </w:r>
      <w:r>
        <w:t>with supporting evidence.</w:t>
      </w:r>
    </w:p>
    <w:p w14:paraId="7F21E2A8" w14:textId="77777777" w:rsidR="00C67E64" w:rsidRDefault="008B4D8E">
      <w:pPr>
        <w:pStyle w:val="BodyText"/>
        <w:spacing w:before="121" w:line="276" w:lineRule="auto"/>
        <w:ind w:left="840" w:right="1135"/>
      </w:pPr>
      <w:r>
        <w:t>Following practicum termination, the student will meet with the Field Liaison and Director of Field Education to share their perspective and discuss the situation. The Field</w:t>
      </w:r>
      <w:r>
        <w:rPr>
          <w:spacing w:val="-5"/>
        </w:rPr>
        <w:t xml:space="preserve"> </w:t>
      </w:r>
      <w:r>
        <w:t>Liaison</w:t>
      </w:r>
      <w:r>
        <w:rPr>
          <w:spacing w:val="-8"/>
        </w:rPr>
        <w:t xml:space="preserve"> </w:t>
      </w:r>
      <w:r>
        <w:t>and</w:t>
      </w:r>
      <w:r>
        <w:rPr>
          <w:spacing w:val="-8"/>
        </w:rPr>
        <w:t xml:space="preserve"> </w:t>
      </w:r>
      <w:r>
        <w:t>the</w:t>
      </w:r>
      <w:r>
        <w:rPr>
          <w:spacing w:val="-5"/>
        </w:rPr>
        <w:t xml:space="preserve"> </w:t>
      </w:r>
      <w:r>
        <w:t>Director</w:t>
      </w:r>
      <w:r>
        <w:rPr>
          <w:spacing w:val="-7"/>
        </w:rPr>
        <w:t xml:space="preserve"> </w:t>
      </w:r>
      <w:r>
        <w:t>of</w:t>
      </w:r>
      <w:r>
        <w:rPr>
          <w:spacing w:val="-3"/>
        </w:rPr>
        <w:t xml:space="preserve"> </w:t>
      </w:r>
      <w:r>
        <w:t>Field</w:t>
      </w:r>
      <w:r>
        <w:rPr>
          <w:spacing w:val="-10"/>
        </w:rPr>
        <w:t xml:space="preserve"> </w:t>
      </w:r>
      <w:r>
        <w:t>Education</w:t>
      </w:r>
      <w:r>
        <w:rPr>
          <w:spacing w:val="-5"/>
        </w:rPr>
        <w:t xml:space="preserve"> </w:t>
      </w:r>
      <w:r>
        <w:t>will</w:t>
      </w:r>
      <w:r>
        <w:rPr>
          <w:spacing w:val="-9"/>
        </w:rPr>
        <w:t xml:space="preserve"> </w:t>
      </w:r>
      <w:r>
        <w:t>review</w:t>
      </w:r>
      <w:r>
        <w:rPr>
          <w:spacing w:val="-13"/>
        </w:rPr>
        <w:t xml:space="preserve"> </w:t>
      </w:r>
      <w:r>
        <w:t>the</w:t>
      </w:r>
      <w:r>
        <w:rPr>
          <w:spacing w:val="-6"/>
        </w:rPr>
        <w:t xml:space="preserve"> </w:t>
      </w:r>
      <w:r>
        <w:t>information</w:t>
      </w:r>
      <w:r>
        <w:rPr>
          <w:spacing w:val="-5"/>
        </w:rPr>
        <w:t xml:space="preserve"> </w:t>
      </w:r>
      <w:r>
        <w:t>received, and the Liaison will send the student a written communication including:</w:t>
      </w:r>
    </w:p>
    <w:p w14:paraId="7F21E2A9" w14:textId="77777777" w:rsidR="00C67E64" w:rsidRDefault="008B4D8E">
      <w:pPr>
        <w:pStyle w:val="ListParagraph"/>
        <w:numPr>
          <w:ilvl w:val="1"/>
          <w:numId w:val="8"/>
        </w:numPr>
        <w:tabs>
          <w:tab w:val="left" w:pos="1560"/>
        </w:tabs>
        <w:spacing w:before="118"/>
        <w:rPr>
          <w:sz w:val="24"/>
        </w:rPr>
      </w:pPr>
      <w:r>
        <w:rPr>
          <w:sz w:val="24"/>
        </w:rPr>
        <w:t>Grade</w:t>
      </w:r>
      <w:r>
        <w:rPr>
          <w:spacing w:val="-7"/>
          <w:sz w:val="24"/>
        </w:rPr>
        <w:t xml:space="preserve"> </w:t>
      </w:r>
      <w:r>
        <w:rPr>
          <w:sz w:val="24"/>
        </w:rPr>
        <w:t>for</w:t>
      </w:r>
      <w:r>
        <w:rPr>
          <w:spacing w:val="-2"/>
          <w:sz w:val="24"/>
        </w:rPr>
        <w:t xml:space="preserve"> </w:t>
      </w:r>
      <w:r>
        <w:rPr>
          <w:sz w:val="24"/>
        </w:rPr>
        <w:t>the</w:t>
      </w:r>
      <w:r>
        <w:rPr>
          <w:spacing w:val="-2"/>
          <w:sz w:val="24"/>
        </w:rPr>
        <w:t xml:space="preserve"> </w:t>
      </w:r>
      <w:r>
        <w:rPr>
          <w:sz w:val="24"/>
        </w:rPr>
        <w:t xml:space="preserve">Field </w:t>
      </w:r>
      <w:proofErr w:type="gramStart"/>
      <w:r>
        <w:rPr>
          <w:spacing w:val="-2"/>
          <w:sz w:val="24"/>
        </w:rPr>
        <w:t>course</w:t>
      </w:r>
      <w:proofErr w:type="gramEnd"/>
    </w:p>
    <w:p w14:paraId="7F21E2AA" w14:textId="117A85AB" w:rsidR="00C67E64" w:rsidRDefault="008B4D8E">
      <w:pPr>
        <w:pStyle w:val="ListParagraph"/>
        <w:numPr>
          <w:ilvl w:val="1"/>
          <w:numId w:val="8"/>
        </w:numPr>
        <w:tabs>
          <w:tab w:val="left" w:pos="1560"/>
        </w:tabs>
        <w:spacing w:before="41" w:line="276" w:lineRule="auto"/>
        <w:ind w:right="1164" w:hanging="360"/>
        <w:rPr>
          <w:sz w:val="24"/>
        </w:rPr>
      </w:pPr>
      <w:r>
        <w:rPr>
          <w:sz w:val="24"/>
        </w:rPr>
        <w:t xml:space="preserve">Decision as to whether the student is recommended for </w:t>
      </w:r>
      <w:r w:rsidR="00A14CBD">
        <w:rPr>
          <w:sz w:val="24"/>
        </w:rPr>
        <w:t>a formal program review</w:t>
      </w:r>
      <w:r>
        <w:rPr>
          <w:sz w:val="24"/>
        </w:rPr>
        <w:t xml:space="preserve"> or allowed to repeat the Field course. If the recommendation is for the student to repeat the</w:t>
      </w:r>
      <w:r>
        <w:rPr>
          <w:spacing w:val="-5"/>
          <w:sz w:val="24"/>
        </w:rPr>
        <w:t xml:space="preserve"> </w:t>
      </w:r>
      <w:r>
        <w:rPr>
          <w:sz w:val="24"/>
        </w:rPr>
        <w:t>course,</w:t>
      </w:r>
      <w:r>
        <w:rPr>
          <w:spacing w:val="-10"/>
          <w:sz w:val="24"/>
        </w:rPr>
        <w:t xml:space="preserve"> </w:t>
      </w:r>
      <w:r>
        <w:rPr>
          <w:sz w:val="24"/>
        </w:rPr>
        <w:t>they</w:t>
      </w:r>
      <w:r>
        <w:rPr>
          <w:spacing w:val="-10"/>
          <w:sz w:val="24"/>
        </w:rPr>
        <w:t xml:space="preserve"> </w:t>
      </w:r>
      <w:r>
        <w:rPr>
          <w:sz w:val="24"/>
        </w:rPr>
        <w:t>will</w:t>
      </w:r>
      <w:r>
        <w:rPr>
          <w:spacing w:val="-8"/>
          <w:sz w:val="24"/>
        </w:rPr>
        <w:t xml:space="preserve"> </w:t>
      </w:r>
      <w:r>
        <w:rPr>
          <w:sz w:val="24"/>
        </w:rPr>
        <w:t>not</w:t>
      </w:r>
      <w:r>
        <w:rPr>
          <w:spacing w:val="-5"/>
          <w:sz w:val="24"/>
        </w:rPr>
        <w:t xml:space="preserve"> </w:t>
      </w:r>
      <w:r>
        <w:rPr>
          <w:sz w:val="24"/>
        </w:rPr>
        <w:t>be</w:t>
      </w:r>
      <w:r>
        <w:rPr>
          <w:spacing w:val="-9"/>
          <w:sz w:val="24"/>
        </w:rPr>
        <w:t xml:space="preserve"> </w:t>
      </w:r>
      <w:r>
        <w:rPr>
          <w:sz w:val="24"/>
        </w:rPr>
        <w:t>placed</w:t>
      </w:r>
      <w:r>
        <w:rPr>
          <w:spacing w:val="-7"/>
          <w:sz w:val="24"/>
        </w:rPr>
        <w:t xml:space="preserve"> </w:t>
      </w:r>
      <w:r>
        <w:rPr>
          <w:sz w:val="24"/>
        </w:rPr>
        <w:t>in</w:t>
      </w:r>
      <w:r>
        <w:rPr>
          <w:spacing w:val="-7"/>
          <w:sz w:val="24"/>
        </w:rPr>
        <w:t xml:space="preserve"> </w:t>
      </w:r>
      <w:r>
        <w:rPr>
          <w:sz w:val="24"/>
        </w:rPr>
        <w:t>another</w:t>
      </w:r>
      <w:r>
        <w:rPr>
          <w:spacing w:val="-11"/>
          <w:sz w:val="24"/>
        </w:rPr>
        <w:t xml:space="preserve"> </w:t>
      </w:r>
      <w:r>
        <w:rPr>
          <w:sz w:val="24"/>
        </w:rPr>
        <w:t>practicum</w:t>
      </w:r>
      <w:r>
        <w:rPr>
          <w:spacing w:val="-2"/>
          <w:sz w:val="24"/>
        </w:rPr>
        <w:t xml:space="preserve"> </w:t>
      </w:r>
      <w:r>
        <w:rPr>
          <w:sz w:val="24"/>
        </w:rPr>
        <w:t>that</w:t>
      </w:r>
      <w:r>
        <w:rPr>
          <w:spacing w:val="-5"/>
          <w:sz w:val="24"/>
        </w:rPr>
        <w:t xml:space="preserve"> </w:t>
      </w:r>
      <w:proofErr w:type="gramStart"/>
      <w:r>
        <w:rPr>
          <w:sz w:val="24"/>
        </w:rPr>
        <w:t>semester,</w:t>
      </w:r>
      <w:r>
        <w:rPr>
          <w:spacing w:val="-5"/>
          <w:sz w:val="24"/>
        </w:rPr>
        <w:t xml:space="preserve"> </w:t>
      </w:r>
      <w:r>
        <w:rPr>
          <w:sz w:val="24"/>
        </w:rPr>
        <w:t>but</w:t>
      </w:r>
      <w:proofErr w:type="gramEnd"/>
      <w:r>
        <w:rPr>
          <w:spacing w:val="-7"/>
          <w:sz w:val="24"/>
        </w:rPr>
        <w:t xml:space="preserve"> </w:t>
      </w:r>
      <w:r>
        <w:rPr>
          <w:sz w:val="24"/>
        </w:rPr>
        <w:t xml:space="preserve">will be allowed to re-register for the failed Field course during the subsequent </w:t>
      </w:r>
      <w:r>
        <w:rPr>
          <w:spacing w:val="-2"/>
          <w:sz w:val="24"/>
        </w:rPr>
        <w:t>semester.</w:t>
      </w:r>
    </w:p>
    <w:p w14:paraId="7F21E2AB" w14:textId="77777777" w:rsidR="00C67E64" w:rsidRDefault="008B4D8E">
      <w:pPr>
        <w:pStyle w:val="ListParagraph"/>
        <w:numPr>
          <w:ilvl w:val="1"/>
          <w:numId w:val="8"/>
        </w:numPr>
        <w:tabs>
          <w:tab w:val="left" w:pos="1560"/>
        </w:tabs>
        <w:spacing w:line="276" w:lineRule="auto"/>
        <w:ind w:right="1640" w:hanging="360"/>
        <w:jc w:val="both"/>
        <w:rPr>
          <w:sz w:val="24"/>
        </w:rPr>
      </w:pPr>
      <w:r>
        <w:rPr>
          <w:sz w:val="24"/>
        </w:rPr>
        <w:t>Recommendation</w:t>
      </w:r>
      <w:r>
        <w:rPr>
          <w:spacing w:val="-4"/>
          <w:sz w:val="24"/>
        </w:rPr>
        <w:t xml:space="preserve"> </w:t>
      </w:r>
      <w:r>
        <w:rPr>
          <w:sz w:val="24"/>
        </w:rPr>
        <w:t>indicating</w:t>
      </w:r>
      <w:r>
        <w:rPr>
          <w:spacing w:val="-4"/>
          <w:sz w:val="24"/>
        </w:rPr>
        <w:t xml:space="preserve"> </w:t>
      </w:r>
      <w:r>
        <w:rPr>
          <w:sz w:val="24"/>
        </w:rPr>
        <w:t>which</w:t>
      </w:r>
      <w:r>
        <w:rPr>
          <w:spacing w:val="-4"/>
          <w:sz w:val="24"/>
        </w:rPr>
        <w:t xml:space="preserve"> </w:t>
      </w:r>
      <w:r>
        <w:rPr>
          <w:sz w:val="24"/>
        </w:rPr>
        <w:t>specific</w:t>
      </w:r>
      <w:r>
        <w:rPr>
          <w:spacing w:val="-7"/>
          <w:sz w:val="24"/>
        </w:rPr>
        <w:t xml:space="preserve"> </w:t>
      </w:r>
      <w:r>
        <w:rPr>
          <w:sz w:val="24"/>
        </w:rPr>
        <w:t>social</w:t>
      </w:r>
      <w:r>
        <w:rPr>
          <w:spacing w:val="-6"/>
          <w:sz w:val="24"/>
        </w:rPr>
        <w:t xml:space="preserve"> </w:t>
      </w:r>
      <w:r>
        <w:rPr>
          <w:sz w:val="24"/>
        </w:rPr>
        <w:t>work</w:t>
      </w:r>
      <w:r>
        <w:rPr>
          <w:spacing w:val="-3"/>
          <w:sz w:val="24"/>
        </w:rPr>
        <w:t xml:space="preserve"> </w:t>
      </w:r>
      <w:r>
        <w:rPr>
          <w:sz w:val="24"/>
        </w:rPr>
        <w:t>competencies</w:t>
      </w:r>
      <w:r>
        <w:rPr>
          <w:spacing w:val="-5"/>
          <w:sz w:val="24"/>
        </w:rPr>
        <w:t xml:space="preserve"> </w:t>
      </w:r>
      <w:r>
        <w:rPr>
          <w:sz w:val="24"/>
        </w:rPr>
        <w:t>the student</w:t>
      </w:r>
      <w:r>
        <w:rPr>
          <w:spacing w:val="-2"/>
          <w:sz w:val="24"/>
        </w:rPr>
        <w:t xml:space="preserve"> </w:t>
      </w:r>
      <w:r>
        <w:rPr>
          <w:sz w:val="24"/>
        </w:rPr>
        <w:t>must</w:t>
      </w:r>
      <w:r>
        <w:rPr>
          <w:spacing w:val="-5"/>
          <w:sz w:val="24"/>
        </w:rPr>
        <w:t xml:space="preserve"> </w:t>
      </w:r>
      <w:r>
        <w:rPr>
          <w:sz w:val="24"/>
        </w:rPr>
        <w:t>focus</w:t>
      </w:r>
      <w:r>
        <w:rPr>
          <w:spacing w:val="-1"/>
          <w:sz w:val="24"/>
        </w:rPr>
        <w:t xml:space="preserve"> </w:t>
      </w:r>
      <w:r>
        <w:rPr>
          <w:sz w:val="24"/>
        </w:rPr>
        <w:t>on</w:t>
      </w:r>
      <w:r>
        <w:rPr>
          <w:spacing w:val="-2"/>
          <w:sz w:val="24"/>
        </w:rPr>
        <w:t xml:space="preserve"> </w:t>
      </w:r>
      <w:r>
        <w:rPr>
          <w:sz w:val="24"/>
        </w:rPr>
        <w:t>in the subsequent</w:t>
      </w:r>
      <w:r>
        <w:rPr>
          <w:spacing w:val="-2"/>
          <w:sz w:val="24"/>
        </w:rPr>
        <w:t xml:space="preserve"> </w:t>
      </w:r>
      <w:r>
        <w:rPr>
          <w:sz w:val="24"/>
        </w:rPr>
        <w:t>practicum if they</w:t>
      </w:r>
      <w:r>
        <w:rPr>
          <w:spacing w:val="-5"/>
          <w:sz w:val="24"/>
        </w:rPr>
        <w:t xml:space="preserve"> </w:t>
      </w:r>
      <w:r>
        <w:rPr>
          <w:sz w:val="24"/>
        </w:rPr>
        <w:t xml:space="preserve">are allowed to </w:t>
      </w:r>
      <w:r>
        <w:rPr>
          <w:spacing w:val="-2"/>
          <w:sz w:val="24"/>
        </w:rPr>
        <w:t>continue.</w:t>
      </w:r>
    </w:p>
    <w:p w14:paraId="7F21E2AC" w14:textId="77777777" w:rsidR="00C67E64" w:rsidRDefault="008B4D8E">
      <w:pPr>
        <w:spacing w:before="122" w:line="276" w:lineRule="auto"/>
        <w:ind w:left="480" w:right="1135"/>
        <w:rPr>
          <w:i/>
          <w:sz w:val="24"/>
        </w:rPr>
      </w:pPr>
      <w:r>
        <w:rPr>
          <w:i/>
          <w:sz w:val="24"/>
        </w:rPr>
        <w:t>If</w:t>
      </w:r>
      <w:r>
        <w:rPr>
          <w:i/>
          <w:spacing w:val="-5"/>
          <w:sz w:val="24"/>
        </w:rPr>
        <w:t xml:space="preserve"> </w:t>
      </w:r>
      <w:r>
        <w:rPr>
          <w:i/>
          <w:sz w:val="24"/>
        </w:rPr>
        <w:t>the</w:t>
      </w:r>
      <w:r>
        <w:rPr>
          <w:i/>
          <w:spacing w:val="-7"/>
          <w:sz w:val="24"/>
        </w:rPr>
        <w:t xml:space="preserve"> </w:t>
      </w:r>
      <w:r>
        <w:rPr>
          <w:i/>
          <w:sz w:val="24"/>
        </w:rPr>
        <w:t>practicum</w:t>
      </w:r>
      <w:r>
        <w:rPr>
          <w:i/>
          <w:spacing w:val="-12"/>
          <w:sz w:val="24"/>
        </w:rPr>
        <w:t xml:space="preserve"> </w:t>
      </w:r>
      <w:r>
        <w:rPr>
          <w:i/>
          <w:sz w:val="24"/>
        </w:rPr>
        <w:t>is</w:t>
      </w:r>
      <w:r>
        <w:rPr>
          <w:i/>
          <w:spacing w:val="-8"/>
          <w:sz w:val="24"/>
        </w:rPr>
        <w:t xml:space="preserve"> </w:t>
      </w:r>
      <w:r>
        <w:rPr>
          <w:i/>
          <w:sz w:val="24"/>
        </w:rPr>
        <w:t>terminated</w:t>
      </w:r>
      <w:r>
        <w:rPr>
          <w:i/>
          <w:spacing w:val="-4"/>
          <w:sz w:val="24"/>
        </w:rPr>
        <w:t xml:space="preserve"> </w:t>
      </w:r>
      <w:r>
        <w:rPr>
          <w:i/>
          <w:sz w:val="24"/>
        </w:rPr>
        <w:t>for</w:t>
      </w:r>
      <w:r>
        <w:rPr>
          <w:i/>
          <w:spacing w:val="-6"/>
          <w:sz w:val="24"/>
        </w:rPr>
        <w:t xml:space="preserve"> </w:t>
      </w:r>
      <w:r>
        <w:rPr>
          <w:i/>
          <w:sz w:val="24"/>
        </w:rPr>
        <w:t>cause,</w:t>
      </w:r>
      <w:r>
        <w:rPr>
          <w:i/>
          <w:spacing w:val="-7"/>
          <w:sz w:val="24"/>
        </w:rPr>
        <w:t xml:space="preserve"> </w:t>
      </w:r>
      <w:r>
        <w:rPr>
          <w:i/>
          <w:sz w:val="24"/>
        </w:rPr>
        <w:t>a</w:t>
      </w:r>
      <w:r>
        <w:rPr>
          <w:i/>
          <w:spacing w:val="-4"/>
          <w:sz w:val="24"/>
        </w:rPr>
        <w:t xml:space="preserve"> </w:t>
      </w:r>
      <w:r>
        <w:rPr>
          <w:i/>
          <w:sz w:val="24"/>
        </w:rPr>
        <w:t>student</w:t>
      </w:r>
      <w:r>
        <w:rPr>
          <w:i/>
          <w:spacing w:val="-7"/>
          <w:sz w:val="24"/>
        </w:rPr>
        <w:t xml:space="preserve"> </w:t>
      </w:r>
      <w:r>
        <w:rPr>
          <w:i/>
          <w:sz w:val="24"/>
        </w:rPr>
        <w:t>may</w:t>
      </w:r>
      <w:r>
        <w:rPr>
          <w:i/>
          <w:spacing w:val="-5"/>
          <w:sz w:val="24"/>
        </w:rPr>
        <w:t xml:space="preserve"> </w:t>
      </w:r>
      <w:r>
        <w:rPr>
          <w:i/>
          <w:sz w:val="24"/>
        </w:rPr>
        <w:t>receive</w:t>
      </w:r>
      <w:r>
        <w:rPr>
          <w:i/>
          <w:spacing w:val="-7"/>
          <w:sz w:val="24"/>
        </w:rPr>
        <w:t xml:space="preserve"> </w:t>
      </w:r>
      <w:r>
        <w:rPr>
          <w:i/>
          <w:sz w:val="24"/>
        </w:rPr>
        <w:t>a</w:t>
      </w:r>
      <w:r>
        <w:rPr>
          <w:i/>
          <w:spacing w:val="-7"/>
          <w:sz w:val="24"/>
        </w:rPr>
        <w:t xml:space="preserve"> </w:t>
      </w:r>
      <w:r>
        <w:rPr>
          <w:i/>
          <w:sz w:val="24"/>
        </w:rPr>
        <w:t>failing</w:t>
      </w:r>
      <w:r>
        <w:rPr>
          <w:i/>
          <w:spacing w:val="-4"/>
          <w:sz w:val="24"/>
        </w:rPr>
        <w:t xml:space="preserve"> </w:t>
      </w:r>
      <w:r>
        <w:rPr>
          <w:i/>
          <w:sz w:val="24"/>
        </w:rPr>
        <w:t>grade</w:t>
      </w:r>
      <w:r>
        <w:rPr>
          <w:i/>
          <w:spacing w:val="-7"/>
          <w:sz w:val="24"/>
        </w:rPr>
        <w:t xml:space="preserve"> </w:t>
      </w:r>
      <w:r>
        <w:rPr>
          <w:i/>
          <w:sz w:val="24"/>
        </w:rPr>
        <w:t>for</w:t>
      </w:r>
      <w:r>
        <w:rPr>
          <w:i/>
          <w:spacing w:val="-6"/>
          <w:sz w:val="24"/>
        </w:rPr>
        <w:t xml:space="preserve"> </w:t>
      </w:r>
      <w:r>
        <w:rPr>
          <w:i/>
          <w:sz w:val="24"/>
        </w:rPr>
        <w:t>a</w:t>
      </w:r>
      <w:r>
        <w:rPr>
          <w:i/>
          <w:spacing w:val="-7"/>
          <w:sz w:val="24"/>
        </w:rPr>
        <w:t xml:space="preserve"> </w:t>
      </w:r>
      <w:r>
        <w:rPr>
          <w:i/>
          <w:sz w:val="24"/>
        </w:rPr>
        <w:t>Field course regardless of the number of hours remaining in the semester.</w:t>
      </w:r>
    </w:p>
    <w:p w14:paraId="7F21E2AD" w14:textId="77777777" w:rsidR="00C67E64" w:rsidRDefault="008B4D8E">
      <w:pPr>
        <w:pStyle w:val="BodyText"/>
        <w:spacing w:before="122" w:line="276" w:lineRule="auto"/>
        <w:ind w:left="480" w:right="1135"/>
      </w:pPr>
      <w:r>
        <w:t>Throughout</w:t>
      </w:r>
      <w:r>
        <w:rPr>
          <w:spacing w:val="-9"/>
        </w:rPr>
        <w:t xml:space="preserve"> </w:t>
      </w:r>
      <w:r>
        <w:t>this</w:t>
      </w:r>
      <w:r>
        <w:rPr>
          <w:spacing w:val="-9"/>
        </w:rPr>
        <w:t xml:space="preserve"> </w:t>
      </w:r>
      <w:r>
        <w:t>process,</w:t>
      </w:r>
      <w:r>
        <w:rPr>
          <w:spacing w:val="-4"/>
        </w:rPr>
        <w:t xml:space="preserve"> </w:t>
      </w:r>
      <w:r>
        <w:t>the</w:t>
      </w:r>
      <w:r>
        <w:rPr>
          <w:spacing w:val="-6"/>
        </w:rPr>
        <w:t xml:space="preserve"> </w:t>
      </w:r>
      <w:r>
        <w:t>Field</w:t>
      </w:r>
      <w:r>
        <w:rPr>
          <w:spacing w:val="-6"/>
        </w:rPr>
        <w:t xml:space="preserve"> </w:t>
      </w:r>
      <w:r>
        <w:t>Liaison</w:t>
      </w:r>
      <w:r>
        <w:rPr>
          <w:spacing w:val="-6"/>
        </w:rPr>
        <w:t xml:space="preserve"> </w:t>
      </w:r>
      <w:r>
        <w:t>or</w:t>
      </w:r>
      <w:r>
        <w:rPr>
          <w:spacing w:val="-10"/>
        </w:rPr>
        <w:t xml:space="preserve"> </w:t>
      </w:r>
      <w:r>
        <w:t>Field</w:t>
      </w:r>
      <w:r>
        <w:rPr>
          <w:spacing w:val="-3"/>
        </w:rPr>
        <w:t xml:space="preserve"> </w:t>
      </w:r>
      <w:r>
        <w:t>Director</w:t>
      </w:r>
      <w:r>
        <w:rPr>
          <w:spacing w:val="-5"/>
        </w:rPr>
        <w:t xml:space="preserve"> </w:t>
      </w:r>
      <w:r>
        <w:t>will</w:t>
      </w:r>
      <w:r>
        <w:rPr>
          <w:spacing w:val="-7"/>
        </w:rPr>
        <w:t xml:space="preserve"> </w:t>
      </w:r>
      <w:r>
        <w:t>schedule</w:t>
      </w:r>
      <w:r>
        <w:rPr>
          <w:spacing w:val="-8"/>
        </w:rPr>
        <w:t xml:space="preserve"> </w:t>
      </w:r>
      <w:r>
        <w:t>a</w:t>
      </w:r>
      <w:r>
        <w:rPr>
          <w:spacing w:val="-1"/>
        </w:rPr>
        <w:t xml:space="preserve"> </w:t>
      </w:r>
      <w:r>
        <w:rPr>
          <w:i/>
        </w:rPr>
        <w:t>Student</w:t>
      </w:r>
      <w:r>
        <w:rPr>
          <w:i/>
          <w:spacing w:val="-9"/>
        </w:rPr>
        <w:t xml:space="preserve"> </w:t>
      </w:r>
      <w:r>
        <w:rPr>
          <w:i/>
        </w:rPr>
        <w:t xml:space="preserve">of Concern </w:t>
      </w:r>
      <w:r>
        <w:t>meeting with the program coordinator and Department Chair to review the details</w:t>
      </w:r>
      <w:r>
        <w:rPr>
          <w:spacing w:val="-9"/>
        </w:rPr>
        <w:t xml:space="preserve"> </w:t>
      </w:r>
      <w:r>
        <w:t>of</w:t>
      </w:r>
      <w:r>
        <w:rPr>
          <w:spacing w:val="-1"/>
        </w:rPr>
        <w:t xml:space="preserve"> </w:t>
      </w:r>
      <w:r>
        <w:t>the</w:t>
      </w:r>
      <w:r>
        <w:rPr>
          <w:spacing w:val="-6"/>
        </w:rPr>
        <w:t xml:space="preserve"> </w:t>
      </w:r>
      <w:r>
        <w:t>situation.</w:t>
      </w:r>
      <w:r>
        <w:rPr>
          <w:spacing w:val="-8"/>
        </w:rPr>
        <w:t xml:space="preserve"> </w:t>
      </w:r>
      <w:r>
        <w:t>In</w:t>
      </w:r>
      <w:r>
        <w:rPr>
          <w:spacing w:val="-3"/>
        </w:rPr>
        <w:t xml:space="preserve"> </w:t>
      </w:r>
      <w:r>
        <w:t>cases</w:t>
      </w:r>
      <w:r>
        <w:rPr>
          <w:spacing w:val="-4"/>
        </w:rPr>
        <w:t xml:space="preserve"> </w:t>
      </w:r>
      <w:r>
        <w:t>considering</w:t>
      </w:r>
      <w:r>
        <w:rPr>
          <w:spacing w:val="-10"/>
        </w:rPr>
        <w:t xml:space="preserve"> </w:t>
      </w:r>
      <w:r>
        <w:t>program</w:t>
      </w:r>
      <w:r>
        <w:rPr>
          <w:spacing w:val="-2"/>
        </w:rPr>
        <w:t xml:space="preserve"> </w:t>
      </w:r>
      <w:r>
        <w:t>termination</w:t>
      </w:r>
      <w:r>
        <w:rPr>
          <w:spacing w:val="-5"/>
        </w:rPr>
        <w:t xml:space="preserve"> </w:t>
      </w:r>
      <w:r>
        <w:t>or</w:t>
      </w:r>
      <w:r>
        <w:rPr>
          <w:spacing w:val="-9"/>
        </w:rPr>
        <w:t xml:space="preserve"> </w:t>
      </w:r>
      <w:r>
        <w:t>continuation</w:t>
      </w:r>
      <w:r>
        <w:rPr>
          <w:spacing w:val="-3"/>
        </w:rPr>
        <w:t xml:space="preserve"> </w:t>
      </w:r>
      <w:r>
        <w:t>with</w:t>
      </w:r>
    </w:p>
    <w:p w14:paraId="7F21E2AE" w14:textId="77777777" w:rsidR="00C67E64" w:rsidRDefault="00C67E64">
      <w:pPr>
        <w:spacing w:line="276" w:lineRule="auto"/>
        <w:sectPr w:rsidR="00C67E64" w:rsidSect="002F4485">
          <w:pgSz w:w="12240" w:h="15840"/>
          <w:pgMar w:top="960" w:right="360" w:bottom="1600" w:left="960" w:header="414" w:footer="1416" w:gutter="0"/>
          <w:cols w:space="720"/>
        </w:sectPr>
      </w:pPr>
    </w:p>
    <w:p w14:paraId="7F21E2AF" w14:textId="77777777" w:rsidR="00C67E64" w:rsidRDefault="00C67E64">
      <w:pPr>
        <w:pStyle w:val="BodyText"/>
        <w:rPr>
          <w:sz w:val="20"/>
        </w:rPr>
      </w:pPr>
    </w:p>
    <w:p w14:paraId="7F21E2B0" w14:textId="77777777" w:rsidR="00C67E64" w:rsidRDefault="00C67E64">
      <w:pPr>
        <w:pStyle w:val="BodyText"/>
        <w:rPr>
          <w:sz w:val="26"/>
        </w:rPr>
      </w:pPr>
    </w:p>
    <w:p w14:paraId="7F21E2B1" w14:textId="77777777" w:rsidR="00C67E64" w:rsidRDefault="008B4D8E">
      <w:pPr>
        <w:pStyle w:val="BodyText"/>
        <w:spacing w:before="92" w:line="276" w:lineRule="auto"/>
        <w:ind w:left="480" w:right="1135"/>
      </w:pPr>
      <w:r>
        <w:t>stipulations,</w:t>
      </w:r>
      <w:r>
        <w:rPr>
          <w:spacing w:val="-7"/>
        </w:rPr>
        <w:t xml:space="preserve"> </w:t>
      </w:r>
      <w:r>
        <w:t>the</w:t>
      </w:r>
      <w:r>
        <w:rPr>
          <w:spacing w:val="-7"/>
        </w:rPr>
        <w:t xml:space="preserve"> </w:t>
      </w:r>
      <w:r>
        <w:t>student</w:t>
      </w:r>
      <w:r>
        <w:rPr>
          <w:spacing w:val="-5"/>
        </w:rPr>
        <w:t xml:space="preserve"> </w:t>
      </w:r>
      <w:r>
        <w:t>will</w:t>
      </w:r>
      <w:r>
        <w:rPr>
          <w:spacing w:val="-8"/>
        </w:rPr>
        <w:t xml:space="preserve"> </w:t>
      </w:r>
      <w:r>
        <w:t>be</w:t>
      </w:r>
      <w:r>
        <w:rPr>
          <w:spacing w:val="-4"/>
        </w:rPr>
        <w:t xml:space="preserve"> </w:t>
      </w:r>
      <w:r>
        <w:t>referred</w:t>
      </w:r>
      <w:r>
        <w:rPr>
          <w:spacing w:val="-5"/>
        </w:rPr>
        <w:t xml:space="preserve"> </w:t>
      </w:r>
      <w:r>
        <w:t>to</w:t>
      </w:r>
      <w:r>
        <w:rPr>
          <w:spacing w:val="-7"/>
        </w:rPr>
        <w:t xml:space="preserve"> </w:t>
      </w:r>
      <w:r>
        <w:t>the</w:t>
      </w:r>
      <w:r>
        <w:rPr>
          <w:spacing w:val="-9"/>
        </w:rPr>
        <w:t xml:space="preserve"> </w:t>
      </w:r>
      <w:r>
        <w:t>Faculty</w:t>
      </w:r>
      <w:r>
        <w:rPr>
          <w:spacing w:val="-12"/>
        </w:rPr>
        <w:t xml:space="preserve"> </w:t>
      </w:r>
      <w:r>
        <w:t>Review</w:t>
      </w:r>
      <w:r>
        <w:rPr>
          <w:spacing w:val="-12"/>
        </w:rPr>
        <w:t xml:space="preserve"> </w:t>
      </w:r>
      <w:r>
        <w:t>Panel.</w:t>
      </w:r>
      <w:r>
        <w:rPr>
          <w:spacing w:val="-10"/>
        </w:rPr>
        <w:t xml:space="preserve"> </w:t>
      </w:r>
      <w:r>
        <w:t>The</w:t>
      </w:r>
      <w:r>
        <w:rPr>
          <w:spacing w:val="-4"/>
        </w:rPr>
        <w:t xml:space="preserve"> </w:t>
      </w:r>
      <w:r>
        <w:t>student</w:t>
      </w:r>
      <w:r>
        <w:rPr>
          <w:spacing w:val="-7"/>
        </w:rPr>
        <w:t xml:space="preserve"> </w:t>
      </w:r>
      <w:r>
        <w:t>will</w:t>
      </w:r>
      <w:r>
        <w:rPr>
          <w:spacing w:val="-8"/>
        </w:rPr>
        <w:t xml:space="preserve"> </w:t>
      </w:r>
      <w:r>
        <w:t>be allowed to provide information to the Faculty Review Panel who will then make a recommendation about the student’s continued status in the program. If the student is allowed to continue in the program, they will be required to meet with the Field Liaison and the Director of Field Education to discuss the most appropriate practicum options prior</w:t>
      </w:r>
      <w:r>
        <w:rPr>
          <w:spacing w:val="-4"/>
        </w:rPr>
        <w:t xml:space="preserve"> </w:t>
      </w:r>
      <w:r>
        <w:t>to</w:t>
      </w:r>
      <w:r>
        <w:rPr>
          <w:spacing w:val="-4"/>
        </w:rPr>
        <w:t xml:space="preserve"> </w:t>
      </w:r>
      <w:r>
        <w:t>placement</w:t>
      </w:r>
      <w:r>
        <w:rPr>
          <w:spacing w:val="-5"/>
        </w:rPr>
        <w:t xml:space="preserve"> </w:t>
      </w:r>
      <w:r>
        <w:t>in</w:t>
      </w:r>
      <w:r>
        <w:rPr>
          <w:spacing w:val="-7"/>
        </w:rPr>
        <w:t xml:space="preserve"> </w:t>
      </w:r>
      <w:r>
        <w:t>another</w:t>
      </w:r>
      <w:r>
        <w:rPr>
          <w:spacing w:val="-4"/>
        </w:rPr>
        <w:t xml:space="preserve"> </w:t>
      </w:r>
      <w:r>
        <w:t>agency.</w:t>
      </w:r>
      <w:r>
        <w:rPr>
          <w:spacing w:val="-2"/>
        </w:rPr>
        <w:t xml:space="preserve"> </w:t>
      </w:r>
      <w:r>
        <w:t>If the</w:t>
      </w:r>
      <w:r>
        <w:rPr>
          <w:spacing w:val="-7"/>
        </w:rPr>
        <w:t xml:space="preserve"> </w:t>
      </w:r>
      <w:r>
        <w:t>decision</w:t>
      </w:r>
      <w:r>
        <w:rPr>
          <w:spacing w:val="-2"/>
        </w:rPr>
        <w:t xml:space="preserve"> </w:t>
      </w:r>
      <w:r>
        <w:t>is</w:t>
      </w:r>
      <w:r>
        <w:rPr>
          <w:spacing w:val="-5"/>
        </w:rPr>
        <w:t xml:space="preserve"> </w:t>
      </w:r>
      <w:r>
        <w:t>to</w:t>
      </w:r>
      <w:r>
        <w:rPr>
          <w:spacing w:val="-7"/>
        </w:rPr>
        <w:t xml:space="preserve"> </w:t>
      </w:r>
      <w:r>
        <w:t>deny</w:t>
      </w:r>
      <w:r>
        <w:rPr>
          <w:spacing w:val="-10"/>
        </w:rPr>
        <w:t xml:space="preserve"> </w:t>
      </w:r>
      <w:r>
        <w:t>continuation</w:t>
      </w:r>
      <w:r>
        <w:rPr>
          <w:spacing w:val="-4"/>
        </w:rPr>
        <w:t xml:space="preserve"> </w:t>
      </w:r>
      <w:r>
        <w:t>in</w:t>
      </w:r>
      <w:r>
        <w:rPr>
          <w:spacing w:val="-2"/>
        </w:rPr>
        <w:t xml:space="preserve"> </w:t>
      </w:r>
      <w:r>
        <w:t>the</w:t>
      </w:r>
      <w:r>
        <w:rPr>
          <w:spacing w:val="-4"/>
        </w:rPr>
        <w:t xml:space="preserve"> </w:t>
      </w:r>
      <w:r>
        <w:t xml:space="preserve">social work program, the student can follow the university process for an appeal of this </w:t>
      </w:r>
      <w:r>
        <w:rPr>
          <w:spacing w:val="-2"/>
        </w:rPr>
        <w:t>decision.</w:t>
      </w:r>
    </w:p>
    <w:p w14:paraId="7F21E2B3" w14:textId="77777777" w:rsidR="00C67E64" w:rsidRDefault="00C67E64">
      <w:pPr>
        <w:pStyle w:val="BodyText"/>
        <w:spacing w:before="8"/>
        <w:rPr>
          <w:sz w:val="22"/>
        </w:rPr>
      </w:pPr>
    </w:p>
    <w:p w14:paraId="7F21E2B4" w14:textId="77777777" w:rsidR="00C67E64" w:rsidRDefault="008B4D8E">
      <w:pPr>
        <w:pStyle w:val="Heading1"/>
        <w:spacing w:before="0"/>
        <w:rPr>
          <w:u w:val="none"/>
        </w:rPr>
      </w:pPr>
      <w:bookmarkStart w:id="55" w:name="_bookmark29"/>
      <w:bookmarkEnd w:id="55"/>
      <w:r>
        <w:rPr>
          <w:color w:val="365F91"/>
          <w:w w:val="95"/>
          <w:u w:color="365F91"/>
        </w:rPr>
        <w:t>Student</w:t>
      </w:r>
      <w:r>
        <w:rPr>
          <w:color w:val="365F91"/>
          <w:spacing w:val="27"/>
          <w:u w:color="365F91"/>
        </w:rPr>
        <w:t xml:space="preserve"> </w:t>
      </w:r>
      <w:r>
        <w:rPr>
          <w:color w:val="365F91"/>
          <w:w w:val="95"/>
          <w:u w:color="365F91"/>
        </w:rPr>
        <w:t>Professional</w:t>
      </w:r>
      <w:r>
        <w:rPr>
          <w:color w:val="365F91"/>
          <w:spacing w:val="33"/>
          <w:u w:color="365F91"/>
        </w:rPr>
        <w:t xml:space="preserve"> </w:t>
      </w:r>
      <w:r>
        <w:rPr>
          <w:color w:val="365F91"/>
          <w:w w:val="95"/>
          <w:u w:color="365F91"/>
        </w:rPr>
        <w:t>Liability</w:t>
      </w:r>
      <w:r>
        <w:rPr>
          <w:color w:val="365F91"/>
          <w:spacing w:val="23"/>
          <w:u w:color="365F91"/>
        </w:rPr>
        <w:t xml:space="preserve"> </w:t>
      </w:r>
      <w:r>
        <w:rPr>
          <w:color w:val="365F91"/>
          <w:spacing w:val="-2"/>
          <w:w w:val="95"/>
          <w:u w:color="365F91"/>
        </w:rPr>
        <w:t>Coverage</w:t>
      </w:r>
    </w:p>
    <w:p w14:paraId="7F21E2B5" w14:textId="77777777" w:rsidR="00C67E64" w:rsidRDefault="008B4D8E">
      <w:pPr>
        <w:pStyle w:val="BodyText"/>
        <w:spacing w:before="46" w:line="276" w:lineRule="auto"/>
        <w:ind w:left="480" w:right="1254"/>
      </w:pPr>
      <w:r>
        <w:t>Students</w:t>
      </w:r>
      <w:r>
        <w:rPr>
          <w:spacing w:val="-10"/>
        </w:rPr>
        <w:t xml:space="preserve"> </w:t>
      </w:r>
      <w:r>
        <w:t>have</w:t>
      </w:r>
      <w:r>
        <w:rPr>
          <w:spacing w:val="-4"/>
        </w:rPr>
        <w:t xml:space="preserve"> </w:t>
      </w:r>
      <w:r>
        <w:t>available</w:t>
      </w:r>
      <w:r>
        <w:rPr>
          <w:spacing w:val="-4"/>
        </w:rPr>
        <w:t xml:space="preserve"> </w:t>
      </w:r>
      <w:r>
        <w:t>the</w:t>
      </w:r>
      <w:r>
        <w:rPr>
          <w:spacing w:val="-7"/>
        </w:rPr>
        <w:t xml:space="preserve"> </w:t>
      </w:r>
      <w:r>
        <w:t>protection</w:t>
      </w:r>
      <w:r>
        <w:rPr>
          <w:spacing w:val="-7"/>
        </w:rPr>
        <w:t xml:space="preserve"> </w:t>
      </w:r>
      <w:r>
        <w:t>of</w:t>
      </w:r>
      <w:r>
        <w:rPr>
          <w:spacing w:val="-14"/>
        </w:rPr>
        <w:t xml:space="preserve"> </w:t>
      </w:r>
      <w:r>
        <w:t>Wis.</w:t>
      </w:r>
      <w:r>
        <w:rPr>
          <w:spacing w:val="-10"/>
        </w:rPr>
        <w:t xml:space="preserve"> </w:t>
      </w:r>
      <w:r>
        <w:t>Stats.</w:t>
      </w:r>
      <w:r>
        <w:rPr>
          <w:spacing w:val="-5"/>
        </w:rPr>
        <w:t xml:space="preserve"> </w:t>
      </w:r>
      <w:r>
        <w:t>893.82</w:t>
      </w:r>
      <w:r>
        <w:rPr>
          <w:spacing w:val="-7"/>
        </w:rPr>
        <w:t xml:space="preserve"> </w:t>
      </w:r>
      <w:r>
        <w:t>and</w:t>
      </w:r>
      <w:r>
        <w:rPr>
          <w:spacing w:val="-7"/>
        </w:rPr>
        <w:t xml:space="preserve"> </w:t>
      </w:r>
      <w:r>
        <w:t>895.46</w:t>
      </w:r>
      <w:r>
        <w:rPr>
          <w:spacing w:val="-4"/>
        </w:rPr>
        <w:t xml:space="preserve"> </w:t>
      </w:r>
      <w:r>
        <w:t>while</w:t>
      </w:r>
      <w:r>
        <w:rPr>
          <w:spacing w:val="-4"/>
        </w:rPr>
        <w:t xml:space="preserve"> </w:t>
      </w:r>
      <w:r>
        <w:t>enrolled in a course that has been approved for Field experience, providing there is a written agreement between the placement facility and the University, and providing the students</w:t>
      </w:r>
      <w:r>
        <w:rPr>
          <w:spacing w:val="-1"/>
        </w:rPr>
        <w:t xml:space="preserve"> </w:t>
      </w:r>
      <w:r>
        <w:t>are acting within the scope of their student intern status.</w:t>
      </w:r>
      <w:r>
        <w:rPr>
          <w:spacing w:val="-1"/>
        </w:rPr>
        <w:t xml:space="preserve"> </w:t>
      </w:r>
      <w:r>
        <w:t>There is no specific insurance policy under the loss protection described above because the State of Wisconsin</w:t>
      </w:r>
      <w:r>
        <w:rPr>
          <w:spacing w:val="-3"/>
        </w:rPr>
        <w:t xml:space="preserve"> </w:t>
      </w:r>
      <w:r>
        <w:t>is</w:t>
      </w:r>
      <w:r>
        <w:rPr>
          <w:spacing w:val="-2"/>
        </w:rPr>
        <w:t xml:space="preserve"> </w:t>
      </w:r>
      <w:r>
        <w:t>self-insured</w:t>
      </w:r>
      <w:r>
        <w:rPr>
          <w:spacing w:val="-1"/>
        </w:rPr>
        <w:t xml:space="preserve"> </w:t>
      </w:r>
      <w:r>
        <w:t>(i.e.,</w:t>
      </w:r>
      <w:r>
        <w:rPr>
          <w:spacing w:val="-4"/>
        </w:rPr>
        <w:t xml:space="preserve"> </w:t>
      </w:r>
      <w:r>
        <w:t>pays</w:t>
      </w:r>
      <w:r>
        <w:rPr>
          <w:spacing w:val="-2"/>
        </w:rPr>
        <w:t xml:space="preserve"> </w:t>
      </w:r>
      <w:r>
        <w:t>losses</w:t>
      </w:r>
      <w:r>
        <w:rPr>
          <w:spacing w:val="-4"/>
        </w:rPr>
        <w:t xml:space="preserve"> </w:t>
      </w:r>
      <w:r>
        <w:t>directly</w:t>
      </w:r>
      <w:r>
        <w:rPr>
          <w:spacing w:val="-6"/>
        </w:rPr>
        <w:t xml:space="preserve"> </w:t>
      </w:r>
      <w:r>
        <w:t>from</w:t>
      </w:r>
      <w:r>
        <w:rPr>
          <w:spacing w:val="-3"/>
        </w:rPr>
        <w:t xml:space="preserve"> </w:t>
      </w:r>
      <w:r>
        <w:t>state</w:t>
      </w:r>
      <w:r>
        <w:rPr>
          <w:spacing w:val="-3"/>
        </w:rPr>
        <w:t xml:space="preserve"> </w:t>
      </w:r>
      <w:r>
        <w:t>funds).</w:t>
      </w:r>
      <w:r>
        <w:rPr>
          <w:spacing w:val="-4"/>
        </w:rPr>
        <w:t xml:space="preserve"> </w:t>
      </w:r>
      <w:r>
        <w:t>The</w:t>
      </w:r>
      <w:r>
        <w:rPr>
          <w:spacing w:val="-1"/>
        </w:rPr>
        <w:t xml:space="preserve"> </w:t>
      </w:r>
      <w:r>
        <w:t>protection</w:t>
      </w:r>
      <w:r>
        <w:rPr>
          <w:spacing w:val="-1"/>
        </w:rPr>
        <w:t xml:space="preserve"> </w:t>
      </w:r>
      <w:r>
        <w:t>is for professional practice liability while performing Field assignments.</w:t>
      </w:r>
    </w:p>
    <w:p w14:paraId="7F21E2B6" w14:textId="29002A66" w:rsidR="00C67E64" w:rsidRDefault="008B4D8E">
      <w:pPr>
        <w:pStyle w:val="BodyText"/>
        <w:spacing w:before="121" w:line="276" w:lineRule="auto"/>
        <w:ind w:left="480" w:right="1130"/>
      </w:pPr>
      <w:r>
        <w:t xml:space="preserve">In addition to the liability coverage provided through UWM, the HBSSW has implemented an additional </w:t>
      </w:r>
      <w:r>
        <w:rPr>
          <w:i/>
        </w:rPr>
        <w:t xml:space="preserve">blanket </w:t>
      </w:r>
      <w:r>
        <w:t xml:space="preserve">student liability policy through </w:t>
      </w:r>
      <w:r w:rsidR="001A4472">
        <w:t>Affinity</w:t>
      </w:r>
      <w:r>
        <w:t xml:space="preserve"> Co. This coverage is effective for all Field education students over the entire course of the time required to complete the practicum hour requirements, including students who complete Field hours prior to, in-between, and following the dates of the academic semester. The University does not provide medical insurance or worker’s compensation. A covered “incident” has not been specifically defined by the Wisconsin Attorney</w:t>
      </w:r>
      <w:r>
        <w:rPr>
          <w:spacing w:val="-12"/>
        </w:rPr>
        <w:t xml:space="preserve"> </w:t>
      </w:r>
      <w:r>
        <w:t>General’s</w:t>
      </w:r>
      <w:r>
        <w:rPr>
          <w:spacing w:val="-4"/>
        </w:rPr>
        <w:t xml:space="preserve"> </w:t>
      </w:r>
      <w:r>
        <w:t>Office.</w:t>
      </w:r>
      <w:r>
        <w:rPr>
          <w:spacing w:val="-9"/>
        </w:rPr>
        <w:t xml:space="preserve"> </w:t>
      </w:r>
      <w:r>
        <w:t>The</w:t>
      </w:r>
      <w:r>
        <w:rPr>
          <w:spacing w:val="-6"/>
        </w:rPr>
        <w:t xml:space="preserve"> </w:t>
      </w:r>
      <w:r>
        <w:t>loss</w:t>
      </w:r>
      <w:r>
        <w:rPr>
          <w:spacing w:val="-7"/>
        </w:rPr>
        <w:t xml:space="preserve"> </w:t>
      </w:r>
      <w:r>
        <w:t>protection</w:t>
      </w:r>
      <w:r>
        <w:rPr>
          <w:spacing w:val="-10"/>
        </w:rPr>
        <w:t xml:space="preserve"> </w:t>
      </w:r>
      <w:r>
        <w:t>for</w:t>
      </w:r>
      <w:r>
        <w:rPr>
          <w:spacing w:val="-5"/>
        </w:rPr>
        <w:t xml:space="preserve"> </w:t>
      </w:r>
      <w:r>
        <w:t>students,</w:t>
      </w:r>
      <w:r>
        <w:rPr>
          <w:spacing w:val="-6"/>
        </w:rPr>
        <w:t xml:space="preserve"> </w:t>
      </w:r>
      <w:r>
        <w:t>however,</w:t>
      </w:r>
      <w:r>
        <w:rPr>
          <w:spacing w:val="-4"/>
        </w:rPr>
        <w:t xml:space="preserve"> </w:t>
      </w:r>
      <w:proofErr w:type="gramStart"/>
      <w:r>
        <w:t>is</w:t>
      </w:r>
      <w:r>
        <w:rPr>
          <w:spacing w:val="-7"/>
        </w:rPr>
        <w:t xml:space="preserve"> </w:t>
      </w:r>
      <w:r>
        <w:t>considered</w:t>
      </w:r>
      <w:r>
        <w:rPr>
          <w:spacing w:val="-6"/>
        </w:rPr>
        <w:t xml:space="preserve"> </w:t>
      </w:r>
      <w:r>
        <w:t>to</w:t>
      </w:r>
      <w:r>
        <w:rPr>
          <w:spacing w:val="-6"/>
        </w:rPr>
        <w:t xml:space="preserve"> </w:t>
      </w:r>
      <w:r>
        <w:t>be</w:t>
      </w:r>
      <w:proofErr w:type="gramEnd"/>
      <w:r>
        <w:t xml:space="preserve"> narrow rather than broad.</w:t>
      </w:r>
    </w:p>
    <w:p w14:paraId="7F21E2B7" w14:textId="77777777" w:rsidR="00C67E64" w:rsidRDefault="008B4D8E">
      <w:pPr>
        <w:pStyle w:val="BodyText"/>
        <w:spacing w:before="117" w:line="276" w:lineRule="auto"/>
        <w:ind w:left="480" w:right="1135"/>
      </w:pPr>
      <w:r>
        <w:t>Loss protection may be available for an incident or act committed while carrying out student’s duties while a student is assigned to an agency. However, any situations, incidents,</w:t>
      </w:r>
      <w:r>
        <w:rPr>
          <w:spacing w:val="-5"/>
        </w:rPr>
        <w:t xml:space="preserve"> </w:t>
      </w:r>
      <w:r>
        <w:t>or</w:t>
      </w:r>
      <w:r>
        <w:rPr>
          <w:spacing w:val="-8"/>
        </w:rPr>
        <w:t xml:space="preserve"> </w:t>
      </w:r>
      <w:r>
        <w:t>acts</w:t>
      </w:r>
      <w:r>
        <w:rPr>
          <w:spacing w:val="-8"/>
        </w:rPr>
        <w:t xml:space="preserve"> </w:t>
      </w:r>
      <w:r>
        <w:t>that</w:t>
      </w:r>
      <w:r>
        <w:rPr>
          <w:spacing w:val="-7"/>
        </w:rPr>
        <w:t xml:space="preserve"> </w:t>
      </w:r>
      <w:r>
        <w:t>are</w:t>
      </w:r>
      <w:r>
        <w:rPr>
          <w:spacing w:val="-4"/>
        </w:rPr>
        <w:t xml:space="preserve"> </w:t>
      </w:r>
      <w:r>
        <w:t>not</w:t>
      </w:r>
      <w:r>
        <w:rPr>
          <w:spacing w:val="-5"/>
        </w:rPr>
        <w:t xml:space="preserve"> </w:t>
      </w:r>
      <w:r>
        <w:t>part</w:t>
      </w:r>
      <w:r>
        <w:rPr>
          <w:spacing w:val="-5"/>
        </w:rPr>
        <w:t xml:space="preserve"> </w:t>
      </w:r>
      <w:r>
        <w:t>of</w:t>
      </w:r>
      <w:r>
        <w:rPr>
          <w:spacing w:val="-7"/>
        </w:rPr>
        <w:t xml:space="preserve"> </w:t>
      </w:r>
      <w:r>
        <w:t>a</w:t>
      </w:r>
      <w:r>
        <w:rPr>
          <w:spacing w:val="-4"/>
        </w:rPr>
        <w:t xml:space="preserve"> </w:t>
      </w:r>
      <w:r>
        <w:t>student’s</w:t>
      </w:r>
      <w:r>
        <w:rPr>
          <w:spacing w:val="-5"/>
        </w:rPr>
        <w:t xml:space="preserve"> </w:t>
      </w:r>
      <w:r>
        <w:t>Field</w:t>
      </w:r>
      <w:r>
        <w:rPr>
          <w:spacing w:val="-4"/>
        </w:rPr>
        <w:t xml:space="preserve"> </w:t>
      </w:r>
      <w:r>
        <w:t>experience</w:t>
      </w:r>
      <w:r>
        <w:rPr>
          <w:spacing w:val="-7"/>
        </w:rPr>
        <w:t xml:space="preserve"> </w:t>
      </w:r>
      <w:r>
        <w:t>requirements</w:t>
      </w:r>
      <w:r>
        <w:rPr>
          <w:spacing w:val="-8"/>
        </w:rPr>
        <w:t xml:space="preserve"> </w:t>
      </w:r>
      <w:r>
        <w:t>and</w:t>
      </w:r>
      <w:r>
        <w:rPr>
          <w:spacing w:val="-7"/>
        </w:rPr>
        <w:t xml:space="preserve"> </w:t>
      </w:r>
      <w:r>
        <w:t>are outside of the typical Field placement experience are not covered.</w:t>
      </w:r>
    </w:p>
    <w:p w14:paraId="491C3781" w14:textId="77777777" w:rsidR="00BC7FC3" w:rsidRDefault="00BC7FC3">
      <w:pPr>
        <w:pStyle w:val="Heading1"/>
        <w:rPr>
          <w:color w:val="365F91"/>
          <w:u w:color="365F91"/>
        </w:rPr>
      </w:pPr>
      <w:bookmarkStart w:id="56" w:name="_bookmark30"/>
      <w:bookmarkEnd w:id="56"/>
    </w:p>
    <w:p w14:paraId="7F21E2BB" w14:textId="284062D4" w:rsidR="00C67E64" w:rsidRDefault="008B4D8E">
      <w:pPr>
        <w:pStyle w:val="Heading1"/>
        <w:rPr>
          <w:u w:val="none"/>
        </w:rPr>
      </w:pPr>
      <w:r>
        <w:rPr>
          <w:color w:val="365F91"/>
          <w:u w:color="365F91"/>
        </w:rPr>
        <w:t>Use</w:t>
      </w:r>
      <w:r>
        <w:rPr>
          <w:color w:val="365F91"/>
          <w:spacing w:val="-16"/>
          <w:u w:color="365F91"/>
        </w:rPr>
        <w:t xml:space="preserve"> </w:t>
      </w:r>
      <w:r>
        <w:rPr>
          <w:color w:val="365F91"/>
          <w:u w:color="365F91"/>
        </w:rPr>
        <w:t>of</w:t>
      </w:r>
      <w:r>
        <w:rPr>
          <w:color w:val="365F91"/>
          <w:spacing w:val="-14"/>
          <w:u w:color="365F91"/>
        </w:rPr>
        <w:t xml:space="preserve"> </w:t>
      </w:r>
      <w:r>
        <w:rPr>
          <w:color w:val="365F91"/>
          <w:u w:color="365F91"/>
        </w:rPr>
        <w:t>Student</w:t>
      </w:r>
      <w:r>
        <w:rPr>
          <w:color w:val="365F91"/>
          <w:spacing w:val="-15"/>
          <w:u w:color="365F91"/>
        </w:rPr>
        <w:t xml:space="preserve"> </w:t>
      </w:r>
      <w:r>
        <w:rPr>
          <w:color w:val="365F91"/>
          <w:u w:color="365F91"/>
        </w:rPr>
        <w:t>Vehicle</w:t>
      </w:r>
      <w:r>
        <w:rPr>
          <w:color w:val="365F91"/>
          <w:spacing w:val="-16"/>
          <w:u w:color="365F91"/>
        </w:rPr>
        <w:t xml:space="preserve"> </w:t>
      </w:r>
      <w:r>
        <w:rPr>
          <w:color w:val="365F91"/>
          <w:u w:color="365F91"/>
        </w:rPr>
        <w:t>During</w:t>
      </w:r>
      <w:r>
        <w:rPr>
          <w:color w:val="365F91"/>
          <w:spacing w:val="-15"/>
          <w:u w:color="365F91"/>
        </w:rPr>
        <w:t xml:space="preserve"> </w:t>
      </w:r>
      <w:r>
        <w:rPr>
          <w:color w:val="365F91"/>
          <w:spacing w:val="-2"/>
          <w:u w:color="365F91"/>
        </w:rPr>
        <w:t>Practicum</w:t>
      </w:r>
    </w:p>
    <w:p w14:paraId="7F21E2BC" w14:textId="77777777" w:rsidR="00C67E64" w:rsidRDefault="008B4D8E">
      <w:pPr>
        <w:pStyle w:val="BodyText"/>
        <w:spacing w:before="46" w:line="276" w:lineRule="auto"/>
        <w:ind w:left="480" w:right="1135"/>
      </w:pPr>
      <w:r>
        <w:t>Some</w:t>
      </w:r>
      <w:r>
        <w:rPr>
          <w:spacing w:val="-6"/>
        </w:rPr>
        <w:t xml:space="preserve"> </w:t>
      </w:r>
      <w:r>
        <w:t>agencies</w:t>
      </w:r>
      <w:r>
        <w:rPr>
          <w:spacing w:val="-9"/>
        </w:rPr>
        <w:t xml:space="preserve"> </w:t>
      </w:r>
      <w:r>
        <w:t>may</w:t>
      </w:r>
      <w:r>
        <w:rPr>
          <w:spacing w:val="-12"/>
        </w:rPr>
        <w:t xml:space="preserve"> </w:t>
      </w:r>
      <w:r>
        <w:t>require</w:t>
      </w:r>
      <w:r>
        <w:rPr>
          <w:spacing w:val="-4"/>
        </w:rPr>
        <w:t xml:space="preserve"> </w:t>
      </w:r>
      <w:r>
        <w:t>students</w:t>
      </w:r>
      <w:r>
        <w:rPr>
          <w:spacing w:val="-7"/>
        </w:rPr>
        <w:t xml:space="preserve"> </w:t>
      </w:r>
      <w:r>
        <w:t>to</w:t>
      </w:r>
      <w:r>
        <w:rPr>
          <w:spacing w:val="-6"/>
        </w:rPr>
        <w:t xml:space="preserve"> </w:t>
      </w:r>
      <w:r>
        <w:t>visit</w:t>
      </w:r>
      <w:r>
        <w:rPr>
          <w:spacing w:val="-5"/>
        </w:rPr>
        <w:t xml:space="preserve"> </w:t>
      </w:r>
      <w:r>
        <w:t>client</w:t>
      </w:r>
      <w:r>
        <w:rPr>
          <w:spacing w:val="-5"/>
        </w:rPr>
        <w:t xml:space="preserve"> </w:t>
      </w:r>
      <w:r>
        <w:t>homes</w:t>
      </w:r>
      <w:r>
        <w:rPr>
          <w:spacing w:val="-7"/>
        </w:rPr>
        <w:t xml:space="preserve"> </w:t>
      </w:r>
      <w:r>
        <w:t>or</w:t>
      </w:r>
      <w:r>
        <w:rPr>
          <w:spacing w:val="-5"/>
        </w:rPr>
        <w:t xml:space="preserve"> </w:t>
      </w:r>
      <w:r>
        <w:t>drive</w:t>
      </w:r>
      <w:r>
        <w:rPr>
          <w:spacing w:val="-4"/>
        </w:rPr>
        <w:t xml:space="preserve"> </w:t>
      </w:r>
      <w:r>
        <w:t>to</w:t>
      </w:r>
      <w:r>
        <w:rPr>
          <w:spacing w:val="-8"/>
        </w:rPr>
        <w:t xml:space="preserve"> </w:t>
      </w:r>
      <w:r>
        <w:t>agency</w:t>
      </w:r>
      <w:r>
        <w:rPr>
          <w:spacing w:val="-12"/>
        </w:rPr>
        <w:t xml:space="preserve"> </w:t>
      </w:r>
      <w:r>
        <w:t>sites</w:t>
      </w:r>
      <w:r>
        <w:rPr>
          <w:spacing w:val="-5"/>
        </w:rPr>
        <w:t xml:space="preserve"> </w:t>
      </w:r>
      <w:r>
        <w:t>in</w:t>
      </w:r>
      <w:r>
        <w:rPr>
          <w:spacing w:val="-4"/>
        </w:rPr>
        <w:t xml:space="preserve"> </w:t>
      </w:r>
      <w:r>
        <w:t>the delivery of social services. Students must have a valid driver’s license and be willing to reveal their driving record upon request. Students who are required to use their own vehicles</w:t>
      </w:r>
      <w:r>
        <w:rPr>
          <w:spacing w:val="-2"/>
        </w:rPr>
        <w:t xml:space="preserve"> </w:t>
      </w:r>
      <w:r>
        <w:t>are</w:t>
      </w:r>
      <w:r>
        <w:rPr>
          <w:spacing w:val="-1"/>
        </w:rPr>
        <w:t xml:space="preserve"> </w:t>
      </w:r>
      <w:r>
        <w:t>expected</w:t>
      </w:r>
      <w:r>
        <w:rPr>
          <w:spacing w:val="-1"/>
        </w:rPr>
        <w:t xml:space="preserve"> </w:t>
      </w:r>
      <w:r>
        <w:t>to</w:t>
      </w:r>
      <w:r>
        <w:rPr>
          <w:spacing w:val="-1"/>
        </w:rPr>
        <w:t xml:space="preserve"> </w:t>
      </w:r>
      <w:r>
        <w:t>have</w:t>
      </w:r>
      <w:r>
        <w:rPr>
          <w:spacing w:val="-1"/>
        </w:rPr>
        <w:t xml:space="preserve"> </w:t>
      </w:r>
      <w:r>
        <w:t>their</w:t>
      </w:r>
      <w:r>
        <w:rPr>
          <w:spacing w:val="-2"/>
        </w:rPr>
        <w:t xml:space="preserve"> </w:t>
      </w:r>
      <w:r>
        <w:t>own</w:t>
      </w:r>
      <w:r>
        <w:rPr>
          <w:spacing w:val="-1"/>
        </w:rPr>
        <w:t xml:space="preserve"> </w:t>
      </w:r>
      <w:r>
        <w:t>auto</w:t>
      </w:r>
      <w:r>
        <w:rPr>
          <w:spacing w:val="-1"/>
        </w:rPr>
        <w:t xml:space="preserve"> </w:t>
      </w:r>
      <w:r>
        <w:t>insurance</w:t>
      </w:r>
      <w:r>
        <w:rPr>
          <w:spacing w:val="-1"/>
        </w:rPr>
        <w:t xml:space="preserve"> </w:t>
      </w:r>
      <w:r>
        <w:t>liability</w:t>
      </w:r>
      <w:r>
        <w:rPr>
          <w:spacing w:val="-4"/>
        </w:rPr>
        <w:t xml:space="preserve"> </w:t>
      </w:r>
      <w:r>
        <w:t>policy.</w:t>
      </w:r>
      <w:r>
        <w:rPr>
          <w:spacing w:val="-1"/>
        </w:rPr>
        <w:t xml:space="preserve"> </w:t>
      </w:r>
      <w:r>
        <w:t>The</w:t>
      </w:r>
      <w:r>
        <w:rPr>
          <w:spacing w:val="-1"/>
        </w:rPr>
        <w:t xml:space="preserve"> </w:t>
      </w:r>
      <w:r>
        <w:t>University</w:t>
      </w:r>
      <w:r>
        <w:rPr>
          <w:spacing w:val="-4"/>
        </w:rPr>
        <w:t xml:space="preserve"> </w:t>
      </w:r>
      <w:r>
        <w:t xml:space="preserve">is not held responsible for injuries that may occur when a personal vehicle is used during practicum assignments. Agencies may require that students provide proof of insurance </w:t>
      </w:r>
      <w:r>
        <w:rPr>
          <w:spacing w:val="-2"/>
        </w:rPr>
        <w:lastRenderedPageBreak/>
        <w:t>coverage.</w:t>
      </w:r>
    </w:p>
    <w:p w14:paraId="7F21E2BD" w14:textId="77777777" w:rsidR="00C67E64" w:rsidRDefault="008B4D8E">
      <w:pPr>
        <w:pStyle w:val="BodyText"/>
        <w:spacing w:before="121" w:line="276" w:lineRule="auto"/>
        <w:ind w:left="480" w:right="1135"/>
      </w:pPr>
      <w:r>
        <w:t>Students</w:t>
      </w:r>
      <w:r>
        <w:rPr>
          <w:spacing w:val="-3"/>
        </w:rPr>
        <w:t xml:space="preserve"> </w:t>
      </w:r>
      <w:r>
        <w:t>should</w:t>
      </w:r>
      <w:r>
        <w:rPr>
          <w:spacing w:val="-2"/>
        </w:rPr>
        <w:t xml:space="preserve"> </w:t>
      </w:r>
      <w:r>
        <w:t>discuss</w:t>
      </w:r>
      <w:r>
        <w:rPr>
          <w:spacing w:val="-3"/>
        </w:rPr>
        <w:t xml:space="preserve"> </w:t>
      </w:r>
      <w:r>
        <w:t>expectations</w:t>
      </w:r>
      <w:r>
        <w:rPr>
          <w:spacing w:val="-3"/>
        </w:rPr>
        <w:t xml:space="preserve"> </w:t>
      </w:r>
      <w:r>
        <w:t>with</w:t>
      </w:r>
      <w:r>
        <w:rPr>
          <w:spacing w:val="-2"/>
        </w:rPr>
        <w:t xml:space="preserve"> </w:t>
      </w:r>
      <w:r>
        <w:t>the</w:t>
      </w:r>
      <w:r>
        <w:rPr>
          <w:spacing w:val="-2"/>
        </w:rPr>
        <w:t xml:space="preserve"> </w:t>
      </w:r>
      <w:r>
        <w:t>agency</w:t>
      </w:r>
      <w:r>
        <w:rPr>
          <w:spacing w:val="-6"/>
        </w:rPr>
        <w:t xml:space="preserve"> </w:t>
      </w:r>
      <w:r>
        <w:t>regarding</w:t>
      </w:r>
      <w:r>
        <w:rPr>
          <w:spacing w:val="-4"/>
        </w:rPr>
        <w:t xml:space="preserve"> </w:t>
      </w:r>
      <w:r>
        <w:t>automobile</w:t>
      </w:r>
      <w:r>
        <w:rPr>
          <w:spacing w:val="-2"/>
        </w:rPr>
        <w:t xml:space="preserve"> </w:t>
      </w:r>
      <w:r>
        <w:t>insurance and</w:t>
      </w:r>
      <w:r>
        <w:rPr>
          <w:spacing w:val="-7"/>
        </w:rPr>
        <w:t xml:space="preserve"> </w:t>
      </w:r>
      <w:r>
        <w:t>the</w:t>
      </w:r>
      <w:r>
        <w:rPr>
          <w:spacing w:val="-7"/>
        </w:rPr>
        <w:t xml:space="preserve"> </w:t>
      </w:r>
      <w:r>
        <w:t>use</w:t>
      </w:r>
      <w:r>
        <w:rPr>
          <w:spacing w:val="-7"/>
        </w:rPr>
        <w:t xml:space="preserve"> </w:t>
      </w:r>
      <w:r>
        <w:t>of</w:t>
      </w:r>
      <w:r>
        <w:rPr>
          <w:spacing w:val="-5"/>
        </w:rPr>
        <w:t xml:space="preserve"> </w:t>
      </w:r>
      <w:r>
        <w:t>a</w:t>
      </w:r>
      <w:r>
        <w:rPr>
          <w:spacing w:val="-7"/>
        </w:rPr>
        <w:t xml:space="preserve"> </w:t>
      </w:r>
      <w:r>
        <w:t>personal</w:t>
      </w:r>
      <w:r>
        <w:rPr>
          <w:spacing w:val="-3"/>
        </w:rPr>
        <w:t xml:space="preserve"> </w:t>
      </w:r>
      <w:r>
        <w:t>vehicle</w:t>
      </w:r>
      <w:r>
        <w:rPr>
          <w:spacing w:val="-4"/>
        </w:rPr>
        <w:t xml:space="preserve"> </w:t>
      </w:r>
      <w:r>
        <w:t>at</w:t>
      </w:r>
      <w:r>
        <w:rPr>
          <w:spacing w:val="-7"/>
        </w:rPr>
        <w:t xml:space="preserve"> </w:t>
      </w:r>
      <w:r>
        <w:t>the</w:t>
      </w:r>
      <w:r>
        <w:rPr>
          <w:spacing w:val="-7"/>
        </w:rPr>
        <w:t xml:space="preserve"> </w:t>
      </w:r>
      <w:r>
        <w:t>time</w:t>
      </w:r>
      <w:r>
        <w:rPr>
          <w:spacing w:val="-8"/>
        </w:rPr>
        <w:t xml:space="preserve"> </w:t>
      </w:r>
      <w:r>
        <w:t>of the</w:t>
      </w:r>
      <w:r>
        <w:rPr>
          <w:spacing w:val="-4"/>
        </w:rPr>
        <w:t xml:space="preserve"> </w:t>
      </w:r>
      <w:r>
        <w:t>interview.</w:t>
      </w:r>
      <w:r>
        <w:rPr>
          <w:spacing w:val="-5"/>
        </w:rPr>
        <w:t xml:space="preserve"> </w:t>
      </w:r>
      <w:r>
        <w:t>University</w:t>
      </w:r>
      <w:r>
        <w:rPr>
          <w:spacing w:val="-9"/>
        </w:rPr>
        <w:t xml:space="preserve"> </w:t>
      </w:r>
      <w:r>
        <w:t>coverage</w:t>
      </w:r>
      <w:r>
        <w:rPr>
          <w:spacing w:val="-4"/>
        </w:rPr>
        <w:t xml:space="preserve"> </w:t>
      </w:r>
      <w:r>
        <w:t>does not include automobile liability. At the beginning of the placement, students who use their</w:t>
      </w:r>
      <w:r>
        <w:rPr>
          <w:spacing w:val="-2"/>
        </w:rPr>
        <w:t xml:space="preserve"> </w:t>
      </w:r>
      <w:r>
        <w:t>vehicles</w:t>
      </w:r>
      <w:r>
        <w:rPr>
          <w:spacing w:val="-3"/>
        </w:rPr>
        <w:t xml:space="preserve"> </w:t>
      </w:r>
      <w:r>
        <w:t>for</w:t>
      </w:r>
      <w:r>
        <w:rPr>
          <w:spacing w:val="-2"/>
        </w:rPr>
        <w:t xml:space="preserve"> </w:t>
      </w:r>
      <w:r>
        <w:t>practicum should ask</w:t>
      </w:r>
      <w:r>
        <w:rPr>
          <w:spacing w:val="-3"/>
        </w:rPr>
        <w:t xml:space="preserve"> </w:t>
      </w:r>
      <w:r>
        <w:t>the</w:t>
      </w:r>
      <w:r>
        <w:rPr>
          <w:spacing w:val="-2"/>
        </w:rPr>
        <w:t xml:space="preserve"> </w:t>
      </w:r>
      <w:r>
        <w:t>Field Instructor</w:t>
      </w:r>
      <w:r>
        <w:rPr>
          <w:spacing w:val="-4"/>
        </w:rPr>
        <w:t xml:space="preserve"> </w:t>
      </w:r>
      <w:r>
        <w:t>or</w:t>
      </w:r>
      <w:r>
        <w:rPr>
          <w:spacing w:val="-2"/>
        </w:rPr>
        <w:t xml:space="preserve"> </w:t>
      </w:r>
      <w:r>
        <w:t>agency</w:t>
      </w:r>
      <w:r>
        <w:rPr>
          <w:spacing w:val="-3"/>
        </w:rPr>
        <w:t xml:space="preserve"> </w:t>
      </w:r>
      <w:r>
        <w:t>human resources office about mileage reimbursement.</w:t>
      </w:r>
    </w:p>
    <w:p w14:paraId="7F21E2BE" w14:textId="021886DA" w:rsidR="00C67E64" w:rsidRDefault="008B4D8E">
      <w:pPr>
        <w:pStyle w:val="BodyText"/>
        <w:spacing w:before="122" w:line="276" w:lineRule="auto"/>
        <w:ind w:left="480" w:right="1135"/>
      </w:pPr>
      <w:r>
        <w:t>The UWM Risk Management Department has advised all schools and colleges that student interns should be discouraged from transporting clients in their personal vehicles during the completion of their practicum requirements. In the event of an accident, students who are transporting clients are legal</w:t>
      </w:r>
      <w:r w:rsidR="00181A32">
        <w:t>ly</w:t>
      </w:r>
      <w:r>
        <w:t xml:space="preserve"> responsible, and insurance carriers may deny the claim when they discover that the student is acting as a “conveyance” for a business. The UWM Risk Management Department has allowed an exception to policy when an agency requires a student to transport clients as part of their Field practicum duties; however, students must agree to the conditions outlined in this document before accepting a Field practicum with this requirement. Prior to transporting clients in their personal vehicle, the student must sign the Field program’s </w:t>
      </w:r>
      <w:r>
        <w:rPr>
          <w:i/>
        </w:rPr>
        <w:t>HBSSW</w:t>
      </w:r>
      <w:r>
        <w:rPr>
          <w:i/>
          <w:spacing w:val="-4"/>
        </w:rPr>
        <w:t xml:space="preserve"> </w:t>
      </w:r>
      <w:r>
        <w:rPr>
          <w:i/>
        </w:rPr>
        <w:t>Social</w:t>
      </w:r>
      <w:r>
        <w:rPr>
          <w:i/>
          <w:spacing w:val="-11"/>
        </w:rPr>
        <w:t xml:space="preserve"> </w:t>
      </w:r>
      <w:r>
        <w:rPr>
          <w:i/>
        </w:rPr>
        <w:t>Work</w:t>
      </w:r>
      <w:r>
        <w:rPr>
          <w:i/>
          <w:spacing w:val="-10"/>
        </w:rPr>
        <w:t xml:space="preserve"> </w:t>
      </w:r>
      <w:r>
        <w:rPr>
          <w:i/>
        </w:rPr>
        <w:t>Program</w:t>
      </w:r>
      <w:r>
        <w:rPr>
          <w:i/>
          <w:spacing w:val="-13"/>
        </w:rPr>
        <w:t xml:space="preserve"> </w:t>
      </w:r>
      <w:r>
        <w:rPr>
          <w:i/>
        </w:rPr>
        <w:t>Use</w:t>
      </w:r>
      <w:r>
        <w:rPr>
          <w:i/>
          <w:spacing w:val="-4"/>
        </w:rPr>
        <w:t xml:space="preserve"> </w:t>
      </w:r>
      <w:r>
        <w:rPr>
          <w:i/>
        </w:rPr>
        <w:t>of</w:t>
      </w:r>
      <w:r>
        <w:rPr>
          <w:i/>
          <w:spacing w:val="-5"/>
        </w:rPr>
        <w:t xml:space="preserve"> </w:t>
      </w:r>
      <w:r>
        <w:rPr>
          <w:i/>
        </w:rPr>
        <w:t>Personal</w:t>
      </w:r>
      <w:r>
        <w:rPr>
          <w:i/>
          <w:spacing w:val="-8"/>
        </w:rPr>
        <w:t xml:space="preserve"> </w:t>
      </w:r>
      <w:r>
        <w:rPr>
          <w:i/>
        </w:rPr>
        <w:t>Automobile</w:t>
      </w:r>
      <w:r>
        <w:rPr>
          <w:i/>
          <w:spacing w:val="-4"/>
        </w:rPr>
        <w:t xml:space="preserve"> </w:t>
      </w:r>
      <w:r>
        <w:rPr>
          <w:i/>
        </w:rPr>
        <w:t>in</w:t>
      </w:r>
      <w:r>
        <w:rPr>
          <w:i/>
          <w:spacing w:val="-7"/>
        </w:rPr>
        <w:t xml:space="preserve"> </w:t>
      </w:r>
      <w:r>
        <w:rPr>
          <w:i/>
        </w:rPr>
        <w:t>Field</w:t>
      </w:r>
      <w:r>
        <w:rPr>
          <w:i/>
          <w:spacing w:val="-9"/>
        </w:rPr>
        <w:t xml:space="preserve"> </w:t>
      </w:r>
      <w:r>
        <w:rPr>
          <w:i/>
        </w:rPr>
        <w:t>Practicum</w:t>
      </w:r>
      <w:r>
        <w:rPr>
          <w:i/>
          <w:spacing w:val="-13"/>
        </w:rPr>
        <w:t xml:space="preserve"> </w:t>
      </w:r>
      <w:r>
        <w:rPr>
          <w:i/>
        </w:rPr>
        <w:t xml:space="preserve">Exception to Policy Acknowledgement </w:t>
      </w:r>
      <w:r>
        <w:t>form.</w:t>
      </w:r>
    </w:p>
    <w:p w14:paraId="7F21E2C0" w14:textId="77777777" w:rsidR="00C67E64" w:rsidRDefault="00C67E64">
      <w:pPr>
        <w:pStyle w:val="BodyText"/>
        <w:spacing w:before="5"/>
        <w:rPr>
          <w:sz w:val="22"/>
        </w:rPr>
      </w:pPr>
    </w:p>
    <w:p w14:paraId="7F21E2C1" w14:textId="77777777" w:rsidR="00C67E64" w:rsidRDefault="008B4D8E">
      <w:pPr>
        <w:pStyle w:val="Heading1"/>
        <w:spacing w:before="0"/>
        <w:rPr>
          <w:u w:val="none"/>
        </w:rPr>
      </w:pPr>
      <w:bookmarkStart w:id="57" w:name="_bookmark31"/>
      <w:bookmarkEnd w:id="57"/>
      <w:r>
        <w:rPr>
          <w:color w:val="365F91"/>
          <w:u w:color="365F91"/>
        </w:rPr>
        <w:t>Personal</w:t>
      </w:r>
      <w:r>
        <w:rPr>
          <w:color w:val="365F91"/>
          <w:spacing w:val="-18"/>
          <w:u w:color="365F91"/>
        </w:rPr>
        <w:t xml:space="preserve"> </w:t>
      </w:r>
      <w:r>
        <w:rPr>
          <w:color w:val="365F91"/>
          <w:u w:color="365F91"/>
        </w:rPr>
        <w:t>Injury</w:t>
      </w:r>
      <w:r>
        <w:rPr>
          <w:color w:val="365F91"/>
          <w:spacing w:val="-17"/>
          <w:u w:color="365F91"/>
        </w:rPr>
        <w:t xml:space="preserve"> </w:t>
      </w:r>
      <w:r>
        <w:rPr>
          <w:color w:val="365F91"/>
          <w:u w:color="365F91"/>
        </w:rPr>
        <w:t>During</w:t>
      </w:r>
      <w:r>
        <w:rPr>
          <w:color w:val="365F91"/>
          <w:spacing w:val="-18"/>
          <w:u w:color="365F91"/>
        </w:rPr>
        <w:t xml:space="preserve"> </w:t>
      </w:r>
      <w:r>
        <w:rPr>
          <w:color w:val="365F91"/>
          <w:spacing w:val="-2"/>
          <w:u w:color="365F91"/>
        </w:rPr>
        <w:t>Practicum</w:t>
      </w:r>
    </w:p>
    <w:p w14:paraId="7F21E2C2" w14:textId="77777777" w:rsidR="00C67E64" w:rsidRDefault="008B4D8E">
      <w:pPr>
        <w:pStyle w:val="BodyText"/>
        <w:spacing w:before="47" w:line="276" w:lineRule="auto"/>
        <w:ind w:left="480" w:right="1135"/>
      </w:pPr>
      <w:r>
        <w:t>The University does not provide accident or health insurance for practicum students. Students</w:t>
      </w:r>
      <w:r>
        <w:rPr>
          <w:spacing w:val="-10"/>
        </w:rPr>
        <w:t xml:space="preserve"> </w:t>
      </w:r>
      <w:r>
        <w:t>are</w:t>
      </w:r>
      <w:r>
        <w:rPr>
          <w:spacing w:val="-9"/>
        </w:rPr>
        <w:t xml:space="preserve"> </w:t>
      </w:r>
      <w:r>
        <w:t>expected</w:t>
      </w:r>
      <w:r>
        <w:rPr>
          <w:spacing w:val="-12"/>
        </w:rPr>
        <w:t xml:space="preserve"> </w:t>
      </w:r>
      <w:r>
        <w:t>to</w:t>
      </w:r>
      <w:r>
        <w:rPr>
          <w:spacing w:val="-4"/>
        </w:rPr>
        <w:t xml:space="preserve"> </w:t>
      </w:r>
      <w:r>
        <w:t>use</w:t>
      </w:r>
      <w:r>
        <w:rPr>
          <w:spacing w:val="-4"/>
        </w:rPr>
        <w:t xml:space="preserve"> </w:t>
      </w:r>
      <w:r>
        <w:t>their</w:t>
      </w:r>
      <w:r>
        <w:rPr>
          <w:spacing w:val="-8"/>
        </w:rPr>
        <w:t xml:space="preserve"> </w:t>
      </w:r>
      <w:r>
        <w:t>own</w:t>
      </w:r>
      <w:r>
        <w:rPr>
          <w:spacing w:val="-4"/>
        </w:rPr>
        <w:t xml:space="preserve"> </w:t>
      </w:r>
      <w:r>
        <w:t>health</w:t>
      </w:r>
      <w:r>
        <w:rPr>
          <w:spacing w:val="-7"/>
        </w:rPr>
        <w:t xml:space="preserve"> </w:t>
      </w:r>
      <w:r>
        <w:t>insurance</w:t>
      </w:r>
      <w:r>
        <w:rPr>
          <w:spacing w:val="-4"/>
        </w:rPr>
        <w:t xml:space="preserve"> </w:t>
      </w:r>
      <w:r>
        <w:t>for</w:t>
      </w:r>
      <w:r>
        <w:rPr>
          <w:spacing w:val="-6"/>
        </w:rPr>
        <w:t xml:space="preserve"> </w:t>
      </w:r>
      <w:r>
        <w:t>any</w:t>
      </w:r>
      <w:r>
        <w:rPr>
          <w:spacing w:val="-13"/>
        </w:rPr>
        <w:t xml:space="preserve"> </w:t>
      </w:r>
      <w:r>
        <w:t>Field-related</w:t>
      </w:r>
      <w:r>
        <w:rPr>
          <w:spacing w:val="-7"/>
        </w:rPr>
        <w:t xml:space="preserve"> </w:t>
      </w:r>
      <w:r>
        <w:t>injuries. Students can purchase health insurance through the UWM Student Association.</w:t>
      </w:r>
    </w:p>
    <w:p w14:paraId="4DCD6380" w14:textId="77777777" w:rsidR="00623938" w:rsidRDefault="00623938">
      <w:pPr>
        <w:pStyle w:val="Heading1"/>
        <w:rPr>
          <w:color w:val="365F91"/>
          <w:spacing w:val="-2"/>
          <w:u w:color="365F91"/>
        </w:rPr>
      </w:pPr>
      <w:bookmarkStart w:id="58" w:name="_bookmark32"/>
      <w:bookmarkEnd w:id="58"/>
    </w:p>
    <w:p w14:paraId="7F21E2C6" w14:textId="4E05C117" w:rsidR="00C67E64" w:rsidRDefault="008B4D8E">
      <w:pPr>
        <w:pStyle w:val="Heading1"/>
        <w:rPr>
          <w:u w:val="none"/>
        </w:rPr>
      </w:pPr>
      <w:r>
        <w:rPr>
          <w:color w:val="365F91"/>
          <w:spacing w:val="-2"/>
          <w:u w:color="365F91"/>
        </w:rPr>
        <w:t>Safety</w:t>
      </w:r>
      <w:r>
        <w:rPr>
          <w:color w:val="365F91"/>
          <w:spacing w:val="-8"/>
          <w:u w:color="365F91"/>
        </w:rPr>
        <w:t xml:space="preserve"> </w:t>
      </w:r>
      <w:r>
        <w:rPr>
          <w:color w:val="365F91"/>
          <w:spacing w:val="-2"/>
          <w:u w:color="365F91"/>
        </w:rPr>
        <w:t>Policy</w:t>
      </w:r>
    </w:p>
    <w:p w14:paraId="7F21E2C7" w14:textId="77777777" w:rsidR="00C67E64" w:rsidRDefault="008B4D8E">
      <w:pPr>
        <w:pStyle w:val="BodyText"/>
        <w:spacing w:before="46" w:line="276" w:lineRule="auto"/>
        <w:ind w:left="480" w:right="1165"/>
      </w:pPr>
      <w:r>
        <w:t>Each semester</w:t>
      </w:r>
      <w:r>
        <w:rPr>
          <w:spacing w:val="-3"/>
        </w:rPr>
        <w:t xml:space="preserve"> </w:t>
      </w:r>
      <w:r>
        <w:t>hundreds of Helen</w:t>
      </w:r>
      <w:r>
        <w:rPr>
          <w:spacing w:val="-1"/>
        </w:rPr>
        <w:t xml:space="preserve"> </w:t>
      </w:r>
      <w:r>
        <w:t>Bader</w:t>
      </w:r>
      <w:r>
        <w:rPr>
          <w:spacing w:val="-1"/>
        </w:rPr>
        <w:t xml:space="preserve"> </w:t>
      </w:r>
      <w:r>
        <w:t>School of Social</w:t>
      </w:r>
      <w:r>
        <w:rPr>
          <w:spacing w:val="-12"/>
        </w:rPr>
        <w:t xml:space="preserve"> </w:t>
      </w:r>
      <w:r>
        <w:t>Welfare students participate in Field placements. In any Field placement there may be some degree of uncertainly and potential risk, so there is concern on the</w:t>
      </w:r>
      <w:r>
        <w:rPr>
          <w:spacing w:val="-3"/>
        </w:rPr>
        <w:t xml:space="preserve"> </w:t>
      </w:r>
      <w:r>
        <w:t>part of</w:t>
      </w:r>
      <w:r>
        <w:rPr>
          <w:spacing w:val="-1"/>
        </w:rPr>
        <w:t xml:space="preserve"> </w:t>
      </w:r>
      <w:r>
        <w:t>faculty</w:t>
      </w:r>
      <w:r>
        <w:rPr>
          <w:spacing w:val="-1"/>
        </w:rPr>
        <w:t xml:space="preserve"> </w:t>
      </w:r>
      <w:r>
        <w:t xml:space="preserve">and staff regarding student safety. It is HBSSW policy to encourage attention to safety in Field placement situations, and Field Instructors are responsible for providing students with safety policies of the placement agencies. Students are responsible for understanding and following </w:t>
      </w:r>
      <w:proofErr w:type="gramStart"/>
      <w:r>
        <w:t>safety</w:t>
      </w:r>
      <w:proofErr w:type="gramEnd"/>
      <w:r>
        <w:t xml:space="preserve"> policies of the agencies in which </w:t>
      </w:r>
      <w:proofErr w:type="spellStart"/>
      <w:r>
        <w:t>the</w:t>
      </w:r>
      <w:proofErr w:type="spellEnd"/>
      <w:r>
        <w:t xml:space="preserve"> are placed. In addition, students are</w:t>
      </w:r>
      <w:r>
        <w:rPr>
          <w:spacing w:val="-4"/>
        </w:rPr>
        <w:t xml:space="preserve"> </w:t>
      </w:r>
      <w:r>
        <w:t>responsible</w:t>
      </w:r>
      <w:r>
        <w:rPr>
          <w:spacing w:val="-11"/>
        </w:rPr>
        <w:t xml:space="preserve"> </w:t>
      </w:r>
      <w:r>
        <w:t>for</w:t>
      </w:r>
      <w:r>
        <w:rPr>
          <w:spacing w:val="-8"/>
        </w:rPr>
        <w:t xml:space="preserve"> </w:t>
      </w:r>
      <w:r>
        <w:t>reading</w:t>
      </w:r>
      <w:r>
        <w:rPr>
          <w:spacing w:val="-9"/>
        </w:rPr>
        <w:t xml:space="preserve"> </w:t>
      </w:r>
      <w:r>
        <w:t>and</w:t>
      </w:r>
      <w:r>
        <w:rPr>
          <w:spacing w:val="-9"/>
        </w:rPr>
        <w:t xml:space="preserve"> </w:t>
      </w:r>
      <w:r>
        <w:t>understanding</w:t>
      </w:r>
      <w:r>
        <w:rPr>
          <w:spacing w:val="-4"/>
        </w:rPr>
        <w:t xml:space="preserve"> </w:t>
      </w:r>
      <w:r>
        <w:t>the</w:t>
      </w:r>
      <w:r>
        <w:rPr>
          <w:spacing w:val="-4"/>
        </w:rPr>
        <w:t xml:space="preserve"> </w:t>
      </w:r>
      <w:r>
        <w:t>School’s</w:t>
      </w:r>
      <w:r>
        <w:rPr>
          <w:spacing w:val="-8"/>
        </w:rPr>
        <w:t xml:space="preserve"> </w:t>
      </w:r>
      <w:r>
        <w:t>Safety</w:t>
      </w:r>
      <w:r>
        <w:rPr>
          <w:spacing w:val="-12"/>
        </w:rPr>
        <w:t xml:space="preserve"> </w:t>
      </w:r>
      <w:r>
        <w:t>Police</w:t>
      </w:r>
      <w:r>
        <w:rPr>
          <w:spacing w:val="-4"/>
        </w:rPr>
        <w:t xml:space="preserve"> </w:t>
      </w:r>
      <w:r>
        <w:t>Statement</w:t>
      </w:r>
      <w:r>
        <w:rPr>
          <w:spacing w:val="-10"/>
        </w:rPr>
        <w:t xml:space="preserve"> </w:t>
      </w:r>
      <w:r>
        <w:t>as well as the handout “Safety Techniques and Strategies” on the Social Work Field Education website.</w:t>
      </w:r>
    </w:p>
    <w:p w14:paraId="7F21E2C8" w14:textId="77777777" w:rsidR="00C67E64" w:rsidRDefault="008B4D8E">
      <w:pPr>
        <w:pStyle w:val="BodyText"/>
        <w:spacing w:before="122" w:line="276" w:lineRule="auto"/>
        <w:ind w:left="480" w:right="1135"/>
      </w:pPr>
      <w:r>
        <w:t>It is</w:t>
      </w:r>
      <w:r>
        <w:rPr>
          <w:spacing w:val="-1"/>
        </w:rPr>
        <w:t xml:space="preserve"> </w:t>
      </w:r>
      <w:r>
        <w:t>the policy</w:t>
      </w:r>
      <w:r>
        <w:rPr>
          <w:spacing w:val="-6"/>
        </w:rPr>
        <w:t xml:space="preserve"> </w:t>
      </w:r>
      <w:r>
        <w:t>of HBSSW that</w:t>
      </w:r>
      <w:r>
        <w:rPr>
          <w:spacing w:val="-3"/>
        </w:rPr>
        <w:t xml:space="preserve"> </w:t>
      </w:r>
      <w:r>
        <w:t>a student</w:t>
      </w:r>
      <w:r>
        <w:rPr>
          <w:spacing w:val="-5"/>
        </w:rPr>
        <w:t xml:space="preserve"> </w:t>
      </w:r>
      <w:r>
        <w:t>may</w:t>
      </w:r>
      <w:r>
        <w:rPr>
          <w:spacing w:val="-6"/>
        </w:rPr>
        <w:t xml:space="preserve"> </w:t>
      </w:r>
      <w:r>
        <w:t>question a</w:t>
      </w:r>
      <w:r>
        <w:rPr>
          <w:spacing w:val="-2"/>
        </w:rPr>
        <w:t xml:space="preserve"> </w:t>
      </w:r>
      <w:r>
        <w:t>potentially</w:t>
      </w:r>
      <w:r>
        <w:rPr>
          <w:spacing w:val="-6"/>
        </w:rPr>
        <w:t xml:space="preserve"> </w:t>
      </w:r>
      <w:r>
        <w:t>unsafe</w:t>
      </w:r>
      <w:r>
        <w:rPr>
          <w:spacing w:val="-2"/>
        </w:rPr>
        <w:t xml:space="preserve"> </w:t>
      </w:r>
      <w:r>
        <w:t xml:space="preserve">assignment without repercussion. Student concerns will be discussed with the agency Field Instructor </w:t>
      </w:r>
      <w:proofErr w:type="gramStart"/>
      <w:r>
        <w:t>in an attempt to</w:t>
      </w:r>
      <w:proofErr w:type="gramEnd"/>
      <w:r>
        <w:t xml:space="preserve"> address the safety issue and develop a plan to ensure the </w:t>
      </w:r>
      <w:proofErr w:type="gramStart"/>
      <w:r>
        <w:t>student’s</w:t>
      </w:r>
      <w:proofErr w:type="gramEnd"/>
      <w:r>
        <w:rPr>
          <w:spacing w:val="-5"/>
        </w:rPr>
        <w:t xml:space="preserve"> </w:t>
      </w:r>
      <w:r>
        <w:t>safety.</w:t>
      </w:r>
      <w:r>
        <w:rPr>
          <w:spacing w:val="-5"/>
        </w:rPr>
        <w:t xml:space="preserve"> </w:t>
      </w:r>
      <w:r>
        <w:t>Students</w:t>
      </w:r>
      <w:r>
        <w:rPr>
          <w:spacing w:val="-5"/>
        </w:rPr>
        <w:t xml:space="preserve"> </w:t>
      </w:r>
      <w:r>
        <w:t>are</w:t>
      </w:r>
      <w:r>
        <w:rPr>
          <w:spacing w:val="-7"/>
        </w:rPr>
        <w:t xml:space="preserve"> </w:t>
      </w:r>
      <w:r>
        <w:t>encouraged</w:t>
      </w:r>
      <w:r>
        <w:rPr>
          <w:spacing w:val="-7"/>
        </w:rPr>
        <w:t xml:space="preserve"> </w:t>
      </w:r>
      <w:r>
        <w:t>to</w:t>
      </w:r>
      <w:r>
        <w:rPr>
          <w:spacing w:val="-9"/>
        </w:rPr>
        <w:t xml:space="preserve"> </w:t>
      </w:r>
      <w:r>
        <w:t>address</w:t>
      </w:r>
      <w:r>
        <w:rPr>
          <w:spacing w:val="-8"/>
        </w:rPr>
        <w:t xml:space="preserve"> </w:t>
      </w:r>
      <w:r>
        <w:t>safety</w:t>
      </w:r>
      <w:r>
        <w:rPr>
          <w:spacing w:val="-10"/>
        </w:rPr>
        <w:t xml:space="preserve"> </w:t>
      </w:r>
      <w:r>
        <w:t>issues</w:t>
      </w:r>
      <w:r>
        <w:rPr>
          <w:spacing w:val="-5"/>
        </w:rPr>
        <w:t xml:space="preserve"> </w:t>
      </w:r>
      <w:r>
        <w:t>in</w:t>
      </w:r>
      <w:r>
        <w:rPr>
          <w:spacing w:val="-4"/>
        </w:rPr>
        <w:t xml:space="preserve"> </w:t>
      </w:r>
      <w:r>
        <w:t>a</w:t>
      </w:r>
      <w:r>
        <w:rPr>
          <w:spacing w:val="-4"/>
        </w:rPr>
        <w:t xml:space="preserve"> </w:t>
      </w:r>
      <w:r>
        <w:t>timely</w:t>
      </w:r>
      <w:r>
        <w:rPr>
          <w:spacing w:val="-13"/>
        </w:rPr>
        <w:t xml:space="preserve"> </w:t>
      </w:r>
      <w:r>
        <w:t>manner with their Field Instructor and Field Liaison.</w:t>
      </w:r>
    </w:p>
    <w:p w14:paraId="7F21E2C9" w14:textId="77777777" w:rsidR="00C67E64" w:rsidRDefault="008B4D8E">
      <w:pPr>
        <w:pStyle w:val="BodyText"/>
        <w:spacing w:before="119" w:line="276" w:lineRule="auto"/>
        <w:ind w:left="480" w:right="1135"/>
      </w:pPr>
      <w:r>
        <w:lastRenderedPageBreak/>
        <w:t>If</w:t>
      </w:r>
      <w:r>
        <w:rPr>
          <w:spacing w:val="-6"/>
        </w:rPr>
        <w:t xml:space="preserve"> </w:t>
      </w:r>
      <w:r>
        <w:t>a</w:t>
      </w:r>
      <w:r>
        <w:rPr>
          <w:spacing w:val="-5"/>
        </w:rPr>
        <w:t xml:space="preserve"> </w:t>
      </w:r>
      <w:r>
        <w:t>student</w:t>
      </w:r>
      <w:r>
        <w:rPr>
          <w:spacing w:val="-8"/>
        </w:rPr>
        <w:t xml:space="preserve"> </w:t>
      </w:r>
      <w:r>
        <w:t>initiates</w:t>
      </w:r>
      <w:r>
        <w:rPr>
          <w:spacing w:val="-9"/>
        </w:rPr>
        <w:t xml:space="preserve"> </w:t>
      </w:r>
      <w:r>
        <w:t>what</w:t>
      </w:r>
      <w:r>
        <w:rPr>
          <w:spacing w:val="-8"/>
        </w:rPr>
        <w:t xml:space="preserve"> </w:t>
      </w:r>
      <w:r>
        <w:t>may</w:t>
      </w:r>
      <w:r>
        <w:rPr>
          <w:spacing w:val="-11"/>
        </w:rPr>
        <w:t xml:space="preserve"> </w:t>
      </w:r>
      <w:r>
        <w:t>be</w:t>
      </w:r>
      <w:r>
        <w:rPr>
          <w:spacing w:val="-5"/>
        </w:rPr>
        <w:t xml:space="preserve"> </w:t>
      </w:r>
      <w:r>
        <w:t>perceived</w:t>
      </w:r>
      <w:r>
        <w:rPr>
          <w:spacing w:val="-5"/>
        </w:rPr>
        <w:t xml:space="preserve"> </w:t>
      </w:r>
      <w:r>
        <w:t>as</w:t>
      </w:r>
      <w:r>
        <w:rPr>
          <w:spacing w:val="-6"/>
        </w:rPr>
        <w:t xml:space="preserve"> </w:t>
      </w:r>
      <w:r>
        <w:t>a</w:t>
      </w:r>
      <w:r>
        <w:rPr>
          <w:spacing w:val="-5"/>
        </w:rPr>
        <w:t xml:space="preserve"> </w:t>
      </w:r>
      <w:r>
        <w:t>potentially</w:t>
      </w:r>
      <w:r>
        <w:rPr>
          <w:spacing w:val="-11"/>
        </w:rPr>
        <w:t xml:space="preserve"> </w:t>
      </w:r>
      <w:r>
        <w:t>unsafe</w:t>
      </w:r>
      <w:r>
        <w:rPr>
          <w:spacing w:val="-10"/>
        </w:rPr>
        <w:t xml:space="preserve"> </w:t>
      </w:r>
      <w:r>
        <w:t>Field-related</w:t>
      </w:r>
      <w:r>
        <w:rPr>
          <w:spacing w:val="-8"/>
        </w:rPr>
        <w:t xml:space="preserve"> </w:t>
      </w:r>
      <w:r>
        <w:t>activity, the Field Instructor must direct the student not to proceed with the assignment. If a student proceeds with an unsafe activity after being directed not to, existing Field policies regarding continuance in the program shall apply. If a student is threatened, injured, or involved in a safety incident while in a Field placement, the Field Liaison should be notified immediately. The Field Liaison will inform the Field Director and the matter will be addressed promptly.</w:t>
      </w:r>
    </w:p>
    <w:p w14:paraId="7F21E2CB" w14:textId="77777777" w:rsidR="00C67E64" w:rsidRDefault="00C67E64">
      <w:pPr>
        <w:pStyle w:val="BodyText"/>
        <w:spacing w:before="6"/>
        <w:rPr>
          <w:sz w:val="22"/>
        </w:rPr>
      </w:pPr>
    </w:p>
    <w:p w14:paraId="7F21E2CC" w14:textId="77777777" w:rsidR="00C67E64" w:rsidRDefault="008B4D8E">
      <w:pPr>
        <w:pStyle w:val="Heading1"/>
        <w:spacing w:before="0"/>
        <w:rPr>
          <w:u w:val="none"/>
        </w:rPr>
      </w:pPr>
      <w:bookmarkStart w:id="59" w:name="_bookmark33"/>
      <w:bookmarkEnd w:id="59"/>
      <w:r>
        <w:rPr>
          <w:color w:val="365F91"/>
          <w:w w:val="95"/>
          <w:u w:color="365F91"/>
        </w:rPr>
        <w:t>Sexual</w:t>
      </w:r>
      <w:r>
        <w:rPr>
          <w:color w:val="365F91"/>
          <w:spacing w:val="31"/>
          <w:u w:color="365F91"/>
        </w:rPr>
        <w:t xml:space="preserve"> </w:t>
      </w:r>
      <w:r>
        <w:rPr>
          <w:color w:val="365F91"/>
          <w:w w:val="95"/>
          <w:u w:color="365F91"/>
        </w:rPr>
        <w:t>Harassment</w:t>
      </w:r>
      <w:r>
        <w:rPr>
          <w:color w:val="365F91"/>
          <w:spacing w:val="32"/>
          <w:u w:color="365F91"/>
        </w:rPr>
        <w:t xml:space="preserve"> </w:t>
      </w:r>
      <w:r>
        <w:rPr>
          <w:color w:val="365F91"/>
          <w:spacing w:val="-2"/>
          <w:w w:val="95"/>
          <w:u w:color="365F91"/>
        </w:rPr>
        <w:t>Policy</w:t>
      </w:r>
    </w:p>
    <w:p w14:paraId="7F21E2CD" w14:textId="77777777" w:rsidR="00C67E64" w:rsidRDefault="008B4D8E">
      <w:pPr>
        <w:pStyle w:val="BodyText"/>
        <w:spacing w:before="46" w:line="276" w:lineRule="auto"/>
        <w:ind w:left="480" w:right="1164"/>
      </w:pPr>
      <w:r>
        <w:t>Field program staff adhere to UWM policies on sexual harassment, including procedures</w:t>
      </w:r>
      <w:r>
        <w:rPr>
          <w:spacing w:val="-1"/>
        </w:rPr>
        <w:t xml:space="preserve"> </w:t>
      </w:r>
      <w:r>
        <w:t>to</w:t>
      </w:r>
      <w:r>
        <w:rPr>
          <w:spacing w:val="-2"/>
        </w:rPr>
        <w:t xml:space="preserve"> </w:t>
      </w:r>
      <w:r>
        <w:t>be</w:t>
      </w:r>
      <w:r>
        <w:rPr>
          <w:spacing w:val="-7"/>
        </w:rPr>
        <w:t xml:space="preserve"> </w:t>
      </w:r>
      <w:r>
        <w:t>followed when a complaint</w:t>
      </w:r>
      <w:r>
        <w:rPr>
          <w:spacing w:val="-7"/>
        </w:rPr>
        <w:t xml:space="preserve"> </w:t>
      </w:r>
      <w:r>
        <w:t>is</w:t>
      </w:r>
      <w:r>
        <w:rPr>
          <w:spacing w:val="-1"/>
        </w:rPr>
        <w:t xml:space="preserve"> </w:t>
      </w:r>
      <w:r>
        <w:t>filed. University</w:t>
      </w:r>
      <w:r>
        <w:rPr>
          <w:spacing w:val="-3"/>
        </w:rPr>
        <w:t xml:space="preserve"> </w:t>
      </w:r>
      <w:r>
        <w:t>of</w:t>
      </w:r>
      <w:r>
        <w:rPr>
          <w:spacing w:val="-5"/>
        </w:rPr>
        <w:t xml:space="preserve"> </w:t>
      </w:r>
      <w:r>
        <w:t>Wisconsin-Milwaukee faculty and staff are prohibited from engaging in any form of sexual harassment. The statues and policies in existence for UW-Milwaukee and the Field agencies shall be adhered</w:t>
      </w:r>
      <w:r>
        <w:rPr>
          <w:spacing w:val="-5"/>
        </w:rPr>
        <w:t xml:space="preserve"> </w:t>
      </w:r>
      <w:r>
        <w:t>to,</w:t>
      </w:r>
      <w:r>
        <w:rPr>
          <w:spacing w:val="-10"/>
        </w:rPr>
        <w:t xml:space="preserve"> </w:t>
      </w:r>
      <w:r>
        <w:t>and</w:t>
      </w:r>
      <w:r>
        <w:rPr>
          <w:spacing w:val="-9"/>
        </w:rPr>
        <w:t xml:space="preserve"> </w:t>
      </w:r>
      <w:r>
        <w:t>students</w:t>
      </w:r>
      <w:r>
        <w:rPr>
          <w:spacing w:val="-5"/>
        </w:rPr>
        <w:t xml:space="preserve"> </w:t>
      </w:r>
      <w:r>
        <w:t>are</w:t>
      </w:r>
      <w:r>
        <w:rPr>
          <w:spacing w:val="-7"/>
        </w:rPr>
        <w:t xml:space="preserve"> </w:t>
      </w:r>
      <w:r>
        <w:t>encouraged</w:t>
      </w:r>
      <w:r>
        <w:rPr>
          <w:spacing w:val="-7"/>
        </w:rPr>
        <w:t xml:space="preserve"> </w:t>
      </w:r>
      <w:r>
        <w:t>to</w:t>
      </w:r>
      <w:r>
        <w:rPr>
          <w:spacing w:val="-9"/>
        </w:rPr>
        <w:t xml:space="preserve"> </w:t>
      </w:r>
      <w:r>
        <w:t>contact</w:t>
      </w:r>
      <w:r>
        <w:rPr>
          <w:spacing w:val="-5"/>
        </w:rPr>
        <w:t xml:space="preserve"> </w:t>
      </w:r>
      <w:r>
        <w:t>appropriate</w:t>
      </w:r>
      <w:r>
        <w:rPr>
          <w:spacing w:val="-7"/>
        </w:rPr>
        <w:t xml:space="preserve"> </w:t>
      </w:r>
      <w:r>
        <w:t>sources,</w:t>
      </w:r>
      <w:r>
        <w:rPr>
          <w:spacing w:val="-5"/>
        </w:rPr>
        <w:t xml:space="preserve"> </w:t>
      </w:r>
      <w:r>
        <w:t>including</w:t>
      </w:r>
      <w:r>
        <w:rPr>
          <w:spacing w:val="-9"/>
        </w:rPr>
        <w:t xml:space="preserve"> </w:t>
      </w:r>
      <w:r>
        <w:t>their Field Liaison, about questionable behavior or an actual act of sexual harassment by agency clients or staff.</w:t>
      </w:r>
    </w:p>
    <w:p w14:paraId="7F21E2CE" w14:textId="77777777" w:rsidR="00C67E64" w:rsidRDefault="008B4D8E">
      <w:pPr>
        <w:pStyle w:val="BodyText"/>
        <w:spacing w:before="121" w:line="276" w:lineRule="auto"/>
        <w:ind w:left="480" w:right="1135"/>
      </w:pPr>
      <w:r>
        <w:t>At times agency clients may display inappropriate behaviors, including sexually suggestive</w:t>
      </w:r>
      <w:r>
        <w:rPr>
          <w:spacing w:val="-4"/>
        </w:rPr>
        <w:t xml:space="preserve"> </w:t>
      </w:r>
      <w:r>
        <w:t>statements,</w:t>
      </w:r>
      <w:r>
        <w:rPr>
          <w:spacing w:val="-9"/>
        </w:rPr>
        <w:t xml:space="preserve"> </w:t>
      </w:r>
      <w:r>
        <w:t>which</w:t>
      </w:r>
      <w:r>
        <w:rPr>
          <w:spacing w:val="-4"/>
        </w:rPr>
        <w:t xml:space="preserve"> </w:t>
      </w:r>
      <w:r>
        <w:t>may</w:t>
      </w:r>
      <w:r>
        <w:rPr>
          <w:spacing w:val="-13"/>
        </w:rPr>
        <w:t xml:space="preserve"> </w:t>
      </w:r>
      <w:r>
        <w:t>be</w:t>
      </w:r>
      <w:r>
        <w:rPr>
          <w:spacing w:val="-4"/>
        </w:rPr>
        <w:t xml:space="preserve"> </w:t>
      </w:r>
      <w:r>
        <w:t>related</w:t>
      </w:r>
      <w:r>
        <w:rPr>
          <w:spacing w:val="-9"/>
        </w:rPr>
        <w:t xml:space="preserve"> </w:t>
      </w:r>
      <w:r>
        <w:t>to</w:t>
      </w:r>
      <w:r>
        <w:rPr>
          <w:spacing w:val="-7"/>
        </w:rPr>
        <w:t xml:space="preserve"> </w:t>
      </w:r>
      <w:r>
        <w:t>mental</w:t>
      </w:r>
      <w:r>
        <w:rPr>
          <w:spacing w:val="-8"/>
        </w:rPr>
        <w:t xml:space="preserve"> </w:t>
      </w:r>
      <w:r>
        <w:t>health</w:t>
      </w:r>
      <w:r>
        <w:rPr>
          <w:spacing w:val="-9"/>
        </w:rPr>
        <w:t xml:space="preserve"> </w:t>
      </w:r>
      <w:r>
        <w:t>issues</w:t>
      </w:r>
      <w:r>
        <w:rPr>
          <w:spacing w:val="-13"/>
        </w:rPr>
        <w:t xml:space="preserve"> </w:t>
      </w:r>
      <w:r>
        <w:t>or</w:t>
      </w:r>
      <w:r>
        <w:rPr>
          <w:spacing w:val="-4"/>
        </w:rPr>
        <w:t xml:space="preserve"> </w:t>
      </w:r>
      <w:r>
        <w:t>immaturity</w:t>
      </w:r>
      <w:r>
        <w:rPr>
          <w:spacing w:val="-10"/>
        </w:rPr>
        <w:t xml:space="preserve"> </w:t>
      </w:r>
      <w:r>
        <w:t>in youth. Students are strongly encouraged to discuss the relevant agency policies, procedures, and protocols with their Field Instructor early in the practicum. Students should adhere to agency policies and expectations to avoid potential instances and</w:t>
      </w:r>
    </w:p>
    <w:p w14:paraId="7F21E2D2" w14:textId="77777777" w:rsidR="00C67E64" w:rsidRDefault="008B4D8E">
      <w:pPr>
        <w:pStyle w:val="BodyText"/>
        <w:spacing w:before="92" w:line="278" w:lineRule="auto"/>
        <w:ind w:left="480" w:right="1135"/>
      </w:pPr>
      <w:r>
        <w:t>respond</w:t>
      </w:r>
      <w:r>
        <w:rPr>
          <w:spacing w:val="-4"/>
        </w:rPr>
        <w:t xml:space="preserve"> </w:t>
      </w:r>
      <w:r>
        <w:t>appropriately</w:t>
      </w:r>
      <w:r>
        <w:rPr>
          <w:spacing w:val="-10"/>
        </w:rPr>
        <w:t xml:space="preserve"> </w:t>
      </w:r>
      <w:r>
        <w:t>if</w:t>
      </w:r>
      <w:r>
        <w:rPr>
          <w:spacing w:val="-2"/>
        </w:rPr>
        <w:t xml:space="preserve"> </w:t>
      </w:r>
      <w:r>
        <w:t>there</w:t>
      </w:r>
      <w:r>
        <w:rPr>
          <w:spacing w:val="-9"/>
        </w:rPr>
        <w:t xml:space="preserve"> </w:t>
      </w:r>
      <w:r>
        <w:t>is</w:t>
      </w:r>
      <w:r>
        <w:rPr>
          <w:spacing w:val="-5"/>
        </w:rPr>
        <w:t xml:space="preserve"> </w:t>
      </w:r>
      <w:r>
        <w:t>an</w:t>
      </w:r>
      <w:r>
        <w:rPr>
          <w:spacing w:val="-7"/>
        </w:rPr>
        <w:t xml:space="preserve"> </w:t>
      </w:r>
      <w:r>
        <w:t>incident</w:t>
      </w:r>
      <w:r>
        <w:rPr>
          <w:spacing w:val="-7"/>
        </w:rPr>
        <w:t xml:space="preserve"> </w:t>
      </w:r>
      <w:r>
        <w:t>at</w:t>
      </w:r>
      <w:r>
        <w:rPr>
          <w:spacing w:val="-10"/>
        </w:rPr>
        <w:t xml:space="preserve"> </w:t>
      </w:r>
      <w:r>
        <w:t>the</w:t>
      </w:r>
      <w:r>
        <w:rPr>
          <w:spacing w:val="-7"/>
        </w:rPr>
        <w:t xml:space="preserve"> </w:t>
      </w:r>
      <w:r>
        <w:t>agency.</w:t>
      </w:r>
      <w:r>
        <w:rPr>
          <w:spacing w:val="-5"/>
        </w:rPr>
        <w:t xml:space="preserve"> </w:t>
      </w:r>
      <w:r>
        <w:t>All</w:t>
      </w:r>
      <w:r>
        <w:rPr>
          <w:spacing w:val="-6"/>
        </w:rPr>
        <w:t xml:space="preserve"> </w:t>
      </w:r>
      <w:r>
        <w:t>incidents</w:t>
      </w:r>
      <w:r>
        <w:rPr>
          <w:spacing w:val="-5"/>
        </w:rPr>
        <w:t xml:space="preserve"> </w:t>
      </w:r>
      <w:r>
        <w:t>should</w:t>
      </w:r>
      <w:r>
        <w:rPr>
          <w:spacing w:val="-7"/>
        </w:rPr>
        <w:t xml:space="preserve"> </w:t>
      </w:r>
      <w:r>
        <w:t>be reported promptly to the agency Field Instructor and Field Liaison.</w:t>
      </w:r>
    </w:p>
    <w:p w14:paraId="7F21E2D4" w14:textId="77777777" w:rsidR="00C67E64" w:rsidRDefault="00C67E64">
      <w:pPr>
        <w:pStyle w:val="BodyText"/>
        <w:spacing w:before="10"/>
        <w:rPr>
          <w:sz w:val="21"/>
        </w:rPr>
      </w:pPr>
    </w:p>
    <w:p w14:paraId="7F21E2D5" w14:textId="77777777" w:rsidR="00C67E64" w:rsidRDefault="008B4D8E">
      <w:pPr>
        <w:pStyle w:val="Heading1"/>
        <w:spacing w:before="0"/>
        <w:rPr>
          <w:u w:val="none"/>
        </w:rPr>
      </w:pPr>
      <w:bookmarkStart w:id="60" w:name="_bookmark34"/>
      <w:bookmarkEnd w:id="60"/>
      <w:r>
        <w:rPr>
          <w:color w:val="365F91"/>
          <w:w w:val="95"/>
          <w:u w:color="365F91"/>
        </w:rPr>
        <w:t>Criminal</w:t>
      </w:r>
      <w:r>
        <w:rPr>
          <w:color w:val="365F91"/>
          <w:spacing w:val="29"/>
          <w:u w:color="365F91"/>
        </w:rPr>
        <w:t xml:space="preserve"> </w:t>
      </w:r>
      <w:r>
        <w:rPr>
          <w:color w:val="365F91"/>
          <w:w w:val="95"/>
          <w:u w:color="365F91"/>
        </w:rPr>
        <w:t>and</w:t>
      </w:r>
      <w:r>
        <w:rPr>
          <w:color w:val="365F91"/>
          <w:spacing w:val="27"/>
          <w:u w:color="365F91"/>
        </w:rPr>
        <w:t xml:space="preserve"> </w:t>
      </w:r>
      <w:r>
        <w:rPr>
          <w:color w:val="365F91"/>
          <w:w w:val="95"/>
          <w:u w:color="365F91"/>
        </w:rPr>
        <w:t>Caregiver</w:t>
      </w:r>
      <w:r>
        <w:rPr>
          <w:color w:val="365F91"/>
          <w:spacing w:val="25"/>
          <w:u w:color="365F91"/>
        </w:rPr>
        <w:t xml:space="preserve"> </w:t>
      </w:r>
      <w:r>
        <w:rPr>
          <w:color w:val="365F91"/>
          <w:w w:val="95"/>
          <w:u w:color="365F91"/>
        </w:rPr>
        <w:t>Background</w:t>
      </w:r>
      <w:r>
        <w:rPr>
          <w:color w:val="365F91"/>
          <w:spacing w:val="28"/>
          <w:u w:color="365F91"/>
        </w:rPr>
        <w:t xml:space="preserve"> </w:t>
      </w:r>
      <w:r>
        <w:rPr>
          <w:color w:val="365F91"/>
          <w:spacing w:val="-2"/>
          <w:w w:val="95"/>
          <w:u w:color="365F91"/>
        </w:rPr>
        <w:t>Checks</w:t>
      </w:r>
    </w:p>
    <w:p w14:paraId="7F21E2D6" w14:textId="77DC38B6" w:rsidR="00C67E64" w:rsidRDefault="008B4D8E">
      <w:pPr>
        <w:pStyle w:val="BodyText"/>
        <w:spacing w:before="47" w:line="276" w:lineRule="auto"/>
        <w:ind w:left="480" w:right="1135"/>
      </w:pPr>
      <w:r>
        <w:t xml:space="preserve">After the student’s Field application has been processed, the Social Work Office will send the student </w:t>
      </w:r>
      <w:proofErr w:type="gramStart"/>
      <w:r>
        <w:t>instruction</w:t>
      </w:r>
      <w:proofErr w:type="gramEnd"/>
      <w:r>
        <w:t xml:space="preserve"> on how to complete the online background check. All Field students must complete a background check through </w:t>
      </w:r>
      <w:proofErr w:type="spellStart"/>
      <w:r w:rsidR="000B603B">
        <w:t>ViewPoint</w:t>
      </w:r>
      <w:proofErr w:type="spellEnd"/>
      <w:r>
        <w:t>, Inc. before the student/agency matching process can proceed. The initial cost is $</w:t>
      </w:r>
      <w:r w:rsidR="000B603B">
        <w:t>3</w:t>
      </w:r>
      <w:r>
        <w:t xml:space="preserve">5.00 paid online to </w:t>
      </w:r>
      <w:proofErr w:type="spellStart"/>
      <w:r w:rsidR="000B603B">
        <w:t>ViewPoint</w:t>
      </w:r>
      <w:proofErr w:type="spellEnd"/>
      <w:r>
        <w:t xml:space="preserve">. All social work students entering a practicum are required to complete a </w:t>
      </w:r>
      <w:r>
        <w:rPr>
          <w:i/>
        </w:rPr>
        <w:t>Background</w:t>
      </w:r>
      <w:r>
        <w:rPr>
          <w:i/>
          <w:spacing w:val="-10"/>
        </w:rPr>
        <w:t xml:space="preserve"> </w:t>
      </w:r>
      <w:r>
        <w:rPr>
          <w:i/>
        </w:rPr>
        <w:t>Information</w:t>
      </w:r>
      <w:r>
        <w:rPr>
          <w:i/>
          <w:spacing w:val="-5"/>
        </w:rPr>
        <w:t xml:space="preserve"> </w:t>
      </w:r>
      <w:r>
        <w:rPr>
          <w:i/>
        </w:rPr>
        <w:t>Disclosure</w:t>
      </w:r>
      <w:r>
        <w:rPr>
          <w:i/>
          <w:spacing w:val="-5"/>
        </w:rPr>
        <w:t xml:space="preserve"> </w:t>
      </w:r>
      <w:r>
        <w:rPr>
          <w:i/>
        </w:rPr>
        <w:t>(BID)</w:t>
      </w:r>
      <w:r>
        <w:rPr>
          <w:i/>
          <w:spacing w:val="-12"/>
        </w:rPr>
        <w:t xml:space="preserve"> </w:t>
      </w:r>
      <w:r>
        <w:t>form</w:t>
      </w:r>
      <w:r>
        <w:rPr>
          <w:spacing w:val="-5"/>
        </w:rPr>
        <w:t xml:space="preserve"> </w:t>
      </w:r>
      <w:r>
        <w:t>and</w:t>
      </w:r>
      <w:r>
        <w:rPr>
          <w:spacing w:val="-8"/>
        </w:rPr>
        <w:t xml:space="preserve"> </w:t>
      </w:r>
      <w:r>
        <w:rPr>
          <w:i/>
        </w:rPr>
        <w:t>Authorization</w:t>
      </w:r>
      <w:r>
        <w:rPr>
          <w:i/>
          <w:spacing w:val="-5"/>
        </w:rPr>
        <w:t xml:space="preserve"> </w:t>
      </w:r>
      <w:r>
        <w:rPr>
          <w:i/>
        </w:rPr>
        <w:t>(AUTH)</w:t>
      </w:r>
      <w:r>
        <w:rPr>
          <w:i/>
          <w:spacing w:val="-9"/>
        </w:rPr>
        <w:t xml:space="preserve"> </w:t>
      </w:r>
      <w:r>
        <w:t>form</w:t>
      </w:r>
      <w:r>
        <w:rPr>
          <w:spacing w:val="-9"/>
        </w:rPr>
        <w:t xml:space="preserve"> </w:t>
      </w:r>
      <w:r>
        <w:t>as</w:t>
      </w:r>
      <w:r>
        <w:rPr>
          <w:spacing w:val="-9"/>
        </w:rPr>
        <w:t xml:space="preserve"> </w:t>
      </w:r>
      <w:r>
        <w:t>part</w:t>
      </w:r>
      <w:r>
        <w:rPr>
          <w:spacing w:val="-8"/>
        </w:rPr>
        <w:t xml:space="preserve"> </w:t>
      </w:r>
      <w:r>
        <w:t>of their Field application packet.</w:t>
      </w:r>
      <w:r w:rsidR="00B837D1">
        <w:t xml:space="preserve"> Both forms </w:t>
      </w:r>
      <w:proofErr w:type="gramStart"/>
      <w:r w:rsidR="00B837D1">
        <w:t>are located in</w:t>
      </w:r>
      <w:proofErr w:type="gramEnd"/>
      <w:r w:rsidR="00B837D1">
        <w:t xml:space="preserve"> the </w:t>
      </w:r>
      <w:proofErr w:type="spellStart"/>
      <w:r w:rsidR="00B837D1">
        <w:t>ViewPoint</w:t>
      </w:r>
      <w:proofErr w:type="spellEnd"/>
      <w:r w:rsidR="00B837D1">
        <w:t xml:space="preserve"> portal.</w:t>
      </w:r>
    </w:p>
    <w:p w14:paraId="7F21E2D7" w14:textId="77777777" w:rsidR="00C67E64" w:rsidRDefault="008B4D8E">
      <w:pPr>
        <w:pStyle w:val="BodyText"/>
        <w:spacing w:before="120" w:line="276" w:lineRule="auto"/>
        <w:ind w:left="480" w:right="1165"/>
      </w:pPr>
      <w:r>
        <w:t>It is important for the student to discuss adverse background information and the potential implications for the Field practicum and social work employment with their Field Liaison during the initial meeting. Some agency programs will also require a background</w:t>
      </w:r>
      <w:r>
        <w:rPr>
          <w:spacing w:val="-9"/>
        </w:rPr>
        <w:t xml:space="preserve"> </w:t>
      </w:r>
      <w:r>
        <w:t>check</w:t>
      </w:r>
      <w:r>
        <w:rPr>
          <w:spacing w:val="-10"/>
        </w:rPr>
        <w:t xml:space="preserve"> </w:t>
      </w:r>
      <w:proofErr w:type="gramStart"/>
      <w:r>
        <w:t>be</w:t>
      </w:r>
      <w:proofErr w:type="gramEnd"/>
      <w:r>
        <w:rPr>
          <w:spacing w:val="-9"/>
        </w:rPr>
        <w:t xml:space="preserve"> </w:t>
      </w:r>
      <w:r>
        <w:t>completed</w:t>
      </w:r>
      <w:r>
        <w:rPr>
          <w:spacing w:val="-4"/>
        </w:rPr>
        <w:t xml:space="preserve"> </w:t>
      </w:r>
      <w:r>
        <w:t>through</w:t>
      </w:r>
      <w:r>
        <w:rPr>
          <w:spacing w:val="-7"/>
        </w:rPr>
        <w:t xml:space="preserve"> </w:t>
      </w:r>
      <w:r>
        <w:t>their</w:t>
      </w:r>
      <w:r>
        <w:rPr>
          <w:spacing w:val="-8"/>
        </w:rPr>
        <w:t xml:space="preserve"> </w:t>
      </w:r>
      <w:r>
        <w:t>system</w:t>
      </w:r>
      <w:r>
        <w:rPr>
          <w:spacing w:val="-4"/>
        </w:rPr>
        <w:t xml:space="preserve"> </w:t>
      </w:r>
      <w:r>
        <w:t>as</w:t>
      </w:r>
      <w:r>
        <w:rPr>
          <w:spacing w:val="-8"/>
        </w:rPr>
        <w:t xml:space="preserve"> </w:t>
      </w:r>
      <w:r>
        <w:t>part</w:t>
      </w:r>
      <w:r>
        <w:rPr>
          <w:spacing w:val="-7"/>
        </w:rPr>
        <w:t xml:space="preserve"> </w:t>
      </w:r>
      <w:r>
        <w:t>of</w:t>
      </w:r>
      <w:r>
        <w:rPr>
          <w:spacing w:val="-5"/>
        </w:rPr>
        <w:t xml:space="preserve"> </w:t>
      </w:r>
      <w:r>
        <w:t>the</w:t>
      </w:r>
      <w:r>
        <w:rPr>
          <w:spacing w:val="-9"/>
        </w:rPr>
        <w:t xml:space="preserve"> </w:t>
      </w:r>
      <w:r>
        <w:t>placement</w:t>
      </w:r>
      <w:r>
        <w:rPr>
          <w:spacing w:val="-5"/>
        </w:rPr>
        <w:t xml:space="preserve"> </w:t>
      </w:r>
      <w:r>
        <w:t>process.</w:t>
      </w:r>
    </w:p>
    <w:p w14:paraId="7F21E2D8" w14:textId="77777777" w:rsidR="00C67E64" w:rsidRDefault="008B4D8E">
      <w:pPr>
        <w:pStyle w:val="BodyText"/>
        <w:spacing w:before="121" w:line="276" w:lineRule="auto"/>
        <w:ind w:left="480" w:right="1135"/>
      </w:pPr>
      <w:r>
        <w:t>Reports that</w:t>
      </w:r>
      <w:r>
        <w:rPr>
          <w:spacing w:val="-1"/>
        </w:rPr>
        <w:t xml:space="preserve"> </w:t>
      </w:r>
      <w:r>
        <w:t>document</w:t>
      </w:r>
      <w:r>
        <w:rPr>
          <w:spacing w:val="-1"/>
        </w:rPr>
        <w:t xml:space="preserve"> </w:t>
      </w:r>
      <w:r>
        <w:t>criminal activity</w:t>
      </w:r>
      <w:r>
        <w:rPr>
          <w:spacing w:val="-1"/>
        </w:rPr>
        <w:t xml:space="preserve"> </w:t>
      </w:r>
      <w:r>
        <w:t>that did not result in dismissal of the charges or an acquittal--and substantiated reports of child or elder abuse or neglect--will be forwarded</w:t>
      </w:r>
      <w:r>
        <w:rPr>
          <w:spacing w:val="-4"/>
        </w:rPr>
        <w:t xml:space="preserve"> </w:t>
      </w:r>
      <w:r>
        <w:t>to</w:t>
      </w:r>
      <w:r>
        <w:rPr>
          <w:spacing w:val="-9"/>
        </w:rPr>
        <w:t xml:space="preserve"> </w:t>
      </w:r>
      <w:r>
        <w:t>the</w:t>
      </w:r>
      <w:r>
        <w:rPr>
          <w:spacing w:val="-4"/>
        </w:rPr>
        <w:t xml:space="preserve"> </w:t>
      </w:r>
      <w:r>
        <w:t>Field</w:t>
      </w:r>
      <w:r>
        <w:rPr>
          <w:spacing w:val="-9"/>
        </w:rPr>
        <w:t xml:space="preserve"> </w:t>
      </w:r>
      <w:r>
        <w:t>agency</w:t>
      </w:r>
      <w:r>
        <w:rPr>
          <w:spacing w:val="-10"/>
        </w:rPr>
        <w:t xml:space="preserve"> </w:t>
      </w:r>
      <w:r>
        <w:t>following</w:t>
      </w:r>
      <w:r>
        <w:rPr>
          <w:spacing w:val="-7"/>
        </w:rPr>
        <w:t xml:space="preserve"> </w:t>
      </w:r>
      <w:r>
        <w:t>the</w:t>
      </w:r>
      <w:r>
        <w:rPr>
          <w:spacing w:val="-7"/>
        </w:rPr>
        <w:t xml:space="preserve"> </w:t>
      </w:r>
      <w:r>
        <w:t>acceptance</w:t>
      </w:r>
      <w:r>
        <w:rPr>
          <w:spacing w:val="-7"/>
        </w:rPr>
        <w:t xml:space="preserve"> </w:t>
      </w:r>
      <w:r>
        <w:t>of</w:t>
      </w:r>
      <w:r>
        <w:rPr>
          <w:spacing w:val="-2"/>
        </w:rPr>
        <w:t xml:space="preserve"> </w:t>
      </w:r>
      <w:r>
        <w:t>the</w:t>
      </w:r>
      <w:r>
        <w:rPr>
          <w:spacing w:val="-7"/>
        </w:rPr>
        <w:t xml:space="preserve"> </w:t>
      </w:r>
      <w:r>
        <w:t>practicum</w:t>
      </w:r>
      <w:r>
        <w:rPr>
          <w:spacing w:val="-6"/>
        </w:rPr>
        <w:t xml:space="preserve"> </w:t>
      </w:r>
      <w:r>
        <w:t>placement.</w:t>
      </w:r>
      <w:r>
        <w:rPr>
          <w:spacing w:val="-7"/>
        </w:rPr>
        <w:t xml:space="preserve"> </w:t>
      </w:r>
      <w:r>
        <w:t>It</w:t>
      </w:r>
      <w:r>
        <w:rPr>
          <w:spacing w:val="-5"/>
        </w:rPr>
        <w:t xml:space="preserve"> </w:t>
      </w:r>
      <w:r>
        <w:t xml:space="preserve">is recommended that the student discuss the nature of the offense with the agency </w:t>
      </w:r>
      <w:r>
        <w:lastRenderedPageBreak/>
        <w:t>representative to determine if it will negate the student’s practicum placement. Certain criminal offenses, extensive criminal background, and/or substantiated child or elder abuse and neglect reports may impact a student’s ability to be placed in a practicum setting. Certain offenses may also adversely affect a student’s ability to obtain professional social work certification or licensure and/or</w:t>
      </w:r>
      <w:r>
        <w:rPr>
          <w:spacing w:val="-1"/>
        </w:rPr>
        <w:t xml:space="preserve"> </w:t>
      </w:r>
      <w:r>
        <w:t>obtain employment in a variety of social work settings.</w:t>
      </w:r>
    </w:p>
    <w:p w14:paraId="7F21E2D9" w14:textId="77777777" w:rsidR="00C67E64" w:rsidRDefault="008B4D8E">
      <w:pPr>
        <w:spacing w:before="119" w:line="276" w:lineRule="auto"/>
        <w:ind w:left="480" w:right="1135"/>
        <w:rPr>
          <w:i/>
          <w:sz w:val="24"/>
        </w:rPr>
      </w:pPr>
      <w:r>
        <w:rPr>
          <w:sz w:val="24"/>
        </w:rPr>
        <w:t>Students who are arrested for criminal activity during the completion of their Field education course may be dismissed or suspended from the practicum pending the outcome</w:t>
      </w:r>
      <w:r>
        <w:rPr>
          <w:spacing w:val="-9"/>
          <w:sz w:val="24"/>
        </w:rPr>
        <w:t xml:space="preserve"> </w:t>
      </w:r>
      <w:r>
        <w:rPr>
          <w:sz w:val="24"/>
        </w:rPr>
        <w:t>of</w:t>
      </w:r>
      <w:r>
        <w:rPr>
          <w:spacing w:val="-5"/>
          <w:sz w:val="24"/>
        </w:rPr>
        <w:t xml:space="preserve"> </w:t>
      </w:r>
      <w:r>
        <w:rPr>
          <w:sz w:val="24"/>
        </w:rPr>
        <w:t>the</w:t>
      </w:r>
      <w:r>
        <w:rPr>
          <w:spacing w:val="-7"/>
          <w:sz w:val="24"/>
        </w:rPr>
        <w:t xml:space="preserve"> </w:t>
      </w:r>
      <w:r>
        <w:rPr>
          <w:sz w:val="24"/>
        </w:rPr>
        <w:t>criminal</w:t>
      </w:r>
      <w:r>
        <w:rPr>
          <w:spacing w:val="-8"/>
          <w:sz w:val="24"/>
        </w:rPr>
        <w:t xml:space="preserve"> </w:t>
      </w:r>
      <w:r>
        <w:rPr>
          <w:sz w:val="24"/>
        </w:rPr>
        <w:t>charges</w:t>
      </w:r>
      <w:r>
        <w:rPr>
          <w:spacing w:val="-5"/>
          <w:sz w:val="24"/>
        </w:rPr>
        <w:t xml:space="preserve"> </w:t>
      </w:r>
      <w:r>
        <w:rPr>
          <w:sz w:val="24"/>
        </w:rPr>
        <w:t>or</w:t>
      </w:r>
      <w:r>
        <w:rPr>
          <w:spacing w:val="-4"/>
          <w:sz w:val="24"/>
        </w:rPr>
        <w:t xml:space="preserve"> </w:t>
      </w:r>
      <w:r>
        <w:rPr>
          <w:sz w:val="24"/>
        </w:rPr>
        <w:t>allegations</w:t>
      </w:r>
      <w:r>
        <w:rPr>
          <w:i/>
          <w:sz w:val="24"/>
        </w:rPr>
        <w:t>.</w:t>
      </w:r>
      <w:r>
        <w:rPr>
          <w:i/>
          <w:spacing w:val="-5"/>
          <w:sz w:val="24"/>
        </w:rPr>
        <w:t xml:space="preserve"> </w:t>
      </w:r>
      <w:r>
        <w:rPr>
          <w:i/>
          <w:sz w:val="24"/>
        </w:rPr>
        <w:t>It</w:t>
      </w:r>
      <w:r>
        <w:rPr>
          <w:i/>
          <w:spacing w:val="-7"/>
          <w:sz w:val="24"/>
        </w:rPr>
        <w:t xml:space="preserve"> </w:t>
      </w:r>
      <w:r>
        <w:rPr>
          <w:i/>
          <w:sz w:val="24"/>
        </w:rPr>
        <w:t>is</w:t>
      </w:r>
      <w:r>
        <w:rPr>
          <w:i/>
          <w:spacing w:val="-8"/>
          <w:sz w:val="24"/>
        </w:rPr>
        <w:t xml:space="preserve"> </w:t>
      </w:r>
      <w:r>
        <w:rPr>
          <w:i/>
          <w:sz w:val="24"/>
        </w:rPr>
        <w:t>the</w:t>
      </w:r>
      <w:r>
        <w:rPr>
          <w:i/>
          <w:spacing w:val="-7"/>
          <w:sz w:val="24"/>
        </w:rPr>
        <w:t xml:space="preserve"> </w:t>
      </w:r>
      <w:r>
        <w:rPr>
          <w:i/>
          <w:sz w:val="24"/>
        </w:rPr>
        <w:t>student’s</w:t>
      </w:r>
      <w:r>
        <w:rPr>
          <w:i/>
          <w:spacing w:val="-5"/>
          <w:sz w:val="24"/>
        </w:rPr>
        <w:t xml:space="preserve"> </w:t>
      </w:r>
      <w:r>
        <w:rPr>
          <w:i/>
          <w:sz w:val="24"/>
        </w:rPr>
        <w:t>responsibility</w:t>
      </w:r>
      <w:r>
        <w:rPr>
          <w:i/>
          <w:spacing w:val="-8"/>
          <w:sz w:val="24"/>
        </w:rPr>
        <w:t xml:space="preserve"> </w:t>
      </w:r>
      <w:r>
        <w:rPr>
          <w:i/>
          <w:sz w:val="24"/>
        </w:rPr>
        <w:t>to</w:t>
      </w:r>
      <w:r>
        <w:rPr>
          <w:i/>
          <w:spacing w:val="-7"/>
          <w:sz w:val="24"/>
        </w:rPr>
        <w:t xml:space="preserve"> </w:t>
      </w:r>
      <w:r>
        <w:rPr>
          <w:i/>
          <w:sz w:val="24"/>
        </w:rPr>
        <w:t>notify the Field Instructor and the Field Liaison if they are arrested or receive an Operating While Intoxicated (OWI) charge while enrolled in their Field practicum.</w:t>
      </w:r>
    </w:p>
    <w:p w14:paraId="7F21E2DA" w14:textId="77777777" w:rsidR="00C67E64" w:rsidRDefault="008B4D8E">
      <w:pPr>
        <w:pStyle w:val="BodyText"/>
        <w:spacing w:before="122" w:line="276" w:lineRule="auto"/>
        <w:ind w:left="480" w:right="1135"/>
      </w:pPr>
      <w:r>
        <w:t>A</w:t>
      </w:r>
      <w:r>
        <w:rPr>
          <w:spacing w:val="-5"/>
        </w:rPr>
        <w:t xml:space="preserve"> </w:t>
      </w:r>
      <w:r>
        <w:t>resource</w:t>
      </w:r>
      <w:r>
        <w:rPr>
          <w:spacing w:val="-12"/>
        </w:rPr>
        <w:t xml:space="preserve"> </w:t>
      </w:r>
      <w:r>
        <w:t>for</w:t>
      </w:r>
      <w:r>
        <w:rPr>
          <w:spacing w:val="-11"/>
        </w:rPr>
        <w:t xml:space="preserve"> </w:t>
      </w:r>
      <w:r>
        <w:t>frequently</w:t>
      </w:r>
      <w:r>
        <w:rPr>
          <w:spacing w:val="-10"/>
        </w:rPr>
        <w:t xml:space="preserve"> </w:t>
      </w:r>
      <w:r>
        <w:t>asked</w:t>
      </w:r>
      <w:r>
        <w:rPr>
          <w:spacing w:val="-4"/>
        </w:rPr>
        <w:t xml:space="preserve"> </w:t>
      </w:r>
      <w:r>
        <w:t>questions</w:t>
      </w:r>
      <w:r>
        <w:rPr>
          <w:spacing w:val="-10"/>
        </w:rPr>
        <w:t xml:space="preserve"> </w:t>
      </w:r>
      <w:r>
        <w:t>about</w:t>
      </w:r>
      <w:r>
        <w:rPr>
          <w:spacing w:val="-5"/>
        </w:rPr>
        <w:t xml:space="preserve"> </w:t>
      </w:r>
      <w:r>
        <w:t>the</w:t>
      </w:r>
      <w:r>
        <w:rPr>
          <w:spacing w:val="-5"/>
        </w:rPr>
        <w:t xml:space="preserve"> </w:t>
      </w:r>
      <w:r>
        <w:t>impact</w:t>
      </w:r>
      <w:r>
        <w:rPr>
          <w:spacing w:val="-10"/>
        </w:rPr>
        <w:t xml:space="preserve"> </w:t>
      </w:r>
      <w:r>
        <w:t>of</w:t>
      </w:r>
      <w:r>
        <w:rPr>
          <w:spacing w:val="-5"/>
        </w:rPr>
        <w:t xml:space="preserve"> </w:t>
      </w:r>
      <w:r>
        <w:t>the</w:t>
      </w:r>
      <w:r>
        <w:rPr>
          <w:spacing w:val="-9"/>
        </w:rPr>
        <w:t xml:space="preserve"> </w:t>
      </w:r>
      <w:r>
        <w:t>caregiver</w:t>
      </w:r>
      <w:r>
        <w:rPr>
          <w:spacing w:val="-6"/>
        </w:rPr>
        <w:t xml:space="preserve"> </w:t>
      </w:r>
      <w:r>
        <w:t xml:space="preserve">background check can be found at </w:t>
      </w:r>
      <w:hyperlink r:id="rId16">
        <w:r>
          <w:rPr>
            <w:color w:val="0000FF"/>
            <w:u w:val="single" w:color="0000FF"/>
          </w:rPr>
          <w:t>https://www.dhs.wisconsin.gov/regulations/caregivers.htm</w:t>
        </w:r>
      </w:hyperlink>
    </w:p>
    <w:p w14:paraId="7F21E2DD" w14:textId="77777777" w:rsidR="00C67E64" w:rsidRDefault="00C67E64">
      <w:pPr>
        <w:pStyle w:val="BodyText"/>
        <w:spacing w:before="11"/>
        <w:rPr>
          <w:sz w:val="25"/>
        </w:rPr>
      </w:pPr>
    </w:p>
    <w:p w14:paraId="7F21E2DE" w14:textId="77777777" w:rsidR="00C67E64" w:rsidRDefault="008B4D8E">
      <w:pPr>
        <w:pStyle w:val="Heading1"/>
        <w:rPr>
          <w:u w:val="none"/>
        </w:rPr>
      </w:pPr>
      <w:bookmarkStart w:id="61" w:name="_bookmark35"/>
      <w:bookmarkEnd w:id="61"/>
      <w:r>
        <w:rPr>
          <w:color w:val="365F91"/>
          <w:u w:color="365F91"/>
        </w:rPr>
        <w:t>Medical</w:t>
      </w:r>
      <w:r>
        <w:rPr>
          <w:color w:val="365F91"/>
          <w:spacing w:val="-18"/>
          <w:u w:color="365F91"/>
        </w:rPr>
        <w:t xml:space="preserve"> </w:t>
      </w:r>
      <w:r>
        <w:rPr>
          <w:color w:val="365F91"/>
          <w:spacing w:val="-2"/>
          <w:u w:color="365F91"/>
        </w:rPr>
        <w:t>Examinations</w:t>
      </w:r>
    </w:p>
    <w:p w14:paraId="7F21E2DF" w14:textId="77777777" w:rsidR="00C67E64" w:rsidRDefault="008B4D8E">
      <w:pPr>
        <w:pStyle w:val="BodyText"/>
        <w:spacing w:before="46" w:line="276" w:lineRule="auto"/>
        <w:ind w:left="479" w:right="1135"/>
      </w:pPr>
      <w:r>
        <w:t>Students</w:t>
      </w:r>
      <w:r>
        <w:rPr>
          <w:spacing w:val="-8"/>
        </w:rPr>
        <w:t xml:space="preserve"> </w:t>
      </w:r>
      <w:r>
        <w:t>who</w:t>
      </w:r>
      <w:r>
        <w:rPr>
          <w:spacing w:val="-4"/>
        </w:rPr>
        <w:t xml:space="preserve"> </w:t>
      </w:r>
      <w:r>
        <w:t>seek</w:t>
      </w:r>
      <w:r>
        <w:rPr>
          <w:spacing w:val="-10"/>
        </w:rPr>
        <w:t xml:space="preserve"> </w:t>
      </w:r>
      <w:r>
        <w:t>placements</w:t>
      </w:r>
      <w:r>
        <w:rPr>
          <w:spacing w:val="-8"/>
        </w:rPr>
        <w:t xml:space="preserve"> </w:t>
      </w:r>
      <w:r>
        <w:t>in</w:t>
      </w:r>
      <w:r>
        <w:rPr>
          <w:spacing w:val="-9"/>
        </w:rPr>
        <w:t xml:space="preserve"> </w:t>
      </w:r>
      <w:r>
        <w:t>medical</w:t>
      </w:r>
      <w:r>
        <w:rPr>
          <w:spacing w:val="-8"/>
        </w:rPr>
        <w:t xml:space="preserve"> </w:t>
      </w:r>
      <w:r>
        <w:t>or</w:t>
      </w:r>
      <w:r>
        <w:rPr>
          <w:spacing w:val="-11"/>
        </w:rPr>
        <w:t xml:space="preserve"> </w:t>
      </w:r>
      <w:r>
        <w:t>healthcare</w:t>
      </w:r>
      <w:r>
        <w:rPr>
          <w:spacing w:val="-4"/>
        </w:rPr>
        <w:t xml:space="preserve"> </w:t>
      </w:r>
      <w:r>
        <w:t>settings</w:t>
      </w:r>
      <w:r>
        <w:rPr>
          <w:spacing w:val="-8"/>
        </w:rPr>
        <w:t xml:space="preserve"> </w:t>
      </w:r>
      <w:r>
        <w:t>are</w:t>
      </w:r>
      <w:r>
        <w:rPr>
          <w:spacing w:val="-12"/>
        </w:rPr>
        <w:t xml:space="preserve"> </w:t>
      </w:r>
      <w:r>
        <w:t>required</w:t>
      </w:r>
      <w:r>
        <w:rPr>
          <w:spacing w:val="-4"/>
        </w:rPr>
        <w:t xml:space="preserve"> </w:t>
      </w:r>
      <w:r>
        <w:t>to</w:t>
      </w:r>
      <w:r>
        <w:rPr>
          <w:spacing w:val="-4"/>
        </w:rPr>
        <w:t xml:space="preserve"> </w:t>
      </w:r>
      <w:r>
        <w:t>submit medical documents prior to final approval of the practicum. Each agency or hospital determines their own list of medical history, tests, and vaccination requirements, and this can be extensive in some settings. Drug testing may also be required. These settings often require the following, although this is not an exhaustive list:</w:t>
      </w:r>
    </w:p>
    <w:p w14:paraId="7F21E2E0" w14:textId="77777777" w:rsidR="00C67E64" w:rsidRDefault="008B4D8E">
      <w:pPr>
        <w:pStyle w:val="ListParagraph"/>
        <w:numPr>
          <w:ilvl w:val="0"/>
          <w:numId w:val="13"/>
        </w:numPr>
        <w:tabs>
          <w:tab w:val="left" w:pos="1199"/>
          <w:tab w:val="left" w:pos="1200"/>
        </w:tabs>
        <w:spacing w:before="123" w:line="271" w:lineRule="auto"/>
        <w:ind w:left="1199" w:right="1313"/>
        <w:rPr>
          <w:sz w:val="24"/>
        </w:rPr>
      </w:pPr>
      <w:r>
        <w:rPr>
          <w:sz w:val="24"/>
        </w:rPr>
        <w:t>Health assessment for a history of communicable diseases, including varicella (chicken pox), rubella (German measles), measles, mumps, hepatitis, immunodeficiency,</w:t>
      </w:r>
      <w:r>
        <w:rPr>
          <w:spacing w:val="-7"/>
          <w:sz w:val="24"/>
        </w:rPr>
        <w:t xml:space="preserve"> </w:t>
      </w:r>
      <w:r>
        <w:rPr>
          <w:sz w:val="24"/>
        </w:rPr>
        <w:t>skin</w:t>
      </w:r>
      <w:r>
        <w:rPr>
          <w:spacing w:val="-7"/>
          <w:sz w:val="24"/>
        </w:rPr>
        <w:t xml:space="preserve"> </w:t>
      </w:r>
      <w:r>
        <w:rPr>
          <w:sz w:val="24"/>
        </w:rPr>
        <w:t>conditions,</w:t>
      </w:r>
      <w:r>
        <w:rPr>
          <w:spacing w:val="-10"/>
          <w:sz w:val="24"/>
        </w:rPr>
        <w:t xml:space="preserve"> </w:t>
      </w:r>
      <w:r>
        <w:rPr>
          <w:sz w:val="24"/>
        </w:rPr>
        <w:t>and</w:t>
      </w:r>
      <w:r>
        <w:rPr>
          <w:spacing w:val="-7"/>
          <w:sz w:val="24"/>
        </w:rPr>
        <w:t xml:space="preserve"> </w:t>
      </w:r>
      <w:r>
        <w:rPr>
          <w:sz w:val="24"/>
        </w:rPr>
        <w:t>risk</w:t>
      </w:r>
      <w:r>
        <w:rPr>
          <w:spacing w:val="-10"/>
          <w:sz w:val="24"/>
        </w:rPr>
        <w:t xml:space="preserve"> </w:t>
      </w:r>
      <w:r>
        <w:rPr>
          <w:sz w:val="24"/>
        </w:rPr>
        <w:t>factors</w:t>
      </w:r>
      <w:r>
        <w:rPr>
          <w:spacing w:val="-8"/>
          <w:sz w:val="24"/>
        </w:rPr>
        <w:t xml:space="preserve"> </w:t>
      </w:r>
      <w:r>
        <w:rPr>
          <w:sz w:val="24"/>
        </w:rPr>
        <w:t>or</w:t>
      </w:r>
      <w:r>
        <w:rPr>
          <w:spacing w:val="-8"/>
          <w:sz w:val="24"/>
        </w:rPr>
        <w:t xml:space="preserve"> </w:t>
      </w:r>
      <w:r>
        <w:rPr>
          <w:sz w:val="24"/>
        </w:rPr>
        <w:t>treatment</w:t>
      </w:r>
      <w:r>
        <w:rPr>
          <w:spacing w:val="-12"/>
          <w:sz w:val="24"/>
        </w:rPr>
        <w:t xml:space="preserve"> </w:t>
      </w:r>
      <w:r>
        <w:rPr>
          <w:sz w:val="24"/>
        </w:rPr>
        <w:t>for</w:t>
      </w:r>
      <w:r>
        <w:rPr>
          <w:spacing w:val="-11"/>
          <w:sz w:val="24"/>
        </w:rPr>
        <w:t xml:space="preserve"> </w:t>
      </w:r>
      <w:r>
        <w:rPr>
          <w:sz w:val="24"/>
        </w:rPr>
        <w:t xml:space="preserve">tuberculosis </w:t>
      </w:r>
      <w:r>
        <w:rPr>
          <w:spacing w:val="-4"/>
          <w:sz w:val="24"/>
        </w:rPr>
        <w:t>(TB).</w:t>
      </w:r>
    </w:p>
    <w:p w14:paraId="7F21E2E1" w14:textId="77777777" w:rsidR="00C67E64" w:rsidRDefault="008B4D8E">
      <w:pPr>
        <w:pStyle w:val="ListParagraph"/>
        <w:numPr>
          <w:ilvl w:val="0"/>
          <w:numId w:val="13"/>
        </w:numPr>
        <w:tabs>
          <w:tab w:val="left" w:pos="1199"/>
          <w:tab w:val="left" w:pos="1200"/>
        </w:tabs>
        <w:spacing w:before="11" w:line="271" w:lineRule="auto"/>
        <w:ind w:right="1147"/>
        <w:rPr>
          <w:sz w:val="24"/>
        </w:rPr>
      </w:pPr>
      <w:r>
        <w:rPr>
          <w:sz w:val="24"/>
        </w:rPr>
        <w:t>Satisfactory</w:t>
      </w:r>
      <w:r>
        <w:rPr>
          <w:spacing w:val="-12"/>
          <w:sz w:val="24"/>
        </w:rPr>
        <w:t xml:space="preserve"> </w:t>
      </w:r>
      <w:r>
        <w:rPr>
          <w:sz w:val="24"/>
        </w:rPr>
        <w:t>results</w:t>
      </w:r>
      <w:r>
        <w:rPr>
          <w:spacing w:val="-10"/>
          <w:sz w:val="24"/>
        </w:rPr>
        <w:t xml:space="preserve"> </w:t>
      </w:r>
      <w:r>
        <w:rPr>
          <w:sz w:val="24"/>
        </w:rPr>
        <w:t>from</w:t>
      </w:r>
      <w:r>
        <w:rPr>
          <w:spacing w:val="-6"/>
          <w:sz w:val="24"/>
        </w:rPr>
        <w:t xml:space="preserve"> </w:t>
      </w:r>
      <w:r>
        <w:rPr>
          <w:sz w:val="24"/>
        </w:rPr>
        <w:t>an</w:t>
      </w:r>
      <w:r>
        <w:rPr>
          <w:spacing w:val="-3"/>
          <w:sz w:val="24"/>
        </w:rPr>
        <w:t xml:space="preserve"> </w:t>
      </w:r>
      <w:r>
        <w:rPr>
          <w:sz w:val="24"/>
        </w:rPr>
        <w:t>initial</w:t>
      </w:r>
      <w:r>
        <w:rPr>
          <w:spacing w:val="-11"/>
          <w:sz w:val="24"/>
        </w:rPr>
        <w:t xml:space="preserve"> </w:t>
      </w:r>
      <w:r>
        <w:rPr>
          <w:sz w:val="24"/>
        </w:rPr>
        <w:t>one-step</w:t>
      </w:r>
      <w:r>
        <w:rPr>
          <w:spacing w:val="-4"/>
          <w:sz w:val="24"/>
        </w:rPr>
        <w:t xml:space="preserve"> </w:t>
      </w:r>
      <w:r>
        <w:rPr>
          <w:sz w:val="24"/>
        </w:rPr>
        <w:t>tuberculin</w:t>
      </w:r>
      <w:r>
        <w:rPr>
          <w:spacing w:val="-4"/>
          <w:sz w:val="24"/>
        </w:rPr>
        <w:t xml:space="preserve"> </w:t>
      </w:r>
      <w:r>
        <w:rPr>
          <w:sz w:val="24"/>
        </w:rPr>
        <w:t>skin</w:t>
      </w:r>
      <w:r>
        <w:rPr>
          <w:spacing w:val="-9"/>
          <w:sz w:val="24"/>
        </w:rPr>
        <w:t xml:space="preserve"> </w:t>
      </w:r>
      <w:r>
        <w:rPr>
          <w:sz w:val="24"/>
        </w:rPr>
        <w:t>test</w:t>
      </w:r>
      <w:r>
        <w:rPr>
          <w:spacing w:val="-12"/>
          <w:sz w:val="24"/>
        </w:rPr>
        <w:t xml:space="preserve"> </w:t>
      </w:r>
      <w:r>
        <w:rPr>
          <w:sz w:val="24"/>
        </w:rPr>
        <w:t>for</w:t>
      </w:r>
      <w:r>
        <w:rPr>
          <w:spacing w:val="-8"/>
          <w:sz w:val="24"/>
        </w:rPr>
        <w:t xml:space="preserve"> </w:t>
      </w:r>
      <w:r>
        <w:rPr>
          <w:sz w:val="24"/>
        </w:rPr>
        <w:t>individuals</w:t>
      </w:r>
      <w:r>
        <w:rPr>
          <w:spacing w:val="-8"/>
          <w:sz w:val="24"/>
        </w:rPr>
        <w:t xml:space="preserve"> </w:t>
      </w:r>
      <w:r>
        <w:rPr>
          <w:sz w:val="24"/>
        </w:rPr>
        <w:t xml:space="preserve">who have not had a documented negative TB test result in the preceding twelve </w:t>
      </w:r>
      <w:r>
        <w:rPr>
          <w:spacing w:val="-2"/>
          <w:sz w:val="24"/>
        </w:rPr>
        <w:t>months.</w:t>
      </w:r>
    </w:p>
    <w:p w14:paraId="7F21E2E2" w14:textId="77777777" w:rsidR="00C67E64" w:rsidRDefault="008B4D8E">
      <w:pPr>
        <w:pStyle w:val="ListParagraph"/>
        <w:numPr>
          <w:ilvl w:val="0"/>
          <w:numId w:val="13"/>
        </w:numPr>
        <w:tabs>
          <w:tab w:val="left" w:pos="1199"/>
          <w:tab w:val="left" w:pos="1200"/>
        </w:tabs>
        <w:spacing w:before="4"/>
        <w:ind w:hanging="363"/>
        <w:rPr>
          <w:sz w:val="24"/>
        </w:rPr>
      </w:pPr>
      <w:r>
        <w:rPr>
          <w:sz w:val="24"/>
        </w:rPr>
        <w:t>COVID</w:t>
      </w:r>
      <w:r>
        <w:rPr>
          <w:spacing w:val="-1"/>
          <w:sz w:val="24"/>
        </w:rPr>
        <w:t xml:space="preserve"> </w:t>
      </w:r>
      <w:r>
        <w:rPr>
          <w:spacing w:val="-2"/>
          <w:sz w:val="24"/>
        </w:rPr>
        <w:t>vaccination</w:t>
      </w:r>
    </w:p>
    <w:p w14:paraId="7F21E2E3" w14:textId="77777777" w:rsidR="00C67E64" w:rsidRDefault="008B4D8E">
      <w:pPr>
        <w:pStyle w:val="ListParagraph"/>
        <w:numPr>
          <w:ilvl w:val="0"/>
          <w:numId w:val="13"/>
        </w:numPr>
        <w:tabs>
          <w:tab w:val="left" w:pos="1199"/>
          <w:tab w:val="left" w:pos="1200"/>
        </w:tabs>
        <w:spacing w:before="40" w:line="268" w:lineRule="auto"/>
        <w:ind w:right="1701"/>
        <w:rPr>
          <w:sz w:val="24"/>
        </w:rPr>
      </w:pPr>
      <w:r>
        <w:rPr>
          <w:sz w:val="24"/>
        </w:rPr>
        <w:t>Vaccination</w:t>
      </w:r>
      <w:r>
        <w:rPr>
          <w:spacing w:val="-10"/>
          <w:sz w:val="24"/>
        </w:rPr>
        <w:t xml:space="preserve"> </w:t>
      </w:r>
      <w:r>
        <w:rPr>
          <w:sz w:val="24"/>
        </w:rPr>
        <w:t>or</w:t>
      </w:r>
      <w:r>
        <w:rPr>
          <w:spacing w:val="-9"/>
          <w:sz w:val="24"/>
        </w:rPr>
        <w:t xml:space="preserve"> </w:t>
      </w:r>
      <w:r>
        <w:rPr>
          <w:sz w:val="24"/>
        </w:rPr>
        <w:t>confirmed</w:t>
      </w:r>
      <w:r>
        <w:rPr>
          <w:spacing w:val="-8"/>
          <w:sz w:val="24"/>
        </w:rPr>
        <w:t xml:space="preserve"> </w:t>
      </w:r>
      <w:r>
        <w:rPr>
          <w:sz w:val="24"/>
        </w:rPr>
        <w:t>immunity</w:t>
      </w:r>
      <w:r>
        <w:rPr>
          <w:spacing w:val="-12"/>
          <w:sz w:val="24"/>
        </w:rPr>
        <w:t xml:space="preserve"> </w:t>
      </w:r>
      <w:r>
        <w:rPr>
          <w:sz w:val="24"/>
        </w:rPr>
        <w:t>against</w:t>
      </w:r>
      <w:r>
        <w:rPr>
          <w:spacing w:val="-3"/>
          <w:sz w:val="24"/>
        </w:rPr>
        <w:t xml:space="preserve"> </w:t>
      </w:r>
      <w:r>
        <w:rPr>
          <w:sz w:val="24"/>
        </w:rPr>
        <w:t>measles</w:t>
      </w:r>
      <w:r>
        <w:rPr>
          <w:spacing w:val="-11"/>
          <w:sz w:val="24"/>
        </w:rPr>
        <w:t xml:space="preserve"> </w:t>
      </w:r>
      <w:r>
        <w:rPr>
          <w:sz w:val="24"/>
        </w:rPr>
        <w:t>or</w:t>
      </w:r>
      <w:r>
        <w:rPr>
          <w:spacing w:val="-9"/>
          <w:sz w:val="24"/>
        </w:rPr>
        <w:t xml:space="preserve"> </w:t>
      </w:r>
      <w:r>
        <w:rPr>
          <w:sz w:val="24"/>
        </w:rPr>
        <w:t>German</w:t>
      </w:r>
      <w:r>
        <w:rPr>
          <w:spacing w:val="-10"/>
          <w:sz w:val="24"/>
        </w:rPr>
        <w:t xml:space="preserve"> </w:t>
      </w:r>
      <w:r>
        <w:rPr>
          <w:sz w:val="24"/>
        </w:rPr>
        <w:t>measles,</w:t>
      </w:r>
      <w:r>
        <w:rPr>
          <w:spacing w:val="-11"/>
          <w:sz w:val="24"/>
        </w:rPr>
        <w:t xml:space="preserve"> </w:t>
      </w:r>
      <w:r>
        <w:rPr>
          <w:sz w:val="24"/>
        </w:rPr>
        <w:t xml:space="preserve">for individuals born in 1957 or </w:t>
      </w:r>
      <w:proofErr w:type="gramStart"/>
      <w:r>
        <w:rPr>
          <w:sz w:val="24"/>
        </w:rPr>
        <w:t>later</w:t>
      </w:r>
      <w:proofErr w:type="gramEnd"/>
    </w:p>
    <w:p w14:paraId="7F21E2E4" w14:textId="77777777" w:rsidR="00C67E64" w:rsidRDefault="008B4D8E">
      <w:pPr>
        <w:pStyle w:val="ListParagraph"/>
        <w:numPr>
          <w:ilvl w:val="0"/>
          <w:numId w:val="13"/>
        </w:numPr>
        <w:tabs>
          <w:tab w:val="left" w:pos="1199"/>
          <w:tab w:val="left" w:pos="1200"/>
        </w:tabs>
        <w:spacing w:before="4"/>
        <w:ind w:hanging="363"/>
        <w:rPr>
          <w:sz w:val="24"/>
        </w:rPr>
      </w:pPr>
      <w:r>
        <w:rPr>
          <w:sz w:val="24"/>
        </w:rPr>
        <w:t>Offer</w:t>
      </w:r>
      <w:r>
        <w:rPr>
          <w:spacing w:val="-12"/>
          <w:sz w:val="24"/>
        </w:rPr>
        <w:t xml:space="preserve"> </w:t>
      </w:r>
      <w:r>
        <w:rPr>
          <w:sz w:val="24"/>
        </w:rPr>
        <w:t>of</w:t>
      </w:r>
      <w:r>
        <w:rPr>
          <w:spacing w:val="-6"/>
          <w:sz w:val="24"/>
        </w:rPr>
        <w:t xml:space="preserve"> </w:t>
      </w:r>
      <w:r>
        <w:rPr>
          <w:sz w:val="24"/>
        </w:rPr>
        <w:t>vaccination,</w:t>
      </w:r>
      <w:r>
        <w:rPr>
          <w:spacing w:val="-7"/>
          <w:sz w:val="24"/>
        </w:rPr>
        <w:t xml:space="preserve"> </w:t>
      </w:r>
      <w:r>
        <w:rPr>
          <w:sz w:val="24"/>
        </w:rPr>
        <w:t>positive</w:t>
      </w:r>
      <w:r>
        <w:rPr>
          <w:spacing w:val="-5"/>
          <w:sz w:val="24"/>
        </w:rPr>
        <w:t xml:space="preserve"> </w:t>
      </w:r>
      <w:r>
        <w:rPr>
          <w:sz w:val="24"/>
        </w:rPr>
        <w:t>history,</w:t>
      </w:r>
      <w:r>
        <w:rPr>
          <w:spacing w:val="-6"/>
          <w:sz w:val="24"/>
        </w:rPr>
        <w:t xml:space="preserve"> </w:t>
      </w:r>
      <w:r>
        <w:rPr>
          <w:sz w:val="24"/>
        </w:rPr>
        <w:t>or</w:t>
      </w:r>
      <w:r>
        <w:rPr>
          <w:spacing w:val="-7"/>
          <w:sz w:val="24"/>
        </w:rPr>
        <w:t xml:space="preserve"> </w:t>
      </w:r>
      <w:r>
        <w:rPr>
          <w:sz w:val="24"/>
        </w:rPr>
        <w:t>confirmed</w:t>
      </w:r>
      <w:r>
        <w:rPr>
          <w:spacing w:val="-9"/>
          <w:sz w:val="24"/>
        </w:rPr>
        <w:t xml:space="preserve"> </w:t>
      </w:r>
      <w:r>
        <w:rPr>
          <w:sz w:val="24"/>
        </w:rPr>
        <w:t>immunity</w:t>
      </w:r>
      <w:r>
        <w:rPr>
          <w:spacing w:val="-12"/>
          <w:sz w:val="24"/>
        </w:rPr>
        <w:t xml:space="preserve"> </w:t>
      </w:r>
      <w:r>
        <w:rPr>
          <w:sz w:val="24"/>
        </w:rPr>
        <w:t>against</w:t>
      </w:r>
      <w:r>
        <w:rPr>
          <w:spacing w:val="-1"/>
          <w:sz w:val="24"/>
        </w:rPr>
        <w:t xml:space="preserve"> </w:t>
      </w:r>
      <w:proofErr w:type="gramStart"/>
      <w:r>
        <w:rPr>
          <w:spacing w:val="-2"/>
          <w:sz w:val="24"/>
        </w:rPr>
        <w:t>varicella</w:t>
      </w:r>
      <w:proofErr w:type="gramEnd"/>
    </w:p>
    <w:p w14:paraId="7F21E2E5" w14:textId="77777777" w:rsidR="00C67E64" w:rsidRDefault="008B4D8E">
      <w:pPr>
        <w:pStyle w:val="ListParagraph"/>
        <w:numPr>
          <w:ilvl w:val="0"/>
          <w:numId w:val="13"/>
        </w:numPr>
        <w:tabs>
          <w:tab w:val="left" w:pos="1199"/>
          <w:tab w:val="left" w:pos="1200"/>
        </w:tabs>
        <w:spacing w:before="42" w:line="266" w:lineRule="auto"/>
        <w:ind w:right="1531"/>
        <w:rPr>
          <w:sz w:val="24"/>
        </w:rPr>
      </w:pPr>
      <w:r>
        <w:rPr>
          <w:sz w:val="24"/>
        </w:rPr>
        <w:t>Offer</w:t>
      </w:r>
      <w:r>
        <w:rPr>
          <w:spacing w:val="-9"/>
          <w:sz w:val="24"/>
        </w:rPr>
        <w:t xml:space="preserve"> </w:t>
      </w:r>
      <w:r>
        <w:rPr>
          <w:sz w:val="24"/>
        </w:rPr>
        <w:t>of</w:t>
      </w:r>
      <w:r>
        <w:rPr>
          <w:spacing w:val="-2"/>
          <w:sz w:val="24"/>
        </w:rPr>
        <w:t xml:space="preserve"> </w:t>
      </w:r>
      <w:r>
        <w:rPr>
          <w:sz w:val="24"/>
        </w:rPr>
        <w:t>Hepatitis</w:t>
      </w:r>
      <w:r>
        <w:rPr>
          <w:spacing w:val="-8"/>
          <w:sz w:val="24"/>
        </w:rPr>
        <w:t xml:space="preserve"> </w:t>
      </w:r>
      <w:r>
        <w:rPr>
          <w:sz w:val="24"/>
        </w:rPr>
        <w:t>B</w:t>
      </w:r>
      <w:r>
        <w:rPr>
          <w:spacing w:val="-5"/>
          <w:sz w:val="24"/>
        </w:rPr>
        <w:t xml:space="preserve"> </w:t>
      </w:r>
      <w:r>
        <w:rPr>
          <w:sz w:val="24"/>
        </w:rPr>
        <w:t>vaccine</w:t>
      </w:r>
      <w:r>
        <w:rPr>
          <w:spacing w:val="-4"/>
          <w:sz w:val="24"/>
        </w:rPr>
        <w:t xml:space="preserve"> </w:t>
      </w:r>
      <w:r>
        <w:rPr>
          <w:sz w:val="24"/>
        </w:rPr>
        <w:t>to</w:t>
      </w:r>
      <w:r>
        <w:rPr>
          <w:spacing w:val="-9"/>
          <w:sz w:val="24"/>
        </w:rPr>
        <w:t xml:space="preserve"> </w:t>
      </w:r>
      <w:r>
        <w:rPr>
          <w:sz w:val="24"/>
        </w:rPr>
        <w:t>those</w:t>
      </w:r>
      <w:r>
        <w:rPr>
          <w:spacing w:val="-4"/>
          <w:sz w:val="24"/>
        </w:rPr>
        <w:t xml:space="preserve"> </w:t>
      </w:r>
      <w:r>
        <w:rPr>
          <w:sz w:val="24"/>
        </w:rPr>
        <w:t>who</w:t>
      </w:r>
      <w:r>
        <w:rPr>
          <w:spacing w:val="-7"/>
          <w:sz w:val="24"/>
        </w:rPr>
        <w:t xml:space="preserve"> </w:t>
      </w:r>
      <w:r>
        <w:rPr>
          <w:sz w:val="24"/>
        </w:rPr>
        <w:t>potentially</w:t>
      </w:r>
      <w:r>
        <w:rPr>
          <w:spacing w:val="-11"/>
          <w:sz w:val="24"/>
        </w:rPr>
        <w:t xml:space="preserve"> </w:t>
      </w:r>
      <w:r>
        <w:rPr>
          <w:sz w:val="24"/>
        </w:rPr>
        <w:t>may</w:t>
      </w:r>
      <w:r>
        <w:rPr>
          <w:spacing w:val="-12"/>
          <w:sz w:val="24"/>
        </w:rPr>
        <w:t xml:space="preserve"> </w:t>
      </w:r>
      <w:r>
        <w:rPr>
          <w:sz w:val="24"/>
        </w:rPr>
        <w:t>be</w:t>
      </w:r>
      <w:r>
        <w:rPr>
          <w:spacing w:val="-7"/>
          <w:sz w:val="24"/>
        </w:rPr>
        <w:t xml:space="preserve"> </w:t>
      </w:r>
      <w:r>
        <w:rPr>
          <w:sz w:val="24"/>
        </w:rPr>
        <w:t>exposed</w:t>
      </w:r>
      <w:r>
        <w:rPr>
          <w:spacing w:val="-4"/>
          <w:sz w:val="24"/>
        </w:rPr>
        <w:t xml:space="preserve"> </w:t>
      </w:r>
      <w:r>
        <w:rPr>
          <w:sz w:val="24"/>
        </w:rPr>
        <w:t>to</w:t>
      </w:r>
      <w:r>
        <w:rPr>
          <w:spacing w:val="-9"/>
          <w:sz w:val="24"/>
        </w:rPr>
        <w:t xml:space="preserve"> </w:t>
      </w:r>
      <w:r>
        <w:rPr>
          <w:sz w:val="24"/>
        </w:rPr>
        <w:t xml:space="preserve">blood and body fluids, and documentation of vaccination or refusal of </w:t>
      </w:r>
      <w:proofErr w:type="gramStart"/>
      <w:r>
        <w:rPr>
          <w:sz w:val="24"/>
        </w:rPr>
        <w:t>vaccination</w:t>
      </w:r>
      <w:proofErr w:type="gramEnd"/>
    </w:p>
    <w:p w14:paraId="7F21E2E6" w14:textId="77777777" w:rsidR="00C67E64" w:rsidRDefault="008B4D8E">
      <w:pPr>
        <w:pStyle w:val="ListParagraph"/>
        <w:numPr>
          <w:ilvl w:val="0"/>
          <w:numId w:val="13"/>
        </w:numPr>
        <w:tabs>
          <w:tab w:val="left" w:pos="1199"/>
          <w:tab w:val="left" w:pos="1200"/>
        </w:tabs>
        <w:spacing w:before="13" w:line="266" w:lineRule="auto"/>
        <w:ind w:right="2040"/>
        <w:rPr>
          <w:sz w:val="24"/>
        </w:rPr>
      </w:pPr>
      <w:r>
        <w:rPr>
          <w:sz w:val="24"/>
        </w:rPr>
        <w:t>Ten</w:t>
      </w:r>
      <w:r>
        <w:rPr>
          <w:spacing w:val="-4"/>
          <w:sz w:val="24"/>
        </w:rPr>
        <w:t xml:space="preserve"> </w:t>
      </w:r>
      <w:r>
        <w:rPr>
          <w:sz w:val="24"/>
        </w:rPr>
        <w:t>(10)</w:t>
      </w:r>
      <w:r>
        <w:rPr>
          <w:spacing w:val="-11"/>
          <w:sz w:val="24"/>
        </w:rPr>
        <w:t xml:space="preserve"> </w:t>
      </w:r>
      <w:r>
        <w:rPr>
          <w:sz w:val="24"/>
        </w:rPr>
        <w:t>panel</w:t>
      </w:r>
      <w:r>
        <w:rPr>
          <w:spacing w:val="-8"/>
          <w:sz w:val="24"/>
        </w:rPr>
        <w:t xml:space="preserve"> </w:t>
      </w:r>
      <w:r>
        <w:rPr>
          <w:sz w:val="24"/>
        </w:rPr>
        <w:t>drug</w:t>
      </w:r>
      <w:r>
        <w:rPr>
          <w:spacing w:val="-9"/>
          <w:sz w:val="24"/>
        </w:rPr>
        <w:t xml:space="preserve"> </w:t>
      </w:r>
      <w:r>
        <w:rPr>
          <w:sz w:val="24"/>
        </w:rPr>
        <w:t>screen</w:t>
      </w:r>
      <w:r>
        <w:rPr>
          <w:spacing w:val="-7"/>
          <w:sz w:val="24"/>
        </w:rPr>
        <w:t xml:space="preserve"> </w:t>
      </w:r>
      <w:r>
        <w:rPr>
          <w:sz w:val="24"/>
        </w:rPr>
        <w:t>performed</w:t>
      </w:r>
      <w:r>
        <w:rPr>
          <w:spacing w:val="-7"/>
          <w:sz w:val="24"/>
        </w:rPr>
        <w:t xml:space="preserve"> </w:t>
      </w:r>
      <w:r>
        <w:rPr>
          <w:sz w:val="24"/>
        </w:rPr>
        <w:t>by</w:t>
      </w:r>
      <w:r>
        <w:rPr>
          <w:spacing w:val="-13"/>
          <w:sz w:val="24"/>
        </w:rPr>
        <w:t xml:space="preserve"> </w:t>
      </w:r>
      <w:r>
        <w:rPr>
          <w:sz w:val="24"/>
        </w:rPr>
        <w:t>an</w:t>
      </w:r>
      <w:r>
        <w:rPr>
          <w:spacing w:val="-9"/>
          <w:sz w:val="24"/>
        </w:rPr>
        <w:t xml:space="preserve"> </w:t>
      </w:r>
      <w:r>
        <w:rPr>
          <w:sz w:val="24"/>
        </w:rPr>
        <w:t>approved</w:t>
      </w:r>
      <w:r>
        <w:rPr>
          <w:spacing w:val="-4"/>
          <w:sz w:val="24"/>
        </w:rPr>
        <w:t xml:space="preserve"> </w:t>
      </w:r>
      <w:r>
        <w:rPr>
          <w:sz w:val="24"/>
        </w:rPr>
        <w:t>laboratory</w:t>
      </w:r>
      <w:r>
        <w:rPr>
          <w:spacing w:val="-13"/>
          <w:sz w:val="24"/>
        </w:rPr>
        <w:t xml:space="preserve"> </w:t>
      </w:r>
      <w:r>
        <w:rPr>
          <w:sz w:val="24"/>
        </w:rPr>
        <w:t>prior</w:t>
      </w:r>
      <w:r>
        <w:rPr>
          <w:spacing w:val="-6"/>
          <w:sz w:val="24"/>
        </w:rPr>
        <w:t xml:space="preserve"> </w:t>
      </w:r>
      <w:r>
        <w:rPr>
          <w:sz w:val="24"/>
        </w:rPr>
        <w:t xml:space="preserve">to </w:t>
      </w:r>
      <w:proofErr w:type="gramStart"/>
      <w:r>
        <w:rPr>
          <w:spacing w:val="-2"/>
          <w:sz w:val="24"/>
        </w:rPr>
        <w:t>placement</w:t>
      </w:r>
      <w:proofErr w:type="gramEnd"/>
    </w:p>
    <w:p w14:paraId="7F21E2E7" w14:textId="77777777" w:rsidR="00C67E64" w:rsidRDefault="008B4D8E">
      <w:pPr>
        <w:pStyle w:val="ListParagraph"/>
        <w:numPr>
          <w:ilvl w:val="0"/>
          <w:numId w:val="13"/>
        </w:numPr>
        <w:tabs>
          <w:tab w:val="left" w:pos="1199"/>
          <w:tab w:val="left" w:pos="1200"/>
        </w:tabs>
        <w:spacing w:before="16" w:line="273" w:lineRule="auto"/>
        <w:ind w:right="1366"/>
        <w:rPr>
          <w:sz w:val="24"/>
        </w:rPr>
      </w:pPr>
      <w:r>
        <w:rPr>
          <w:sz w:val="24"/>
        </w:rPr>
        <w:t>Annual influenza vaccination prior to clinical start during influenza season (November 9 through March 31), including written certification from the administering</w:t>
      </w:r>
      <w:r>
        <w:rPr>
          <w:spacing w:val="-13"/>
          <w:sz w:val="24"/>
        </w:rPr>
        <w:t xml:space="preserve"> </w:t>
      </w:r>
      <w:r>
        <w:rPr>
          <w:sz w:val="24"/>
        </w:rPr>
        <w:t>healthcare</w:t>
      </w:r>
      <w:r>
        <w:rPr>
          <w:spacing w:val="-8"/>
          <w:sz w:val="24"/>
        </w:rPr>
        <w:t xml:space="preserve"> </w:t>
      </w:r>
      <w:r>
        <w:rPr>
          <w:sz w:val="24"/>
        </w:rPr>
        <w:t>provider</w:t>
      </w:r>
      <w:r>
        <w:rPr>
          <w:spacing w:val="-8"/>
          <w:sz w:val="24"/>
        </w:rPr>
        <w:t xml:space="preserve"> </w:t>
      </w:r>
      <w:r>
        <w:rPr>
          <w:sz w:val="24"/>
        </w:rPr>
        <w:t>of</w:t>
      </w:r>
      <w:r>
        <w:rPr>
          <w:spacing w:val="-4"/>
          <w:sz w:val="24"/>
        </w:rPr>
        <w:t xml:space="preserve"> </w:t>
      </w:r>
      <w:r>
        <w:rPr>
          <w:sz w:val="24"/>
        </w:rPr>
        <w:t>date</w:t>
      </w:r>
      <w:r>
        <w:rPr>
          <w:spacing w:val="-10"/>
          <w:sz w:val="24"/>
        </w:rPr>
        <w:t xml:space="preserve"> </w:t>
      </w:r>
      <w:r>
        <w:rPr>
          <w:sz w:val="24"/>
        </w:rPr>
        <w:t>of</w:t>
      </w:r>
      <w:r>
        <w:rPr>
          <w:spacing w:val="-8"/>
          <w:sz w:val="24"/>
        </w:rPr>
        <w:t xml:space="preserve"> </w:t>
      </w:r>
      <w:r>
        <w:rPr>
          <w:sz w:val="24"/>
        </w:rPr>
        <w:t>administration,</w:t>
      </w:r>
      <w:r>
        <w:rPr>
          <w:spacing w:val="-11"/>
          <w:sz w:val="24"/>
        </w:rPr>
        <w:t xml:space="preserve"> </w:t>
      </w:r>
      <w:r>
        <w:rPr>
          <w:sz w:val="24"/>
        </w:rPr>
        <w:t>vaccine</w:t>
      </w:r>
      <w:r>
        <w:rPr>
          <w:spacing w:val="-10"/>
          <w:sz w:val="24"/>
        </w:rPr>
        <w:t xml:space="preserve"> </w:t>
      </w:r>
      <w:r>
        <w:rPr>
          <w:sz w:val="24"/>
        </w:rPr>
        <w:t>lot</w:t>
      </w:r>
      <w:r>
        <w:rPr>
          <w:spacing w:val="-8"/>
          <w:sz w:val="24"/>
        </w:rPr>
        <w:t xml:space="preserve"> </w:t>
      </w:r>
      <w:r>
        <w:rPr>
          <w:sz w:val="24"/>
        </w:rPr>
        <w:t xml:space="preserve">number, and expiration date. If there is a medical contraindication or a religious exemption, the student must wear a mask during the entirety of their clinical </w:t>
      </w:r>
      <w:r>
        <w:rPr>
          <w:sz w:val="24"/>
        </w:rPr>
        <w:lastRenderedPageBreak/>
        <w:t>placement during influenza season, as defined above.</w:t>
      </w:r>
    </w:p>
    <w:p w14:paraId="7F21E2E8" w14:textId="77777777" w:rsidR="00C67E64" w:rsidRDefault="008B4D8E">
      <w:pPr>
        <w:pStyle w:val="BodyText"/>
        <w:spacing w:before="126" w:line="276" w:lineRule="auto"/>
        <w:ind w:left="480" w:right="1164"/>
      </w:pPr>
      <w:r>
        <w:t>Some Field placement settings may provide the student with the required medical examination,</w:t>
      </w:r>
      <w:r>
        <w:rPr>
          <w:spacing w:val="-1"/>
        </w:rPr>
        <w:t xml:space="preserve"> </w:t>
      </w:r>
      <w:r>
        <w:t>while others</w:t>
      </w:r>
      <w:r>
        <w:rPr>
          <w:spacing w:val="-1"/>
        </w:rPr>
        <w:t xml:space="preserve"> </w:t>
      </w:r>
      <w:r>
        <w:t>will</w:t>
      </w:r>
      <w:r>
        <w:rPr>
          <w:spacing w:val="-1"/>
        </w:rPr>
        <w:t xml:space="preserve"> </w:t>
      </w:r>
      <w:r>
        <w:t>require that</w:t>
      </w:r>
      <w:r>
        <w:rPr>
          <w:spacing w:val="-1"/>
        </w:rPr>
        <w:t xml:space="preserve"> </w:t>
      </w:r>
      <w:r>
        <w:t>the</w:t>
      </w:r>
      <w:r>
        <w:rPr>
          <w:spacing w:val="-2"/>
        </w:rPr>
        <w:t xml:space="preserve"> </w:t>
      </w:r>
      <w:r>
        <w:t>student</w:t>
      </w:r>
      <w:r>
        <w:rPr>
          <w:spacing w:val="-1"/>
        </w:rPr>
        <w:t xml:space="preserve"> </w:t>
      </w:r>
      <w:r>
        <w:t>submit summaries</w:t>
      </w:r>
      <w:r>
        <w:rPr>
          <w:spacing w:val="-3"/>
        </w:rPr>
        <w:t xml:space="preserve"> </w:t>
      </w:r>
      <w:r>
        <w:t>from</w:t>
      </w:r>
      <w:r>
        <w:rPr>
          <w:spacing w:val="-2"/>
        </w:rPr>
        <w:t xml:space="preserve"> </w:t>
      </w:r>
      <w:r>
        <w:t>their</w:t>
      </w:r>
      <w:r>
        <w:rPr>
          <w:spacing w:val="-2"/>
        </w:rPr>
        <w:t xml:space="preserve"> </w:t>
      </w:r>
      <w:r>
        <w:t xml:space="preserve">own physician. Students may obtain </w:t>
      </w:r>
      <w:proofErr w:type="gramStart"/>
      <w:r>
        <w:t>most</w:t>
      </w:r>
      <w:proofErr w:type="gramEnd"/>
      <w:r>
        <w:t xml:space="preserve"> required tests and vaccinations at the Norris Health</w:t>
      </w:r>
      <w:r>
        <w:rPr>
          <w:spacing w:val="-3"/>
        </w:rPr>
        <w:t xml:space="preserve"> </w:t>
      </w:r>
      <w:r>
        <w:t>Center</w:t>
      </w:r>
      <w:r>
        <w:rPr>
          <w:spacing w:val="-7"/>
        </w:rPr>
        <w:t xml:space="preserve"> </w:t>
      </w:r>
      <w:r>
        <w:t>on</w:t>
      </w:r>
      <w:r>
        <w:rPr>
          <w:spacing w:val="-3"/>
        </w:rPr>
        <w:t xml:space="preserve"> </w:t>
      </w:r>
      <w:r>
        <w:t>campus</w:t>
      </w:r>
      <w:r>
        <w:rPr>
          <w:spacing w:val="-9"/>
        </w:rPr>
        <w:t xml:space="preserve"> </w:t>
      </w:r>
      <w:r>
        <w:t>for</w:t>
      </w:r>
      <w:r>
        <w:rPr>
          <w:spacing w:val="-5"/>
        </w:rPr>
        <w:t xml:space="preserve"> </w:t>
      </w:r>
      <w:r>
        <w:t>a</w:t>
      </w:r>
      <w:r>
        <w:rPr>
          <w:spacing w:val="-6"/>
        </w:rPr>
        <w:t xml:space="preserve"> </w:t>
      </w:r>
      <w:r>
        <w:t>nominal</w:t>
      </w:r>
      <w:r>
        <w:rPr>
          <w:spacing w:val="-7"/>
        </w:rPr>
        <w:t xml:space="preserve"> </w:t>
      </w:r>
      <w:r>
        <w:t>cost.</w:t>
      </w:r>
      <w:r>
        <w:rPr>
          <w:spacing w:val="-9"/>
        </w:rPr>
        <w:t xml:space="preserve"> </w:t>
      </w:r>
      <w:r>
        <w:t>To</w:t>
      </w:r>
      <w:r>
        <w:rPr>
          <w:spacing w:val="-3"/>
        </w:rPr>
        <w:t xml:space="preserve"> </w:t>
      </w:r>
      <w:r>
        <w:t>schedule</w:t>
      </w:r>
      <w:r>
        <w:rPr>
          <w:spacing w:val="-8"/>
        </w:rPr>
        <w:t xml:space="preserve"> </w:t>
      </w:r>
      <w:r>
        <w:t>an</w:t>
      </w:r>
      <w:r>
        <w:rPr>
          <w:spacing w:val="-6"/>
        </w:rPr>
        <w:t xml:space="preserve"> </w:t>
      </w:r>
      <w:r>
        <w:t>appointment</w:t>
      </w:r>
      <w:r>
        <w:rPr>
          <w:spacing w:val="-9"/>
        </w:rPr>
        <w:t xml:space="preserve"> </w:t>
      </w:r>
      <w:r>
        <w:t>at</w:t>
      </w:r>
      <w:r>
        <w:rPr>
          <w:spacing w:val="-4"/>
        </w:rPr>
        <w:t xml:space="preserve"> </w:t>
      </w:r>
      <w:r>
        <w:t>Norris,</w:t>
      </w:r>
      <w:r>
        <w:rPr>
          <w:spacing w:val="-4"/>
        </w:rPr>
        <w:t xml:space="preserve"> </w:t>
      </w:r>
      <w:r>
        <w:t xml:space="preserve">call </w:t>
      </w:r>
      <w:r>
        <w:rPr>
          <w:spacing w:val="-2"/>
        </w:rPr>
        <w:t>414-229-4716.</w:t>
      </w:r>
    </w:p>
    <w:p w14:paraId="3D4EF982" w14:textId="77777777" w:rsidR="00AC7DA2" w:rsidRDefault="00AC7DA2">
      <w:pPr>
        <w:pStyle w:val="Heading1"/>
        <w:rPr>
          <w:color w:val="365F91"/>
          <w:w w:val="95"/>
          <w:u w:color="365F91"/>
        </w:rPr>
      </w:pPr>
      <w:bookmarkStart w:id="62" w:name="_bookmark36"/>
      <w:bookmarkEnd w:id="62"/>
    </w:p>
    <w:p w14:paraId="7F21E2EC" w14:textId="29124788" w:rsidR="00C67E64" w:rsidRDefault="008B4D8E">
      <w:pPr>
        <w:pStyle w:val="Heading1"/>
        <w:rPr>
          <w:u w:val="none"/>
        </w:rPr>
      </w:pPr>
      <w:r>
        <w:rPr>
          <w:color w:val="365F91"/>
          <w:w w:val="95"/>
          <w:u w:color="365F91"/>
        </w:rPr>
        <w:t>TB</w:t>
      </w:r>
      <w:r>
        <w:rPr>
          <w:color w:val="365F91"/>
          <w:spacing w:val="16"/>
          <w:u w:color="365F91"/>
        </w:rPr>
        <w:t xml:space="preserve"> </w:t>
      </w:r>
      <w:r>
        <w:rPr>
          <w:color w:val="365F91"/>
          <w:w w:val="95"/>
          <w:u w:color="365F91"/>
        </w:rPr>
        <w:t>and</w:t>
      </w:r>
      <w:r>
        <w:rPr>
          <w:color w:val="365F91"/>
          <w:spacing w:val="22"/>
          <w:u w:color="365F91"/>
        </w:rPr>
        <w:t xml:space="preserve"> </w:t>
      </w:r>
      <w:r>
        <w:rPr>
          <w:color w:val="365F91"/>
          <w:w w:val="95"/>
          <w:u w:color="365F91"/>
        </w:rPr>
        <w:t>Bloodborne</w:t>
      </w:r>
      <w:r>
        <w:rPr>
          <w:color w:val="365F91"/>
          <w:spacing w:val="29"/>
          <w:u w:color="365F91"/>
        </w:rPr>
        <w:t xml:space="preserve"> </w:t>
      </w:r>
      <w:r>
        <w:rPr>
          <w:color w:val="365F91"/>
          <w:w w:val="95"/>
          <w:u w:color="365F91"/>
        </w:rPr>
        <w:t>Pathogens</w:t>
      </w:r>
      <w:r>
        <w:rPr>
          <w:color w:val="365F91"/>
          <w:spacing w:val="21"/>
          <w:u w:color="365F91"/>
        </w:rPr>
        <w:t xml:space="preserve"> </w:t>
      </w:r>
      <w:r>
        <w:rPr>
          <w:color w:val="365F91"/>
          <w:spacing w:val="-2"/>
          <w:w w:val="95"/>
          <w:u w:color="365F91"/>
        </w:rPr>
        <w:t>Policy</w:t>
      </w:r>
    </w:p>
    <w:p w14:paraId="7F21E2EE" w14:textId="45957301" w:rsidR="00C67E64" w:rsidRDefault="008B4D8E" w:rsidP="00833257">
      <w:pPr>
        <w:pStyle w:val="BodyText"/>
        <w:spacing w:before="46" w:line="276" w:lineRule="auto"/>
        <w:ind w:left="480" w:right="1135"/>
        <w:rPr>
          <w:sz w:val="26"/>
        </w:rPr>
      </w:pPr>
      <w:r>
        <w:t>In</w:t>
      </w:r>
      <w:r>
        <w:rPr>
          <w:spacing w:val="-4"/>
        </w:rPr>
        <w:t xml:space="preserve"> </w:t>
      </w:r>
      <w:r>
        <w:t>healthcare</w:t>
      </w:r>
      <w:r>
        <w:rPr>
          <w:spacing w:val="-4"/>
        </w:rPr>
        <w:t xml:space="preserve"> </w:t>
      </w:r>
      <w:r>
        <w:t>settings,</w:t>
      </w:r>
      <w:r>
        <w:rPr>
          <w:spacing w:val="-9"/>
        </w:rPr>
        <w:t xml:space="preserve"> </w:t>
      </w:r>
      <w:r>
        <w:t>students</w:t>
      </w:r>
      <w:r>
        <w:rPr>
          <w:spacing w:val="-9"/>
        </w:rPr>
        <w:t xml:space="preserve"> </w:t>
      </w:r>
      <w:r>
        <w:t>may</w:t>
      </w:r>
      <w:r>
        <w:rPr>
          <w:spacing w:val="-9"/>
        </w:rPr>
        <w:t xml:space="preserve"> </w:t>
      </w:r>
      <w:r>
        <w:t>be</w:t>
      </w:r>
      <w:r>
        <w:rPr>
          <w:spacing w:val="-4"/>
        </w:rPr>
        <w:t xml:space="preserve"> </w:t>
      </w:r>
      <w:r>
        <w:t>required,</w:t>
      </w:r>
      <w:r>
        <w:rPr>
          <w:spacing w:val="-7"/>
        </w:rPr>
        <w:t xml:space="preserve"> </w:t>
      </w:r>
      <w:r>
        <w:t>as</w:t>
      </w:r>
      <w:r>
        <w:rPr>
          <w:spacing w:val="-7"/>
        </w:rPr>
        <w:t xml:space="preserve"> </w:t>
      </w:r>
      <w:r>
        <w:t>part</w:t>
      </w:r>
      <w:r>
        <w:rPr>
          <w:spacing w:val="-5"/>
        </w:rPr>
        <w:t xml:space="preserve"> </w:t>
      </w:r>
      <w:r>
        <w:t>of</w:t>
      </w:r>
      <w:r>
        <w:rPr>
          <w:spacing w:val="-5"/>
        </w:rPr>
        <w:t xml:space="preserve"> </w:t>
      </w:r>
      <w:r>
        <w:t>their</w:t>
      </w:r>
      <w:r>
        <w:rPr>
          <w:spacing w:val="-10"/>
        </w:rPr>
        <w:t xml:space="preserve"> </w:t>
      </w:r>
      <w:r>
        <w:t>agency</w:t>
      </w:r>
      <w:r>
        <w:rPr>
          <w:spacing w:val="-9"/>
        </w:rPr>
        <w:t xml:space="preserve"> </w:t>
      </w:r>
      <w:r>
        <w:t>orientation,</w:t>
      </w:r>
      <w:r>
        <w:rPr>
          <w:spacing w:val="-5"/>
        </w:rPr>
        <w:t xml:space="preserve"> </w:t>
      </w:r>
      <w:r>
        <w:t xml:space="preserve">to complete the Occupational Safety and Health Administration’s (OSHA) </w:t>
      </w:r>
      <w:r>
        <w:rPr>
          <w:i/>
        </w:rPr>
        <w:t xml:space="preserve">Tuberculosis Standard Training </w:t>
      </w:r>
      <w:r>
        <w:t xml:space="preserve">prior to beginning their Field placement. In addition, </w:t>
      </w:r>
      <w:r>
        <w:rPr>
          <w:i/>
        </w:rPr>
        <w:t>Bloodborne Pathogens</w:t>
      </w:r>
      <w:r>
        <w:rPr>
          <w:i/>
          <w:spacing w:val="-2"/>
        </w:rPr>
        <w:t xml:space="preserve"> </w:t>
      </w:r>
      <w:r>
        <w:rPr>
          <w:i/>
        </w:rPr>
        <w:t>Training</w:t>
      </w:r>
      <w:r>
        <w:rPr>
          <w:i/>
          <w:spacing w:val="-1"/>
        </w:rPr>
        <w:t xml:space="preserve"> </w:t>
      </w:r>
      <w:r>
        <w:t>is</w:t>
      </w:r>
      <w:r>
        <w:rPr>
          <w:spacing w:val="-7"/>
        </w:rPr>
        <w:t xml:space="preserve"> </w:t>
      </w:r>
      <w:r>
        <w:t>required</w:t>
      </w:r>
      <w:r>
        <w:rPr>
          <w:spacing w:val="-3"/>
        </w:rPr>
        <w:t xml:space="preserve"> </w:t>
      </w:r>
      <w:r>
        <w:t>for</w:t>
      </w:r>
      <w:r>
        <w:rPr>
          <w:spacing w:val="-3"/>
        </w:rPr>
        <w:t xml:space="preserve"> </w:t>
      </w:r>
      <w:r>
        <w:t>individuals</w:t>
      </w:r>
      <w:r>
        <w:rPr>
          <w:spacing w:val="-4"/>
        </w:rPr>
        <w:t xml:space="preserve"> </w:t>
      </w:r>
      <w:r>
        <w:t>who</w:t>
      </w:r>
      <w:r>
        <w:rPr>
          <w:spacing w:val="-1"/>
        </w:rPr>
        <w:t xml:space="preserve"> </w:t>
      </w:r>
      <w:r>
        <w:t>may</w:t>
      </w:r>
      <w:r>
        <w:rPr>
          <w:spacing w:val="-7"/>
        </w:rPr>
        <w:t xml:space="preserve"> </w:t>
      </w:r>
      <w:r>
        <w:t>be</w:t>
      </w:r>
      <w:r>
        <w:rPr>
          <w:spacing w:val="-3"/>
        </w:rPr>
        <w:t xml:space="preserve"> </w:t>
      </w:r>
      <w:r>
        <w:t>exposed</w:t>
      </w:r>
      <w:r>
        <w:rPr>
          <w:spacing w:val="-6"/>
        </w:rPr>
        <w:t xml:space="preserve"> </w:t>
      </w:r>
      <w:r>
        <w:t>to</w:t>
      </w:r>
      <w:r>
        <w:rPr>
          <w:spacing w:val="-1"/>
        </w:rPr>
        <w:t xml:space="preserve"> </w:t>
      </w:r>
      <w:r>
        <w:t>blood</w:t>
      </w:r>
      <w:r>
        <w:rPr>
          <w:spacing w:val="-3"/>
        </w:rPr>
        <w:t xml:space="preserve"> </w:t>
      </w:r>
      <w:r>
        <w:t>and</w:t>
      </w:r>
      <w:r>
        <w:rPr>
          <w:spacing w:val="-3"/>
        </w:rPr>
        <w:t xml:space="preserve"> </w:t>
      </w:r>
      <w:r>
        <w:t xml:space="preserve">body fluids during their assignment. The Field program may also provide </w:t>
      </w:r>
      <w:proofErr w:type="gramStart"/>
      <w:r>
        <w:t>trainings</w:t>
      </w:r>
      <w:proofErr w:type="gramEnd"/>
      <w:r>
        <w:t xml:space="preserve"> for students in Bloodborne Pathogens and HIPAA.</w:t>
      </w:r>
    </w:p>
    <w:p w14:paraId="7F21E2EF" w14:textId="77777777" w:rsidR="00C67E64" w:rsidRDefault="00C67E64">
      <w:pPr>
        <w:pStyle w:val="BodyText"/>
        <w:spacing w:before="7"/>
        <w:rPr>
          <w:sz w:val="22"/>
        </w:rPr>
      </w:pPr>
    </w:p>
    <w:p w14:paraId="7F21E2F0" w14:textId="77777777" w:rsidR="00C67E64" w:rsidRDefault="008B4D8E">
      <w:pPr>
        <w:pStyle w:val="Heading1"/>
        <w:spacing w:before="0"/>
        <w:rPr>
          <w:u w:val="none"/>
        </w:rPr>
      </w:pPr>
      <w:bookmarkStart w:id="63" w:name="_bookmark37"/>
      <w:bookmarkEnd w:id="63"/>
      <w:r>
        <w:rPr>
          <w:color w:val="365F91"/>
          <w:w w:val="95"/>
          <w:u w:color="365F91"/>
        </w:rPr>
        <w:t>Non-Discrimination</w:t>
      </w:r>
      <w:r>
        <w:rPr>
          <w:color w:val="365F91"/>
          <w:spacing w:val="68"/>
          <w:u w:color="365F91"/>
        </w:rPr>
        <w:t xml:space="preserve"> </w:t>
      </w:r>
      <w:r>
        <w:rPr>
          <w:color w:val="365F91"/>
          <w:spacing w:val="-2"/>
          <w:w w:val="95"/>
          <w:u w:color="365F91"/>
        </w:rPr>
        <w:t>Policy</w:t>
      </w:r>
    </w:p>
    <w:p w14:paraId="7F21E2F1" w14:textId="77777777" w:rsidR="00C67E64" w:rsidRDefault="008B4D8E">
      <w:pPr>
        <w:pStyle w:val="BodyText"/>
        <w:spacing w:before="46" w:line="276" w:lineRule="auto"/>
        <w:ind w:left="480" w:right="1135"/>
      </w:pPr>
      <w:r>
        <w:t>Based</w:t>
      </w:r>
      <w:r>
        <w:rPr>
          <w:spacing w:val="-9"/>
        </w:rPr>
        <w:t xml:space="preserve"> </w:t>
      </w:r>
      <w:r>
        <w:t>on</w:t>
      </w:r>
      <w:r>
        <w:rPr>
          <w:spacing w:val="-6"/>
        </w:rPr>
        <w:t xml:space="preserve"> </w:t>
      </w:r>
      <w:r>
        <w:t>UWM</w:t>
      </w:r>
      <w:r>
        <w:rPr>
          <w:spacing w:val="-15"/>
        </w:rPr>
        <w:t xml:space="preserve"> </w:t>
      </w:r>
      <w:r>
        <w:t>policy,</w:t>
      </w:r>
      <w:r>
        <w:rPr>
          <w:spacing w:val="-1"/>
        </w:rPr>
        <w:t xml:space="preserve"> </w:t>
      </w:r>
      <w:r>
        <w:t>the</w:t>
      </w:r>
      <w:r>
        <w:rPr>
          <w:spacing w:val="-3"/>
        </w:rPr>
        <w:t xml:space="preserve"> </w:t>
      </w:r>
      <w:r>
        <w:t>Helen</w:t>
      </w:r>
      <w:r>
        <w:rPr>
          <w:spacing w:val="-6"/>
        </w:rPr>
        <w:t xml:space="preserve"> </w:t>
      </w:r>
      <w:r>
        <w:t>Bader</w:t>
      </w:r>
      <w:r>
        <w:rPr>
          <w:spacing w:val="-5"/>
        </w:rPr>
        <w:t xml:space="preserve"> </w:t>
      </w:r>
      <w:r>
        <w:t>School</w:t>
      </w:r>
      <w:r>
        <w:rPr>
          <w:spacing w:val="-5"/>
        </w:rPr>
        <w:t xml:space="preserve"> </w:t>
      </w:r>
      <w:r>
        <w:t>of</w:t>
      </w:r>
      <w:r>
        <w:rPr>
          <w:spacing w:val="-1"/>
        </w:rPr>
        <w:t xml:space="preserve"> </w:t>
      </w:r>
      <w:r>
        <w:t>Social</w:t>
      </w:r>
      <w:r>
        <w:rPr>
          <w:spacing w:val="-17"/>
        </w:rPr>
        <w:t xml:space="preserve"> </w:t>
      </w:r>
      <w:r>
        <w:t>Welfare</w:t>
      </w:r>
      <w:r>
        <w:rPr>
          <w:spacing w:val="-8"/>
        </w:rPr>
        <w:t xml:space="preserve"> </w:t>
      </w:r>
      <w:r>
        <w:t>does</w:t>
      </w:r>
      <w:r>
        <w:rPr>
          <w:spacing w:val="-4"/>
        </w:rPr>
        <w:t xml:space="preserve"> </w:t>
      </w:r>
      <w:r>
        <w:t>not</w:t>
      </w:r>
      <w:r>
        <w:rPr>
          <w:spacing w:val="-6"/>
        </w:rPr>
        <w:t xml:space="preserve"> </w:t>
      </w:r>
      <w:r>
        <w:t xml:space="preserve">discriminate </w:t>
      </w:r>
      <w:proofErr w:type="gramStart"/>
      <w:r>
        <w:t>on the basis of</w:t>
      </w:r>
      <w:proofErr w:type="gramEnd"/>
      <w:r>
        <w:t xml:space="preserve"> age, race, color, religion, sex, national origin of ancestry, sexual orientation, arrest or conviction record, marital status, handicap or disability, political affiliation, or military service. All policies extend to the Field program and its practicum </w:t>
      </w:r>
      <w:r>
        <w:rPr>
          <w:spacing w:val="-2"/>
        </w:rPr>
        <w:t>sites.</w:t>
      </w:r>
    </w:p>
    <w:p w14:paraId="7F21E2F3" w14:textId="77777777" w:rsidR="00C67E64" w:rsidRDefault="00C67E64">
      <w:pPr>
        <w:pStyle w:val="BodyText"/>
        <w:spacing w:before="5"/>
        <w:rPr>
          <w:sz w:val="22"/>
        </w:rPr>
      </w:pPr>
    </w:p>
    <w:p w14:paraId="7F21E2F4" w14:textId="77777777" w:rsidR="00C67E64" w:rsidRDefault="008B4D8E">
      <w:pPr>
        <w:pStyle w:val="Heading1"/>
        <w:spacing w:before="0"/>
        <w:rPr>
          <w:u w:val="none"/>
        </w:rPr>
      </w:pPr>
      <w:bookmarkStart w:id="64" w:name="_bookmark38"/>
      <w:bookmarkEnd w:id="64"/>
      <w:r>
        <w:rPr>
          <w:color w:val="365F91"/>
          <w:spacing w:val="-2"/>
          <w:u w:color="365F91"/>
        </w:rPr>
        <w:t>Accommodations</w:t>
      </w:r>
    </w:p>
    <w:p w14:paraId="7F21E2F5" w14:textId="63FE7E0C" w:rsidR="00C67E64" w:rsidRDefault="008B4D8E">
      <w:pPr>
        <w:pStyle w:val="BodyText"/>
        <w:spacing w:before="46" w:line="276" w:lineRule="auto"/>
        <w:ind w:left="480" w:right="1135"/>
      </w:pPr>
      <w:r>
        <w:t>Every effort tis made to meet accommodations needed for students with physical and nonphysical</w:t>
      </w:r>
      <w:r>
        <w:rPr>
          <w:spacing w:val="-1"/>
        </w:rPr>
        <w:t xml:space="preserve"> </w:t>
      </w:r>
      <w:r>
        <w:t>limitations. The student</w:t>
      </w:r>
      <w:r>
        <w:rPr>
          <w:spacing w:val="-1"/>
        </w:rPr>
        <w:t xml:space="preserve"> </w:t>
      </w:r>
      <w:r>
        <w:t>should discuss</w:t>
      </w:r>
      <w:r>
        <w:rPr>
          <w:spacing w:val="-1"/>
        </w:rPr>
        <w:t xml:space="preserve"> </w:t>
      </w:r>
      <w:r>
        <w:t xml:space="preserve">needed </w:t>
      </w:r>
      <w:proofErr w:type="gramStart"/>
      <w:r>
        <w:t>accommodations</w:t>
      </w:r>
      <w:proofErr w:type="gramEnd"/>
      <w:r>
        <w:rPr>
          <w:spacing w:val="-1"/>
        </w:rPr>
        <w:t xml:space="preserve"> </w:t>
      </w:r>
      <w:r>
        <w:t xml:space="preserve">with their Field Liaison at the time of the initial interview to </w:t>
      </w:r>
      <w:r w:rsidR="00833257">
        <w:t>ensure</w:t>
      </w:r>
      <w:r>
        <w:t xml:space="preserve"> that the accommodations can be met at the proposed Field agency. The Liaison may request a meeting with the student</w:t>
      </w:r>
      <w:r>
        <w:rPr>
          <w:spacing w:val="-7"/>
        </w:rPr>
        <w:t xml:space="preserve"> </w:t>
      </w:r>
      <w:r>
        <w:t>and</w:t>
      </w:r>
      <w:r>
        <w:rPr>
          <w:spacing w:val="-7"/>
        </w:rPr>
        <w:t xml:space="preserve"> </w:t>
      </w:r>
      <w:r>
        <w:t>ARC</w:t>
      </w:r>
      <w:r>
        <w:rPr>
          <w:spacing w:val="-6"/>
        </w:rPr>
        <w:t xml:space="preserve"> </w:t>
      </w:r>
      <w:r>
        <w:t>to</w:t>
      </w:r>
      <w:r>
        <w:rPr>
          <w:spacing w:val="-7"/>
        </w:rPr>
        <w:t xml:space="preserve"> </w:t>
      </w:r>
      <w:r>
        <w:t>ensure</w:t>
      </w:r>
      <w:r>
        <w:rPr>
          <w:spacing w:val="-2"/>
        </w:rPr>
        <w:t xml:space="preserve"> </w:t>
      </w:r>
      <w:r>
        <w:t>that</w:t>
      </w:r>
      <w:r>
        <w:rPr>
          <w:spacing w:val="-5"/>
        </w:rPr>
        <w:t xml:space="preserve"> </w:t>
      </w:r>
      <w:r>
        <w:t>all</w:t>
      </w:r>
      <w:r>
        <w:rPr>
          <w:spacing w:val="-11"/>
        </w:rPr>
        <w:t xml:space="preserve"> </w:t>
      </w:r>
      <w:r>
        <w:t>parties</w:t>
      </w:r>
      <w:r>
        <w:rPr>
          <w:spacing w:val="-8"/>
        </w:rPr>
        <w:t xml:space="preserve"> </w:t>
      </w:r>
      <w:r>
        <w:t>are</w:t>
      </w:r>
      <w:r>
        <w:rPr>
          <w:spacing w:val="-9"/>
        </w:rPr>
        <w:t xml:space="preserve"> </w:t>
      </w:r>
      <w:r>
        <w:t>consistent</w:t>
      </w:r>
      <w:r>
        <w:rPr>
          <w:spacing w:val="-5"/>
        </w:rPr>
        <w:t xml:space="preserve"> </w:t>
      </w:r>
      <w:r>
        <w:t>with</w:t>
      </w:r>
      <w:r>
        <w:rPr>
          <w:spacing w:val="-4"/>
        </w:rPr>
        <w:t xml:space="preserve"> </w:t>
      </w:r>
      <w:r>
        <w:t>their</w:t>
      </w:r>
      <w:r>
        <w:rPr>
          <w:spacing w:val="-11"/>
        </w:rPr>
        <w:t xml:space="preserve"> </w:t>
      </w:r>
      <w:r>
        <w:t>understanding</w:t>
      </w:r>
      <w:r>
        <w:rPr>
          <w:spacing w:val="-9"/>
        </w:rPr>
        <w:t xml:space="preserve"> </w:t>
      </w:r>
      <w:r>
        <w:t>of</w:t>
      </w:r>
      <w:r>
        <w:rPr>
          <w:spacing w:val="-2"/>
        </w:rPr>
        <w:t xml:space="preserve"> </w:t>
      </w:r>
      <w:r>
        <w:t>the accommodations requested.</w:t>
      </w:r>
    </w:p>
    <w:p w14:paraId="7F21E2F6" w14:textId="77777777" w:rsidR="00C67E64" w:rsidRDefault="008B4D8E">
      <w:pPr>
        <w:pStyle w:val="BodyText"/>
        <w:spacing w:before="119" w:line="276" w:lineRule="auto"/>
        <w:ind w:left="480" w:right="1135"/>
      </w:pPr>
      <w:r>
        <w:t xml:space="preserve">A student who believes they may need </w:t>
      </w:r>
      <w:proofErr w:type="gramStart"/>
      <w:r>
        <w:t>accommodations are</w:t>
      </w:r>
      <w:proofErr w:type="gramEnd"/>
      <w:r>
        <w:t xml:space="preserve"> encouraged to contact ARC</w:t>
      </w:r>
      <w:r>
        <w:rPr>
          <w:spacing w:val="-8"/>
        </w:rPr>
        <w:t xml:space="preserve"> </w:t>
      </w:r>
      <w:r>
        <w:t>for</w:t>
      </w:r>
      <w:r>
        <w:rPr>
          <w:spacing w:val="-6"/>
        </w:rPr>
        <w:t xml:space="preserve"> </w:t>
      </w:r>
      <w:r>
        <w:t>assistance</w:t>
      </w:r>
      <w:r>
        <w:rPr>
          <w:spacing w:val="-4"/>
        </w:rPr>
        <w:t xml:space="preserve"> </w:t>
      </w:r>
      <w:r>
        <w:t>in</w:t>
      </w:r>
      <w:r>
        <w:rPr>
          <w:spacing w:val="-12"/>
        </w:rPr>
        <w:t xml:space="preserve"> </w:t>
      </w:r>
      <w:r>
        <w:t>pursuing</w:t>
      </w:r>
      <w:r>
        <w:rPr>
          <w:spacing w:val="-9"/>
        </w:rPr>
        <w:t xml:space="preserve"> </w:t>
      </w:r>
      <w:r>
        <w:t>an</w:t>
      </w:r>
      <w:r>
        <w:rPr>
          <w:spacing w:val="-7"/>
        </w:rPr>
        <w:t xml:space="preserve"> </w:t>
      </w:r>
      <w:r>
        <w:t>individual</w:t>
      </w:r>
      <w:r>
        <w:rPr>
          <w:spacing w:val="-11"/>
        </w:rPr>
        <w:t xml:space="preserve"> </w:t>
      </w:r>
      <w:r>
        <w:t>assessment.</w:t>
      </w:r>
      <w:r>
        <w:rPr>
          <w:spacing w:val="-5"/>
        </w:rPr>
        <w:t xml:space="preserve"> </w:t>
      </w:r>
      <w:r>
        <w:t>Information</w:t>
      </w:r>
      <w:r>
        <w:rPr>
          <w:spacing w:val="-5"/>
        </w:rPr>
        <w:t xml:space="preserve"> </w:t>
      </w:r>
      <w:r>
        <w:t>shared</w:t>
      </w:r>
      <w:r>
        <w:rPr>
          <w:spacing w:val="-4"/>
        </w:rPr>
        <w:t xml:space="preserve"> </w:t>
      </w:r>
      <w:r>
        <w:t>with</w:t>
      </w:r>
      <w:r>
        <w:rPr>
          <w:spacing w:val="-4"/>
        </w:rPr>
        <w:t xml:space="preserve"> </w:t>
      </w:r>
      <w:r>
        <w:t>ARC is</w:t>
      </w:r>
      <w:r>
        <w:rPr>
          <w:spacing w:val="-3"/>
        </w:rPr>
        <w:t xml:space="preserve"> </w:t>
      </w:r>
      <w:r>
        <w:t>confidential.</w:t>
      </w:r>
      <w:r>
        <w:rPr>
          <w:spacing w:val="-5"/>
        </w:rPr>
        <w:t xml:space="preserve"> </w:t>
      </w:r>
      <w:r>
        <w:t>Only</w:t>
      </w:r>
      <w:r>
        <w:rPr>
          <w:spacing w:val="-10"/>
        </w:rPr>
        <w:t xml:space="preserve"> </w:t>
      </w:r>
      <w:r>
        <w:t>the</w:t>
      </w:r>
      <w:r>
        <w:rPr>
          <w:spacing w:val="-2"/>
        </w:rPr>
        <w:t xml:space="preserve"> </w:t>
      </w:r>
      <w:r>
        <w:t>identified</w:t>
      </w:r>
      <w:r>
        <w:rPr>
          <w:spacing w:val="-4"/>
        </w:rPr>
        <w:t xml:space="preserve"> </w:t>
      </w:r>
      <w:r>
        <w:t>accommodations</w:t>
      </w:r>
      <w:r>
        <w:rPr>
          <w:spacing w:val="-8"/>
        </w:rPr>
        <w:t xml:space="preserve"> </w:t>
      </w:r>
      <w:r>
        <w:t>needed</w:t>
      </w:r>
      <w:r>
        <w:rPr>
          <w:spacing w:val="-4"/>
        </w:rPr>
        <w:t xml:space="preserve"> </w:t>
      </w:r>
      <w:r>
        <w:t>by</w:t>
      </w:r>
      <w:r>
        <w:rPr>
          <w:spacing w:val="-10"/>
        </w:rPr>
        <w:t xml:space="preserve"> </w:t>
      </w:r>
      <w:r>
        <w:t>the</w:t>
      </w:r>
      <w:r>
        <w:rPr>
          <w:spacing w:val="-5"/>
        </w:rPr>
        <w:t xml:space="preserve"> </w:t>
      </w:r>
      <w:r>
        <w:t>student</w:t>
      </w:r>
      <w:r>
        <w:rPr>
          <w:spacing w:val="-7"/>
        </w:rPr>
        <w:t xml:space="preserve"> </w:t>
      </w:r>
      <w:r>
        <w:t>are</w:t>
      </w:r>
      <w:r>
        <w:rPr>
          <w:spacing w:val="-4"/>
        </w:rPr>
        <w:t xml:space="preserve"> </w:t>
      </w:r>
      <w:r>
        <w:t>released to</w:t>
      </w:r>
      <w:r>
        <w:rPr>
          <w:spacing w:val="-3"/>
        </w:rPr>
        <w:t xml:space="preserve"> </w:t>
      </w:r>
      <w:r>
        <w:t>the</w:t>
      </w:r>
      <w:r>
        <w:rPr>
          <w:spacing w:val="-3"/>
        </w:rPr>
        <w:t xml:space="preserve"> </w:t>
      </w:r>
      <w:r>
        <w:t>Field</w:t>
      </w:r>
      <w:r>
        <w:rPr>
          <w:spacing w:val="-8"/>
        </w:rPr>
        <w:t xml:space="preserve"> </w:t>
      </w:r>
      <w:r>
        <w:t>program</w:t>
      </w:r>
      <w:r>
        <w:rPr>
          <w:spacing w:val="-5"/>
        </w:rPr>
        <w:t xml:space="preserve"> </w:t>
      </w:r>
      <w:r>
        <w:t>and</w:t>
      </w:r>
      <w:r>
        <w:rPr>
          <w:spacing w:val="-3"/>
        </w:rPr>
        <w:t xml:space="preserve"> </w:t>
      </w:r>
      <w:r>
        <w:t>the</w:t>
      </w:r>
      <w:r>
        <w:rPr>
          <w:spacing w:val="-6"/>
        </w:rPr>
        <w:t xml:space="preserve"> </w:t>
      </w:r>
      <w:r>
        <w:t>student</w:t>
      </w:r>
      <w:r>
        <w:rPr>
          <w:spacing w:val="-4"/>
        </w:rPr>
        <w:t xml:space="preserve"> </w:t>
      </w:r>
      <w:r>
        <w:t>is</w:t>
      </w:r>
      <w:r>
        <w:rPr>
          <w:spacing w:val="-9"/>
        </w:rPr>
        <w:t xml:space="preserve"> </w:t>
      </w:r>
      <w:r>
        <w:t>also</w:t>
      </w:r>
      <w:r>
        <w:rPr>
          <w:spacing w:val="-6"/>
        </w:rPr>
        <w:t xml:space="preserve"> </w:t>
      </w:r>
      <w:r>
        <w:t>responsible</w:t>
      </w:r>
      <w:r>
        <w:rPr>
          <w:spacing w:val="-8"/>
        </w:rPr>
        <w:t xml:space="preserve"> </w:t>
      </w:r>
      <w:r>
        <w:t>for</w:t>
      </w:r>
      <w:r>
        <w:rPr>
          <w:spacing w:val="-5"/>
        </w:rPr>
        <w:t xml:space="preserve"> </w:t>
      </w:r>
      <w:r>
        <w:t>sharing</w:t>
      </w:r>
      <w:r>
        <w:rPr>
          <w:spacing w:val="-11"/>
        </w:rPr>
        <w:t xml:space="preserve"> </w:t>
      </w:r>
      <w:r>
        <w:t>their</w:t>
      </w:r>
      <w:r>
        <w:rPr>
          <w:spacing w:val="-7"/>
        </w:rPr>
        <w:t xml:space="preserve"> </w:t>
      </w:r>
      <w:r>
        <w:t>needs</w:t>
      </w:r>
      <w:r>
        <w:rPr>
          <w:spacing w:val="-7"/>
        </w:rPr>
        <w:t xml:space="preserve"> </w:t>
      </w:r>
      <w:r>
        <w:t>with</w:t>
      </w:r>
      <w:r>
        <w:rPr>
          <w:spacing w:val="-3"/>
        </w:rPr>
        <w:t xml:space="preserve"> </w:t>
      </w:r>
      <w:r>
        <w:t xml:space="preserve">the prospective Field agency. The student has the option of not requesting </w:t>
      </w:r>
      <w:proofErr w:type="gramStart"/>
      <w:r>
        <w:t>accommodations, but</w:t>
      </w:r>
      <w:proofErr w:type="gramEnd"/>
      <w:r>
        <w:t xml:space="preserve"> is ultimately responsible for final performance outcomes in the </w:t>
      </w:r>
      <w:r>
        <w:rPr>
          <w:spacing w:val="-2"/>
        </w:rPr>
        <w:t>practicum.</w:t>
      </w:r>
    </w:p>
    <w:p w14:paraId="7F21E2F7" w14:textId="77777777" w:rsidR="00C67E64" w:rsidRDefault="008B4D8E">
      <w:pPr>
        <w:pStyle w:val="BodyText"/>
        <w:spacing w:before="118" w:line="276" w:lineRule="auto"/>
        <w:ind w:left="480" w:right="1165"/>
      </w:pPr>
      <w:r>
        <w:t>Field agencies are unpaid volunteer entities that provide opportunities for social work Field experiences. Based on this volunteer relationship, the agency representatives make the determination about all student placements. If an agency does not have the capacity</w:t>
      </w:r>
      <w:r>
        <w:rPr>
          <w:spacing w:val="-10"/>
        </w:rPr>
        <w:t xml:space="preserve"> </w:t>
      </w:r>
      <w:r>
        <w:t>to</w:t>
      </w:r>
      <w:r>
        <w:rPr>
          <w:spacing w:val="-7"/>
        </w:rPr>
        <w:t xml:space="preserve"> </w:t>
      </w:r>
      <w:r>
        <w:t>accommodate</w:t>
      </w:r>
      <w:r>
        <w:rPr>
          <w:spacing w:val="-7"/>
        </w:rPr>
        <w:t xml:space="preserve"> </w:t>
      </w:r>
      <w:r>
        <w:t>a</w:t>
      </w:r>
      <w:r>
        <w:rPr>
          <w:spacing w:val="-4"/>
        </w:rPr>
        <w:t xml:space="preserve"> </w:t>
      </w:r>
      <w:r>
        <w:t>student</w:t>
      </w:r>
      <w:r>
        <w:rPr>
          <w:spacing w:val="-10"/>
        </w:rPr>
        <w:t xml:space="preserve"> </w:t>
      </w:r>
      <w:r>
        <w:t>for</w:t>
      </w:r>
      <w:r>
        <w:rPr>
          <w:spacing w:val="-6"/>
        </w:rPr>
        <w:t xml:space="preserve"> </w:t>
      </w:r>
      <w:r>
        <w:t>their</w:t>
      </w:r>
      <w:r>
        <w:rPr>
          <w:spacing w:val="-11"/>
        </w:rPr>
        <w:t xml:space="preserve"> </w:t>
      </w:r>
      <w:r>
        <w:t>Field</w:t>
      </w:r>
      <w:r>
        <w:rPr>
          <w:spacing w:val="-4"/>
        </w:rPr>
        <w:t xml:space="preserve"> </w:t>
      </w:r>
      <w:r>
        <w:t>practicum,</w:t>
      </w:r>
      <w:r>
        <w:rPr>
          <w:spacing w:val="-7"/>
        </w:rPr>
        <w:t xml:space="preserve"> </w:t>
      </w:r>
      <w:r>
        <w:t>the</w:t>
      </w:r>
      <w:r>
        <w:rPr>
          <w:spacing w:val="-7"/>
        </w:rPr>
        <w:t xml:space="preserve"> </w:t>
      </w:r>
      <w:r>
        <w:t>HBSSW Field</w:t>
      </w:r>
      <w:r>
        <w:rPr>
          <w:spacing w:val="-7"/>
        </w:rPr>
        <w:t xml:space="preserve"> </w:t>
      </w:r>
      <w:r>
        <w:t xml:space="preserve">program </w:t>
      </w:r>
      <w:r>
        <w:lastRenderedPageBreak/>
        <w:t>will work with other agencies to explore alternate practicum opportunities for the student. Student safety is a high priority in the placement matching process and safety concerns are addressed as needed during this process.</w:t>
      </w:r>
    </w:p>
    <w:p w14:paraId="0D781765" w14:textId="77777777" w:rsidR="00833257" w:rsidRDefault="00833257">
      <w:pPr>
        <w:pStyle w:val="Heading1"/>
        <w:rPr>
          <w:color w:val="365F91"/>
          <w:spacing w:val="-2"/>
          <w:u w:color="365F91"/>
        </w:rPr>
      </w:pPr>
      <w:bookmarkStart w:id="65" w:name="_bookmark39"/>
      <w:bookmarkEnd w:id="65"/>
    </w:p>
    <w:p w14:paraId="7F21E2FB" w14:textId="6CEAF9A5" w:rsidR="00C67E64" w:rsidRDefault="008B4D8E">
      <w:pPr>
        <w:pStyle w:val="Heading1"/>
        <w:rPr>
          <w:u w:val="none"/>
        </w:rPr>
      </w:pPr>
      <w:r>
        <w:rPr>
          <w:color w:val="365F91"/>
          <w:spacing w:val="-2"/>
          <w:u w:color="365F91"/>
        </w:rPr>
        <w:t>Responsibilities</w:t>
      </w:r>
      <w:r>
        <w:rPr>
          <w:color w:val="365F91"/>
          <w:spacing w:val="-7"/>
          <w:u w:color="365F91"/>
        </w:rPr>
        <w:t xml:space="preserve"> </w:t>
      </w:r>
      <w:r>
        <w:rPr>
          <w:color w:val="365F91"/>
          <w:spacing w:val="-2"/>
          <w:u w:color="365F91"/>
        </w:rPr>
        <w:t>of</w:t>
      </w:r>
      <w:r>
        <w:rPr>
          <w:color w:val="365F91"/>
          <w:spacing w:val="-4"/>
          <w:u w:color="365F91"/>
        </w:rPr>
        <w:t xml:space="preserve"> </w:t>
      </w:r>
      <w:r>
        <w:rPr>
          <w:color w:val="365F91"/>
          <w:spacing w:val="-2"/>
          <w:u w:color="365F91"/>
        </w:rPr>
        <w:t>Student, Field</w:t>
      </w:r>
      <w:r>
        <w:rPr>
          <w:color w:val="365F91"/>
          <w:spacing w:val="-3"/>
          <w:u w:color="365F91"/>
        </w:rPr>
        <w:t xml:space="preserve"> </w:t>
      </w:r>
      <w:r>
        <w:rPr>
          <w:color w:val="365F91"/>
          <w:spacing w:val="-2"/>
          <w:u w:color="365F91"/>
        </w:rPr>
        <w:t>Program,</w:t>
      </w:r>
      <w:r>
        <w:rPr>
          <w:color w:val="365F91"/>
          <w:spacing w:val="-6"/>
          <w:u w:color="365F91"/>
        </w:rPr>
        <w:t xml:space="preserve"> </w:t>
      </w:r>
      <w:r>
        <w:rPr>
          <w:color w:val="365F91"/>
          <w:spacing w:val="-2"/>
          <w:u w:color="365F91"/>
        </w:rPr>
        <w:t>and</w:t>
      </w:r>
      <w:r>
        <w:rPr>
          <w:color w:val="365F91"/>
          <w:spacing w:val="-4"/>
          <w:u w:color="365F91"/>
        </w:rPr>
        <w:t xml:space="preserve"> </w:t>
      </w:r>
      <w:r>
        <w:rPr>
          <w:color w:val="365F91"/>
          <w:spacing w:val="-2"/>
          <w:u w:color="365F91"/>
        </w:rPr>
        <w:t>Agency</w:t>
      </w:r>
    </w:p>
    <w:p w14:paraId="7F21E2FD" w14:textId="77777777" w:rsidR="00C67E64" w:rsidRDefault="00C67E64">
      <w:pPr>
        <w:pStyle w:val="BodyText"/>
        <w:spacing w:before="2"/>
        <w:rPr>
          <w:sz w:val="22"/>
        </w:rPr>
      </w:pPr>
    </w:p>
    <w:p w14:paraId="7F21E2FE" w14:textId="77777777" w:rsidR="00C67E64" w:rsidRDefault="008B4D8E">
      <w:pPr>
        <w:ind w:left="480"/>
        <w:rPr>
          <w:i/>
          <w:sz w:val="24"/>
        </w:rPr>
      </w:pPr>
      <w:r>
        <w:rPr>
          <w:i/>
          <w:sz w:val="24"/>
        </w:rPr>
        <w:t>Student</w:t>
      </w:r>
      <w:r>
        <w:rPr>
          <w:i/>
          <w:spacing w:val="-4"/>
          <w:sz w:val="24"/>
        </w:rPr>
        <w:t xml:space="preserve"> </w:t>
      </w:r>
      <w:r>
        <w:rPr>
          <w:i/>
          <w:spacing w:val="-2"/>
          <w:sz w:val="24"/>
        </w:rPr>
        <w:t>Responsibilities:</w:t>
      </w:r>
    </w:p>
    <w:p w14:paraId="7F21E2FF" w14:textId="77777777" w:rsidR="00C67E64" w:rsidRDefault="00C67E64">
      <w:pPr>
        <w:pStyle w:val="BodyText"/>
        <w:rPr>
          <w:i/>
          <w:sz w:val="26"/>
        </w:rPr>
      </w:pPr>
    </w:p>
    <w:p w14:paraId="7F21E301" w14:textId="77777777" w:rsidR="00C67E64" w:rsidRDefault="008B4D8E">
      <w:pPr>
        <w:pStyle w:val="BodyText"/>
        <w:ind w:left="480"/>
      </w:pPr>
      <w:r>
        <w:t>Demonstrate</w:t>
      </w:r>
      <w:r>
        <w:rPr>
          <w:spacing w:val="-19"/>
        </w:rPr>
        <w:t xml:space="preserve"> </w:t>
      </w:r>
      <w:r>
        <w:t>professional</w:t>
      </w:r>
      <w:r>
        <w:rPr>
          <w:spacing w:val="-16"/>
        </w:rPr>
        <w:t xml:space="preserve"> </w:t>
      </w:r>
      <w:r>
        <w:t>behavior</w:t>
      </w:r>
      <w:r>
        <w:rPr>
          <w:spacing w:val="-17"/>
        </w:rPr>
        <w:t xml:space="preserve"> </w:t>
      </w:r>
      <w:r>
        <w:t>during</w:t>
      </w:r>
      <w:r>
        <w:rPr>
          <w:spacing w:val="-16"/>
        </w:rPr>
        <w:t xml:space="preserve"> </w:t>
      </w:r>
      <w:r>
        <w:t>the</w:t>
      </w:r>
      <w:r>
        <w:rPr>
          <w:spacing w:val="-17"/>
        </w:rPr>
        <w:t xml:space="preserve"> </w:t>
      </w:r>
      <w:r>
        <w:t>Field</w:t>
      </w:r>
      <w:r>
        <w:rPr>
          <w:spacing w:val="-12"/>
        </w:rPr>
        <w:t xml:space="preserve"> </w:t>
      </w:r>
      <w:r>
        <w:rPr>
          <w:spacing w:val="-2"/>
        </w:rPr>
        <w:t>experience:</w:t>
      </w:r>
    </w:p>
    <w:p w14:paraId="7F21E302" w14:textId="77777777" w:rsidR="00C67E64" w:rsidRDefault="008B4D8E">
      <w:pPr>
        <w:pStyle w:val="ListParagraph"/>
        <w:numPr>
          <w:ilvl w:val="0"/>
          <w:numId w:val="13"/>
        </w:numPr>
        <w:tabs>
          <w:tab w:val="left" w:pos="1199"/>
          <w:tab w:val="left" w:pos="1200"/>
        </w:tabs>
        <w:spacing w:before="164"/>
        <w:ind w:hanging="363"/>
        <w:rPr>
          <w:sz w:val="24"/>
        </w:rPr>
      </w:pPr>
      <w:r>
        <w:rPr>
          <w:sz w:val="24"/>
        </w:rPr>
        <w:t>Maintain</w:t>
      </w:r>
      <w:r>
        <w:rPr>
          <w:spacing w:val="-10"/>
          <w:sz w:val="24"/>
        </w:rPr>
        <w:t xml:space="preserve"> </w:t>
      </w:r>
      <w:r>
        <w:rPr>
          <w:sz w:val="24"/>
        </w:rPr>
        <w:t>regular</w:t>
      </w:r>
      <w:r>
        <w:rPr>
          <w:spacing w:val="-7"/>
          <w:sz w:val="24"/>
        </w:rPr>
        <w:t xml:space="preserve"> </w:t>
      </w:r>
      <w:r>
        <w:rPr>
          <w:sz w:val="24"/>
        </w:rPr>
        <w:t>contact</w:t>
      </w:r>
      <w:r>
        <w:rPr>
          <w:spacing w:val="-8"/>
          <w:sz w:val="24"/>
        </w:rPr>
        <w:t xml:space="preserve"> </w:t>
      </w:r>
      <w:r>
        <w:rPr>
          <w:sz w:val="24"/>
        </w:rPr>
        <w:t>with</w:t>
      </w:r>
      <w:r>
        <w:rPr>
          <w:spacing w:val="-5"/>
          <w:sz w:val="24"/>
        </w:rPr>
        <w:t xml:space="preserve"> </w:t>
      </w:r>
      <w:r>
        <w:rPr>
          <w:sz w:val="24"/>
        </w:rPr>
        <w:t>assigned</w:t>
      </w:r>
      <w:r>
        <w:rPr>
          <w:spacing w:val="-5"/>
          <w:sz w:val="24"/>
        </w:rPr>
        <w:t xml:space="preserve"> </w:t>
      </w:r>
      <w:r>
        <w:rPr>
          <w:sz w:val="24"/>
        </w:rPr>
        <w:t>Field</w:t>
      </w:r>
      <w:r>
        <w:rPr>
          <w:spacing w:val="-9"/>
          <w:sz w:val="24"/>
        </w:rPr>
        <w:t xml:space="preserve"> </w:t>
      </w:r>
      <w:r>
        <w:rPr>
          <w:spacing w:val="-2"/>
          <w:sz w:val="24"/>
        </w:rPr>
        <w:t>Liaison</w:t>
      </w:r>
    </w:p>
    <w:p w14:paraId="7F21E303" w14:textId="77777777" w:rsidR="00C67E64" w:rsidRDefault="008B4D8E">
      <w:pPr>
        <w:pStyle w:val="ListParagraph"/>
        <w:numPr>
          <w:ilvl w:val="0"/>
          <w:numId w:val="13"/>
        </w:numPr>
        <w:tabs>
          <w:tab w:val="left" w:pos="1199"/>
          <w:tab w:val="left" w:pos="1200"/>
        </w:tabs>
        <w:spacing w:before="37"/>
        <w:ind w:hanging="363"/>
        <w:rPr>
          <w:sz w:val="24"/>
        </w:rPr>
      </w:pPr>
      <w:r>
        <w:rPr>
          <w:sz w:val="24"/>
        </w:rPr>
        <w:t>Dress</w:t>
      </w:r>
      <w:r>
        <w:rPr>
          <w:spacing w:val="-7"/>
          <w:sz w:val="24"/>
        </w:rPr>
        <w:t xml:space="preserve"> </w:t>
      </w:r>
      <w:r>
        <w:rPr>
          <w:sz w:val="24"/>
        </w:rPr>
        <w:t>appropriately</w:t>
      </w:r>
      <w:r>
        <w:rPr>
          <w:spacing w:val="-11"/>
          <w:sz w:val="24"/>
        </w:rPr>
        <w:t xml:space="preserve"> </w:t>
      </w:r>
      <w:r>
        <w:rPr>
          <w:sz w:val="24"/>
        </w:rPr>
        <w:t>to</w:t>
      </w:r>
      <w:r>
        <w:rPr>
          <w:spacing w:val="-8"/>
          <w:sz w:val="24"/>
        </w:rPr>
        <w:t xml:space="preserve"> </w:t>
      </w:r>
      <w:r>
        <w:rPr>
          <w:sz w:val="24"/>
        </w:rPr>
        <w:t>coincide</w:t>
      </w:r>
      <w:r>
        <w:rPr>
          <w:spacing w:val="-7"/>
          <w:sz w:val="24"/>
        </w:rPr>
        <w:t xml:space="preserve"> </w:t>
      </w:r>
      <w:r>
        <w:rPr>
          <w:sz w:val="24"/>
        </w:rPr>
        <w:t>with</w:t>
      </w:r>
      <w:r>
        <w:rPr>
          <w:spacing w:val="-3"/>
          <w:sz w:val="24"/>
        </w:rPr>
        <w:t xml:space="preserve"> </w:t>
      </w:r>
      <w:r>
        <w:rPr>
          <w:sz w:val="24"/>
        </w:rPr>
        <w:t>the</w:t>
      </w:r>
      <w:r>
        <w:rPr>
          <w:spacing w:val="-6"/>
          <w:sz w:val="24"/>
        </w:rPr>
        <w:t xml:space="preserve"> </w:t>
      </w:r>
      <w:r>
        <w:rPr>
          <w:sz w:val="24"/>
        </w:rPr>
        <w:t>norms</w:t>
      </w:r>
      <w:r>
        <w:rPr>
          <w:spacing w:val="-5"/>
          <w:sz w:val="24"/>
        </w:rPr>
        <w:t xml:space="preserve"> </w:t>
      </w:r>
      <w:r>
        <w:rPr>
          <w:sz w:val="24"/>
        </w:rPr>
        <w:t>of</w:t>
      </w:r>
      <w:r>
        <w:rPr>
          <w:spacing w:val="-1"/>
          <w:sz w:val="24"/>
        </w:rPr>
        <w:t xml:space="preserve"> </w:t>
      </w:r>
      <w:r>
        <w:rPr>
          <w:sz w:val="24"/>
        </w:rPr>
        <w:t>the</w:t>
      </w:r>
      <w:r>
        <w:rPr>
          <w:spacing w:val="-6"/>
          <w:sz w:val="24"/>
        </w:rPr>
        <w:t xml:space="preserve"> </w:t>
      </w:r>
      <w:proofErr w:type="gramStart"/>
      <w:r>
        <w:rPr>
          <w:spacing w:val="-2"/>
          <w:sz w:val="24"/>
        </w:rPr>
        <w:t>agency</w:t>
      </w:r>
      <w:proofErr w:type="gramEnd"/>
    </w:p>
    <w:p w14:paraId="7F21E304" w14:textId="3F1E329E" w:rsidR="00C67E64" w:rsidRDefault="008B4D8E">
      <w:pPr>
        <w:pStyle w:val="ListParagraph"/>
        <w:numPr>
          <w:ilvl w:val="0"/>
          <w:numId w:val="13"/>
        </w:numPr>
        <w:tabs>
          <w:tab w:val="left" w:pos="1199"/>
          <w:tab w:val="left" w:pos="1200"/>
        </w:tabs>
        <w:spacing w:before="40" w:line="266" w:lineRule="auto"/>
        <w:ind w:right="1296"/>
        <w:rPr>
          <w:sz w:val="24"/>
        </w:rPr>
      </w:pPr>
      <w:r>
        <w:rPr>
          <w:sz w:val="24"/>
        </w:rPr>
        <w:t>Attend</w:t>
      </w:r>
      <w:r>
        <w:rPr>
          <w:spacing w:val="-7"/>
          <w:sz w:val="24"/>
        </w:rPr>
        <w:t xml:space="preserve"> </w:t>
      </w:r>
      <w:r>
        <w:rPr>
          <w:sz w:val="24"/>
        </w:rPr>
        <w:t>the</w:t>
      </w:r>
      <w:r>
        <w:rPr>
          <w:spacing w:val="-9"/>
          <w:sz w:val="24"/>
        </w:rPr>
        <w:t xml:space="preserve"> </w:t>
      </w:r>
      <w:r>
        <w:rPr>
          <w:sz w:val="24"/>
        </w:rPr>
        <w:t>agency</w:t>
      </w:r>
      <w:r>
        <w:rPr>
          <w:spacing w:val="-12"/>
          <w:sz w:val="24"/>
        </w:rPr>
        <w:t xml:space="preserve"> </w:t>
      </w:r>
      <w:r>
        <w:rPr>
          <w:sz w:val="24"/>
        </w:rPr>
        <w:t>on</w:t>
      </w:r>
      <w:r>
        <w:rPr>
          <w:spacing w:val="-7"/>
          <w:sz w:val="24"/>
        </w:rPr>
        <w:t xml:space="preserve"> </w:t>
      </w:r>
      <w:r>
        <w:rPr>
          <w:sz w:val="24"/>
        </w:rPr>
        <w:t>all</w:t>
      </w:r>
      <w:r>
        <w:rPr>
          <w:spacing w:val="-8"/>
          <w:sz w:val="24"/>
        </w:rPr>
        <w:t xml:space="preserve"> </w:t>
      </w:r>
      <w:r w:rsidR="001357EB">
        <w:rPr>
          <w:sz w:val="24"/>
        </w:rPr>
        <w:t>scheduled</w:t>
      </w:r>
      <w:r>
        <w:rPr>
          <w:spacing w:val="-7"/>
          <w:sz w:val="24"/>
        </w:rPr>
        <w:t xml:space="preserve"> </w:t>
      </w:r>
      <w:r>
        <w:rPr>
          <w:sz w:val="24"/>
        </w:rPr>
        <w:t>Field</w:t>
      </w:r>
      <w:r>
        <w:rPr>
          <w:spacing w:val="-7"/>
          <w:sz w:val="24"/>
        </w:rPr>
        <w:t xml:space="preserve"> </w:t>
      </w:r>
      <w:r>
        <w:rPr>
          <w:sz w:val="24"/>
        </w:rPr>
        <w:t>days.</w:t>
      </w:r>
      <w:r>
        <w:rPr>
          <w:spacing w:val="-7"/>
          <w:sz w:val="24"/>
        </w:rPr>
        <w:t xml:space="preserve"> </w:t>
      </w:r>
      <w:r>
        <w:rPr>
          <w:sz w:val="24"/>
        </w:rPr>
        <w:t>The</w:t>
      </w:r>
      <w:r>
        <w:rPr>
          <w:spacing w:val="-4"/>
          <w:sz w:val="24"/>
        </w:rPr>
        <w:t xml:space="preserve"> </w:t>
      </w:r>
      <w:r>
        <w:rPr>
          <w:sz w:val="24"/>
        </w:rPr>
        <w:t>student</w:t>
      </w:r>
      <w:r>
        <w:rPr>
          <w:spacing w:val="-10"/>
          <w:sz w:val="24"/>
        </w:rPr>
        <w:t xml:space="preserve"> </w:t>
      </w:r>
      <w:r>
        <w:rPr>
          <w:sz w:val="24"/>
        </w:rPr>
        <w:t>has</w:t>
      </w:r>
      <w:r>
        <w:rPr>
          <w:spacing w:val="-10"/>
          <w:sz w:val="24"/>
        </w:rPr>
        <w:t xml:space="preserve"> </w:t>
      </w:r>
      <w:r>
        <w:rPr>
          <w:sz w:val="24"/>
        </w:rPr>
        <w:t>the</w:t>
      </w:r>
      <w:r>
        <w:rPr>
          <w:spacing w:val="-9"/>
          <w:sz w:val="24"/>
        </w:rPr>
        <w:t xml:space="preserve"> </w:t>
      </w:r>
      <w:r>
        <w:rPr>
          <w:sz w:val="24"/>
        </w:rPr>
        <w:t>responsibility of contacting the agency in case of emergencies, illness, etc., that may arise.</w:t>
      </w:r>
    </w:p>
    <w:p w14:paraId="7F21E305" w14:textId="77777777" w:rsidR="00C67E64" w:rsidRDefault="008B4D8E">
      <w:pPr>
        <w:pStyle w:val="ListParagraph"/>
        <w:numPr>
          <w:ilvl w:val="0"/>
          <w:numId w:val="13"/>
        </w:numPr>
        <w:tabs>
          <w:tab w:val="left" w:pos="1199"/>
          <w:tab w:val="left" w:pos="1200"/>
        </w:tabs>
        <w:spacing w:before="13"/>
        <w:ind w:hanging="363"/>
        <w:rPr>
          <w:sz w:val="24"/>
        </w:rPr>
      </w:pPr>
      <w:r>
        <w:rPr>
          <w:sz w:val="24"/>
        </w:rPr>
        <w:t>Use</w:t>
      </w:r>
      <w:r>
        <w:rPr>
          <w:spacing w:val="-9"/>
          <w:sz w:val="24"/>
        </w:rPr>
        <w:t xml:space="preserve"> </w:t>
      </w:r>
      <w:r>
        <w:rPr>
          <w:sz w:val="24"/>
        </w:rPr>
        <w:t>designated</w:t>
      </w:r>
      <w:r>
        <w:rPr>
          <w:spacing w:val="-3"/>
          <w:sz w:val="24"/>
        </w:rPr>
        <w:t xml:space="preserve"> </w:t>
      </w:r>
      <w:r>
        <w:rPr>
          <w:sz w:val="24"/>
        </w:rPr>
        <w:t>Field</w:t>
      </w:r>
      <w:r>
        <w:rPr>
          <w:spacing w:val="-7"/>
          <w:sz w:val="24"/>
        </w:rPr>
        <w:t xml:space="preserve"> </w:t>
      </w:r>
      <w:r>
        <w:rPr>
          <w:sz w:val="24"/>
        </w:rPr>
        <w:t>time</w:t>
      </w:r>
      <w:r>
        <w:rPr>
          <w:spacing w:val="-8"/>
          <w:sz w:val="24"/>
        </w:rPr>
        <w:t xml:space="preserve"> </w:t>
      </w:r>
      <w:r>
        <w:rPr>
          <w:sz w:val="24"/>
        </w:rPr>
        <w:t>for</w:t>
      </w:r>
      <w:r>
        <w:rPr>
          <w:spacing w:val="-3"/>
          <w:sz w:val="24"/>
        </w:rPr>
        <w:t xml:space="preserve"> </w:t>
      </w:r>
      <w:r>
        <w:rPr>
          <w:sz w:val="24"/>
        </w:rPr>
        <w:t>the</w:t>
      </w:r>
      <w:r>
        <w:rPr>
          <w:spacing w:val="-4"/>
          <w:sz w:val="24"/>
        </w:rPr>
        <w:t xml:space="preserve"> </w:t>
      </w:r>
      <w:r>
        <w:rPr>
          <w:sz w:val="24"/>
        </w:rPr>
        <w:t>purpose</w:t>
      </w:r>
      <w:r>
        <w:rPr>
          <w:spacing w:val="-6"/>
          <w:sz w:val="24"/>
        </w:rPr>
        <w:t xml:space="preserve"> </w:t>
      </w:r>
      <w:r>
        <w:rPr>
          <w:sz w:val="24"/>
        </w:rPr>
        <w:t>of</w:t>
      </w:r>
      <w:r>
        <w:rPr>
          <w:spacing w:val="-7"/>
          <w:sz w:val="24"/>
        </w:rPr>
        <w:t xml:space="preserve"> </w:t>
      </w:r>
      <w:r>
        <w:rPr>
          <w:sz w:val="24"/>
        </w:rPr>
        <w:t>fulfilling</w:t>
      </w:r>
      <w:r>
        <w:rPr>
          <w:spacing w:val="-8"/>
          <w:sz w:val="24"/>
        </w:rPr>
        <w:t xml:space="preserve"> </w:t>
      </w:r>
      <w:r>
        <w:rPr>
          <w:sz w:val="24"/>
        </w:rPr>
        <w:t>Field</w:t>
      </w:r>
      <w:r>
        <w:rPr>
          <w:spacing w:val="-1"/>
          <w:sz w:val="24"/>
        </w:rPr>
        <w:t xml:space="preserve"> </w:t>
      </w:r>
      <w:proofErr w:type="gramStart"/>
      <w:r>
        <w:rPr>
          <w:spacing w:val="-2"/>
          <w:sz w:val="24"/>
        </w:rPr>
        <w:t>assignments</w:t>
      </w:r>
      <w:proofErr w:type="gramEnd"/>
    </w:p>
    <w:p w14:paraId="7F21E306" w14:textId="77777777" w:rsidR="00C67E64" w:rsidRDefault="008B4D8E">
      <w:pPr>
        <w:pStyle w:val="ListParagraph"/>
        <w:numPr>
          <w:ilvl w:val="0"/>
          <w:numId w:val="13"/>
        </w:numPr>
        <w:tabs>
          <w:tab w:val="left" w:pos="1199"/>
          <w:tab w:val="left" w:pos="1200"/>
        </w:tabs>
        <w:spacing w:before="37" w:line="266" w:lineRule="auto"/>
        <w:ind w:right="1174"/>
        <w:rPr>
          <w:sz w:val="24"/>
        </w:rPr>
      </w:pPr>
      <w:r>
        <w:rPr>
          <w:sz w:val="24"/>
        </w:rPr>
        <w:t>Demonstrate</w:t>
      </w:r>
      <w:r>
        <w:rPr>
          <w:spacing w:val="-9"/>
          <w:sz w:val="24"/>
        </w:rPr>
        <w:t xml:space="preserve"> </w:t>
      </w:r>
      <w:r>
        <w:rPr>
          <w:sz w:val="24"/>
        </w:rPr>
        <w:t>accountability</w:t>
      </w:r>
      <w:r>
        <w:rPr>
          <w:spacing w:val="-13"/>
          <w:sz w:val="24"/>
        </w:rPr>
        <w:t xml:space="preserve"> </w:t>
      </w:r>
      <w:r>
        <w:rPr>
          <w:sz w:val="24"/>
        </w:rPr>
        <w:t>for</w:t>
      </w:r>
      <w:r>
        <w:rPr>
          <w:spacing w:val="-8"/>
          <w:sz w:val="24"/>
        </w:rPr>
        <w:t xml:space="preserve"> </w:t>
      </w:r>
      <w:r>
        <w:rPr>
          <w:sz w:val="24"/>
        </w:rPr>
        <w:t>the</w:t>
      </w:r>
      <w:r>
        <w:rPr>
          <w:spacing w:val="-7"/>
          <w:sz w:val="24"/>
        </w:rPr>
        <w:t xml:space="preserve"> </w:t>
      </w:r>
      <w:r>
        <w:rPr>
          <w:sz w:val="24"/>
        </w:rPr>
        <w:t>agency’s</w:t>
      </w:r>
      <w:r>
        <w:rPr>
          <w:spacing w:val="-8"/>
          <w:sz w:val="24"/>
        </w:rPr>
        <w:t xml:space="preserve"> </w:t>
      </w:r>
      <w:r>
        <w:rPr>
          <w:sz w:val="24"/>
        </w:rPr>
        <w:t>procedures</w:t>
      </w:r>
      <w:r>
        <w:rPr>
          <w:spacing w:val="-15"/>
          <w:sz w:val="24"/>
        </w:rPr>
        <w:t xml:space="preserve"> </w:t>
      </w:r>
      <w:r>
        <w:rPr>
          <w:sz w:val="24"/>
        </w:rPr>
        <w:t>for</w:t>
      </w:r>
      <w:r>
        <w:rPr>
          <w:spacing w:val="-9"/>
          <w:sz w:val="24"/>
        </w:rPr>
        <w:t xml:space="preserve"> </w:t>
      </w:r>
      <w:r>
        <w:rPr>
          <w:sz w:val="24"/>
        </w:rPr>
        <w:t>all</w:t>
      </w:r>
      <w:r>
        <w:rPr>
          <w:spacing w:val="-11"/>
          <w:sz w:val="24"/>
        </w:rPr>
        <w:t xml:space="preserve"> </w:t>
      </w:r>
      <w:r>
        <w:rPr>
          <w:sz w:val="24"/>
        </w:rPr>
        <w:t>administrative</w:t>
      </w:r>
      <w:r>
        <w:rPr>
          <w:spacing w:val="-7"/>
          <w:sz w:val="24"/>
        </w:rPr>
        <w:t xml:space="preserve"> </w:t>
      </w:r>
      <w:r>
        <w:rPr>
          <w:sz w:val="24"/>
        </w:rPr>
        <w:t xml:space="preserve">and program </w:t>
      </w:r>
      <w:proofErr w:type="gramStart"/>
      <w:r>
        <w:rPr>
          <w:sz w:val="24"/>
        </w:rPr>
        <w:t>requirements</w:t>
      </w:r>
      <w:proofErr w:type="gramEnd"/>
    </w:p>
    <w:p w14:paraId="7F21E307" w14:textId="77777777" w:rsidR="00C67E64" w:rsidRDefault="008B4D8E">
      <w:pPr>
        <w:pStyle w:val="ListParagraph"/>
        <w:numPr>
          <w:ilvl w:val="0"/>
          <w:numId w:val="13"/>
        </w:numPr>
        <w:tabs>
          <w:tab w:val="left" w:pos="1199"/>
          <w:tab w:val="left" w:pos="1200"/>
        </w:tabs>
        <w:spacing w:before="13"/>
        <w:ind w:hanging="363"/>
        <w:rPr>
          <w:sz w:val="24"/>
        </w:rPr>
      </w:pPr>
      <w:r>
        <w:rPr>
          <w:sz w:val="24"/>
        </w:rPr>
        <w:t>Adhere</w:t>
      </w:r>
      <w:r>
        <w:rPr>
          <w:spacing w:val="-6"/>
          <w:sz w:val="24"/>
        </w:rPr>
        <w:t xml:space="preserve"> </w:t>
      </w:r>
      <w:r>
        <w:rPr>
          <w:sz w:val="24"/>
        </w:rPr>
        <w:t>to</w:t>
      </w:r>
      <w:r>
        <w:rPr>
          <w:spacing w:val="-6"/>
          <w:sz w:val="24"/>
        </w:rPr>
        <w:t xml:space="preserve"> </w:t>
      </w:r>
      <w:r>
        <w:rPr>
          <w:sz w:val="24"/>
        </w:rPr>
        <w:t>the</w:t>
      </w:r>
      <w:r>
        <w:rPr>
          <w:spacing w:val="-5"/>
          <w:sz w:val="24"/>
        </w:rPr>
        <w:t xml:space="preserve"> </w:t>
      </w:r>
      <w:r>
        <w:rPr>
          <w:sz w:val="24"/>
        </w:rPr>
        <w:t>Code</w:t>
      </w:r>
      <w:r>
        <w:rPr>
          <w:spacing w:val="-6"/>
          <w:sz w:val="24"/>
        </w:rPr>
        <w:t xml:space="preserve"> </w:t>
      </w:r>
      <w:r>
        <w:rPr>
          <w:sz w:val="24"/>
        </w:rPr>
        <w:t>of</w:t>
      </w:r>
      <w:r>
        <w:rPr>
          <w:spacing w:val="-7"/>
          <w:sz w:val="24"/>
        </w:rPr>
        <w:t xml:space="preserve"> </w:t>
      </w:r>
      <w:r>
        <w:rPr>
          <w:sz w:val="24"/>
        </w:rPr>
        <w:t>Ethics</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National</w:t>
      </w:r>
      <w:r>
        <w:rPr>
          <w:spacing w:val="-12"/>
          <w:sz w:val="24"/>
        </w:rPr>
        <w:t xml:space="preserve"> </w:t>
      </w:r>
      <w:r>
        <w:rPr>
          <w:sz w:val="24"/>
        </w:rPr>
        <w:t>Association</w:t>
      </w:r>
      <w:r>
        <w:rPr>
          <w:spacing w:val="-5"/>
          <w:sz w:val="24"/>
        </w:rPr>
        <w:t xml:space="preserve"> </w:t>
      </w:r>
      <w:r>
        <w:rPr>
          <w:sz w:val="24"/>
        </w:rPr>
        <w:t>of</w:t>
      </w:r>
      <w:r>
        <w:rPr>
          <w:spacing w:val="-4"/>
          <w:sz w:val="24"/>
        </w:rPr>
        <w:t xml:space="preserve"> </w:t>
      </w:r>
      <w:r>
        <w:rPr>
          <w:sz w:val="24"/>
        </w:rPr>
        <w:t>Social</w:t>
      </w:r>
      <w:r>
        <w:rPr>
          <w:spacing w:val="-7"/>
          <w:sz w:val="24"/>
        </w:rPr>
        <w:t xml:space="preserve"> </w:t>
      </w:r>
      <w:r>
        <w:rPr>
          <w:spacing w:val="-2"/>
          <w:sz w:val="24"/>
        </w:rPr>
        <w:t>Workers</w:t>
      </w:r>
    </w:p>
    <w:p w14:paraId="7F21E308" w14:textId="65F4EAF4" w:rsidR="00C67E64" w:rsidRDefault="008B4D8E">
      <w:pPr>
        <w:pStyle w:val="ListParagraph"/>
        <w:numPr>
          <w:ilvl w:val="0"/>
          <w:numId w:val="13"/>
        </w:numPr>
        <w:tabs>
          <w:tab w:val="left" w:pos="1199"/>
          <w:tab w:val="left" w:pos="1200"/>
        </w:tabs>
        <w:spacing w:before="37" w:line="276" w:lineRule="auto"/>
        <w:ind w:right="1305"/>
        <w:rPr>
          <w:sz w:val="24"/>
        </w:rPr>
      </w:pPr>
      <w:r>
        <w:rPr>
          <w:sz w:val="24"/>
        </w:rPr>
        <w:t>Maintain</w:t>
      </w:r>
      <w:r>
        <w:rPr>
          <w:spacing w:val="-7"/>
          <w:sz w:val="24"/>
        </w:rPr>
        <w:t xml:space="preserve"> </w:t>
      </w:r>
      <w:r>
        <w:rPr>
          <w:sz w:val="24"/>
        </w:rPr>
        <w:t>the</w:t>
      </w:r>
      <w:r>
        <w:rPr>
          <w:spacing w:val="-9"/>
          <w:sz w:val="24"/>
        </w:rPr>
        <w:t xml:space="preserve"> </w:t>
      </w:r>
      <w:r>
        <w:rPr>
          <w:sz w:val="24"/>
        </w:rPr>
        <w:t>parameters</w:t>
      </w:r>
      <w:r>
        <w:rPr>
          <w:spacing w:val="-8"/>
          <w:sz w:val="24"/>
        </w:rPr>
        <w:t xml:space="preserve"> </w:t>
      </w:r>
      <w:r>
        <w:rPr>
          <w:sz w:val="24"/>
        </w:rPr>
        <w:t>of</w:t>
      </w:r>
      <w:r>
        <w:rPr>
          <w:spacing w:val="-3"/>
          <w:sz w:val="24"/>
        </w:rPr>
        <w:t xml:space="preserve"> </w:t>
      </w:r>
      <w:r>
        <w:rPr>
          <w:sz w:val="24"/>
        </w:rPr>
        <w:t>confidentiality</w:t>
      </w:r>
      <w:r>
        <w:rPr>
          <w:spacing w:val="-12"/>
          <w:sz w:val="24"/>
        </w:rPr>
        <w:t xml:space="preserve"> </w:t>
      </w:r>
      <w:r>
        <w:rPr>
          <w:sz w:val="24"/>
        </w:rPr>
        <w:t>in</w:t>
      </w:r>
      <w:r>
        <w:rPr>
          <w:spacing w:val="-7"/>
          <w:sz w:val="24"/>
        </w:rPr>
        <w:t xml:space="preserve"> </w:t>
      </w:r>
      <w:r>
        <w:rPr>
          <w:sz w:val="24"/>
        </w:rPr>
        <w:t>all</w:t>
      </w:r>
      <w:r>
        <w:rPr>
          <w:spacing w:val="-8"/>
          <w:sz w:val="24"/>
        </w:rPr>
        <w:t xml:space="preserve"> </w:t>
      </w:r>
      <w:r>
        <w:rPr>
          <w:sz w:val="24"/>
        </w:rPr>
        <w:t>matters</w:t>
      </w:r>
      <w:r>
        <w:rPr>
          <w:spacing w:val="-8"/>
          <w:sz w:val="24"/>
        </w:rPr>
        <w:t xml:space="preserve"> </w:t>
      </w:r>
      <w:r>
        <w:rPr>
          <w:sz w:val="24"/>
        </w:rPr>
        <w:t>related</w:t>
      </w:r>
      <w:r>
        <w:rPr>
          <w:spacing w:val="-7"/>
          <w:sz w:val="24"/>
        </w:rPr>
        <w:t xml:space="preserve"> </w:t>
      </w:r>
      <w:r>
        <w:rPr>
          <w:sz w:val="24"/>
        </w:rPr>
        <w:t>to</w:t>
      </w:r>
      <w:r>
        <w:rPr>
          <w:spacing w:val="-7"/>
          <w:sz w:val="24"/>
        </w:rPr>
        <w:t xml:space="preserve"> </w:t>
      </w:r>
      <w:r>
        <w:rPr>
          <w:sz w:val="24"/>
        </w:rPr>
        <w:t>serving</w:t>
      </w:r>
      <w:r>
        <w:rPr>
          <w:spacing w:val="-9"/>
          <w:sz w:val="24"/>
        </w:rPr>
        <w:t xml:space="preserve"> </w:t>
      </w:r>
      <w:r>
        <w:rPr>
          <w:sz w:val="24"/>
        </w:rPr>
        <w:t xml:space="preserve">clients in the Field practicum. Agency-related matters should not be discussed in a nonprofessional manner or with </w:t>
      </w:r>
      <w:proofErr w:type="gramStart"/>
      <w:r>
        <w:rPr>
          <w:sz w:val="24"/>
        </w:rPr>
        <w:t>persons</w:t>
      </w:r>
      <w:proofErr w:type="gramEnd"/>
      <w:r>
        <w:rPr>
          <w:sz w:val="24"/>
        </w:rPr>
        <w:t xml:space="preserve"> not professionally involved in the situation. </w:t>
      </w:r>
      <w:r w:rsidR="00E72F01">
        <w:rPr>
          <w:sz w:val="24"/>
        </w:rPr>
        <w:t>I</w:t>
      </w:r>
      <w:r>
        <w:rPr>
          <w:sz w:val="24"/>
        </w:rPr>
        <w:t xml:space="preserve">dentifying information </w:t>
      </w:r>
      <w:r w:rsidR="00E72F01">
        <w:rPr>
          <w:sz w:val="24"/>
        </w:rPr>
        <w:t>cannot be shared</w:t>
      </w:r>
      <w:r w:rsidR="00DC0527">
        <w:rPr>
          <w:sz w:val="24"/>
        </w:rPr>
        <w:t xml:space="preserve"> outside of the agency</w:t>
      </w:r>
      <w:r>
        <w:rPr>
          <w:sz w:val="24"/>
        </w:rPr>
        <w:t>. Students are required to obtain permission from the designated Field Instructor to use case-related materials for research projects, class reports, etc.</w:t>
      </w:r>
    </w:p>
    <w:p w14:paraId="7F21E309" w14:textId="77777777" w:rsidR="00C67E64" w:rsidRDefault="008B4D8E">
      <w:pPr>
        <w:pStyle w:val="ListParagraph"/>
        <w:numPr>
          <w:ilvl w:val="0"/>
          <w:numId w:val="13"/>
        </w:numPr>
        <w:tabs>
          <w:tab w:val="left" w:pos="1199"/>
          <w:tab w:val="left" w:pos="1200"/>
        </w:tabs>
        <w:spacing w:line="268" w:lineRule="auto"/>
        <w:ind w:right="1830"/>
        <w:rPr>
          <w:sz w:val="24"/>
        </w:rPr>
      </w:pPr>
      <w:r>
        <w:rPr>
          <w:sz w:val="24"/>
        </w:rPr>
        <w:t>Follow</w:t>
      </w:r>
      <w:r>
        <w:rPr>
          <w:spacing w:val="-13"/>
          <w:sz w:val="24"/>
        </w:rPr>
        <w:t xml:space="preserve"> </w:t>
      </w:r>
      <w:r>
        <w:rPr>
          <w:sz w:val="24"/>
        </w:rPr>
        <w:t>ethical</w:t>
      </w:r>
      <w:r>
        <w:rPr>
          <w:spacing w:val="-8"/>
          <w:sz w:val="24"/>
        </w:rPr>
        <w:t xml:space="preserve"> </w:t>
      </w:r>
      <w:r>
        <w:rPr>
          <w:sz w:val="24"/>
        </w:rPr>
        <w:t>standards</w:t>
      </w:r>
      <w:r>
        <w:rPr>
          <w:spacing w:val="-8"/>
          <w:sz w:val="24"/>
        </w:rPr>
        <w:t xml:space="preserve"> </w:t>
      </w:r>
      <w:r>
        <w:rPr>
          <w:sz w:val="24"/>
        </w:rPr>
        <w:t>for</w:t>
      </w:r>
      <w:r>
        <w:rPr>
          <w:spacing w:val="-8"/>
          <w:sz w:val="24"/>
        </w:rPr>
        <w:t xml:space="preserve"> </w:t>
      </w:r>
      <w:r>
        <w:rPr>
          <w:sz w:val="24"/>
        </w:rPr>
        <w:t>all</w:t>
      </w:r>
      <w:r>
        <w:rPr>
          <w:spacing w:val="-11"/>
          <w:sz w:val="24"/>
        </w:rPr>
        <w:t xml:space="preserve"> </w:t>
      </w:r>
      <w:r>
        <w:rPr>
          <w:sz w:val="24"/>
        </w:rPr>
        <w:t>aspects</w:t>
      </w:r>
      <w:r>
        <w:rPr>
          <w:spacing w:val="-10"/>
          <w:sz w:val="24"/>
        </w:rPr>
        <w:t xml:space="preserve"> </w:t>
      </w:r>
      <w:r>
        <w:rPr>
          <w:sz w:val="24"/>
        </w:rPr>
        <w:t>of</w:t>
      </w:r>
      <w:r>
        <w:rPr>
          <w:spacing w:val="-3"/>
          <w:sz w:val="24"/>
        </w:rPr>
        <w:t xml:space="preserve"> </w:t>
      </w:r>
      <w:r>
        <w:rPr>
          <w:sz w:val="24"/>
        </w:rPr>
        <w:t>the</w:t>
      </w:r>
      <w:r>
        <w:rPr>
          <w:spacing w:val="-12"/>
          <w:sz w:val="24"/>
        </w:rPr>
        <w:t xml:space="preserve"> </w:t>
      </w:r>
      <w:r>
        <w:rPr>
          <w:sz w:val="24"/>
        </w:rPr>
        <w:t>professional</w:t>
      </w:r>
      <w:r>
        <w:rPr>
          <w:spacing w:val="-8"/>
          <w:sz w:val="24"/>
        </w:rPr>
        <w:t xml:space="preserve"> </w:t>
      </w:r>
      <w:r>
        <w:rPr>
          <w:sz w:val="24"/>
        </w:rPr>
        <w:t>relationship</w:t>
      </w:r>
      <w:r>
        <w:rPr>
          <w:spacing w:val="-8"/>
          <w:sz w:val="24"/>
        </w:rPr>
        <w:t xml:space="preserve"> </w:t>
      </w:r>
      <w:r>
        <w:rPr>
          <w:sz w:val="24"/>
        </w:rPr>
        <w:t xml:space="preserve">with clients, Field Instructor, and agency </w:t>
      </w:r>
      <w:proofErr w:type="gramStart"/>
      <w:r>
        <w:rPr>
          <w:sz w:val="24"/>
        </w:rPr>
        <w:t>staff</w:t>
      </w:r>
      <w:proofErr w:type="gramEnd"/>
    </w:p>
    <w:p w14:paraId="7F21E30A" w14:textId="77777777" w:rsidR="00C67E64" w:rsidRDefault="008B4D8E">
      <w:pPr>
        <w:pStyle w:val="ListParagraph"/>
        <w:numPr>
          <w:ilvl w:val="0"/>
          <w:numId w:val="13"/>
        </w:numPr>
        <w:tabs>
          <w:tab w:val="left" w:pos="1199"/>
          <w:tab w:val="left" w:pos="1200"/>
        </w:tabs>
        <w:spacing w:line="266" w:lineRule="auto"/>
        <w:ind w:right="2224"/>
        <w:rPr>
          <w:sz w:val="24"/>
        </w:rPr>
      </w:pPr>
      <w:r>
        <w:rPr>
          <w:sz w:val="24"/>
        </w:rPr>
        <w:t>Notify</w:t>
      </w:r>
      <w:r>
        <w:rPr>
          <w:spacing w:val="-12"/>
          <w:sz w:val="24"/>
        </w:rPr>
        <w:t xml:space="preserve"> </w:t>
      </w:r>
      <w:r>
        <w:rPr>
          <w:sz w:val="24"/>
        </w:rPr>
        <w:t>the</w:t>
      </w:r>
      <w:r>
        <w:rPr>
          <w:spacing w:val="-7"/>
          <w:sz w:val="24"/>
        </w:rPr>
        <w:t xml:space="preserve"> </w:t>
      </w:r>
      <w:r>
        <w:rPr>
          <w:sz w:val="24"/>
        </w:rPr>
        <w:t>assigned</w:t>
      </w:r>
      <w:r>
        <w:rPr>
          <w:spacing w:val="-7"/>
          <w:sz w:val="24"/>
        </w:rPr>
        <w:t xml:space="preserve"> </w:t>
      </w:r>
      <w:r>
        <w:rPr>
          <w:sz w:val="24"/>
        </w:rPr>
        <w:t>Field</w:t>
      </w:r>
      <w:r>
        <w:rPr>
          <w:spacing w:val="-4"/>
          <w:sz w:val="24"/>
        </w:rPr>
        <w:t xml:space="preserve"> </w:t>
      </w:r>
      <w:r>
        <w:rPr>
          <w:sz w:val="24"/>
        </w:rPr>
        <w:t>Liaison</w:t>
      </w:r>
      <w:r>
        <w:rPr>
          <w:spacing w:val="-7"/>
          <w:sz w:val="24"/>
        </w:rPr>
        <w:t xml:space="preserve"> </w:t>
      </w:r>
      <w:r>
        <w:rPr>
          <w:sz w:val="24"/>
        </w:rPr>
        <w:t>immediately</w:t>
      </w:r>
      <w:r>
        <w:rPr>
          <w:spacing w:val="-10"/>
          <w:sz w:val="24"/>
        </w:rPr>
        <w:t xml:space="preserve"> </w:t>
      </w:r>
      <w:r>
        <w:rPr>
          <w:sz w:val="24"/>
        </w:rPr>
        <w:t>of</w:t>
      </w:r>
      <w:r>
        <w:rPr>
          <w:spacing w:val="-3"/>
          <w:sz w:val="24"/>
        </w:rPr>
        <w:t xml:space="preserve"> </w:t>
      </w:r>
      <w:r>
        <w:rPr>
          <w:sz w:val="24"/>
        </w:rPr>
        <w:t>any</w:t>
      </w:r>
      <w:r>
        <w:rPr>
          <w:spacing w:val="-13"/>
          <w:sz w:val="24"/>
        </w:rPr>
        <w:t xml:space="preserve"> </w:t>
      </w:r>
      <w:r>
        <w:rPr>
          <w:sz w:val="24"/>
        </w:rPr>
        <w:t>personal</w:t>
      </w:r>
      <w:r>
        <w:rPr>
          <w:spacing w:val="-8"/>
          <w:sz w:val="24"/>
        </w:rPr>
        <w:t xml:space="preserve"> </w:t>
      </w:r>
      <w:r>
        <w:rPr>
          <w:sz w:val="24"/>
        </w:rPr>
        <w:t>issues</w:t>
      </w:r>
      <w:r>
        <w:rPr>
          <w:spacing w:val="-13"/>
          <w:sz w:val="24"/>
        </w:rPr>
        <w:t xml:space="preserve"> </w:t>
      </w:r>
      <w:r>
        <w:rPr>
          <w:sz w:val="24"/>
        </w:rPr>
        <w:t xml:space="preserve">or difficulties that impact the completion of Field education </w:t>
      </w:r>
      <w:proofErr w:type="gramStart"/>
      <w:r>
        <w:rPr>
          <w:sz w:val="24"/>
        </w:rPr>
        <w:t>requirements</w:t>
      </w:r>
      <w:proofErr w:type="gramEnd"/>
    </w:p>
    <w:p w14:paraId="7F21E30B" w14:textId="77777777" w:rsidR="00C67E64" w:rsidRDefault="008B4D8E">
      <w:pPr>
        <w:pStyle w:val="ListParagraph"/>
        <w:numPr>
          <w:ilvl w:val="0"/>
          <w:numId w:val="13"/>
        </w:numPr>
        <w:tabs>
          <w:tab w:val="left" w:pos="1199"/>
          <w:tab w:val="left" w:pos="1200"/>
        </w:tabs>
        <w:spacing w:before="15" w:line="266" w:lineRule="auto"/>
        <w:ind w:right="1176"/>
        <w:rPr>
          <w:sz w:val="24"/>
        </w:rPr>
      </w:pPr>
      <w:r>
        <w:rPr>
          <w:sz w:val="24"/>
        </w:rPr>
        <w:t>Notify</w:t>
      </w:r>
      <w:r>
        <w:rPr>
          <w:spacing w:val="-11"/>
          <w:sz w:val="24"/>
        </w:rPr>
        <w:t xml:space="preserve"> </w:t>
      </w:r>
      <w:r>
        <w:rPr>
          <w:sz w:val="24"/>
        </w:rPr>
        <w:t>the</w:t>
      </w:r>
      <w:r>
        <w:rPr>
          <w:spacing w:val="-7"/>
          <w:sz w:val="24"/>
        </w:rPr>
        <w:t xml:space="preserve"> </w:t>
      </w:r>
      <w:r>
        <w:rPr>
          <w:sz w:val="24"/>
        </w:rPr>
        <w:t>Field</w:t>
      </w:r>
      <w:r>
        <w:rPr>
          <w:spacing w:val="-4"/>
          <w:sz w:val="24"/>
        </w:rPr>
        <w:t xml:space="preserve"> </w:t>
      </w:r>
      <w:r>
        <w:rPr>
          <w:sz w:val="24"/>
        </w:rPr>
        <w:t>Instructor</w:t>
      </w:r>
      <w:r>
        <w:rPr>
          <w:spacing w:val="-6"/>
          <w:sz w:val="24"/>
        </w:rPr>
        <w:t xml:space="preserve"> </w:t>
      </w:r>
      <w:r>
        <w:rPr>
          <w:sz w:val="24"/>
        </w:rPr>
        <w:t>and/or</w:t>
      </w:r>
      <w:r>
        <w:rPr>
          <w:spacing w:val="-6"/>
          <w:sz w:val="24"/>
        </w:rPr>
        <w:t xml:space="preserve"> </w:t>
      </w:r>
      <w:r>
        <w:rPr>
          <w:sz w:val="24"/>
        </w:rPr>
        <w:t>Field</w:t>
      </w:r>
      <w:r>
        <w:rPr>
          <w:spacing w:val="-7"/>
          <w:sz w:val="24"/>
        </w:rPr>
        <w:t xml:space="preserve"> </w:t>
      </w:r>
      <w:r>
        <w:rPr>
          <w:sz w:val="24"/>
        </w:rPr>
        <w:t>Liaison</w:t>
      </w:r>
      <w:r>
        <w:rPr>
          <w:spacing w:val="-11"/>
          <w:sz w:val="24"/>
        </w:rPr>
        <w:t xml:space="preserve"> </w:t>
      </w:r>
      <w:r>
        <w:rPr>
          <w:sz w:val="24"/>
        </w:rPr>
        <w:t>immediately</w:t>
      </w:r>
      <w:r>
        <w:rPr>
          <w:spacing w:val="-12"/>
          <w:sz w:val="24"/>
        </w:rPr>
        <w:t xml:space="preserve"> </w:t>
      </w:r>
      <w:r>
        <w:rPr>
          <w:sz w:val="24"/>
        </w:rPr>
        <w:t>of</w:t>
      </w:r>
      <w:r>
        <w:rPr>
          <w:spacing w:val="-5"/>
          <w:sz w:val="24"/>
        </w:rPr>
        <w:t xml:space="preserve"> </w:t>
      </w:r>
      <w:r>
        <w:rPr>
          <w:sz w:val="24"/>
        </w:rPr>
        <w:t>any</w:t>
      </w:r>
      <w:r>
        <w:rPr>
          <w:spacing w:val="-12"/>
          <w:sz w:val="24"/>
        </w:rPr>
        <w:t xml:space="preserve"> </w:t>
      </w:r>
      <w:r>
        <w:rPr>
          <w:sz w:val="24"/>
        </w:rPr>
        <w:t>concerns</w:t>
      </w:r>
      <w:r>
        <w:rPr>
          <w:spacing w:val="-5"/>
          <w:sz w:val="24"/>
        </w:rPr>
        <w:t xml:space="preserve"> </w:t>
      </w:r>
      <w:r>
        <w:rPr>
          <w:sz w:val="24"/>
        </w:rPr>
        <w:t>in</w:t>
      </w:r>
      <w:r>
        <w:rPr>
          <w:spacing w:val="-7"/>
          <w:sz w:val="24"/>
        </w:rPr>
        <w:t xml:space="preserve"> </w:t>
      </w:r>
      <w:r>
        <w:rPr>
          <w:sz w:val="24"/>
        </w:rPr>
        <w:t xml:space="preserve">the practicum </w:t>
      </w:r>
      <w:proofErr w:type="gramStart"/>
      <w:r>
        <w:rPr>
          <w:sz w:val="24"/>
        </w:rPr>
        <w:t>setting</w:t>
      </w:r>
      <w:proofErr w:type="gramEnd"/>
    </w:p>
    <w:p w14:paraId="7F21E30C" w14:textId="77777777" w:rsidR="00C67E64" w:rsidRDefault="008B4D8E">
      <w:pPr>
        <w:pStyle w:val="BodyText"/>
        <w:spacing w:before="130"/>
        <w:ind w:left="480"/>
      </w:pPr>
      <w:r>
        <w:t>Demonstrate</w:t>
      </w:r>
      <w:r>
        <w:rPr>
          <w:spacing w:val="-18"/>
        </w:rPr>
        <w:t xml:space="preserve"> </w:t>
      </w:r>
      <w:r>
        <w:t>responsibility</w:t>
      </w:r>
      <w:r>
        <w:rPr>
          <w:spacing w:val="-16"/>
        </w:rPr>
        <w:t xml:space="preserve"> </w:t>
      </w:r>
      <w:r>
        <w:t>and</w:t>
      </w:r>
      <w:r>
        <w:rPr>
          <w:spacing w:val="-13"/>
        </w:rPr>
        <w:t xml:space="preserve"> </w:t>
      </w:r>
      <w:r>
        <w:t>commitment</w:t>
      </w:r>
      <w:r>
        <w:rPr>
          <w:spacing w:val="-14"/>
        </w:rPr>
        <w:t xml:space="preserve"> </w:t>
      </w:r>
      <w:r>
        <w:t>to</w:t>
      </w:r>
      <w:r>
        <w:rPr>
          <w:spacing w:val="-13"/>
        </w:rPr>
        <w:t xml:space="preserve"> </w:t>
      </w:r>
      <w:r>
        <w:t>the</w:t>
      </w:r>
      <w:r>
        <w:rPr>
          <w:spacing w:val="-15"/>
        </w:rPr>
        <w:t xml:space="preserve"> </w:t>
      </w:r>
      <w:r>
        <w:t>Field</w:t>
      </w:r>
      <w:r>
        <w:rPr>
          <w:spacing w:val="-14"/>
        </w:rPr>
        <w:t xml:space="preserve"> </w:t>
      </w:r>
      <w:r>
        <w:t>Education</w:t>
      </w:r>
      <w:r>
        <w:rPr>
          <w:spacing w:val="-16"/>
        </w:rPr>
        <w:t xml:space="preserve"> </w:t>
      </w:r>
      <w:r>
        <w:rPr>
          <w:spacing w:val="-2"/>
        </w:rPr>
        <w:t>Program:</w:t>
      </w:r>
    </w:p>
    <w:p w14:paraId="7F21E30D" w14:textId="47EA84B0" w:rsidR="00C67E64" w:rsidRDefault="008B4D8E">
      <w:pPr>
        <w:pStyle w:val="ListParagraph"/>
        <w:numPr>
          <w:ilvl w:val="0"/>
          <w:numId w:val="13"/>
        </w:numPr>
        <w:tabs>
          <w:tab w:val="left" w:pos="1199"/>
          <w:tab w:val="left" w:pos="1200"/>
        </w:tabs>
        <w:spacing w:before="164" w:line="271" w:lineRule="auto"/>
        <w:ind w:right="1456"/>
        <w:rPr>
          <w:sz w:val="24"/>
        </w:rPr>
      </w:pPr>
      <w:r>
        <w:rPr>
          <w:sz w:val="24"/>
        </w:rPr>
        <w:t>Complete</w:t>
      </w:r>
      <w:r>
        <w:rPr>
          <w:spacing w:val="-4"/>
          <w:sz w:val="24"/>
        </w:rPr>
        <w:t xml:space="preserve"> </w:t>
      </w:r>
      <w:r>
        <w:rPr>
          <w:sz w:val="24"/>
        </w:rPr>
        <w:t>the</w:t>
      </w:r>
      <w:r>
        <w:rPr>
          <w:spacing w:val="-7"/>
          <w:sz w:val="24"/>
        </w:rPr>
        <w:t xml:space="preserve"> </w:t>
      </w:r>
      <w:r>
        <w:rPr>
          <w:i/>
          <w:sz w:val="24"/>
        </w:rPr>
        <w:t>Learning</w:t>
      </w:r>
      <w:r>
        <w:rPr>
          <w:i/>
          <w:spacing w:val="-9"/>
          <w:sz w:val="24"/>
        </w:rPr>
        <w:t xml:space="preserve"> </w:t>
      </w:r>
      <w:r>
        <w:rPr>
          <w:i/>
          <w:sz w:val="24"/>
        </w:rPr>
        <w:t>Plan</w:t>
      </w:r>
      <w:r>
        <w:rPr>
          <w:sz w:val="24"/>
        </w:rPr>
        <w:t>,</w:t>
      </w:r>
      <w:r>
        <w:rPr>
          <w:spacing w:val="-5"/>
          <w:sz w:val="24"/>
        </w:rPr>
        <w:t xml:space="preserve"> </w:t>
      </w:r>
      <w:r>
        <w:rPr>
          <w:sz w:val="24"/>
        </w:rPr>
        <w:t>which</w:t>
      </w:r>
      <w:r>
        <w:rPr>
          <w:spacing w:val="-7"/>
          <w:sz w:val="24"/>
        </w:rPr>
        <w:t xml:space="preserve"> </w:t>
      </w:r>
      <w:r>
        <w:rPr>
          <w:sz w:val="24"/>
        </w:rPr>
        <w:t>outlines</w:t>
      </w:r>
      <w:r>
        <w:rPr>
          <w:spacing w:val="-10"/>
          <w:sz w:val="24"/>
        </w:rPr>
        <w:t xml:space="preserve"> </w:t>
      </w:r>
      <w:r>
        <w:rPr>
          <w:sz w:val="24"/>
        </w:rPr>
        <w:t>the</w:t>
      </w:r>
      <w:r>
        <w:rPr>
          <w:spacing w:val="-4"/>
          <w:sz w:val="24"/>
        </w:rPr>
        <w:t xml:space="preserve"> </w:t>
      </w:r>
      <w:r>
        <w:rPr>
          <w:sz w:val="24"/>
        </w:rPr>
        <w:t>learning</w:t>
      </w:r>
      <w:r>
        <w:rPr>
          <w:spacing w:val="-9"/>
          <w:sz w:val="24"/>
        </w:rPr>
        <w:t xml:space="preserve"> </w:t>
      </w:r>
      <w:r>
        <w:rPr>
          <w:sz w:val="24"/>
        </w:rPr>
        <w:t>needs</w:t>
      </w:r>
      <w:r>
        <w:rPr>
          <w:spacing w:val="-10"/>
          <w:sz w:val="24"/>
        </w:rPr>
        <w:t xml:space="preserve"> </w:t>
      </w:r>
      <w:r>
        <w:rPr>
          <w:sz w:val="24"/>
        </w:rPr>
        <w:t>and</w:t>
      </w:r>
      <w:r>
        <w:rPr>
          <w:spacing w:val="-7"/>
          <w:sz w:val="24"/>
        </w:rPr>
        <w:t xml:space="preserve"> </w:t>
      </w:r>
      <w:r>
        <w:rPr>
          <w:sz w:val="24"/>
        </w:rPr>
        <w:t>the</w:t>
      </w:r>
      <w:r>
        <w:rPr>
          <w:spacing w:val="-7"/>
          <w:sz w:val="24"/>
        </w:rPr>
        <w:t xml:space="preserve"> </w:t>
      </w:r>
      <w:r>
        <w:rPr>
          <w:sz w:val="24"/>
        </w:rPr>
        <w:t xml:space="preserve">overall plan to meet designated objectives, within the first </w:t>
      </w:r>
      <w:r w:rsidR="00DC0527">
        <w:rPr>
          <w:sz w:val="24"/>
        </w:rPr>
        <w:t>2</w:t>
      </w:r>
      <w:r>
        <w:rPr>
          <w:sz w:val="24"/>
        </w:rPr>
        <w:t xml:space="preserve">0-40 hours of the Field </w:t>
      </w:r>
      <w:proofErr w:type="gramStart"/>
      <w:r>
        <w:rPr>
          <w:spacing w:val="-2"/>
          <w:sz w:val="24"/>
        </w:rPr>
        <w:t>placement</w:t>
      </w:r>
      <w:proofErr w:type="gramEnd"/>
    </w:p>
    <w:p w14:paraId="7F21E30E" w14:textId="77777777" w:rsidR="00C67E64" w:rsidRDefault="008B4D8E">
      <w:pPr>
        <w:pStyle w:val="ListParagraph"/>
        <w:numPr>
          <w:ilvl w:val="0"/>
          <w:numId w:val="13"/>
        </w:numPr>
        <w:tabs>
          <w:tab w:val="left" w:pos="1199"/>
          <w:tab w:val="left" w:pos="1200"/>
        </w:tabs>
        <w:spacing w:before="6" w:line="268" w:lineRule="auto"/>
        <w:ind w:right="1640"/>
        <w:rPr>
          <w:sz w:val="24"/>
        </w:rPr>
      </w:pPr>
      <w:r>
        <w:rPr>
          <w:sz w:val="24"/>
        </w:rPr>
        <w:t>Complete</w:t>
      </w:r>
      <w:r>
        <w:rPr>
          <w:spacing w:val="-10"/>
          <w:sz w:val="24"/>
        </w:rPr>
        <w:t xml:space="preserve"> </w:t>
      </w:r>
      <w:r>
        <w:rPr>
          <w:sz w:val="24"/>
        </w:rPr>
        <w:t>all</w:t>
      </w:r>
      <w:r>
        <w:rPr>
          <w:spacing w:val="-9"/>
          <w:sz w:val="24"/>
        </w:rPr>
        <w:t xml:space="preserve"> </w:t>
      </w:r>
      <w:r>
        <w:rPr>
          <w:sz w:val="24"/>
        </w:rPr>
        <w:t>Field</w:t>
      </w:r>
      <w:r>
        <w:rPr>
          <w:spacing w:val="-8"/>
          <w:sz w:val="24"/>
        </w:rPr>
        <w:t xml:space="preserve"> </w:t>
      </w:r>
      <w:r>
        <w:rPr>
          <w:sz w:val="24"/>
        </w:rPr>
        <w:t>education</w:t>
      </w:r>
      <w:r>
        <w:rPr>
          <w:spacing w:val="-10"/>
          <w:sz w:val="24"/>
        </w:rPr>
        <w:t xml:space="preserve"> </w:t>
      </w:r>
      <w:r>
        <w:rPr>
          <w:sz w:val="24"/>
        </w:rPr>
        <w:t>assignments</w:t>
      </w:r>
      <w:r>
        <w:rPr>
          <w:spacing w:val="-9"/>
          <w:sz w:val="24"/>
        </w:rPr>
        <w:t xml:space="preserve"> </w:t>
      </w:r>
      <w:r>
        <w:rPr>
          <w:sz w:val="24"/>
        </w:rPr>
        <w:t>required</w:t>
      </w:r>
      <w:r>
        <w:rPr>
          <w:spacing w:val="-8"/>
          <w:sz w:val="24"/>
        </w:rPr>
        <w:t xml:space="preserve"> </w:t>
      </w:r>
      <w:r>
        <w:rPr>
          <w:sz w:val="24"/>
        </w:rPr>
        <w:t>by</w:t>
      </w:r>
      <w:r>
        <w:rPr>
          <w:spacing w:val="-13"/>
          <w:sz w:val="24"/>
        </w:rPr>
        <w:t xml:space="preserve"> </w:t>
      </w:r>
      <w:r>
        <w:rPr>
          <w:sz w:val="24"/>
        </w:rPr>
        <w:t>the</w:t>
      </w:r>
      <w:r>
        <w:rPr>
          <w:spacing w:val="-8"/>
          <w:sz w:val="24"/>
        </w:rPr>
        <w:t xml:space="preserve"> </w:t>
      </w:r>
      <w:r>
        <w:rPr>
          <w:sz w:val="24"/>
        </w:rPr>
        <w:t>Field</w:t>
      </w:r>
      <w:r>
        <w:rPr>
          <w:spacing w:val="-10"/>
          <w:sz w:val="24"/>
        </w:rPr>
        <w:t xml:space="preserve"> </w:t>
      </w:r>
      <w:r>
        <w:rPr>
          <w:sz w:val="24"/>
        </w:rPr>
        <w:t>program</w:t>
      </w:r>
      <w:r>
        <w:rPr>
          <w:spacing w:val="-5"/>
          <w:sz w:val="24"/>
        </w:rPr>
        <w:t xml:space="preserve"> </w:t>
      </w:r>
      <w:r>
        <w:rPr>
          <w:sz w:val="24"/>
        </w:rPr>
        <w:t xml:space="preserve">and practicum agency in a timely </w:t>
      </w:r>
      <w:proofErr w:type="gramStart"/>
      <w:r>
        <w:rPr>
          <w:sz w:val="24"/>
        </w:rPr>
        <w:t>manner</w:t>
      </w:r>
      <w:proofErr w:type="gramEnd"/>
    </w:p>
    <w:p w14:paraId="7F21E30F" w14:textId="77777777" w:rsidR="00C67E64" w:rsidRDefault="008B4D8E">
      <w:pPr>
        <w:pStyle w:val="ListParagraph"/>
        <w:numPr>
          <w:ilvl w:val="0"/>
          <w:numId w:val="13"/>
        </w:numPr>
        <w:tabs>
          <w:tab w:val="left" w:pos="1199"/>
          <w:tab w:val="left" w:pos="1200"/>
        </w:tabs>
        <w:spacing w:before="7" w:line="271" w:lineRule="auto"/>
        <w:ind w:right="1335"/>
        <w:rPr>
          <w:sz w:val="24"/>
        </w:rPr>
      </w:pPr>
      <w:r>
        <w:rPr>
          <w:sz w:val="24"/>
        </w:rPr>
        <w:t>Use supervision throughout the Field placement by demonstrating ample preparation</w:t>
      </w:r>
      <w:r>
        <w:rPr>
          <w:spacing w:val="-6"/>
          <w:sz w:val="24"/>
        </w:rPr>
        <w:t xml:space="preserve"> </w:t>
      </w:r>
      <w:r>
        <w:rPr>
          <w:sz w:val="24"/>
        </w:rPr>
        <w:t>for</w:t>
      </w:r>
      <w:r>
        <w:rPr>
          <w:spacing w:val="-5"/>
          <w:sz w:val="24"/>
        </w:rPr>
        <w:t xml:space="preserve"> </w:t>
      </w:r>
      <w:r>
        <w:rPr>
          <w:sz w:val="24"/>
        </w:rPr>
        <w:t>each</w:t>
      </w:r>
      <w:r>
        <w:rPr>
          <w:spacing w:val="-4"/>
          <w:sz w:val="24"/>
        </w:rPr>
        <w:t xml:space="preserve"> </w:t>
      </w:r>
      <w:r>
        <w:rPr>
          <w:sz w:val="24"/>
        </w:rPr>
        <w:t>supervisory</w:t>
      </w:r>
      <w:r>
        <w:rPr>
          <w:spacing w:val="-7"/>
          <w:sz w:val="24"/>
        </w:rPr>
        <w:t xml:space="preserve"> </w:t>
      </w:r>
      <w:r>
        <w:rPr>
          <w:sz w:val="24"/>
        </w:rPr>
        <w:t>conference</w:t>
      </w:r>
      <w:r>
        <w:rPr>
          <w:spacing w:val="-6"/>
          <w:sz w:val="24"/>
        </w:rPr>
        <w:t xml:space="preserve"> </w:t>
      </w:r>
      <w:r>
        <w:rPr>
          <w:sz w:val="24"/>
        </w:rPr>
        <w:t>with</w:t>
      </w:r>
      <w:r>
        <w:rPr>
          <w:spacing w:val="-2"/>
          <w:sz w:val="24"/>
        </w:rPr>
        <w:t xml:space="preserve"> </w:t>
      </w:r>
      <w:r>
        <w:rPr>
          <w:sz w:val="24"/>
        </w:rPr>
        <w:t>the</w:t>
      </w:r>
      <w:r>
        <w:rPr>
          <w:spacing w:val="-2"/>
          <w:sz w:val="24"/>
        </w:rPr>
        <w:t xml:space="preserve"> </w:t>
      </w:r>
      <w:r>
        <w:rPr>
          <w:sz w:val="24"/>
        </w:rPr>
        <w:t>Field</w:t>
      </w:r>
      <w:r>
        <w:rPr>
          <w:spacing w:val="-2"/>
          <w:sz w:val="24"/>
        </w:rPr>
        <w:t xml:space="preserve"> </w:t>
      </w:r>
      <w:r>
        <w:rPr>
          <w:sz w:val="24"/>
        </w:rPr>
        <w:t>Instructor.</w:t>
      </w:r>
      <w:r>
        <w:rPr>
          <w:spacing w:val="-2"/>
          <w:sz w:val="24"/>
        </w:rPr>
        <w:t xml:space="preserve"> </w:t>
      </w:r>
      <w:r>
        <w:rPr>
          <w:sz w:val="24"/>
        </w:rPr>
        <w:t>The</w:t>
      </w:r>
      <w:r>
        <w:rPr>
          <w:spacing w:val="-2"/>
          <w:sz w:val="24"/>
        </w:rPr>
        <w:t xml:space="preserve"> </w:t>
      </w:r>
      <w:r>
        <w:rPr>
          <w:sz w:val="24"/>
        </w:rPr>
        <w:t>Field Instructor</w:t>
      </w:r>
      <w:r>
        <w:rPr>
          <w:spacing w:val="-13"/>
          <w:sz w:val="24"/>
        </w:rPr>
        <w:t xml:space="preserve"> </w:t>
      </w:r>
      <w:r>
        <w:rPr>
          <w:sz w:val="24"/>
        </w:rPr>
        <w:t>may</w:t>
      </w:r>
      <w:r>
        <w:rPr>
          <w:spacing w:val="-13"/>
          <w:sz w:val="24"/>
        </w:rPr>
        <w:t xml:space="preserve"> </w:t>
      </w:r>
      <w:r>
        <w:rPr>
          <w:sz w:val="24"/>
        </w:rPr>
        <w:t>require</w:t>
      </w:r>
      <w:r>
        <w:rPr>
          <w:spacing w:val="-9"/>
          <w:sz w:val="24"/>
        </w:rPr>
        <w:t xml:space="preserve"> </w:t>
      </w:r>
      <w:r>
        <w:rPr>
          <w:sz w:val="24"/>
        </w:rPr>
        <w:t>materials</w:t>
      </w:r>
      <w:r>
        <w:rPr>
          <w:spacing w:val="-8"/>
          <w:sz w:val="24"/>
        </w:rPr>
        <w:t xml:space="preserve"> </w:t>
      </w:r>
      <w:r>
        <w:rPr>
          <w:sz w:val="24"/>
        </w:rPr>
        <w:t>to</w:t>
      </w:r>
      <w:r>
        <w:rPr>
          <w:spacing w:val="-9"/>
          <w:sz w:val="24"/>
        </w:rPr>
        <w:t xml:space="preserve"> </w:t>
      </w:r>
      <w:r>
        <w:rPr>
          <w:sz w:val="24"/>
        </w:rPr>
        <w:t>be</w:t>
      </w:r>
      <w:r>
        <w:rPr>
          <w:spacing w:val="-7"/>
          <w:sz w:val="24"/>
        </w:rPr>
        <w:t xml:space="preserve"> </w:t>
      </w:r>
      <w:r>
        <w:rPr>
          <w:sz w:val="24"/>
        </w:rPr>
        <w:t>submitted</w:t>
      </w:r>
      <w:r>
        <w:rPr>
          <w:spacing w:val="-7"/>
          <w:sz w:val="24"/>
        </w:rPr>
        <w:t xml:space="preserve"> </w:t>
      </w:r>
      <w:r>
        <w:rPr>
          <w:sz w:val="24"/>
        </w:rPr>
        <w:t>prior</w:t>
      </w:r>
      <w:r>
        <w:rPr>
          <w:spacing w:val="-8"/>
          <w:sz w:val="24"/>
        </w:rPr>
        <w:t xml:space="preserve"> </w:t>
      </w:r>
      <w:r>
        <w:rPr>
          <w:sz w:val="24"/>
        </w:rPr>
        <w:t>to</w:t>
      </w:r>
      <w:r>
        <w:rPr>
          <w:spacing w:val="-7"/>
          <w:sz w:val="24"/>
        </w:rPr>
        <w:t xml:space="preserve"> </w:t>
      </w:r>
      <w:r>
        <w:rPr>
          <w:sz w:val="24"/>
        </w:rPr>
        <w:t>supervision</w:t>
      </w:r>
      <w:r>
        <w:rPr>
          <w:spacing w:val="-7"/>
          <w:sz w:val="24"/>
        </w:rPr>
        <w:t xml:space="preserve"> </w:t>
      </w:r>
      <w:r>
        <w:rPr>
          <w:sz w:val="24"/>
        </w:rPr>
        <w:t xml:space="preserve">conference </w:t>
      </w:r>
      <w:proofErr w:type="gramStart"/>
      <w:r>
        <w:rPr>
          <w:spacing w:val="-4"/>
          <w:sz w:val="24"/>
        </w:rPr>
        <w:t>time</w:t>
      </w:r>
      <w:proofErr w:type="gramEnd"/>
    </w:p>
    <w:p w14:paraId="7F21E310" w14:textId="77777777" w:rsidR="00C67E64" w:rsidRDefault="00C67E64">
      <w:pPr>
        <w:spacing w:line="271" w:lineRule="auto"/>
        <w:rPr>
          <w:sz w:val="24"/>
        </w:rPr>
        <w:sectPr w:rsidR="00C67E64" w:rsidSect="002F4485">
          <w:pgSz w:w="12240" w:h="15840"/>
          <w:pgMar w:top="960" w:right="360" w:bottom="1600" w:left="960" w:header="414" w:footer="1416" w:gutter="0"/>
          <w:cols w:space="720"/>
        </w:sectPr>
      </w:pPr>
    </w:p>
    <w:p w14:paraId="7F21E311" w14:textId="77777777" w:rsidR="00C67E64" w:rsidRDefault="00C67E64">
      <w:pPr>
        <w:pStyle w:val="BodyText"/>
        <w:rPr>
          <w:sz w:val="20"/>
        </w:rPr>
      </w:pPr>
    </w:p>
    <w:p w14:paraId="7F21E312" w14:textId="77777777" w:rsidR="00C67E64" w:rsidRDefault="00C67E64">
      <w:pPr>
        <w:pStyle w:val="BodyText"/>
        <w:spacing w:before="4"/>
        <w:rPr>
          <w:sz w:val="25"/>
        </w:rPr>
      </w:pPr>
    </w:p>
    <w:p w14:paraId="7F21E314" w14:textId="3160460D" w:rsidR="00C67E64" w:rsidRPr="00DC0527" w:rsidRDefault="008B4D8E">
      <w:pPr>
        <w:pStyle w:val="ListParagraph"/>
        <w:numPr>
          <w:ilvl w:val="0"/>
          <w:numId w:val="13"/>
        </w:numPr>
        <w:tabs>
          <w:tab w:val="left" w:pos="1199"/>
          <w:tab w:val="left" w:pos="1200"/>
        </w:tabs>
        <w:spacing w:before="10" w:line="266" w:lineRule="auto"/>
        <w:ind w:right="1219"/>
        <w:rPr>
          <w:sz w:val="28"/>
        </w:rPr>
      </w:pPr>
      <w:r>
        <w:rPr>
          <w:sz w:val="24"/>
        </w:rPr>
        <w:t>Meet</w:t>
      </w:r>
      <w:r w:rsidRPr="00DC0527">
        <w:rPr>
          <w:spacing w:val="-5"/>
          <w:sz w:val="24"/>
        </w:rPr>
        <w:t xml:space="preserve"> </w:t>
      </w:r>
      <w:r>
        <w:rPr>
          <w:sz w:val="24"/>
        </w:rPr>
        <w:t>with</w:t>
      </w:r>
      <w:r w:rsidRPr="00DC0527">
        <w:rPr>
          <w:spacing w:val="-4"/>
          <w:sz w:val="24"/>
        </w:rPr>
        <w:t xml:space="preserve"> </w:t>
      </w:r>
      <w:r>
        <w:rPr>
          <w:sz w:val="24"/>
        </w:rPr>
        <w:t>the</w:t>
      </w:r>
      <w:r w:rsidRPr="00DC0527">
        <w:rPr>
          <w:spacing w:val="-4"/>
          <w:sz w:val="24"/>
        </w:rPr>
        <w:t xml:space="preserve"> </w:t>
      </w:r>
      <w:r>
        <w:rPr>
          <w:sz w:val="24"/>
        </w:rPr>
        <w:t>Field</w:t>
      </w:r>
      <w:r w:rsidRPr="00DC0527">
        <w:rPr>
          <w:spacing w:val="-7"/>
          <w:sz w:val="24"/>
        </w:rPr>
        <w:t xml:space="preserve"> </w:t>
      </w:r>
      <w:r>
        <w:rPr>
          <w:sz w:val="24"/>
        </w:rPr>
        <w:t>Liaison</w:t>
      </w:r>
      <w:r w:rsidRPr="00DC0527">
        <w:rPr>
          <w:spacing w:val="-7"/>
          <w:sz w:val="24"/>
        </w:rPr>
        <w:t xml:space="preserve"> </w:t>
      </w:r>
      <w:r>
        <w:rPr>
          <w:sz w:val="24"/>
        </w:rPr>
        <w:t>each</w:t>
      </w:r>
      <w:r w:rsidRPr="00DC0527">
        <w:rPr>
          <w:spacing w:val="-7"/>
          <w:sz w:val="24"/>
        </w:rPr>
        <w:t xml:space="preserve"> </w:t>
      </w:r>
      <w:r>
        <w:rPr>
          <w:sz w:val="24"/>
        </w:rPr>
        <w:t>semester</w:t>
      </w:r>
      <w:r w:rsidRPr="00DC0527">
        <w:rPr>
          <w:spacing w:val="-6"/>
          <w:sz w:val="24"/>
        </w:rPr>
        <w:t xml:space="preserve"> </w:t>
      </w:r>
      <w:r>
        <w:rPr>
          <w:sz w:val="24"/>
        </w:rPr>
        <w:t>to</w:t>
      </w:r>
      <w:r w:rsidRPr="00DC0527">
        <w:rPr>
          <w:spacing w:val="-9"/>
          <w:sz w:val="24"/>
        </w:rPr>
        <w:t xml:space="preserve"> </w:t>
      </w:r>
      <w:r>
        <w:rPr>
          <w:sz w:val="24"/>
        </w:rPr>
        <w:t>discuss</w:t>
      </w:r>
      <w:r w:rsidRPr="00DC0527">
        <w:rPr>
          <w:spacing w:val="-5"/>
          <w:sz w:val="24"/>
        </w:rPr>
        <w:t xml:space="preserve"> </w:t>
      </w:r>
      <w:r>
        <w:rPr>
          <w:sz w:val="24"/>
        </w:rPr>
        <w:t>Field</w:t>
      </w:r>
      <w:r w:rsidRPr="00DC0527">
        <w:rPr>
          <w:spacing w:val="-9"/>
          <w:sz w:val="24"/>
        </w:rPr>
        <w:t xml:space="preserve"> </w:t>
      </w:r>
      <w:r>
        <w:rPr>
          <w:sz w:val="24"/>
        </w:rPr>
        <w:t>progress</w:t>
      </w:r>
      <w:r w:rsidRPr="00DC0527">
        <w:rPr>
          <w:spacing w:val="-8"/>
          <w:sz w:val="24"/>
        </w:rPr>
        <w:t xml:space="preserve"> </w:t>
      </w:r>
      <w:r>
        <w:rPr>
          <w:sz w:val="24"/>
        </w:rPr>
        <w:t>and</w:t>
      </w:r>
      <w:r w:rsidRPr="00DC0527">
        <w:rPr>
          <w:spacing w:val="-9"/>
          <w:sz w:val="24"/>
        </w:rPr>
        <w:t xml:space="preserve"> </w:t>
      </w:r>
      <w:r>
        <w:rPr>
          <w:sz w:val="24"/>
        </w:rPr>
        <w:t xml:space="preserve">discuss any Field education </w:t>
      </w:r>
      <w:proofErr w:type="gramStart"/>
      <w:r>
        <w:rPr>
          <w:sz w:val="24"/>
        </w:rPr>
        <w:t>issues</w:t>
      </w:r>
      <w:proofErr w:type="gramEnd"/>
    </w:p>
    <w:p w14:paraId="7F21E316" w14:textId="46CD2876" w:rsidR="00C67E64" w:rsidRPr="00DC0527" w:rsidRDefault="008B4D8E">
      <w:pPr>
        <w:pStyle w:val="ListParagraph"/>
        <w:numPr>
          <w:ilvl w:val="0"/>
          <w:numId w:val="13"/>
        </w:numPr>
        <w:tabs>
          <w:tab w:val="left" w:pos="1199"/>
          <w:tab w:val="left" w:pos="1200"/>
        </w:tabs>
        <w:spacing w:before="8"/>
        <w:ind w:hanging="363"/>
        <w:rPr>
          <w:sz w:val="30"/>
        </w:rPr>
      </w:pPr>
      <w:r>
        <w:rPr>
          <w:sz w:val="24"/>
        </w:rPr>
        <w:t>Participate</w:t>
      </w:r>
      <w:r w:rsidRPr="00DC0527">
        <w:rPr>
          <w:spacing w:val="-13"/>
          <w:sz w:val="24"/>
        </w:rPr>
        <w:t xml:space="preserve"> </w:t>
      </w:r>
      <w:r>
        <w:rPr>
          <w:sz w:val="24"/>
        </w:rPr>
        <w:t>in</w:t>
      </w:r>
      <w:r w:rsidRPr="00DC0527">
        <w:rPr>
          <w:spacing w:val="-8"/>
          <w:sz w:val="24"/>
        </w:rPr>
        <w:t xml:space="preserve"> </w:t>
      </w:r>
      <w:r>
        <w:rPr>
          <w:sz w:val="24"/>
        </w:rPr>
        <w:t>self-evaluation</w:t>
      </w:r>
      <w:r w:rsidRPr="00DC0527">
        <w:rPr>
          <w:spacing w:val="-8"/>
          <w:sz w:val="24"/>
        </w:rPr>
        <w:t xml:space="preserve"> </w:t>
      </w:r>
      <w:r>
        <w:rPr>
          <w:sz w:val="24"/>
        </w:rPr>
        <w:t>throughout</w:t>
      </w:r>
      <w:r w:rsidRPr="00DC0527">
        <w:rPr>
          <w:spacing w:val="-8"/>
          <w:sz w:val="24"/>
        </w:rPr>
        <w:t xml:space="preserve"> </w:t>
      </w:r>
      <w:r>
        <w:rPr>
          <w:sz w:val="24"/>
        </w:rPr>
        <w:t>the</w:t>
      </w:r>
      <w:r w:rsidRPr="00DC0527">
        <w:rPr>
          <w:spacing w:val="-10"/>
          <w:sz w:val="24"/>
        </w:rPr>
        <w:t xml:space="preserve"> </w:t>
      </w:r>
      <w:proofErr w:type="gramStart"/>
      <w:r w:rsidRPr="00DC0527">
        <w:rPr>
          <w:spacing w:val="-2"/>
          <w:sz w:val="24"/>
        </w:rPr>
        <w:t>placement</w:t>
      </w:r>
      <w:proofErr w:type="gramEnd"/>
    </w:p>
    <w:p w14:paraId="7F21E317" w14:textId="77777777" w:rsidR="00C67E64" w:rsidRDefault="008B4D8E">
      <w:pPr>
        <w:pStyle w:val="ListParagraph"/>
        <w:numPr>
          <w:ilvl w:val="0"/>
          <w:numId w:val="13"/>
        </w:numPr>
        <w:tabs>
          <w:tab w:val="left" w:pos="1199"/>
          <w:tab w:val="left" w:pos="1200"/>
        </w:tabs>
        <w:spacing w:before="1" w:line="268" w:lineRule="auto"/>
        <w:ind w:right="1278"/>
        <w:rPr>
          <w:sz w:val="24"/>
        </w:rPr>
      </w:pPr>
      <w:r>
        <w:rPr>
          <w:sz w:val="24"/>
        </w:rPr>
        <w:t>Notify</w:t>
      </w:r>
      <w:r>
        <w:rPr>
          <w:spacing w:val="-10"/>
          <w:sz w:val="24"/>
        </w:rPr>
        <w:t xml:space="preserve"> </w:t>
      </w:r>
      <w:r>
        <w:rPr>
          <w:sz w:val="24"/>
        </w:rPr>
        <w:t>the</w:t>
      </w:r>
      <w:r>
        <w:rPr>
          <w:spacing w:val="-4"/>
          <w:sz w:val="24"/>
        </w:rPr>
        <w:t xml:space="preserve"> </w:t>
      </w:r>
      <w:r>
        <w:rPr>
          <w:sz w:val="24"/>
        </w:rPr>
        <w:t>Field</w:t>
      </w:r>
      <w:r>
        <w:rPr>
          <w:spacing w:val="-9"/>
          <w:sz w:val="24"/>
        </w:rPr>
        <w:t xml:space="preserve"> </w:t>
      </w:r>
      <w:r>
        <w:rPr>
          <w:sz w:val="24"/>
        </w:rPr>
        <w:t>Liaison</w:t>
      </w:r>
      <w:r>
        <w:rPr>
          <w:spacing w:val="-9"/>
          <w:sz w:val="24"/>
        </w:rPr>
        <w:t xml:space="preserve"> </w:t>
      </w:r>
      <w:r>
        <w:rPr>
          <w:sz w:val="24"/>
        </w:rPr>
        <w:t>of</w:t>
      </w:r>
      <w:r>
        <w:rPr>
          <w:spacing w:val="-2"/>
          <w:sz w:val="24"/>
        </w:rPr>
        <w:t xml:space="preserve"> </w:t>
      </w:r>
      <w:r>
        <w:rPr>
          <w:sz w:val="24"/>
        </w:rPr>
        <w:t>any</w:t>
      </w:r>
      <w:r>
        <w:rPr>
          <w:spacing w:val="-10"/>
          <w:sz w:val="24"/>
        </w:rPr>
        <w:t xml:space="preserve"> </w:t>
      </w:r>
      <w:r>
        <w:rPr>
          <w:sz w:val="24"/>
        </w:rPr>
        <w:t>changes</w:t>
      </w:r>
      <w:r>
        <w:rPr>
          <w:spacing w:val="-8"/>
          <w:sz w:val="24"/>
        </w:rPr>
        <w:t xml:space="preserve"> </w:t>
      </w:r>
      <w:r>
        <w:rPr>
          <w:sz w:val="24"/>
        </w:rPr>
        <w:t>in</w:t>
      </w:r>
      <w:r>
        <w:rPr>
          <w:spacing w:val="-7"/>
          <w:sz w:val="24"/>
        </w:rPr>
        <w:t xml:space="preserve"> </w:t>
      </w:r>
      <w:r>
        <w:rPr>
          <w:sz w:val="24"/>
        </w:rPr>
        <w:t>hours</w:t>
      </w:r>
      <w:r>
        <w:rPr>
          <w:spacing w:val="-5"/>
          <w:sz w:val="24"/>
        </w:rPr>
        <w:t xml:space="preserve"> </w:t>
      </w:r>
      <w:r>
        <w:rPr>
          <w:sz w:val="24"/>
        </w:rPr>
        <w:t>or</w:t>
      </w:r>
      <w:r>
        <w:rPr>
          <w:spacing w:val="-6"/>
          <w:sz w:val="24"/>
        </w:rPr>
        <w:t xml:space="preserve"> </w:t>
      </w:r>
      <w:r>
        <w:rPr>
          <w:sz w:val="24"/>
        </w:rPr>
        <w:t>inability</w:t>
      </w:r>
      <w:r>
        <w:rPr>
          <w:spacing w:val="-10"/>
          <w:sz w:val="24"/>
        </w:rPr>
        <w:t xml:space="preserve"> </w:t>
      </w:r>
      <w:r>
        <w:rPr>
          <w:sz w:val="24"/>
        </w:rPr>
        <w:t>to</w:t>
      </w:r>
      <w:r>
        <w:rPr>
          <w:spacing w:val="-4"/>
          <w:sz w:val="24"/>
        </w:rPr>
        <w:t xml:space="preserve"> </w:t>
      </w:r>
      <w:r>
        <w:rPr>
          <w:sz w:val="24"/>
        </w:rPr>
        <w:t>complete</w:t>
      </w:r>
      <w:r>
        <w:rPr>
          <w:spacing w:val="-4"/>
          <w:sz w:val="24"/>
        </w:rPr>
        <w:t xml:space="preserve"> </w:t>
      </w:r>
      <w:r>
        <w:rPr>
          <w:sz w:val="24"/>
        </w:rPr>
        <w:t>the</w:t>
      </w:r>
      <w:r>
        <w:rPr>
          <w:spacing w:val="-4"/>
          <w:sz w:val="24"/>
        </w:rPr>
        <w:t xml:space="preserve"> </w:t>
      </w:r>
      <w:r>
        <w:rPr>
          <w:sz w:val="24"/>
        </w:rPr>
        <w:t xml:space="preserve">Field hours by the end of the </w:t>
      </w:r>
      <w:proofErr w:type="gramStart"/>
      <w:r>
        <w:rPr>
          <w:sz w:val="24"/>
        </w:rPr>
        <w:t>semester</w:t>
      </w:r>
      <w:proofErr w:type="gramEnd"/>
    </w:p>
    <w:p w14:paraId="7F21E318" w14:textId="77777777" w:rsidR="00C67E64" w:rsidRDefault="00C67E64">
      <w:pPr>
        <w:pStyle w:val="BodyText"/>
        <w:spacing w:before="8"/>
        <w:rPr>
          <w:sz w:val="38"/>
        </w:rPr>
      </w:pPr>
    </w:p>
    <w:p w14:paraId="7F21E319" w14:textId="77777777" w:rsidR="00C67E64" w:rsidRDefault="008B4D8E">
      <w:pPr>
        <w:ind w:left="480"/>
        <w:rPr>
          <w:i/>
          <w:sz w:val="24"/>
        </w:rPr>
      </w:pPr>
      <w:r>
        <w:rPr>
          <w:i/>
          <w:sz w:val="24"/>
        </w:rPr>
        <w:t>Field</w:t>
      </w:r>
      <w:r>
        <w:rPr>
          <w:i/>
          <w:spacing w:val="-4"/>
          <w:sz w:val="24"/>
        </w:rPr>
        <w:t xml:space="preserve"> </w:t>
      </w:r>
      <w:r>
        <w:rPr>
          <w:i/>
          <w:sz w:val="24"/>
        </w:rPr>
        <w:t>Program</w:t>
      </w:r>
      <w:r>
        <w:rPr>
          <w:i/>
          <w:spacing w:val="-7"/>
          <w:sz w:val="24"/>
        </w:rPr>
        <w:t xml:space="preserve"> </w:t>
      </w:r>
      <w:r>
        <w:rPr>
          <w:i/>
          <w:spacing w:val="-2"/>
          <w:sz w:val="24"/>
        </w:rPr>
        <w:t>Responsibilities:</w:t>
      </w:r>
    </w:p>
    <w:p w14:paraId="7F21E31B" w14:textId="77777777" w:rsidR="00C67E64" w:rsidRDefault="00C67E64">
      <w:pPr>
        <w:pStyle w:val="BodyText"/>
        <w:spacing w:before="3"/>
        <w:rPr>
          <w:i/>
          <w:sz w:val="26"/>
        </w:rPr>
      </w:pPr>
    </w:p>
    <w:p w14:paraId="7F21E31C" w14:textId="77777777" w:rsidR="00C67E64" w:rsidRDefault="008B4D8E">
      <w:pPr>
        <w:pStyle w:val="ListParagraph"/>
        <w:numPr>
          <w:ilvl w:val="0"/>
          <w:numId w:val="13"/>
        </w:numPr>
        <w:tabs>
          <w:tab w:val="left" w:pos="1199"/>
          <w:tab w:val="left" w:pos="1200"/>
        </w:tabs>
        <w:spacing w:line="271" w:lineRule="auto"/>
        <w:ind w:right="1478"/>
        <w:rPr>
          <w:sz w:val="24"/>
        </w:rPr>
      </w:pPr>
      <w:r>
        <w:rPr>
          <w:sz w:val="24"/>
        </w:rPr>
        <w:t>Assess</w:t>
      </w:r>
      <w:r>
        <w:rPr>
          <w:spacing w:val="-8"/>
          <w:sz w:val="24"/>
        </w:rPr>
        <w:t xml:space="preserve"> </w:t>
      </w:r>
      <w:r>
        <w:rPr>
          <w:sz w:val="24"/>
        </w:rPr>
        <w:t>students’</w:t>
      </w:r>
      <w:r>
        <w:rPr>
          <w:spacing w:val="-8"/>
          <w:sz w:val="24"/>
        </w:rPr>
        <w:t xml:space="preserve"> </w:t>
      </w:r>
      <w:r>
        <w:rPr>
          <w:sz w:val="24"/>
        </w:rPr>
        <w:t>Field</w:t>
      </w:r>
      <w:r>
        <w:rPr>
          <w:spacing w:val="-12"/>
          <w:sz w:val="24"/>
        </w:rPr>
        <w:t xml:space="preserve"> </w:t>
      </w:r>
      <w:r>
        <w:rPr>
          <w:sz w:val="24"/>
        </w:rPr>
        <w:t>education</w:t>
      </w:r>
      <w:r>
        <w:rPr>
          <w:spacing w:val="-9"/>
          <w:sz w:val="24"/>
        </w:rPr>
        <w:t xml:space="preserve"> </w:t>
      </w:r>
      <w:r>
        <w:rPr>
          <w:sz w:val="24"/>
        </w:rPr>
        <w:t>needs</w:t>
      </w:r>
      <w:r>
        <w:rPr>
          <w:spacing w:val="-10"/>
          <w:sz w:val="24"/>
        </w:rPr>
        <w:t xml:space="preserve"> </w:t>
      </w:r>
      <w:r>
        <w:rPr>
          <w:sz w:val="24"/>
        </w:rPr>
        <w:t>and</w:t>
      </w:r>
      <w:r>
        <w:rPr>
          <w:spacing w:val="-9"/>
          <w:sz w:val="24"/>
        </w:rPr>
        <w:t xml:space="preserve"> </w:t>
      </w:r>
      <w:r>
        <w:rPr>
          <w:sz w:val="24"/>
        </w:rPr>
        <w:t>assume</w:t>
      </w:r>
      <w:r>
        <w:rPr>
          <w:spacing w:val="-9"/>
          <w:sz w:val="24"/>
        </w:rPr>
        <w:t xml:space="preserve"> </w:t>
      </w:r>
      <w:r>
        <w:rPr>
          <w:sz w:val="24"/>
        </w:rPr>
        <w:t>responsibility</w:t>
      </w:r>
      <w:r>
        <w:rPr>
          <w:spacing w:val="-13"/>
          <w:sz w:val="24"/>
        </w:rPr>
        <w:t xml:space="preserve"> </w:t>
      </w:r>
      <w:r>
        <w:rPr>
          <w:sz w:val="24"/>
        </w:rPr>
        <w:t>for</w:t>
      </w:r>
      <w:r>
        <w:rPr>
          <w:spacing w:val="-6"/>
          <w:sz w:val="24"/>
        </w:rPr>
        <w:t xml:space="preserve"> </w:t>
      </w:r>
      <w:r>
        <w:rPr>
          <w:sz w:val="24"/>
        </w:rPr>
        <w:t>working out a plan that will provide the student with an array of appropriate and challenging learning opportunities during the practicum.</w:t>
      </w:r>
    </w:p>
    <w:p w14:paraId="7F21E31D" w14:textId="77777777" w:rsidR="00C67E64" w:rsidRDefault="008B4D8E">
      <w:pPr>
        <w:pStyle w:val="ListParagraph"/>
        <w:numPr>
          <w:ilvl w:val="0"/>
          <w:numId w:val="13"/>
        </w:numPr>
        <w:tabs>
          <w:tab w:val="left" w:pos="1199"/>
          <w:tab w:val="left" w:pos="1200"/>
        </w:tabs>
        <w:spacing w:before="7" w:line="268" w:lineRule="auto"/>
        <w:ind w:right="1842"/>
        <w:rPr>
          <w:sz w:val="24"/>
        </w:rPr>
      </w:pPr>
      <w:r>
        <w:rPr>
          <w:sz w:val="24"/>
        </w:rPr>
        <w:t>Match</w:t>
      </w:r>
      <w:r>
        <w:rPr>
          <w:spacing w:val="-8"/>
          <w:sz w:val="24"/>
        </w:rPr>
        <w:t xml:space="preserve"> </w:t>
      </w:r>
      <w:r>
        <w:rPr>
          <w:sz w:val="24"/>
        </w:rPr>
        <w:t>and</w:t>
      </w:r>
      <w:r>
        <w:rPr>
          <w:spacing w:val="-8"/>
          <w:sz w:val="24"/>
        </w:rPr>
        <w:t xml:space="preserve"> </w:t>
      </w:r>
      <w:r>
        <w:rPr>
          <w:sz w:val="24"/>
        </w:rPr>
        <w:t>refer</w:t>
      </w:r>
      <w:r>
        <w:rPr>
          <w:spacing w:val="-9"/>
          <w:sz w:val="24"/>
        </w:rPr>
        <w:t xml:space="preserve"> </w:t>
      </w:r>
      <w:r>
        <w:rPr>
          <w:sz w:val="24"/>
        </w:rPr>
        <w:t>students</w:t>
      </w:r>
      <w:r>
        <w:rPr>
          <w:spacing w:val="-13"/>
          <w:sz w:val="24"/>
        </w:rPr>
        <w:t xml:space="preserve"> </w:t>
      </w:r>
      <w:r>
        <w:rPr>
          <w:sz w:val="24"/>
        </w:rPr>
        <w:t>for</w:t>
      </w:r>
      <w:r>
        <w:rPr>
          <w:spacing w:val="-14"/>
          <w:sz w:val="24"/>
        </w:rPr>
        <w:t xml:space="preserve"> </w:t>
      </w:r>
      <w:r>
        <w:rPr>
          <w:sz w:val="24"/>
        </w:rPr>
        <w:t>appropriate</w:t>
      </w:r>
      <w:r>
        <w:rPr>
          <w:spacing w:val="-10"/>
          <w:sz w:val="24"/>
        </w:rPr>
        <w:t xml:space="preserve"> </w:t>
      </w:r>
      <w:r>
        <w:rPr>
          <w:sz w:val="24"/>
        </w:rPr>
        <w:t>Field</w:t>
      </w:r>
      <w:r>
        <w:rPr>
          <w:spacing w:val="-10"/>
          <w:sz w:val="24"/>
        </w:rPr>
        <w:t xml:space="preserve"> </w:t>
      </w:r>
      <w:r>
        <w:rPr>
          <w:sz w:val="24"/>
        </w:rPr>
        <w:t>placement</w:t>
      </w:r>
      <w:r>
        <w:rPr>
          <w:spacing w:val="-6"/>
          <w:sz w:val="24"/>
        </w:rPr>
        <w:t xml:space="preserve"> </w:t>
      </w:r>
      <w:r>
        <w:rPr>
          <w:sz w:val="24"/>
        </w:rPr>
        <w:t xml:space="preserve">agency/agencies through assessment and </w:t>
      </w:r>
      <w:proofErr w:type="gramStart"/>
      <w:r>
        <w:rPr>
          <w:sz w:val="24"/>
        </w:rPr>
        <w:t>review</w:t>
      </w:r>
      <w:proofErr w:type="gramEnd"/>
    </w:p>
    <w:p w14:paraId="7F21E31E" w14:textId="77777777" w:rsidR="00C67E64" w:rsidRDefault="008B4D8E">
      <w:pPr>
        <w:pStyle w:val="ListParagraph"/>
        <w:numPr>
          <w:ilvl w:val="0"/>
          <w:numId w:val="13"/>
        </w:numPr>
        <w:tabs>
          <w:tab w:val="left" w:pos="1199"/>
          <w:tab w:val="left" w:pos="1200"/>
        </w:tabs>
        <w:spacing w:before="7" w:line="268" w:lineRule="auto"/>
        <w:ind w:right="1234"/>
        <w:rPr>
          <w:sz w:val="24"/>
        </w:rPr>
      </w:pPr>
      <w:r>
        <w:rPr>
          <w:sz w:val="24"/>
        </w:rPr>
        <w:t>Monitor</w:t>
      </w:r>
      <w:r>
        <w:rPr>
          <w:spacing w:val="-8"/>
          <w:sz w:val="24"/>
        </w:rPr>
        <w:t xml:space="preserve"> </w:t>
      </w:r>
      <w:r>
        <w:rPr>
          <w:sz w:val="24"/>
        </w:rPr>
        <w:t>student</w:t>
      </w:r>
      <w:r>
        <w:rPr>
          <w:spacing w:val="-10"/>
          <w:sz w:val="24"/>
        </w:rPr>
        <w:t xml:space="preserve"> </w:t>
      </w:r>
      <w:r>
        <w:rPr>
          <w:sz w:val="24"/>
        </w:rPr>
        <w:t>progress</w:t>
      </w:r>
      <w:r>
        <w:rPr>
          <w:spacing w:val="-8"/>
          <w:sz w:val="24"/>
        </w:rPr>
        <w:t xml:space="preserve"> </w:t>
      </w:r>
      <w:r>
        <w:rPr>
          <w:sz w:val="24"/>
        </w:rPr>
        <w:t>through</w:t>
      </w:r>
      <w:r>
        <w:rPr>
          <w:spacing w:val="-7"/>
          <w:sz w:val="24"/>
        </w:rPr>
        <w:t xml:space="preserve"> </w:t>
      </w:r>
      <w:r>
        <w:rPr>
          <w:sz w:val="24"/>
        </w:rPr>
        <w:t>required</w:t>
      </w:r>
      <w:r>
        <w:rPr>
          <w:spacing w:val="-9"/>
          <w:sz w:val="24"/>
        </w:rPr>
        <w:t xml:space="preserve"> </w:t>
      </w:r>
      <w:r>
        <w:rPr>
          <w:sz w:val="24"/>
        </w:rPr>
        <w:t>agency</w:t>
      </w:r>
      <w:r>
        <w:rPr>
          <w:spacing w:val="-13"/>
          <w:sz w:val="24"/>
        </w:rPr>
        <w:t xml:space="preserve"> </w:t>
      </w:r>
      <w:r>
        <w:rPr>
          <w:sz w:val="24"/>
        </w:rPr>
        <w:t>site</w:t>
      </w:r>
      <w:r>
        <w:rPr>
          <w:spacing w:val="-4"/>
          <w:sz w:val="24"/>
        </w:rPr>
        <w:t xml:space="preserve"> </w:t>
      </w:r>
      <w:r>
        <w:rPr>
          <w:sz w:val="24"/>
        </w:rPr>
        <w:t>visits,</w:t>
      </w:r>
      <w:r>
        <w:rPr>
          <w:spacing w:val="-7"/>
          <w:sz w:val="24"/>
        </w:rPr>
        <w:t xml:space="preserve"> </w:t>
      </w:r>
      <w:r>
        <w:rPr>
          <w:sz w:val="24"/>
        </w:rPr>
        <w:t>plus</w:t>
      </w:r>
      <w:r>
        <w:rPr>
          <w:spacing w:val="-8"/>
          <w:sz w:val="24"/>
        </w:rPr>
        <w:t xml:space="preserve"> </w:t>
      </w:r>
      <w:r>
        <w:rPr>
          <w:sz w:val="24"/>
        </w:rPr>
        <w:t>telephone</w:t>
      </w:r>
      <w:r>
        <w:rPr>
          <w:spacing w:val="-9"/>
          <w:sz w:val="24"/>
        </w:rPr>
        <w:t xml:space="preserve"> </w:t>
      </w:r>
      <w:r>
        <w:rPr>
          <w:sz w:val="24"/>
        </w:rPr>
        <w:t>and email communication with the student and Field Instructor</w:t>
      </w:r>
    </w:p>
    <w:p w14:paraId="7F21E31F" w14:textId="77777777" w:rsidR="00C67E64" w:rsidRDefault="008B4D8E">
      <w:pPr>
        <w:pStyle w:val="ListParagraph"/>
        <w:numPr>
          <w:ilvl w:val="0"/>
          <w:numId w:val="13"/>
        </w:numPr>
        <w:tabs>
          <w:tab w:val="left" w:pos="1199"/>
          <w:tab w:val="left" w:pos="1200"/>
        </w:tabs>
        <w:spacing w:before="7" w:line="271" w:lineRule="auto"/>
        <w:ind w:right="1421"/>
        <w:rPr>
          <w:sz w:val="24"/>
        </w:rPr>
      </w:pPr>
      <w:r>
        <w:rPr>
          <w:sz w:val="24"/>
        </w:rPr>
        <w:t>Orient</w:t>
      </w:r>
      <w:r>
        <w:rPr>
          <w:spacing w:val="-7"/>
          <w:sz w:val="24"/>
        </w:rPr>
        <w:t xml:space="preserve"> </w:t>
      </w:r>
      <w:r>
        <w:rPr>
          <w:sz w:val="24"/>
        </w:rPr>
        <w:t>and</w:t>
      </w:r>
      <w:r>
        <w:rPr>
          <w:spacing w:val="-9"/>
          <w:sz w:val="24"/>
        </w:rPr>
        <w:t xml:space="preserve"> </w:t>
      </w:r>
      <w:r>
        <w:rPr>
          <w:sz w:val="24"/>
        </w:rPr>
        <w:t>educate</w:t>
      </w:r>
      <w:r>
        <w:rPr>
          <w:spacing w:val="-7"/>
          <w:sz w:val="24"/>
        </w:rPr>
        <w:t xml:space="preserve"> </w:t>
      </w:r>
      <w:r>
        <w:rPr>
          <w:sz w:val="24"/>
        </w:rPr>
        <w:t>the</w:t>
      </w:r>
      <w:r>
        <w:rPr>
          <w:spacing w:val="-9"/>
          <w:sz w:val="24"/>
        </w:rPr>
        <w:t xml:space="preserve"> </w:t>
      </w:r>
      <w:r>
        <w:rPr>
          <w:sz w:val="24"/>
        </w:rPr>
        <w:t>Field</w:t>
      </w:r>
      <w:r>
        <w:rPr>
          <w:spacing w:val="-4"/>
          <w:sz w:val="24"/>
        </w:rPr>
        <w:t xml:space="preserve"> </w:t>
      </w:r>
      <w:r>
        <w:rPr>
          <w:sz w:val="24"/>
        </w:rPr>
        <w:t>Instructors</w:t>
      </w:r>
      <w:r>
        <w:rPr>
          <w:spacing w:val="-8"/>
          <w:sz w:val="24"/>
        </w:rPr>
        <w:t xml:space="preserve"> </w:t>
      </w:r>
      <w:r>
        <w:rPr>
          <w:sz w:val="24"/>
        </w:rPr>
        <w:t>and</w:t>
      </w:r>
      <w:r>
        <w:rPr>
          <w:spacing w:val="-7"/>
          <w:sz w:val="24"/>
        </w:rPr>
        <w:t xml:space="preserve"> </w:t>
      </w:r>
      <w:r>
        <w:rPr>
          <w:sz w:val="24"/>
        </w:rPr>
        <w:t>other</w:t>
      </w:r>
      <w:r>
        <w:rPr>
          <w:spacing w:val="-8"/>
          <w:sz w:val="24"/>
        </w:rPr>
        <w:t xml:space="preserve"> </w:t>
      </w:r>
      <w:r>
        <w:rPr>
          <w:sz w:val="24"/>
        </w:rPr>
        <w:t>agency</w:t>
      </w:r>
      <w:r>
        <w:rPr>
          <w:spacing w:val="-13"/>
          <w:sz w:val="24"/>
        </w:rPr>
        <w:t xml:space="preserve"> </w:t>
      </w:r>
      <w:r>
        <w:rPr>
          <w:sz w:val="24"/>
        </w:rPr>
        <w:t>personnel</w:t>
      </w:r>
      <w:r>
        <w:rPr>
          <w:spacing w:val="-13"/>
          <w:sz w:val="24"/>
        </w:rPr>
        <w:t xml:space="preserve"> </w:t>
      </w:r>
      <w:r>
        <w:rPr>
          <w:sz w:val="24"/>
        </w:rPr>
        <w:t xml:space="preserve">regarding the social work mission, educational goals, social work curriculum, and expectation of </w:t>
      </w:r>
      <w:proofErr w:type="gramStart"/>
      <w:r>
        <w:rPr>
          <w:sz w:val="24"/>
        </w:rPr>
        <w:t>students</w:t>
      </w:r>
      <w:proofErr w:type="gramEnd"/>
    </w:p>
    <w:p w14:paraId="7F21E320" w14:textId="77777777" w:rsidR="00C67E64" w:rsidRDefault="008B4D8E">
      <w:pPr>
        <w:pStyle w:val="ListParagraph"/>
        <w:numPr>
          <w:ilvl w:val="0"/>
          <w:numId w:val="13"/>
        </w:numPr>
        <w:tabs>
          <w:tab w:val="left" w:pos="1200"/>
        </w:tabs>
        <w:spacing w:before="4" w:line="271" w:lineRule="auto"/>
        <w:ind w:right="1963"/>
        <w:jc w:val="both"/>
        <w:rPr>
          <w:sz w:val="24"/>
        </w:rPr>
      </w:pPr>
      <w:r>
        <w:rPr>
          <w:sz w:val="24"/>
        </w:rPr>
        <w:t>Assist the student in identifying their learning</w:t>
      </w:r>
      <w:r>
        <w:rPr>
          <w:spacing w:val="-4"/>
          <w:sz w:val="24"/>
        </w:rPr>
        <w:t xml:space="preserve"> </w:t>
      </w:r>
      <w:r>
        <w:rPr>
          <w:sz w:val="24"/>
        </w:rPr>
        <w:t>needs, formulating learning objectives</w:t>
      </w:r>
      <w:r>
        <w:rPr>
          <w:spacing w:val="-3"/>
          <w:sz w:val="24"/>
        </w:rPr>
        <w:t xml:space="preserve"> </w:t>
      </w:r>
      <w:r>
        <w:rPr>
          <w:sz w:val="24"/>
        </w:rPr>
        <w:t>and</w:t>
      </w:r>
      <w:r>
        <w:rPr>
          <w:spacing w:val="-4"/>
          <w:sz w:val="24"/>
        </w:rPr>
        <w:t xml:space="preserve"> </w:t>
      </w:r>
      <w:r>
        <w:rPr>
          <w:sz w:val="24"/>
        </w:rPr>
        <w:t>potential</w:t>
      </w:r>
      <w:r>
        <w:rPr>
          <w:spacing w:val="-6"/>
          <w:sz w:val="24"/>
        </w:rPr>
        <w:t xml:space="preserve"> </w:t>
      </w:r>
      <w:r>
        <w:rPr>
          <w:sz w:val="24"/>
        </w:rPr>
        <w:t>career</w:t>
      </w:r>
      <w:r>
        <w:rPr>
          <w:spacing w:val="-4"/>
          <w:sz w:val="24"/>
        </w:rPr>
        <w:t xml:space="preserve"> </w:t>
      </w:r>
      <w:r>
        <w:rPr>
          <w:sz w:val="24"/>
        </w:rPr>
        <w:t>goals,</w:t>
      </w:r>
      <w:r>
        <w:rPr>
          <w:spacing w:val="-5"/>
          <w:sz w:val="24"/>
        </w:rPr>
        <w:t xml:space="preserve"> </w:t>
      </w:r>
      <w:r>
        <w:rPr>
          <w:sz w:val="24"/>
        </w:rPr>
        <w:t>including</w:t>
      </w:r>
      <w:r>
        <w:rPr>
          <w:spacing w:val="-7"/>
          <w:sz w:val="24"/>
        </w:rPr>
        <w:t xml:space="preserve"> </w:t>
      </w:r>
      <w:r>
        <w:rPr>
          <w:sz w:val="24"/>
        </w:rPr>
        <w:t>certification</w:t>
      </w:r>
      <w:r>
        <w:rPr>
          <w:spacing w:val="-4"/>
          <w:sz w:val="24"/>
        </w:rPr>
        <w:t xml:space="preserve"> </w:t>
      </w:r>
      <w:r>
        <w:rPr>
          <w:sz w:val="24"/>
        </w:rPr>
        <w:t>and</w:t>
      </w:r>
      <w:r>
        <w:rPr>
          <w:spacing w:val="-3"/>
          <w:sz w:val="24"/>
        </w:rPr>
        <w:t xml:space="preserve"> </w:t>
      </w:r>
      <w:r>
        <w:rPr>
          <w:sz w:val="24"/>
        </w:rPr>
        <w:t xml:space="preserve">licensure </w:t>
      </w:r>
      <w:proofErr w:type="gramStart"/>
      <w:r>
        <w:rPr>
          <w:spacing w:val="-2"/>
          <w:sz w:val="24"/>
        </w:rPr>
        <w:t>requirements</w:t>
      </w:r>
      <w:proofErr w:type="gramEnd"/>
    </w:p>
    <w:p w14:paraId="7F21E321" w14:textId="77777777" w:rsidR="00C67E64" w:rsidRDefault="008B4D8E">
      <w:pPr>
        <w:pStyle w:val="ListParagraph"/>
        <w:numPr>
          <w:ilvl w:val="0"/>
          <w:numId w:val="13"/>
        </w:numPr>
        <w:tabs>
          <w:tab w:val="left" w:pos="1200"/>
        </w:tabs>
        <w:spacing w:before="9" w:line="268" w:lineRule="auto"/>
        <w:ind w:right="1873"/>
        <w:jc w:val="both"/>
        <w:rPr>
          <w:sz w:val="24"/>
        </w:rPr>
      </w:pPr>
      <w:r>
        <w:rPr>
          <w:sz w:val="24"/>
        </w:rPr>
        <w:t>Monitor</w:t>
      </w:r>
      <w:r>
        <w:rPr>
          <w:spacing w:val="-6"/>
          <w:sz w:val="24"/>
        </w:rPr>
        <w:t xml:space="preserve"> </w:t>
      </w:r>
      <w:r>
        <w:rPr>
          <w:sz w:val="24"/>
        </w:rPr>
        <w:t>the</w:t>
      </w:r>
      <w:r>
        <w:rPr>
          <w:spacing w:val="-4"/>
          <w:sz w:val="24"/>
        </w:rPr>
        <w:t xml:space="preserve"> </w:t>
      </w:r>
      <w:r>
        <w:rPr>
          <w:sz w:val="24"/>
        </w:rPr>
        <w:t>learning</w:t>
      </w:r>
      <w:r>
        <w:rPr>
          <w:spacing w:val="-8"/>
          <w:sz w:val="24"/>
        </w:rPr>
        <w:t xml:space="preserve"> </w:t>
      </w:r>
      <w:r>
        <w:rPr>
          <w:sz w:val="24"/>
        </w:rPr>
        <w:t>plan,</w:t>
      </w:r>
      <w:r>
        <w:rPr>
          <w:spacing w:val="-4"/>
          <w:sz w:val="24"/>
        </w:rPr>
        <w:t xml:space="preserve"> </w:t>
      </w:r>
      <w:r>
        <w:rPr>
          <w:sz w:val="24"/>
        </w:rPr>
        <w:t>completion</w:t>
      </w:r>
      <w:r>
        <w:rPr>
          <w:spacing w:val="-6"/>
          <w:sz w:val="24"/>
        </w:rPr>
        <w:t xml:space="preserve"> </w:t>
      </w:r>
      <w:r>
        <w:rPr>
          <w:sz w:val="24"/>
        </w:rPr>
        <w:t>of</w:t>
      </w:r>
      <w:r>
        <w:rPr>
          <w:spacing w:val="-2"/>
          <w:sz w:val="24"/>
        </w:rPr>
        <w:t xml:space="preserve"> </w:t>
      </w:r>
      <w:r>
        <w:rPr>
          <w:sz w:val="24"/>
        </w:rPr>
        <w:t>course</w:t>
      </w:r>
      <w:r>
        <w:rPr>
          <w:spacing w:val="-4"/>
          <w:sz w:val="24"/>
        </w:rPr>
        <w:t xml:space="preserve"> </w:t>
      </w:r>
      <w:r>
        <w:rPr>
          <w:sz w:val="24"/>
        </w:rPr>
        <w:t>requirements,</w:t>
      </w:r>
      <w:r>
        <w:rPr>
          <w:spacing w:val="-6"/>
          <w:sz w:val="24"/>
        </w:rPr>
        <w:t xml:space="preserve"> </w:t>
      </w:r>
      <w:r>
        <w:rPr>
          <w:sz w:val="24"/>
        </w:rPr>
        <w:t>and</w:t>
      </w:r>
      <w:r>
        <w:rPr>
          <w:spacing w:val="-4"/>
          <w:sz w:val="24"/>
        </w:rPr>
        <w:t xml:space="preserve"> </w:t>
      </w:r>
      <w:r>
        <w:rPr>
          <w:sz w:val="24"/>
        </w:rPr>
        <w:t xml:space="preserve">student progress in the </w:t>
      </w:r>
      <w:proofErr w:type="gramStart"/>
      <w:r>
        <w:rPr>
          <w:sz w:val="24"/>
        </w:rPr>
        <w:t>practicum</w:t>
      </w:r>
      <w:proofErr w:type="gramEnd"/>
    </w:p>
    <w:p w14:paraId="7F21E322" w14:textId="77777777" w:rsidR="00C67E64" w:rsidRDefault="008B4D8E">
      <w:pPr>
        <w:pStyle w:val="ListParagraph"/>
        <w:numPr>
          <w:ilvl w:val="0"/>
          <w:numId w:val="13"/>
        </w:numPr>
        <w:tabs>
          <w:tab w:val="left" w:pos="1199"/>
          <w:tab w:val="left" w:pos="1200"/>
        </w:tabs>
        <w:spacing w:before="7" w:line="266" w:lineRule="auto"/>
        <w:ind w:right="1171"/>
        <w:rPr>
          <w:sz w:val="24"/>
        </w:rPr>
      </w:pPr>
      <w:r>
        <w:rPr>
          <w:sz w:val="24"/>
        </w:rPr>
        <w:t>Facilitate</w:t>
      </w:r>
      <w:r>
        <w:rPr>
          <w:spacing w:val="-4"/>
          <w:sz w:val="24"/>
        </w:rPr>
        <w:t xml:space="preserve"> </w:t>
      </w:r>
      <w:r>
        <w:rPr>
          <w:sz w:val="24"/>
        </w:rPr>
        <w:t>the</w:t>
      </w:r>
      <w:r>
        <w:rPr>
          <w:spacing w:val="-4"/>
          <w:sz w:val="24"/>
        </w:rPr>
        <w:t xml:space="preserve"> </w:t>
      </w:r>
      <w:r>
        <w:rPr>
          <w:sz w:val="24"/>
        </w:rPr>
        <w:t>student’s</w:t>
      </w:r>
      <w:r>
        <w:rPr>
          <w:spacing w:val="-10"/>
          <w:sz w:val="24"/>
        </w:rPr>
        <w:t xml:space="preserve"> </w:t>
      </w:r>
      <w:r>
        <w:rPr>
          <w:sz w:val="24"/>
        </w:rPr>
        <w:t>learning</w:t>
      </w:r>
      <w:r>
        <w:rPr>
          <w:spacing w:val="-9"/>
          <w:sz w:val="24"/>
        </w:rPr>
        <w:t xml:space="preserve"> </w:t>
      </w:r>
      <w:r>
        <w:rPr>
          <w:sz w:val="24"/>
        </w:rPr>
        <w:t>by</w:t>
      </w:r>
      <w:r>
        <w:rPr>
          <w:spacing w:val="-13"/>
          <w:sz w:val="24"/>
        </w:rPr>
        <w:t xml:space="preserve"> </w:t>
      </w:r>
      <w:r>
        <w:rPr>
          <w:sz w:val="24"/>
        </w:rPr>
        <w:t>providing</w:t>
      </w:r>
      <w:r>
        <w:rPr>
          <w:spacing w:val="-7"/>
          <w:sz w:val="24"/>
        </w:rPr>
        <w:t xml:space="preserve"> </w:t>
      </w:r>
      <w:r>
        <w:rPr>
          <w:sz w:val="24"/>
        </w:rPr>
        <w:t>guidance</w:t>
      </w:r>
      <w:r>
        <w:rPr>
          <w:spacing w:val="-7"/>
          <w:sz w:val="24"/>
        </w:rPr>
        <w:t xml:space="preserve"> </w:t>
      </w:r>
      <w:r>
        <w:rPr>
          <w:sz w:val="24"/>
        </w:rPr>
        <w:t>and</w:t>
      </w:r>
      <w:r>
        <w:rPr>
          <w:spacing w:val="-7"/>
          <w:sz w:val="24"/>
        </w:rPr>
        <w:t xml:space="preserve"> </w:t>
      </w:r>
      <w:r>
        <w:rPr>
          <w:sz w:val="24"/>
        </w:rPr>
        <w:t>serving</w:t>
      </w:r>
      <w:r>
        <w:rPr>
          <w:spacing w:val="-9"/>
          <w:sz w:val="24"/>
        </w:rPr>
        <w:t xml:space="preserve"> </w:t>
      </w:r>
      <w:r>
        <w:rPr>
          <w:sz w:val="24"/>
        </w:rPr>
        <w:t>as</w:t>
      </w:r>
      <w:r>
        <w:rPr>
          <w:spacing w:val="-5"/>
          <w:sz w:val="24"/>
        </w:rPr>
        <w:t xml:space="preserve"> </w:t>
      </w:r>
      <w:r>
        <w:rPr>
          <w:sz w:val="24"/>
        </w:rPr>
        <w:t>a</w:t>
      </w:r>
      <w:r>
        <w:rPr>
          <w:spacing w:val="-4"/>
          <w:sz w:val="24"/>
        </w:rPr>
        <w:t xml:space="preserve"> </w:t>
      </w:r>
      <w:r>
        <w:rPr>
          <w:sz w:val="24"/>
        </w:rPr>
        <w:t>source</w:t>
      </w:r>
      <w:r>
        <w:rPr>
          <w:spacing w:val="-7"/>
          <w:sz w:val="24"/>
        </w:rPr>
        <w:t xml:space="preserve"> </w:t>
      </w:r>
      <w:r>
        <w:rPr>
          <w:sz w:val="24"/>
        </w:rPr>
        <w:t xml:space="preserve">of </w:t>
      </w:r>
      <w:proofErr w:type="gramStart"/>
      <w:r>
        <w:rPr>
          <w:spacing w:val="-2"/>
          <w:sz w:val="24"/>
        </w:rPr>
        <w:t>information</w:t>
      </w:r>
      <w:proofErr w:type="gramEnd"/>
    </w:p>
    <w:p w14:paraId="7F21E323" w14:textId="77777777" w:rsidR="00C67E64" w:rsidRDefault="008B4D8E">
      <w:pPr>
        <w:pStyle w:val="ListParagraph"/>
        <w:numPr>
          <w:ilvl w:val="0"/>
          <w:numId w:val="13"/>
        </w:numPr>
        <w:tabs>
          <w:tab w:val="left" w:pos="1199"/>
          <w:tab w:val="left" w:pos="1200"/>
        </w:tabs>
        <w:spacing w:before="13" w:line="273" w:lineRule="auto"/>
        <w:ind w:right="1311"/>
        <w:rPr>
          <w:sz w:val="24"/>
        </w:rPr>
      </w:pPr>
      <w:r>
        <w:rPr>
          <w:sz w:val="24"/>
        </w:rPr>
        <w:t>Coordinate</w:t>
      </w:r>
      <w:r>
        <w:rPr>
          <w:spacing w:val="-9"/>
          <w:sz w:val="24"/>
        </w:rPr>
        <w:t xml:space="preserve"> </w:t>
      </w:r>
      <w:r>
        <w:rPr>
          <w:sz w:val="24"/>
        </w:rPr>
        <w:t>meetings</w:t>
      </w:r>
      <w:r>
        <w:rPr>
          <w:spacing w:val="-5"/>
          <w:sz w:val="24"/>
        </w:rPr>
        <w:t xml:space="preserve"> </w:t>
      </w:r>
      <w:r>
        <w:rPr>
          <w:sz w:val="24"/>
        </w:rPr>
        <w:t>with</w:t>
      </w:r>
      <w:r>
        <w:rPr>
          <w:spacing w:val="-4"/>
          <w:sz w:val="24"/>
        </w:rPr>
        <w:t xml:space="preserve"> </w:t>
      </w:r>
      <w:r>
        <w:rPr>
          <w:sz w:val="24"/>
        </w:rPr>
        <w:t>the</w:t>
      </w:r>
      <w:r>
        <w:rPr>
          <w:spacing w:val="-4"/>
          <w:sz w:val="24"/>
        </w:rPr>
        <w:t xml:space="preserve"> </w:t>
      </w:r>
      <w:r>
        <w:rPr>
          <w:sz w:val="24"/>
        </w:rPr>
        <w:t>student</w:t>
      </w:r>
      <w:r>
        <w:rPr>
          <w:spacing w:val="-7"/>
          <w:sz w:val="24"/>
        </w:rPr>
        <w:t xml:space="preserve"> </w:t>
      </w:r>
      <w:r>
        <w:rPr>
          <w:sz w:val="24"/>
        </w:rPr>
        <w:t>and</w:t>
      </w:r>
      <w:r>
        <w:rPr>
          <w:spacing w:val="-4"/>
          <w:sz w:val="24"/>
        </w:rPr>
        <w:t xml:space="preserve"> </w:t>
      </w:r>
      <w:r>
        <w:rPr>
          <w:sz w:val="24"/>
        </w:rPr>
        <w:t>Field</w:t>
      </w:r>
      <w:r>
        <w:rPr>
          <w:spacing w:val="-2"/>
          <w:sz w:val="24"/>
        </w:rPr>
        <w:t xml:space="preserve"> </w:t>
      </w:r>
      <w:r>
        <w:rPr>
          <w:sz w:val="24"/>
        </w:rPr>
        <w:t>Instructor</w:t>
      </w:r>
      <w:r>
        <w:rPr>
          <w:spacing w:val="-8"/>
          <w:sz w:val="24"/>
        </w:rPr>
        <w:t xml:space="preserve"> </w:t>
      </w:r>
      <w:r>
        <w:rPr>
          <w:sz w:val="24"/>
        </w:rPr>
        <w:t>at</w:t>
      </w:r>
      <w:r>
        <w:rPr>
          <w:spacing w:val="-7"/>
          <w:sz w:val="24"/>
        </w:rPr>
        <w:t xml:space="preserve"> </w:t>
      </w:r>
      <w:r>
        <w:rPr>
          <w:sz w:val="24"/>
        </w:rPr>
        <w:t>the</w:t>
      </w:r>
      <w:r>
        <w:rPr>
          <w:spacing w:val="-7"/>
          <w:sz w:val="24"/>
        </w:rPr>
        <w:t xml:space="preserve"> </w:t>
      </w:r>
      <w:r>
        <w:rPr>
          <w:sz w:val="24"/>
        </w:rPr>
        <w:t>Field</w:t>
      </w:r>
      <w:r>
        <w:rPr>
          <w:spacing w:val="-9"/>
          <w:sz w:val="24"/>
        </w:rPr>
        <w:t xml:space="preserve"> </w:t>
      </w:r>
      <w:r>
        <w:rPr>
          <w:sz w:val="24"/>
        </w:rPr>
        <w:t>agency</w:t>
      </w:r>
      <w:r>
        <w:rPr>
          <w:spacing w:val="-13"/>
          <w:sz w:val="24"/>
        </w:rPr>
        <w:t xml:space="preserve"> </w:t>
      </w:r>
      <w:r>
        <w:rPr>
          <w:sz w:val="24"/>
        </w:rPr>
        <w:t xml:space="preserve">at prescribed frequency to monitor the student’s progress in the Field practicum, assess the practicum learning experience in conjunction with the objectives for the Field education course, address any questions or concerns, and solicit feedback related to the Field education program or the </w:t>
      </w:r>
      <w:proofErr w:type="gramStart"/>
      <w:r>
        <w:rPr>
          <w:sz w:val="24"/>
        </w:rPr>
        <w:t>school</w:t>
      </w:r>
      <w:proofErr w:type="gramEnd"/>
    </w:p>
    <w:p w14:paraId="7F21E324" w14:textId="77777777" w:rsidR="00C67E64" w:rsidRDefault="008B4D8E">
      <w:pPr>
        <w:pStyle w:val="ListParagraph"/>
        <w:numPr>
          <w:ilvl w:val="0"/>
          <w:numId w:val="13"/>
        </w:numPr>
        <w:tabs>
          <w:tab w:val="left" w:pos="1199"/>
          <w:tab w:val="left" w:pos="1200"/>
        </w:tabs>
        <w:spacing w:before="10" w:line="266" w:lineRule="auto"/>
        <w:ind w:right="1182"/>
        <w:rPr>
          <w:sz w:val="24"/>
        </w:rPr>
      </w:pPr>
      <w:r>
        <w:rPr>
          <w:sz w:val="24"/>
        </w:rPr>
        <w:t>Assist</w:t>
      </w:r>
      <w:r>
        <w:rPr>
          <w:spacing w:val="-7"/>
          <w:sz w:val="24"/>
        </w:rPr>
        <w:t xml:space="preserve"> </w:t>
      </w:r>
      <w:r>
        <w:rPr>
          <w:sz w:val="24"/>
        </w:rPr>
        <w:t>the</w:t>
      </w:r>
      <w:r>
        <w:rPr>
          <w:spacing w:val="-9"/>
          <w:sz w:val="24"/>
        </w:rPr>
        <w:t xml:space="preserve"> </w:t>
      </w:r>
      <w:r>
        <w:rPr>
          <w:sz w:val="24"/>
        </w:rPr>
        <w:t>student</w:t>
      </w:r>
      <w:r>
        <w:rPr>
          <w:spacing w:val="-7"/>
          <w:sz w:val="24"/>
        </w:rPr>
        <w:t xml:space="preserve"> </w:t>
      </w:r>
      <w:r>
        <w:rPr>
          <w:sz w:val="24"/>
        </w:rPr>
        <w:t>in</w:t>
      </w:r>
      <w:r>
        <w:rPr>
          <w:spacing w:val="-7"/>
          <w:sz w:val="24"/>
        </w:rPr>
        <w:t xml:space="preserve"> </w:t>
      </w:r>
      <w:r>
        <w:rPr>
          <w:sz w:val="24"/>
        </w:rPr>
        <w:t>the</w:t>
      </w:r>
      <w:r>
        <w:rPr>
          <w:spacing w:val="-7"/>
          <w:sz w:val="24"/>
        </w:rPr>
        <w:t xml:space="preserve"> </w:t>
      </w:r>
      <w:r>
        <w:rPr>
          <w:sz w:val="24"/>
        </w:rPr>
        <w:t>integration</w:t>
      </w:r>
      <w:r>
        <w:rPr>
          <w:spacing w:val="-7"/>
          <w:sz w:val="24"/>
        </w:rPr>
        <w:t xml:space="preserve"> </w:t>
      </w:r>
      <w:r>
        <w:rPr>
          <w:sz w:val="24"/>
        </w:rPr>
        <w:t>between</w:t>
      </w:r>
      <w:r>
        <w:rPr>
          <w:spacing w:val="-12"/>
          <w:sz w:val="24"/>
        </w:rPr>
        <w:t xml:space="preserve"> </w:t>
      </w:r>
      <w:r>
        <w:rPr>
          <w:sz w:val="24"/>
        </w:rPr>
        <w:t>curriculum</w:t>
      </w:r>
      <w:r>
        <w:rPr>
          <w:spacing w:val="-6"/>
          <w:sz w:val="24"/>
        </w:rPr>
        <w:t xml:space="preserve"> </w:t>
      </w:r>
      <w:r>
        <w:rPr>
          <w:sz w:val="24"/>
        </w:rPr>
        <w:t>and</w:t>
      </w:r>
      <w:r>
        <w:rPr>
          <w:spacing w:val="-7"/>
          <w:sz w:val="24"/>
        </w:rPr>
        <w:t xml:space="preserve"> </w:t>
      </w:r>
      <w:r>
        <w:rPr>
          <w:sz w:val="24"/>
        </w:rPr>
        <w:t>specific</w:t>
      </w:r>
      <w:r>
        <w:rPr>
          <w:spacing w:val="-13"/>
          <w:sz w:val="24"/>
        </w:rPr>
        <w:t xml:space="preserve"> </w:t>
      </w:r>
      <w:r>
        <w:rPr>
          <w:sz w:val="24"/>
        </w:rPr>
        <w:t xml:space="preserve">experiences in the practicum, including Field </w:t>
      </w:r>
      <w:proofErr w:type="gramStart"/>
      <w:r>
        <w:rPr>
          <w:sz w:val="24"/>
        </w:rPr>
        <w:t>assignments</w:t>
      </w:r>
      <w:proofErr w:type="gramEnd"/>
    </w:p>
    <w:p w14:paraId="7F21E325" w14:textId="77777777" w:rsidR="00C67E64" w:rsidRDefault="008B4D8E">
      <w:pPr>
        <w:pStyle w:val="ListParagraph"/>
        <w:numPr>
          <w:ilvl w:val="0"/>
          <w:numId w:val="13"/>
        </w:numPr>
        <w:tabs>
          <w:tab w:val="left" w:pos="1199"/>
          <w:tab w:val="left" w:pos="1200"/>
        </w:tabs>
        <w:spacing w:before="8" w:line="268" w:lineRule="auto"/>
        <w:ind w:right="1898"/>
        <w:rPr>
          <w:sz w:val="24"/>
        </w:rPr>
      </w:pPr>
      <w:r>
        <w:rPr>
          <w:sz w:val="24"/>
        </w:rPr>
        <w:t>Demonstrate</w:t>
      </w:r>
      <w:r>
        <w:rPr>
          <w:spacing w:val="-10"/>
          <w:sz w:val="24"/>
        </w:rPr>
        <w:t xml:space="preserve"> </w:t>
      </w:r>
      <w:r>
        <w:rPr>
          <w:sz w:val="24"/>
        </w:rPr>
        <w:t>responsiveness</w:t>
      </w:r>
      <w:r>
        <w:rPr>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needs,</w:t>
      </w:r>
      <w:r>
        <w:rPr>
          <w:spacing w:val="-11"/>
          <w:sz w:val="24"/>
        </w:rPr>
        <w:t xml:space="preserve"> </w:t>
      </w:r>
      <w:r>
        <w:rPr>
          <w:sz w:val="24"/>
        </w:rPr>
        <w:t>problems,</w:t>
      </w:r>
      <w:r>
        <w:rPr>
          <w:spacing w:val="-8"/>
          <w:sz w:val="24"/>
        </w:rPr>
        <w:t xml:space="preserve"> </w:t>
      </w:r>
      <w:r>
        <w:rPr>
          <w:sz w:val="24"/>
        </w:rPr>
        <w:t>and</w:t>
      </w:r>
      <w:r>
        <w:rPr>
          <w:spacing w:val="-4"/>
          <w:sz w:val="24"/>
        </w:rPr>
        <w:t xml:space="preserve"> </w:t>
      </w:r>
      <w:r>
        <w:rPr>
          <w:sz w:val="24"/>
        </w:rPr>
        <w:t>concerns</w:t>
      </w:r>
      <w:r>
        <w:rPr>
          <w:spacing w:val="-13"/>
          <w:sz w:val="24"/>
        </w:rPr>
        <w:t xml:space="preserve"> </w:t>
      </w:r>
      <w:r>
        <w:rPr>
          <w:sz w:val="24"/>
        </w:rPr>
        <w:t>of</w:t>
      </w:r>
      <w:r>
        <w:rPr>
          <w:spacing w:val="-4"/>
          <w:sz w:val="24"/>
        </w:rPr>
        <w:t xml:space="preserve"> </w:t>
      </w:r>
      <w:r>
        <w:rPr>
          <w:sz w:val="24"/>
        </w:rPr>
        <w:t xml:space="preserve">the students and Field Instructors in a timely </w:t>
      </w:r>
      <w:proofErr w:type="gramStart"/>
      <w:r>
        <w:rPr>
          <w:sz w:val="24"/>
        </w:rPr>
        <w:t>manner</w:t>
      </w:r>
      <w:proofErr w:type="gramEnd"/>
    </w:p>
    <w:p w14:paraId="7F21E326" w14:textId="77777777" w:rsidR="00C67E64" w:rsidRDefault="008B4D8E">
      <w:pPr>
        <w:pStyle w:val="ListParagraph"/>
        <w:numPr>
          <w:ilvl w:val="0"/>
          <w:numId w:val="13"/>
        </w:numPr>
        <w:tabs>
          <w:tab w:val="left" w:pos="1199"/>
          <w:tab w:val="left" w:pos="1200"/>
        </w:tabs>
        <w:spacing w:before="12" w:line="266" w:lineRule="auto"/>
        <w:ind w:right="1899"/>
        <w:rPr>
          <w:sz w:val="24"/>
        </w:rPr>
      </w:pPr>
      <w:r>
        <w:rPr>
          <w:sz w:val="24"/>
        </w:rPr>
        <w:t>Manage</w:t>
      </w:r>
      <w:r>
        <w:rPr>
          <w:spacing w:val="-10"/>
          <w:sz w:val="24"/>
        </w:rPr>
        <w:t xml:space="preserve"> </w:t>
      </w:r>
      <w:r>
        <w:rPr>
          <w:sz w:val="24"/>
        </w:rPr>
        <w:t>student</w:t>
      </w:r>
      <w:r>
        <w:rPr>
          <w:spacing w:val="-11"/>
          <w:sz w:val="24"/>
        </w:rPr>
        <w:t xml:space="preserve"> </w:t>
      </w:r>
      <w:r>
        <w:rPr>
          <w:sz w:val="24"/>
        </w:rPr>
        <w:t>performance</w:t>
      </w:r>
      <w:r>
        <w:rPr>
          <w:spacing w:val="-10"/>
          <w:sz w:val="24"/>
        </w:rPr>
        <w:t xml:space="preserve"> </w:t>
      </w:r>
      <w:r>
        <w:rPr>
          <w:sz w:val="24"/>
        </w:rPr>
        <w:t>issues</w:t>
      </w:r>
      <w:r>
        <w:rPr>
          <w:spacing w:val="-11"/>
          <w:sz w:val="24"/>
        </w:rPr>
        <w:t xml:space="preserve"> </w:t>
      </w:r>
      <w:r>
        <w:rPr>
          <w:sz w:val="24"/>
        </w:rPr>
        <w:t>and</w:t>
      </w:r>
      <w:r>
        <w:rPr>
          <w:spacing w:val="-10"/>
          <w:sz w:val="24"/>
        </w:rPr>
        <w:t xml:space="preserve"> </w:t>
      </w:r>
      <w:r>
        <w:rPr>
          <w:sz w:val="24"/>
        </w:rPr>
        <w:t>concerns</w:t>
      </w:r>
      <w:r>
        <w:rPr>
          <w:spacing w:val="-14"/>
          <w:sz w:val="24"/>
        </w:rPr>
        <w:t xml:space="preserve"> </w:t>
      </w:r>
      <w:r>
        <w:rPr>
          <w:sz w:val="24"/>
        </w:rPr>
        <w:t>following</w:t>
      </w:r>
      <w:r>
        <w:rPr>
          <w:spacing w:val="-13"/>
          <w:sz w:val="24"/>
        </w:rPr>
        <w:t xml:space="preserve"> </w:t>
      </w:r>
      <w:r>
        <w:rPr>
          <w:sz w:val="24"/>
        </w:rPr>
        <w:t xml:space="preserve">departmental </w:t>
      </w:r>
      <w:proofErr w:type="gramStart"/>
      <w:r>
        <w:rPr>
          <w:spacing w:val="-2"/>
          <w:sz w:val="24"/>
        </w:rPr>
        <w:t>procedures</w:t>
      </w:r>
      <w:proofErr w:type="gramEnd"/>
    </w:p>
    <w:p w14:paraId="7F21E32A" w14:textId="77777777" w:rsidR="00C67E64" w:rsidRDefault="008B4D8E">
      <w:pPr>
        <w:pStyle w:val="ListParagraph"/>
        <w:numPr>
          <w:ilvl w:val="0"/>
          <w:numId w:val="13"/>
        </w:numPr>
        <w:tabs>
          <w:tab w:val="left" w:pos="1199"/>
          <w:tab w:val="left" w:pos="1200"/>
        </w:tabs>
        <w:spacing w:before="100" w:line="266" w:lineRule="auto"/>
        <w:ind w:right="1182"/>
        <w:rPr>
          <w:sz w:val="24"/>
        </w:rPr>
      </w:pPr>
      <w:r>
        <w:rPr>
          <w:sz w:val="24"/>
        </w:rPr>
        <w:t>Review</w:t>
      </w:r>
      <w:r>
        <w:rPr>
          <w:spacing w:val="-13"/>
          <w:sz w:val="24"/>
        </w:rPr>
        <w:t xml:space="preserve"> </w:t>
      </w:r>
      <w:r>
        <w:rPr>
          <w:sz w:val="24"/>
        </w:rPr>
        <w:t>content</w:t>
      </w:r>
      <w:r>
        <w:rPr>
          <w:spacing w:val="-10"/>
          <w:sz w:val="24"/>
        </w:rPr>
        <w:t xml:space="preserve"> </w:t>
      </w:r>
      <w:r>
        <w:rPr>
          <w:sz w:val="24"/>
        </w:rPr>
        <w:t>and</w:t>
      </w:r>
      <w:r>
        <w:rPr>
          <w:spacing w:val="-8"/>
          <w:sz w:val="24"/>
        </w:rPr>
        <w:t xml:space="preserve"> </w:t>
      </w:r>
      <w:r>
        <w:rPr>
          <w:sz w:val="24"/>
        </w:rPr>
        <w:t>quality</w:t>
      </w:r>
      <w:r>
        <w:rPr>
          <w:spacing w:val="-13"/>
          <w:sz w:val="24"/>
        </w:rPr>
        <w:t xml:space="preserve"> </w:t>
      </w:r>
      <w:r>
        <w:rPr>
          <w:sz w:val="24"/>
        </w:rPr>
        <w:t>of</w:t>
      </w:r>
      <w:r>
        <w:rPr>
          <w:spacing w:val="-3"/>
          <w:sz w:val="24"/>
        </w:rPr>
        <w:t xml:space="preserve"> </w:t>
      </w:r>
      <w:r>
        <w:rPr>
          <w:sz w:val="24"/>
        </w:rPr>
        <w:t>the</w:t>
      </w:r>
      <w:r>
        <w:rPr>
          <w:spacing w:val="-8"/>
          <w:sz w:val="24"/>
        </w:rPr>
        <w:t xml:space="preserve"> </w:t>
      </w:r>
      <w:r>
        <w:rPr>
          <w:sz w:val="24"/>
        </w:rPr>
        <w:t>student’s</w:t>
      </w:r>
      <w:r>
        <w:rPr>
          <w:spacing w:val="-8"/>
          <w:sz w:val="24"/>
        </w:rPr>
        <w:t xml:space="preserve"> </w:t>
      </w:r>
      <w:r>
        <w:rPr>
          <w:sz w:val="24"/>
        </w:rPr>
        <w:t>Field</w:t>
      </w:r>
      <w:r>
        <w:rPr>
          <w:spacing w:val="-8"/>
          <w:sz w:val="24"/>
        </w:rPr>
        <w:t xml:space="preserve"> </w:t>
      </w:r>
      <w:r>
        <w:rPr>
          <w:sz w:val="24"/>
        </w:rPr>
        <w:t>assignments</w:t>
      </w:r>
      <w:r>
        <w:rPr>
          <w:spacing w:val="-10"/>
          <w:sz w:val="24"/>
        </w:rPr>
        <w:t xml:space="preserve"> </w:t>
      </w:r>
      <w:r>
        <w:rPr>
          <w:sz w:val="24"/>
        </w:rPr>
        <w:t>in</w:t>
      </w:r>
      <w:r>
        <w:rPr>
          <w:spacing w:val="-8"/>
          <w:sz w:val="24"/>
        </w:rPr>
        <w:t xml:space="preserve"> </w:t>
      </w:r>
      <w:r>
        <w:rPr>
          <w:sz w:val="24"/>
        </w:rPr>
        <w:t>conjunction</w:t>
      </w:r>
      <w:r>
        <w:rPr>
          <w:spacing w:val="-9"/>
          <w:sz w:val="24"/>
        </w:rPr>
        <w:t xml:space="preserve"> </w:t>
      </w:r>
      <w:r>
        <w:rPr>
          <w:sz w:val="24"/>
        </w:rPr>
        <w:t>with the completed written evaluation and verbal feedback from the Field Instructor</w:t>
      </w:r>
    </w:p>
    <w:p w14:paraId="7F21E32B" w14:textId="77777777" w:rsidR="00C67E64" w:rsidRDefault="008B4D8E">
      <w:pPr>
        <w:pStyle w:val="ListParagraph"/>
        <w:numPr>
          <w:ilvl w:val="0"/>
          <w:numId w:val="13"/>
        </w:numPr>
        <w:tabs>
          <w:tab w:val="left" w:pos="1199"/>
          <w:tab w:val="left" w:pos="1200"/>
        </w:tabs>
        <w:spacing w:before="13"/>
        <w:ind w:hanging="363"/>
        <w:rPr>
          <w:sz w:val="24"/>
        </w:rPr>
      </w:pPr>
      <w:r>
        <w:rPr>
          <w:sz w:val="24"/>
        </w:rPr>
        <w:t>Calculate</w:t>
      </w:r>
      <w:r>
        <w:rPr>
          <w:spacing w:val="-9"/>
          <w:sz w:val="24"/>
        </w:rPr>
        <w:t xml:space="preserve"> </w:t>
      </w:r>
      <w:r>
        <w:rPr>
          <w:sz w:val="24"/>
        </w:rPr>
        <w:t>grades</w:t>
      </w:r>
      <w:r>
        <w:rPr>
          <w:spacing w:val="-10"/>
          <w:sz w:val="24"/>
        </w:rPr>
        <w:t xml:space="preserve"> </w:t>
      </w:r>
      <w:r>
        <w:rPr>
          <w:sz w:val="24"/>
        </w:rPr>
        <w:t>for</w:t>
      </w:r>
      <w:r>
        <w:rPr>
          <w:spacing w:val="-6"/>
          <w:sz w:val="24"/>
        </w:rPr>
        <w:t xml:space="preserve"> </w:t>
      </w:r>
      <w:r>
        <w:rPr>
          <w:sz w:val="24"/>
        </w:rPr>
        <w:t>Field</w:t>
      </w:r>
      <w:r>
        <w:rPr>
          <w:spacing w:val="-4"/>
          <w:sz w:val="24"/>
        </w:rPr>
        <w:t xml:space="preserve"> </w:t>
      </w:r>
      <w:r>
        <w:rPr>
          <w:sz w:val="24"/>
        </w:rPr>
        <w:t>education</w:t>
      </w:r>
      <w:r>
        <w:rPr>
          <w:spacing w:val="-4"/>
          <w:sz w:val="24"/>
        </w:rPr>
        <w:t xml:space="preserve"> </w:t>
      </w:r>
      <w:proofErr w:type="gramStart"/>
      <w:r>
        <w:rPr>
          <w:spacing w:val="-2"/>
          <w:sz w:val="24"/>
        </w:rPr>
        <w:t>course</w:t>
      </w:r>
      <w:proofErr w:type="gramEnd"/>
    </w:p>
    <w:p w14:paraId="7F21E32C" w14:textId="77777777" w:rsidR="00C67E64" w:rsidRDefault="008B4D8E">
      <w:pPr>
        <w:pStyle w:val="ListParagraph"/>
        <w:numPr>
          <w:ilvl w:val="0"/>
          <w:numId w:val="13"/>
        </w:numPr>
        <w:tabs>
          <w:tab w:val="left" w:pos="1199"/>
          <w:tab w:val="left" w:pos="1200"/>
        </w:tabs>
        <w:spacing w:before="42" w:line="271" w:lineRule="auto"/>
        <w:ind w:left="1199" w:right="1639"/>
        <w:rPr>
          <w:sz w:val="24"/>
        </w:rPr>
      </w:pPr>
      <w:r>
        <w:rPr>
          <w:sz w:val="24"/>
        </w:rPr>
        <w:lastRenderedPageBreak/>
        <w:t>Provide authority for all matters relating to the student’s status in the Field program,</w:t>
      </w:r>
      <w:r>
        <w:rPr>
          <w:spacing w:val="-12"/>
          <w:sz w:val="24"/>
        </w:rPr>
        <w:t xml:space="preserve"> </w:t>
      </w:r>
      <w:r>
        <w:rPr>
          <w:sz w:val="24"/>
        </w:rPr>
        <w:t>including</w:t>
      </w:r>
      <w:r>
        <w:rPr>
          <w:spacing w:val="-13"/>
          <w:sz w:val="24"/>
        </w:rPr>
        <w:t xml:space="preserve"> </w:t>
      </w:r>
      <w:r>
        <w:rPr>
          <w:sz w:val="24"/>
        </w:rPr>
        <w:t>extending</w:t>
      </w:r>
      <w:r>
        <w:rPr>
          <w:spacing w:val="-13"/>
          <w:sz w:val="24"/>
        </w:rPr>
        <w:t xml:space="preserve"> </w:t>
      </w:r>
      <w:r>
        <w:rPr>
          <w:sz w:val="24"/>
        </w:rPr>
        <w:t>and/or</w:t>
      </w:r>
      <w:r>
        <w:rPr>
          <w:spacing w:val="-13"/>
          <w:sz w:val="24"/>
        </w:rPr>
        <w:t xml:space="preserve"> </w:t>
      </w:r>
      <w:r>
        <w:rPr>
          <w:sz w:val="24"/>
        </w:rPr>
        <w:t>terminating</w:t>
      </w:r>
      <w:r>
        <w:rPr>
          <w:spacing w:val="-13"/>
          <w:sz w:val="24"/>
        </w:rPr>
        <w:t xml:space="preserve"> </w:t>
      </w:r>
      <w:r>
        <w:rPr>
          <w:sz w:val="24"/>
        </w:rPr>
        <w:t>practicum</w:t>
      </w:r>
      <w:r>
        <w:rPr>
          <w:spacing w:val="-10"/>
          <w:sz w:val="24"/>
        </w:rPr>
        <w:t xml:space="preserve"> </w:t>
      </w:r>
      <w:r>
        <w:rPr>
          <w:sz w:val="24"/>
        </w:rPr>
        <w:t>placements</w:t>
      </w:r>
      <w:r>
        <w:rPr>
          <w:spacing w:val="-12"/>
          <w:sz w:val="24"/>
        </w:rPr>
        <w:t xml:space="preserve"> </w:t>
      </w:r>
      <w:r>
        <w:rPr>
          <w:sz w:val="24"/>
        </w:rPr>
        <w:t xml:space="preserve">when </w:t>
      </w:r>
      <w:proofErr w:type="gramStart"/>
      <w:r>
        <w:rPr>
          <w:spacing w:val="-2"/>
          <w:sz w:val="24"/>
        </w:rPr>
        <w:t>necessary</w:t>
      </w:r>
      <w:proofErr w:type="gramEnd"/>
    </w:p>
    <w:p w14:paraId="7F21E32D" w14:textId="77777777" w:rsidR="00C67E64" w:rsidRDefault="008B4D8E">
      <w:pPr>
        <w:pStyle w:val="ListParagraph"/>
        <w:numPr>
          <w:ilvl w:val="0"/>
          <w:numId w:val="13"/>
        </w:numPr>
        <w:tabs>
          <w:tab w:val="left" w:pos="1199"/>
          <w:tab w:val="left" w:pos="1200"/>
        </w:tabs>
        <w:spacing w:before="4" w:line="266" w:lineRule="auto"/>
        <w:ind w:left="1199" w:right="1220"/>
        <w:rPr>
          <w:sz w:val="24"/>
        </w:rPr>
      </w:pPr>
      <w:r>
        <w:rPr>
          <w:sz w:val="24"/>
        </w:rPr>
        <w:t>Provide</w:t>
      </w:r>
      <w:r>
        <w:rPr>
          <w:spacing w:val="-5"/>
          <w:sz w:val="24"/>
        </w:rPr>
        <w:t xml:space="preserve"> </w:t>
      </w:r>
      <w:r>
        <w:rPr>
          <w:sz w:val="24"/>
        </w:rPr>
        <w:t>students</w:t>
      </w:r>
      <w:r>
        <w:rPr>
          <w:spacing w:val="-9"/>
          <w:sz w:val="24"/>
        </w:rPr>
        <w:t xml:space="preserve"> </w:t>
      </w:r>
      <w:r>
        <w:rPr>
          <w:sz w:val="24"/>
        </w:rPr>
        <w:t>with</w:t>
      </w:r>
      <w:r>
        <w:rPr>
          <w:spacing w:val="-10"/>
          <w:sz w:val="24"/>
        </w:rPr>
        <w:t xml:space="preserve"> </w:t>
      </w:r>
      <w:r>
        <w:rPr>
          <w:sz w:val="24"/>
        </w:rPr>
        <w:t>current</w:t>
      </w:r>
      <w:r>
        <w:rPr>
          <w:spacing w:val="-8"/>
          <w:sz w:val="24"/>
        </w:rPr>
        <w:t xml:space="preserve"> </w:t>
      </w:r>
      <w:r>
        <w:rPr>
          <w:sz w:val="24"/>
        </w:rPr>
        <w:t>information</w:t>
      </w:r>
      <w:r>
        <w:rPr>
          <w:spacing w:val="-8"/>
          <w:sz w:val="24"/>
        </w:rPr>
        <w:t xml:space="preserve"> </w:t>
      </w:r>
      <w:r>
        <w:rPr>
          <w:sz w:val="24"/>
        </w:rPr>
        <w:t>related</w:t>
      </w:r>
      <w:r>
        <w:rPr>
          <w:spacing w:val="-10"/>
          <w:sz w:val="24"/>
        </w:rPr>
        <w:t xml:space="preserve"> </w:t>
      </w:r>
      <w:r>
        <w:rPr>
          <w:sz w:val="24"/>
        </w:rPr>
        <w:t>to</w:t>
      </w:r>
      <w:r>
        <w:rPr>
          <w:spacing w:val="-8"/>
          <w:sz w:val="24"/>
        </w:rPr>
        <w:t xml:space="preserve"> </w:t>
      </w:r>
      <w:r>
        <w:rPr>
          <w:sz w:val="24"/>
        </w:rPr>
        <w:t>state</w:t>
      </w:r>
      <w:r>
        <w:rPr>
          <w:spacing w:val="-8"/>
          <w:sz w:val="24"/>
        </w:rPr>
        <w:t xml:space="preserve"> </w:t>
      </w:r>
      <w:r>
        <w:rPr>
          <w:sz w:val="24"/>
        </w:rPr>
        <w:t>social</w:t>
      </w:r>
      <w:r>
        <w:rPr>
          <w:spacing w:val="-9"/>
          <w:sz w:val="24"/>
        </w:rPr>
        <w:t xml:space="preserve"> </w:t>
      </w:r>
      <w:r>
        <w:rPr>
          <w:sz w:val="24"/>
        </w:rPr>
        <w:t>work</w:t>
      </w:r>
      <w:r>
        <w:rPr>
          <w:spacing w:val="-6"/>
          <w:sz w:val="24"/>
        </w:rPr>
        <w:t xml:space="preserve"> </w:t>
      </w:r>
      <w:r>
        <w:rPr>
          <w:sz w:val="24"/>
        </w:rPr>
        <w:t xml:space="preserve">certification and licensure requirements as well as professional social work </w:t>
      </w:r>
      <w:proofErr w:type="gramStart"/>
      <w:r>
        <w:rPr>
          <w:sz w:val="24"/>
        </w:rPr>
        <w:t>organizations</w:t>
      </w:r>
      <w:proofErr w:type="gramEnd"/>
    </w:p>
    <w:p w14:paraId="7F21E32E" w14:textId="77777777" w:rsidR="00C67E64" w:rsidRDefault="008B4D8E">
      <w:pPr>
        <w:pStyle w:val="ListParagraph"/>
        <w:numPr>
          <w:ilvl w:val="0"/>
          <w:numId w:val="13"/>
        </w:numPr>
        <w:tabs>
          <w:tab w:val="left" w:pos="1199"/>
          <w:tab w:val="left" w:pos="1200"/>
        </w:tabs>
        <w:spacing w:before="11"/>
        <w:ind w:hanging="363"/>
        <w:rPr>
          <w:sz w:val="24"/>
        </w:rPr>
      </w:pPr>
      <w:r>
        <w:rPr>
          <w:sz w:val="24"/>
        </w:rPr>
        <w:t>Remain</w:t>
      </w:r>
      <w:r>
        <w:rPr>
          <w:spacing w:val="-14"/>
          <w:sz w:val="24"/>
        </w:rPr>
        <w:t xml:space="preserve"> </w:t>
      </w:r>
      <w:r>
        <w:rPr>
          <w:sz w:val="24"/>
        </w:rPr>
        <w:t>knowledgeable</w:t>
      </w:r>
      <w:r>
        <w:rPr>
          <w:spacing w:val="-4"/>
          <w:sz w:val="24"/>
        </w:rPr>
        <w:t xml:space="preserve"> </w:t>
      </w:r>
      <w:r>
        <w:rPr>
          <w:sz w:val="24"/>
        </w:rPr>
        <w:t>of</w:t>
      </w:r>
      <w:r>
        <w:rPr>
          <w:spacing w:val="-3"/>
          <w:sz w:val="24"/>
        </w:rPr>
        <w:t xml:space="preserve"> </w:t>
      </w:r>
      <w:r>
        <w:rPr>
          <w:sz w:val="24"/>
        </w:rPr>
        <w:t>local,</w:t>
      </w:r>
      <w:r>
        <w:rPr>
          <w:spacing w:val="-5"/>
          <w:sz w:val="24"/>
        </w:rPr>
        <w:t xml:space="preserve"> </w:t>
      </w:r>
      <w:r>
        <w:rPr>
          <w:sz w:val="24"/>
        </w:rPr>
        <w:t>state,</w:t>
      </w:r>
      <w:r>
        <w:rPr>
          <w:spacing w:val="-7"/>
          <w:sz w:val="24"/>
        </w:rPr>
        <w:t xml:space="preserve"> </w:t>
      </w:r>
      <w:r>
        <w:rPr>
          <w:sz w:val="24"/>
        </w:rPr>
        <w:t>and</w:t>
      </w:r>
      <w:r>
        <w:rPr>
          <w:spacing w:val="-9"/>
          <w:sz w:val="24"/>
        </w:rPr>
        <w:t xml:space="preserve"> </w:t>
      </w:r>
      <w:r>
        <w:rPr>
          <w:sz w:val="24"/>
        </w:rPr>
        <w:t>national</w:t>
      </w:r>
      <w:r>
        <w:rPr>
          <w:spacing w:val="-8"/>
          <w:sz w:val="24"/>
        </w:rPr>
        <w:t xml:space="preserve"> </w:t>
      </w:r>
      <w:r>
        <w:rPr>
          <w:sz w:val="24"/>
        </w:rPr>
        <w:t>trends</w:t>
      </w:r>
      <w:r>
        <w:rPr>
          <w:spacing w:val="-5"/>
          <w:sz w:val="24"/>
        </w:rPr>
        <w:t xml:space="preserve"> </w:t>
      </w:r>
      <w:r>
        <w:rPr>
          <w:sz w:val="24"/>
        </w:rPr>
        <w:t>in</w:t>
      </w:r>
      <w:r>
        <w:rPr>
          <w:spacing w:val="-7"/>
          <w:sz w:val="24"/>
        </w:rPr>
        <w:t xml:space="preserve"> </w:t>
      </w:r>
      <w:r>
        <w:rPr>
          <w:sz w:val="24"/>
        </w:rPr>
        <w:t>social</w:t>
      </w:r>
      <w:r>
        <w:rPr>
          <w:spacing w:val="-12"/>
          <w:sz w:val="24"/>
        </w:rPr>
        <w:t xml:space="preserve"> </w:t>
      </w:r>
      <w:r>
        <w:rPr>
          <w:sz w:val="24"/>
        </w:rPr>
        <w:t>work</w:t>
      </w:r>
      <w:r>
        <w:rPr>
          <w:spacing w:val="-5"/>
          <w:sz w:val="24"/>
        </w:rPr>
        <w:t xml:space="preserve"> </w:t>
      </w:r>
      <w:proofErr w:type="gramStart"/>
      <w:r>
        <w:rPr>
          <w:spacing w:val="-2"/>
          <w:sz w:val="24"/>
        </w:rPr>
        <w:t>practice</w:t>
      </w:r>
      <w:proofErr w:type="gramEnd"/>
    </w:p>
    <w:p w14:paraId="7F21E32F" w14:textId="77777777" w:rsidR="00C67E64" w:rsidRDefault="008B4D8E">
      <w:pPr>
        <w:pStyle w:val="ListParagraph"/>
        <w:numPr>
          <w:ilvl w:val="0"/>
          <w:numId w:val="13"/>
        </w:numPr>
        <w:tabs>
          <w:tab w:val="left" w:pos="1199"/>
          <w:tab w:val="left" w:pos="1200"/>
        </w:tabs>
        <w:spacing w:before="39"/>
        <w:ind w:hanging="363"/>
        <w:rPr>
          <w:sz w:val="24"/>
        </w:rPr>
      </w:pPr>
      <w:r>
        <w:rPr>
          <w:sz w:val="24"/>
        </w:rPr>
        <w:t>Stay</w:t>
      </w:r>
      <w:r>
        <w:rPr>
          <w:spacing w:val="-15"/>
          <w:sz w:val="24"/>
        </w:rPr>
        <w:t xml:space="preserve"> </w:t>
      </w:r>
      <w:r>
        <w:rPr>
          <w:sz w:val="24"/>
        </w:rPr>
        <w:t>abreast</w:t>
      </w:r>
      <w:r>
        <w:rPr>
          <w:spacing w:val="-7"/>
          <w:sz w:val="24"/>
        </w:rPr>
        <w:t xml:space="preserve"> </w:t>
      </w:r>
      <w:r>
        <w:rPr>
          <w:sz w:val="24"/>
        </w:rPr>
        <w:t>of</w:t>
      </w:r>
      <w:r>
        <w:rPr>
          <w:spacing w:val="-5"/>
          <w:sz w:val="24"/>
        </w:rPr>
        <w:t xml:space="preserve"> </w:t>
      </w:r>
      <w:r>
        <w:rPr>
          <w:sz w:val="24"/>
        </w:rPr>
        <w:t>the</w:t>
      </w:r>
      <w:r>
        <w:rPr>
          <w:spacing w:val="-5"/>
          <w:sz w:val="24"/>
        </w:rPr>
        <w:t xml:space="preserve"> </w:t>
      </w:r>
      <w:r>
        <w:rPr>
          <w:sz w:val="24"/>
        </w:rPr>
        <w:t>NASW</w:t>
      </w:r>
      <w:r>
        <w:rPr>
          <w:spacing w:val="6"/>
          <w:sz w:val="24"/>
        </w:rPr>
        <w:t xml:space="preserve"> </w:t>
      </w:r>
      <w:r>
        <w:rPr>
          <w:sz w:val="24"/>
        </w:rPr>
        <w:t>Code</w:t>
      </w:r>
      <w:r>
        <w:rPr>
          <w:spacing w:val="-7"/>
          <w:sz w:val="24"/>
        </w:rPr>
        <w:t xml:space="preserve"> </w:t>
      </w:r>
      <w:r>
        <w:rPr>
          <w:sz w:val="24"/>
        </w:rPr>
        <w:t>of</w:t>
      </w:r>
      <w:r>
        <w:rPr>
          <w:spacing w:val="-5"/>
          <w:sz w:val="24"/>
        </w:rPr>
        <w:t xml:space="preserve"> </w:t>
      </w:r>
      <w:r>
        <w:rPr>
          <w:sz w:val="24"/>
        </w:rPr>
        <w:t>Ethics</w:t>
      </w:r>
      <w:r>
        <w:rPr>
          <w:spacing w:val="-8"/>
          <w:sz w:val="24"/>
        </w:rPr>
        <w:t xml:space="preserve"> </w:t>
      </w:r>
      <w:r>
        <w:rPr>
          <w:sz w:val="24"/>
        </w:rPr>
        <w:t>and</w:t>
      </w:r>
      <w:r>
        <w:rPr>
          <w:spacing w:val="-5"/>
          <w:sz w:val="24"/>
        </w:rPr>
        <w:t xml:space="preserve"> </w:t>
      </w:r>
      <w:r>
        <w:rPr>
          <w:sz w:val="24"/>
        </w:rPr>
        <w:t>professional</w:t>
      </w:r>
      <w:r>
        <w:rPr>
          <w:spacing w:val="-7"/>
          <w:sz w:val="24"/>
        </w:rPr>
        <w:t xml:space="preserve"> </w:t>
      </w:r>
      <w:proofErr w:type="gramStart"/>
      <w:r>
        <w:rPr>
          <w:spacing w:val="-2"/>
          <w:sz w:val="24"/>
        </w:rPr>
        <w:t>obligations</w:t>
      </w:r>
      <w:proofErr w:type="gramEnd"/>
    </w:p>
    <w:p w14:paraId="7F21E330" w14:textId="77777777" w:rsidR="00C67E64" w:rsidRDefault="00C67E64">
      <w:pPr>
        <w:pStyle w:val="BodyText"/>
        <w:rPr>
          <w:sz w:val="28"/>
        </w:rPr>
      </w:pPr>
    </w:p>
    <w:p w14:paraId="7F21E331" w14:textId="77777777" w:rsidR="00C67E64" w:rsidRDefault="00C67E64">
      <w:pPr>
        <w:pStyle w:val="BodyText"/>
        <w:spacing w:before="10"/>
        <w:rPr>
          <w:sz w:val="23"/>
        </w:rPr>
      </w:pPr>
    </w:p>
    <w:p w14:paraId="7F21E333" w14:textId="38BE7A00" w:rsidR="00C67E64" w:rsidRDefault="008B4D8E" w:rsidP="00FA5419">
      <w:pPr>
        <w:ind w:left="480"/>
        <w:rPr>
          <w:i/>
          <w:sz w:val="26"/>
        </w:rPr>
      </w:pPr>
      <w:r>
        <w:rPr>
          <w:i/>
          <w:sz w:val="24"/>
        </w:rPr>
        <w:t>Field</w:t>
      </w:r>
      <w:r>
        <w:rPr>
          <w:i/>
          <w:spacing w:val="-5"/>
          <w:sz w:val="24"/>
        </w:rPr>
        <w:t xml:space="preserve"> </w:t>
      </w:r>
      <w:r>
        <w:rPr>
          <w:i/>
          <w:sz w:val="24"/>
        </w:rPr>
        <w:t>Instructor</w:t>
      </w:r>
      <w:r>
        <w:rPr>
          <w:i/>
          <w:spacing w:val="-5"/>
          <w:sz w:val="24"/>
        </w:rPr>
        <w:t xml:space="preserve"> </w:t>
      </w:r>
      <w:r>
        <w:rPr>
          <w:i/>
          <w:spacing w:val="-2"/>
          <w:sz w:val="24"/>
        </w:rPr>
        <w:t>Responsibilities:</w:t>
      </w:r>
    </w:p>
    <w:p w14:paraId="7F21E334" w14:textId="77777777" w:rsidR="00C67E64" w:rsidRDefault="00C67E64">
      <w:pPr>
        <w:pStyle w:val="BodyText"/>
        <w:rPr>
          <w:i/>
          <w:sz w:val="26"/>
        </w:rPr>
      </w:pPr>
    </w:p>
    <w:p w14:paraId="7F21E335" w14:textId="77777777" w:rsidR="00C67E64" w:rsidRDefault="008B4D8E">
      <w:pPr>
        <w:pStyle w:val="ListParagraph"/>
        <w:numPr>
          <w:ilvl w:val="0"/>
          <w:numId w:val="13"/>
        </w:numPr>
        <w:tabs>
          <w:tab w:val="left" w:pos="1199"/>
          <w:tab w:val="left" w:pos="1200"/>
        </w:tabs>
        <w:ind w:hanging="363"/>
        <w:rPr>
          <w:sz w:val="24"/>
        </w:rPr>
      </w:pPr>
      <w:r>
        <w:rPr>
          <w:sz w:val="24"/>
        </w:rPr>
        <w:t>Be</w:t>
      </w:r>
      <w:r>
        <w:rPr>
          <w:spacing w:val="-9"/>
          <w:sz w:val="24"/>
        </w:rPr>
        <w:t xml:space="preserve"> </w:t>
      </w:r>
      <w:r>
        <w:rPr>
          <w:sz w:val="24"/>
        </w:rPr>
        <w:t>knowledgeable</w:t>
      </w:r>
      <w:r>
        <w:rPr>
          <w:spacing w:val="-4"/>
          <w:sz w:val="24"/>
        </w:rPr>
        <w:t xml:space="preserve"> </w:t>
      </w:r>
      <w:r>
        <w:rPr>
          <w:sz w:val="24"/>
        </w:rPr>
        <w:t>about</w:t>
      </w:r>
      <w:r>
        <w:rPr>
          <w:spacing w:val="-5"/>
          <w:sz w:val="24"/>
        </w:rPr>
        <w:t xml:space="preserve"> </w:t>
      </w:r>
      <w:r>
        <w:rPr>
          <w:sz w:val="24"/>
        </w:rPr>
        <w:t>the</w:t>
      </w:r>
      <w:r>
        <w:rPr>
          <w:spacing w:val="-4"/>
          <w:sz w:val="24"/>
        </w:rPr>
        <w:t xml:space="preserve"> </w:t>
      </w:r>
      <w:r>
        <w:rPr>
          <w:sz w:val="24"/>
        </w:rPr>
        <w:t>Social</w:t>
      </w:r>
      <w:r>
        <w:rPr>
          <w:spacing w:val="-15"/>
          <w:sz w:val="24"/>
        </w:rPr>
        <w:t xml:space="preserve"> </w:t>
      </w:r>
      <w:r>
        <w:rPr>
          <w:sz w:val="24"/>
        </w:rPr>
        <w:t>Work</w:t>
      </w:r>
      <w:r>
        <w:rPr>
          <w:spacing w:val="-5"/>
          <w:sz w:val="24"/>
        </w:rPr>
        <w:t xml:space="preserve"> </w:t>
      </w:r>
      <w:r>
        <w:rPr>
          <w:sz w:val="24"/>
        </w:rPr>
        <w:t>Field</w:t>
      </w:r>
      <w:r>
        <w:rPr>
          <w:spacing w:val="-4"/>
          <w:sz w:val="24"/>
        </w:rPr>
        <w:t xml:space="preserve"> </w:t>
      </w:r>
      <w:r>
        <w:rPr>
          <w:sz w:val="24"/>
        </w:rPr>
        <w:t>Program</w:t>
      </w:r>
      <w:r>
        <w:rPr>
          <w:spacing w:val="-3"/>
          <w:sz w:val="24"/>
        </w:rPr>
        <w:t xml:space="preserve"> </w:t>
      </w:r>
      <w:proofErr w:type="gramStart"/>
      <w:r>
        <w:rPr>
          <w:spacing w:val="-2"/>
          <w:sz w:val="24"/>
        </w:rPr>
        <w:t>requirements</w:t>
      </w:r>
      <w:proofErr w:type="gramEnd"/>
    </w:p>
    <w:p w14:paraId="7F21E336" w14:textId="77777777" w:rsidR="00C67E64" w:rsidRDefault="008B4D8E">
      <w:pPr>
        <w:pStyle w:val="ListParagraph"/>
        <w:numPr>
          <w:ilvl w:val="0"/>
          <w:numId w:val="13"/>
        </w:numPr>
        <w:tabs>
          <w:tab w:val="left" w:pos="1199"/>
          <w:tab w:val="left" w:pos="1200"/>
        </w:tabs>
        <w:spacing w:before="37" w:line="268" w:lineRule="auto"/>
        <w:ind w:right="1877"/>
        <w:rPr>
          <w:sz w:val="24"/>
        </w:rPr>
      </w:pPr>
      <w:r>
        <w:rPr>
          <w:sz w:val="24"/>
        </w:rPr>
        <w:t>Understand</w:t>
      </w:r>
      <w:r>
        <w:rPr>
          <w:spacing w:val="-7"/>
          <w:sz w:val="24"/>
        </w:rPr>
        <w:t xml:space="preserve"> </w:t>
      </w:r>
      <w:r>
        <w:rPr>
          <w:sz w:val="24"/>
        </w:rPr>
        <w:t>the</w:t>
      </w:r>
      <w:r>
        <w:rPr>
          <w:spacing w:val="-7"/>
          <w:sz w:val="24"/>
        </w:rPr>
        <w:t xml:space="preserve"> </w:t>
      </w:r>
      <w:r>
        <w:rPr>
          <w:sz w:val="24"/>
        </w:rPr>
        <w:t>role</w:t>
      </w:r>
      <w:r>
        <w:rPr>
          <w:spacing w:val="-7"/>
          <w:sz w:val="24"/>
        </w:rPr>
        <w:t xml:space="preserve"> </w:t>
      </w:r>
      <w:r>
        <w:rPr>
          <w:sz w:val="24"/>
        </w:rPr>
        <w:t>of</w:t>
      </w:r>
      <w:r>
        <w:rPr>
          <w:spacing w:val="-10"/>
          <w:sz w:val="24"/>
        </w:rPr>
        <w:t xml:space="preserve"> </w:t>
      </w:r>
      <w:r>
        <w:rPr>
          <w:sz w:val="24"/>
        </w:rPr>
        <w:t>the</w:t>
      </w:r>
      <w:r>
        <w:rPr>
          <w:spacing w:val="-7"/>
          <w:sz w:val="24"/>
        </w:rPr>
        <w:t xml:space="preserve"> </w:t>
      </w:r>
      <w:r>
        <w:rPr>
          <w:sz w:val="24"/>
        </w:rPr>
        <w:t>student,</w:t>
      </w:r>
      <w:r>
        <w:rPr>
          <w:spacing w:val="-10"/>
          <w:sz w:val="24"/>
        </w:rPr>
        <w:t xml:space="preserve"> </w:t>
      </w:r>
      <w:r>
        <w:rPr>
          <w:sz w:val="24"/>
        </w:rPr>
        <w:t>the</w:t>
      </w:r>
      <w:r>
        <w:rPr>
          <w:spacing w:val="-7"/>
          <w:sz w:val="24"/>
        </w:rPr>
        <w:t xml:space="preserve"> </w:t>
      </w:r>
      <w:r>
        <w:rPr>
          <w:sz w:val="24"/>
        </w:rPr>
        <w:t>learning</w:t>
      </w:r>
      <w:r>
        <w:rPr>
          <w:spacing w:val="-12"/>
          <w:sz w:val="24"/>
        </w:rPr>
        <w:t xml:space="preserve"> </w:t>
      </w:r>
      <w:r>
        <w:rPr>
          <w:sz w:val="24"/>
        </w:rPr>
        <w:t>process,</w:t>
      </w:r>
      <w:r>
        <w:rPr>
          <w:spacing w:val="-7"/>
          <w:sz w:val="24"/>
        </w:rPr>
        <w:t xml:space="preserve"> </w:t>
      </w:r>
      <w:r>
        <w:rPr>
          <w:sz w:val="24"/>
        </w:rPr>
        <w:t>and</w:t>
      </w:r>
      <w:r>
        <w:rPr>
          <w:spacing w:val="-7"/>
          <w:sz w:val="24"/>
        </w:rPr>
        <w:t xml:space="preserve"> </w:t>
      </w:r>
      <w:r>
        <w:rPr>
          <w:sz w:val="24"/>
        </w:rPr>
        <w:t>the</w:t>
      </w:r>
      <w:r>
        <w:rPr>
          <w:spacing w:val="-7"/>
          <w:sz w:val="24"/>
        </w:rPr>
        <w:t xml:space="preserve"> </w:t>
      </w:r>
      <w:r>
        <w:rPr>
          <w:sz w:val="24"/>
        </w:rPr>
        <w:t xml:space="preserve">student’s individual learning style and </w:t>
      </w:r>
      <w:proofErr w:type="gramStart"/>
      <w:r>
        <w:rPr>
          <w:sz w:val="24"/>
        </w:rPr>
        <w:t>needs</w:t>
      </w:r>
      <w:proofErr w:type="gramEnd"/>
    </w:p>
    <w:p w14:paraId="7F21E337" w14:textId="77777777" w:rsidR="00C67E64" w:rsidRDefault="008B4D8E">
      <w:pPr>
        <w:pStyle w:val="ListParagraph"/>
        <w:numPr>
          <w:ilvl w:val="0"/>
          <w:numId w:val="13"/>
        </w:numPr>
        <w:tabs>
          <w:tab w:val="left" w:pos="1199"/>
          <w:tab w:val="left" w:pos="1200"/>
        </w:tabs>
        <w:spacing w:before="10" w:line="271" w:lineRule="auto"/>
        <w:ind w:right="1342"/>
        <w:rPr>
          <w:sz w:val="24"/>
        </w:rPr>
      </w:pPr>
      <w:r>
        <w:rPr>
          <w:sz w:val="24"/>
        </w:rPr>
        <w:t>Provide</w:t>
      </w:r>
      <w:r>
        <w:rPr>
          <w:spacing w:val="-4"/>
          <w:sz w:val="24"/>
        </w:rPr>
        <w:t xml:space="preserve"> </w:t>
      </w:r>
      <w:r>
        <w:rPr>
          <w:sz w:val="24"/>
        </w:rPr>
        <w:t>appropriate</w:t>
      </w:r>
      <w:r>
        <w:rPr>
          <w:spacing w:val="-9"/>
          <w:sz w:val="24"/>
        </w:rPr>
        <w:t xml:space="preserve"> </w:t>
      </w:r>
      <w:r>
        <w:rPr>
          <w:sz w:val="24"/>
        </w:rPr>
        <w:t>and</w:t>
      </w:r>
      <w:r>
        <w:rPr>
          <w:spacing w:val="-7"/>
          <w:sz w:val="24"/>
        </w:rPr>
        <w:t xml:space="preserve"> </w:t>
      </w:r>
      <w:r>
        <w:rPr>
          <w:sz w:val="24"/>
        </w:rPr>
        <w:t>relevant</w:t>
      </w:r>
      <w:r>
        <w:rPr>
          <w:spacing w:val="-7"/>
          <w:sz w:val="24"/>
        </w:rPr>
        <w:t xml:space="preserve"> </w:t>
      </w:r>
      <w:r>
        <w:rPr>
          <w:sz w:val="24"/>
        </w:rPr>
        <w:t>learning</w:t>
      </w:r>
      <w:r>
        <w:rPr>
          <w:spacing w:val="-12"/>
          <w:sz w:val="24"/>
        </w:rPr>
        <w:t xml:space="preserve"> </w:t>
      </w:r>
      <w:r>
        <w:rPr>
          <w:sz w:val="24"/>
        </w:rPr>
        <w:t>opportunities</w:t>
      </w:r>
      <w:r>
        <w:rPr>
          <w:spacing w:val="-10"/>
          <w:sz w:val="24"/>
        </w:rPr>
        <w:t xml:space="preserve"> </w:t>
      </w:r>
      <w:r>
        <w:rPr>
          <w:sz w:val="24"/>
        </w:rPr>
        <w:t>to</w:t>
      </w:r>
      <w:r>
        <w:rPr>
          <w:spacing w:val="-7"/>
          <w:sz w:val="24"/>
        </w:rPr>
        <w:t xml:space="preserve"> </w:t>
      </w:r>
      <w:r>
        <w:rPr>
          <w:sz w:val="24"/>
        </w:rPr>
        <w:t>enable</w:t>
      </w:r>
      <w:r>
        <w:rPr>
          <w:spacing w:val="-9"/>
          <w:sz w:val="24"/>
        </w:rPr>
        <w:t xml:space="preserve"> </w:t>
      </w:r>
      <w:r>
        <w:rPr>
          <w:sz w:val="24"/>
        </w:rPr>
        <w:t>the</w:t>
      </w:r>
      <w:r>
        <w:rPr>
          <w:spacing w:val="-12"/>
          <w:sz w:val="24"/>
        </w:rPr>
        <w:t xml:space="preserve"> </w:t>
      </w:r>
      <w:r>
        <w:rPr>
          <w:sz w:val="24"/>
        </w:rPr>
        <w:t>student</w:t>
      </w:r>
      <w:r>
        <w:rPr>
          <w:spacing w:val="-10"/>
          <w:sz w:val="24"/>
        </w:rPr>
        <w:t xml:space="preserve"> </w:t>
      </w:r>
      <w:r>
        <w:rPr>
          <w:sz w:val="24"/>
        </w:rPr>
        <w:t xml:space="preserve">to develop and enhance their social work competencies, and ensure compliance with the Social Work Field Education course </w:t>
      </w:r>
      <w:proofErr w:type="gramStart"/>
      <w:r>
        <w:rPr>
          <w:sz w:val="24"/>
        </w:rPr>
        <w:t>objectives</w:t>
      </w:r>
      <w:proofErr w:type="gramEnd"/>
    </w:p>
    <w:p w14:paraId="7F21E338" w14:textId="77777777" w:rsidR="00C67E64" w:rsidRDefault="008B4D8E">
      <w:pPr>
        <w:pStyle w:val="ListParagraph"/>
        <w:numPr>
          <w:ilvl w:val="0"/>
          <w:numId w:val="13"/>
        </w:numPr>
        <w:tabs>
          <w:tab w:val="left" w:pos="1199"/>
          <w:tab w:val="left" w:pos="1200"/>
        </w:tabs>
        <w:spacing w:before="6"/>
        <w:ind w:hanging="363"/>
        <w:rPr>
          <w:sz w:val="24"/>
        </w:rPr>
      </w:pPr>
      <w:r>
        <w:rPr>
          <w:sz w:val="24"/>
        </w:rPr>
        <w:t>Assist</w:t>
      </w:r>
      <w:r>
        <w:rPr>
          <w:spacing w:val="-7"/>
          <w:sz w:val="24"/>
        </w:rPr>
        <w:t xml:space="preserve"> </w:t>
      </w:r>
      <w:r>
        <w:rPr>
          <w:sz w:val="24"/>
        </w:rPr>
        <w:t>the</w:t>
      </w:r>
      <w:r>
        <w:rPr>
          <w:spacing w:val="-7"/>
          <w:sz w:val="24"/>
        </w:rPr>
        <w:t xml:space="preserve"> </w:t>
      </w:r>
      <w:r>
        <w:rPr>
          <w:sz w:val="24"/>
        </w:rPr>
        <w:t>student</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integration</w:t>
      </w:r>
      <w:r>
        <w:rPr>
          <w:spacing w:val="-3"/>
          <w:sz w:val="24"/>
        </w:rPr>
        <w:t xml:space="preserve"> </w:t>
      </w:r>
      <w:r>
        <w:rPr>
          <w:sz w:val="24"/>
        </w:rPr>
        <w:t>of</w:t>
      </w:r>
      <w:r>
        <w:rPr>
          <w:spacing w:val="-5"/>
          <w:sz w:val="24"/>
        </w:rPr>
        <w:t xml:space="preserve"> </w:t>
      </w:r>
      <w:r>
        <w:rPr>
          <w:sz w:val="24"/>
        </w:rPr>
        <w:t>theoretical</w:t>
      </w:r>
      <w:r>
        <w:rPr>
          <w:spacing w:val="-6"/>
          <w:sz w:val="24"/>
        </w:rPr>
        <w:t xml:space="preserve"> </w:t>
      </w:r>
      <w:r>
        <w:rPr>
          <w:sz w:val="24"/>
        </w:rPr>
        <w:t>concepts</w:t>
      </w:r>
      <w:r>
        <w:rPr>
          <w:spacing w:val="-9"/>
          <w:sz w:val="24"/>
        </w:rPr>
        <w:t xml:space="preserve"> </w:t>
      </w:r>
      <w:r>
        <w:rPr>
          <w:sz w:val="24"/>
        </w:rPr>
        <w:t>and</w:t>
      </w:r>
      <w:r>
        <w:rPr>
          <w:spacing w:val="-9"/>
          <w:sz w:val="24"/>
        </w:rPr>
        <w:t xml:space="preserve"> </w:t>
      </w:r>
      <w:r>
        <w:rPr>
          <w:sz w:val="24"/>
        </w:rPr>
        <w:t>practice</w:t>
      </w:r>
      <w:r>
        <w:rPr>
          <w:spacing w:val="-1"/>
          <w:sz w:val="24"/>
        </w:rPr>
        <w:t xml:space="preserve"> </w:t>
      </w:r>
      <w:proofErr w:type="gramStart"/>
      <w:r>
        <w:rPr>
          <w:spacing w:val="-2"/>
          <w:sz w:val="24"/>
        </w:rPr>
        <w:t>skills</w:t>
      </w:r>
      <w:proofErr w:type="gramEnd"/>
    </w:p>
    <w:p w14:paraId="7F21E339" w14:textId="77777777" w:rsidR="00C67E64" w:rsidRDefault="008B4D8E">
      <w:pPr>
        <w:pStyle w:val="ListParagraph"/>
        <w:numPr>
          <w:ilvl w:val="0"/>
          <w:numId w:val="13"/>
        </w:numPr>
        <w:tabs>
          <w:tab w:val="left" w:pos="1199"/>
          <w:tab w:val="left" w:pos="1200"/>
        </w:tabs>
        <w:spacing w:before="40" w:line="271" w:lineRule="auto"/>
        <w:ind w:right="1276"/>
        <w:rPr>
          <w:sz w:val="24"/>
        </w:rPr>
      </w:pPr>
      <w:r>
        <w:rPr>
          <w:sz w:val="24"/>
        </w:rPr>
        <w:t>Provide a minimum of one hour of weekly scheduled supervisory time with the student</w:t>
      </w:r>
      <w:r>
        <w:rPr>
          <w:spacing w:val="-7"/>
          <w:sz w:val="24"/>
        </w:rPr>
        <w:t xml:space="preserve"> </w:t>
      </w:r>
      <w:r>
        <w:rPr>
          <w:sz w:val="24"/>
        </w:rPr>
        <w:t>to</w:t>
      </w:r>
      <w:r>
        <w:rPr>
          <w:spacing w:val="-7"/>
          <w:sz w:val="24"/>
        </w:rPr>
        <w:t xml:space="preserve"> </w:t>
      </w:r>
      <w:r>
        <w:rPr>
          <w:sz w:val="24"/>
        </w:rPr>
        <w:t>confer</w:t>
      </w:r>
      <w:r>
        <w:rPr>
          <w:spacing w:val="-11"/>
          <w:sz w:val="24"/>
        </w:rPr>
        <w:t xml:space="preserve"> </w:t>
      </w:r>
      <w:r>
        <w:rPr>
          <w:sz w:val="24"/>
        </w:rPr>
        <w:t>about</w:t>
      </w:r>
      <w:r>
        <w:rPr>
          <w:spacing w:val="-12"/>
          <w:sz w:val="24"/>
        </w:rPr>
        <w:t xml:space="preserve"> </w:t>
      </w:r>
      <w:r>
        <w:rPr>
          <w:sz w:val="24"/>
        </w:rPr>
        <w:t>their</w:t>
      </w:r>
      <w:r>
        <w:rPr>
          <w:spacing w:val="-11"/>
          <w:sz w:val="24"/>
        </w:rPr>
        <w:t xml:space="preserve"> </w:t>
      </w:r>
      <w:r>
        <w:rPr>
          <w:sz w:val="24"/>
        </w:rPr>
        <w:t>practicum</w:t>
      </w:r>
      <w:r>
        <w:rPr>
          <w:spacing w:val="-8"/>
          <w:sz w:val="24"/>
        </w:rPr>
        <w:t xml:space="preserve"> </w:t>
      </w:r>
      <w:r>
        <w:rPr>
          <w:sz w:val="24"/>
        </w:rPr>
        <w:t>responsibilities</w:t>
      </w:r>
      <w:r>
        <w:rPr>
          <w:spacing w:val="-8"/>
          <w:sz w:val="24"/>
        </w:rPr>
        <w:t xml:space="preserve"> </w:t>
      </w:r>
      <w:r>
        <w:rPr>
          <w:sz w:val="24"/>
        </w:rPr>
        <w:t>and</w:t>
      </w:r>
      <w:r>
        <w:rPr>
          <w:spacing w:val="-7"/>
          <w:sz w:val="24"/>
        </w:rPr>
        <w:t xml:space="preserve"> </w:t>
      </w:r>
      <w:r>
        <w:rPr>
          <w:sz w:val="24"/>
        </w:rPr>
        <w:t>learning</w:t>
      </w:r>
      <w:r>
        <w:rPr>
          <w:spacing w:val="-12"/>
          <w:sz w:val="24"/>
        </w:rPr>
        <w:t xml:space="preserve"> </w:t>
      </w:r>
      <w:r>
        <w:rPr>
          <w:sz w:val="24"/>
        </w:rPr>
        <w:t>experiences in the field.</w:t>
      </w:r>
    </w:p>
    <w:p w14:paraId="7F21E33A" w14:textId="77777777" w:rsidR="00C67E64" w:rsidRDefault="008B4D8E">
      <w:pPr>
        <w:pStyle w:val="ListParagraph"/>
        <w:numPr>
          <w:ilvl w:val="0"/>
          <w:numId w:val="13"/>
        </w:numPr>
        <w:tabs>
          <w:tab w:val="left" w:pos="1199"/>
          <w:tab w:val="left" w:pos="1200"/>
        </w:tabs>
        <w:spacing w:before="2"/>
        <w:ind w:hanging="363"/>
        <w:rPr>
          <w:i/>
          <w:sz w:val="24"/>
        </w:rPr>
      </w:pPr>
      <w:r>
        <w:rPr>
          <w:sz w:val="24"/>
        </w:rPr>
        <w:t>Monitor</w:t>
      </w:r>
      <w:r>
        <w:rPr>
          <w:spacing w:val="-7"/>
          <w:sz w:val="24"/>
        </w:rPr>
        <w:t xml:space="preserve"> </w:t>
      </w:r>
      <w:r>
        <w:rPr>
          <w:sz w:val="24"/>
        </w:rPr>
        <w:t>the</w:t>
      </w:r>
      <w:r>
        <w:rPr>
          <w:spacing w:val="-5"/>
          <w:sz w:val="24"/>
        </w:rPr>
        <w:t xml:space="preserve"> </w:t>
      </w:r>
      <w:r>
        <w:rPr>
          <w:sz w:val="24"/>
        </w:rPr>
        <w:t>student’s</w:t>
      </w:r>
      <w:r>
        <w:rPr>
          <w:spacing w:val="-7"/>
          <w:sz w:val="24"/>
        </w:rPr>
        <w:t xml:space="preserve"> </w:t>
      </w:r>
      <w:r>
        <w:rPr>
          <w:sz w:val="24"/>
        </w:rPr>
        <w:t>educational</w:t>
      </w:r>
      <w:r>
        <w:rPr>
          <w:spacing w:val="-8"/>
          <w:sz w:val="24"/>
        </w:rPr>
        <w:t xml:space="preserve"> </w:t>
      </w:r>
      <w:r>
        <w:rPr>
          <w:sz w:val="24"/>
        </w:rPr>
        <w:t>goals</w:t>
      </w:r>
      <w:r>
        <w:rPr>
          <w:spacing w:val="-10"/>
          <w:sz w:val="24"/>
        </w:rPr>
        <w:t xml:space="preserve"> </w:t>
      </w:r>
      <w:r>
        <w:rPr>
          <w:sz w:val="24"/>
        </w:rPr>
        <w:t>as</w:t>
      </w:r>
      <w:r>
        <w:rPr>
          <w:spacing w:val="-5"/>
          <w:sz w:val="24"/>
        </w:rPr>
        <w:t xml:space="preserve"> </w:t>
      </w:r>
      <w:r>
        <w:rPr>
          <w:sz w:val="24"/>
        </w:rPr>
        <w:t>outlined</w:t>
      </w:r>
      <w:r>
        <w:rPr>
          <w:spacing w:val="-7"/>
          <w:sz w:val="24"/>
        </w:rPr>
        <w:t xml:space="preserve"> </w:t>
      </w:r>
      <w:r>
        <w:rPr>
          <w:sz w:val="24"/>
        </w:rPr>
        <w:t>on</w:t>
      </w:r>
      <w:r>
        <w:rPr>
          <w:spacing w:val="-4"/>
          <w:sz w:val="24"/>
        </w:rPr>
        <w:t xml:space="preserve"> </w:t>
      </w:r>
      <w:r>
        <w:rPr>
          <w:sz w:val="24"/>
        </w:rPr>
        <w:t>the</w:t>
      </w:r>
      <w:r>
        <w:rPr>
          <w:spacing w:val="-3"/>
          <w:sz w:val="24"/>
        </w:rPr>
        <w:t xml:space="preserve"> </w:t>
      </w:r>
      <w:r>
        <w:rPr>
          <w:i/>
          <w:sz w:val="24"/>
        </w:rPr>
        <w:t>Learning</w:t>
      </w:r>
      <w:r>
        <w:rPr>
          <w:i/>
          <w:spacing w:val="-8"/>
          <w:sz w:val="24"/>
        </w:rPr>
        <w:t xml:space="preserve"> </w:t>
      </w:r>
      <w:r>
        <w:rPr>
          <w:i/>
          <w:spacing w:val="-4"/>
          <w:sz w:val="24"/>
        </w:rPr>
        <w:t>Plan</w:t>
      </w:r>
    </w:p>
    <w:p w14:paraId="7F21E33B" w14:textId="77777777" w:rsidR="00C67E64" w:rsidRDefault="008B4D8E">
      <w:pPr>
        <w:pStyle w:val="ListParagraph"/>
        <w:numPr>
          <w:ilvl w:val="0"/>
          <w:numId w:val="13"/>
        </w:numPr>
        <w:tabs>
          <w:tab w:val="left" w:pos="1199"/>
          <w:tab w:val="left" w:pos="1200"/>
        </w:tabs>
        <w:spacing w:before="37"/>
        <w:ind w:hanging="363"/>
        <w:rPr>
          <w:sz w:val="24"/>
        </w:rPr>
      </w:pPr>
      <w:r>
        <w:rPr>
          <w:sz w:val="24"/>
        </w:rPr>
        <w:t>Complete</w:t>
      </w:r>
      <w:r>
        <w:rPr>
          <w:spacing w:val="-11"/>
          <w:sz w:val="24"/>
        </w:rPr>
        <w:t xml:space="preserve"> </w:t>
      </w:r>
      <w:r>
        <w:rPr>
          <w:sz w:val="24"/>
        </w:rPr>
        <w:t>all</w:t>
      </w:r>
      <w:r>
        <w:rPr>
          <w:spacing w:val="-8"/>
          <w:sz w:val="24"/>
        </w:rPr>
        <w:t xml:space="preserve"> </w:t>
      </w:r>
      <w:r>
        <w:rPr>
          <w:sz w:val="24"/>
        </w:rPr>
        <w:t>written</w:t>
      </w:r>
      <w:r>
        <w:rPr>
          <w:spacing w:val="-5"/>
          <w:sz w:val="24"/>
        </w:rPr>
        <w:t xml:space="preserve"> </w:t>
      </w:r>
      <w:r>
        <w:rPr>
          <w:sz w:val="24"/>
        </w:rPr>
        <w:t>evaluations</w:t>
      </w:r>
      <w:r>
        <w:rPr>
          <w:spacing w:val="-6"/>
          <w:sz w:val="24"/>
        </w:rPr>
        <w:t xml:space="preserve"> </w:t>
      </w:r>
      <w:r>
        <w:rPr>
          <w:sz w:val="24"/>
        </w:rPr>
        <w:t>in</w:t>
      </w:r>
      <w:r>
        <w:rPr>
          <w:spacing w:val="-4"/>
          <w:sz w:val="24"/>
        </w:rPr>
        <w:t xml:space="preserve"> </w:t>
      </w:r>
      <w:r>
        <w:rPr>
          <w:sz w:val="24"/>
        </w:rPr>
        <w:t>required</w:t>
      </w:r>
      <w:r>
        <w:rPr>
          <w:spacing w:val="-9"/>
          <w:sz w:val="24"/>
        </w:rPr>
        <w:t xml:space="preserve"> </w:t>
      </w:r>
      <w:r>
        <w:rPr>
          <w:sz w:val="24"/>
        </w:rPr>
        <w:t>time</w:t>
      </w:r>
      <w:r>
        <w:rPr>
          <w:spacing w:val="-8"/>
          <w:sz w:val="24"/>
        </w:rPr>
        <w:t xml:space="preserve"> </w:t>
      </w:r>
      <w:proofErr w:type="gramStart"/>
      <w:r>
        <w:rPr>
          <w:spacing w:val="-2"/>
          <w:sz w:val="24"/>
        </w:rPr>
        <w:t>frames</w:t>
      </w:r>
      <w:proofErr w:type="gramEnd"/>
    </w:p>
    <w:p w14:paraId="7F21E33C" w14:textId="77777777" w:rsidR="00C67E64" w:rsidRDefault="008B4D8E">
      <w:pPr>
        <w:pStyle w:val="ListParagraph"/>
        <w:numPr>
          <w:ilvl w:val="0"/>
          <w:numId w:val="13"/>
        </w:numPr>
        <w:tabs>
          <w:tab w:val="left" w:pos="1199"/>
          <w:tab w:val="left" w:pos="1200"/>
        </w:tabs>
        <w:spacing w:before="39" w:line="268" w:lineRule="auto"/>
        <w:ind w:right="1918"/>
        <w:rPr>
          <w:sz w:val="24"/>
        </w:rPr>
      </w:pPr>
      <w:r>
        <w:rPr>
          <w:sz w:val="24"/>
        </w:rPr>
        <w:t>Provide</w:t>
      </w:r>
      <w:r>
        <w:rPr>
          <w:spacing w:val="-5"/>
          <w:sz w:val="24"/>
        </w:rPr>
        <w:t xml:space="preserve"> </w:t>
      </w:r>
      <w:r>
        <w:rPr>
          <w:sz w:val="24"/>
        </w:rPr>
        <w:t>time</w:t>
      </w:r>
      <w:r>
        <w:rPr>
          <w:spacing w:val="-12"/>
          <w:sz w:val="24"/>
        </w:rPr>
        <w:t xml:space="preserve"> </w:t>
      </w:r>
      <w:r>
        <w:rPr>
          <w:sz w:val="24"/>
        </w:rPr>
        <w:t>for</w:t>
      </w:r>
      <w:r>
        <w:rPr>
          <w:spacing w:val="-9"/>
          <w:sz w:val="24"/>
        </w:rPr>
        <w:t xml:space="preserve"> </w:t>
      </w:r>
      <w:r>
        <w:rPr>
          <w:sz w:val="24"/>
        </w:rPr>
        <w:t>consultation</w:t>
      </w:r>
      <w:r>
        <w:rPr>
          <w:spacing w:val="-9"/>
          <w:sz w:val="24"/>
        </w:rPr>
        <w:t xml:space="preserve"> </w:t>
      </w:r>
      <w:r>
        <w:rPr>
          <w:sz w:val="24"/>
        </w:rPr>
        <w:t>with</w:t>
      </w:r>
      <w:r>
        <w:rPr>
          <w:spacing w:val="-7"/>
          <w:sz w:val="24"/>
        </w:rPr>
        <w:t xml:space="preserve"> </w:t>
      </w:r>
      <w:r>
        <w:rPr>
          <w:sz w:val="24"/>
        </w:rPr>
        <w:t>the</w:t>
      </w:r>
      <w:r>
        <w:rPr>
          <w:spacing w:val="-9"/>
          <w:sz w:val="24"/>
        </w:rPr>
        <w:t xml:space="preserve"> </w:t>
      </w:r>
      <w:r>
        <w:rPr>
          <w:sz w:val="24"/>
        </w:rPr>
        <w:t>assigned</w:t>
      </w:r>
      <w:r>
        <w:rPr>
          <w:spacing w:val="-7"/>
          <w:sz w:val="24"/>
        </w:rPr>
        <w:t xml:space="preserve"> </w:t>
      </w:r>
      <w:r>
        <w:rPr>
          <w:sz w:val="24"/>
        </w:rPr>
        <w:t>Field</w:t>
      </w:r>
      <w:r>
        <w:rPr>
          <w:spacing w:val="-7"/>
          <w:sz w:val="24"/>
        </w:rPr>
        <w:t xml:space="preserve"> </w:t>
      </w:r>
      <w:r>
        <w:rPr>
          <w:sz w:val="24"/>
        </w:rPr>
        <w:t>Liaison</w:t>
      </w:r>
      <w:r>
        <w:rPr>
          <w:spacing w:val="-7"/>
          <w:sz w:val="24"/>
        </w:rPr>
        <w:t xml:space="preserve"> </w:t>
      </w:r>
      <w:r>
        <w:rPr>
          <w:sz w:val="24"/>
        </w:rPr>
        <w:t>regarding</w:t>
      </w:r>
      <w:r>
        <w:rPr>
          <w:spacing w:val="-12"/>
          <w:sz w:val="24"/>
        </w:rPr>
        <w:t xml:space="preserve"> </w:t>
      </w:r>
      <w:r>
        <w:rPr>
          <w:sz w:val="24"/>
        </w:rPr>
        <w:t xml:space="preserve">the student’s progress and any relevant </w:t>
      </w:r>
      <w:proofErr w:type="gramStart"/>
      <w:r>
        <w:rPr>
          <w:sz w:val="24"/>
        </w:rPr>
        <w:t>issues</w:t>
      </w:r>
      <w:proofErr w:type="gramEnd"/>
    </w:p>
    <w:p w14:paraId="7F21E33D" w14:textId="77777777" w:rsidR="00C67E64" w:rsidRDefault="008B4D8E">
      <w:pPr>
        <w:pStyle w:val="ListParagraph"/>
        <w:numPr>
          <w:ilvl w:val="0"/>
          <w:numId w:val="13"/>
        </w:numPr>
        <w:tabs>
          <w:tab w:val="left" w:pos="1199"/>
          <w:tab w:val="left" w:pos="1200"/>
        </w:tabs>
        <w:spacing w:before="7" w:line="271" w:lineRule="auto"/>
        <w:ind w:right="1330"/>
        <w:rPr>
          <w:sz w:val="24"/>
        </w:rPr>
      </w:pPr>
      <w:r>
        <w:rPr>
          <w:sz w:val="24"/>
        </w:rPr>
        <w:t>Demonstrate ongoing interest in continuing professional development by participating</w:t>
      </w:r>
      <w:r>
        <w:rPr>
          <w:spacing w:val="-12"/>
          <w:sz w:val="24"/>
        </w:rPr>
        <w:t xml:space="preserve"> </w:t>
      </w:r>
      <w:r>
        <w:rPr>
          <w:sz w:val="24"/>
        </w:rPr>
        <w:t>in</w:t>
      </w:r>
      <w:r>
        <w:rPr>
          <w:spacing w:val="-8"/>
          <w:sz w:val="24"/>
        </w:rPr>
        <w:t xml:space="preserve"> </w:t>
      </w:r>
      <w:r>
        <w:rPr>
          <w:sz w:val="24"/>
        </w:rPr>
        <w:t>seminars</w:t>
      </w:r>
      <w:r>
        <w:rPr>
          <w:spacing w:val="-9"/>
          <w:sz w:val="24"/>
        </w:rPr>
        <w:t xml:space="preserve"> </w:t>
      </w:r>
      <w:r>
        <w:rPr>
          <w:sz w:val="24"/>
        </w:rPr>
        <w:t>and</w:t>
      </w:r>
      <w:r>
        <w:rPr>
          <w:spacing w:val="-10"/>
          <w:sz w:val="24"/>
        </w:rPr>
        <w:t xml:space="preserve"> </w:t>
      </w:r>
      <w:r>
        <w:rPr>
          <w:sz w:val="24"/>
        </w:rPr>
        <w:t>meetings</w:t>
      </w:r>
      <w:r>
        <w:rPr>
          <w:spacing w:val="-9"/>
          <w:sz w:val="24"/>
        </w:rPr>
        <w:t xml:space="preserve"> </w:t>
      </w:r>
      <w:r>
        <w:rPr>
          <w:sz w:val="24"/>
        </w:rPr>
        <w:t>offered</w:t>
      </w:r>
      <w:r>
        <w:rPr>
          <w:spacing w:val="-8"/>
          <w:sz w:val="24"/>
        </w:rPr>
        <w:t xml:space="preserve"> </w:t>
      </w:r>
      <w:r>
        <w:rPr>
          <w:sz w:val="24"/>
        </w:rPr>
        <w:t>by</w:t>
      </w:r>
      <w:r>
        <w:rPr>
          <w:spacing w:val="-13"/>
          <w:sz w:val="24"/>
        </w:rPr>
        <w:t xml:space="preserve"> </w:t>
      </w:r>
      <w:r>
        <w:rPr>
          <w:sz w:val="24"/>
        </w:rPr>
        <w:t>Field</w:t>
      </w:r>
      <w:r>
        <w:rPr>
          <w:spacing w:val="-8"/>
          <w:sz w:val="24"/>
        </w:rPr>
        <w:t xml:space="preserve"> </w:t>
      </w:r>
      <w:r>
        <w:rPr>
          <w:sz w:val="24"/>
        </w:rPr>
        <w:t>Program</w:t>
      </w:r>
      <w:r>
        <w:rPr>
          <w:spacing w:val="-5"/>
          <w:sz w:val="24"/>
        </w:rPr>
        <w:t xml:space="preserve"> </w:t>
      </w:r>
      <w:r>
        <w:rPr>
          <w:sz w:val="24"/>
        </w:rPr>
        <w:t>staff</w:t>
      </w:r>
      <w:r>
        <w:rPr>
          <w:spacing w:val="-6"/>
          <w:sz w:val="24"/>
        </w:rPr>
        <w:t xml:space="preserve"> </w:t>
      </w:r>
      <w:r>
        <w:rPr>
          <w:sz w:val="24"/>
        </w:rPr>
        <w:t xml:space="preserve">whenever </w:t>
      </w:r>
      <w:proofErr w:type="gramStart"/>
      <w:r>
        <w:rPr>
          <w:spacing w:val="-2"/>
          <w:sz w:val="24"/>
        </w:rPr>
        <w:t>possible</w:t>
      </w:r>
      <w:proofErr w:type="gramEnd"/>
    </w:p>
    <w:p w14:paraId="7F21E340" w14:textId="77777777" w:rsidR="00C67E64" w:rsidRDefault="00C67E64">
      <w:pPr>
        <w:pStyle w:val="BodyText"/>
        <w:spacing w:before="11"/>
        <w:rPr>
          <w:sz w:val="25"/>
        </w:rPr>
      </w:pPr>
    </w:p>
    <w:p w14:paraId="7F21E341" w14:textId="77777777" w:rsidR="00C67E64" w:rsidRDefault="008B4D8E">
      <w:pPr>
        <w:pStyle w:val="Heading1"/>
        <w:rPr>
          <w:u w:val="none"/>
        </w:rPr>
      </w:pPr>
      <w:bookmarkStart w:id="66" w:name="_bookmark40"/>
      <w:bookmarkEnd w:id="66"/>
      <w:r>
        <w:rPr>
          <w:color w:val="365F91"/>
          <w:spacing w:val="-2"/>
          <w:u w:color="365F91"/>
        </w:rPr>
        <w:t>Field</w:t>
      </w:r>
      <w:r>
        <w:rPr>
          <w:color w:val="365F91"/>
          <w:spacing w:val="-5"/>
          <w:u w:color="365F91"/>
        </w:rPr>
        <w:t xml:space="preserve"> </w:t>
      </w:r>
      <w:r>
        <w:rPr>
          <w:color w:val="365F91"/>
          <w:spacing w:val="-2"/>
          <w:u w:color="365F91"/>
        </w:rPr>
        <w:t>Instructor</w:t>
      </w:r>
      <w:r>
        <w:rPr>
          <w:color w:val="365F91"/>
          <w:spacing w:val="-3"/>
          <w:u w:color="365F91"/>
        </w:rPr>
        <w:t xml:space="preserve"> </w:t>
      </w:r>
      <w:r>
        <w:rPr>
          <w:color w:val="365F91"/>
          <w:spacing w:val="-2"/>
          <w:u w:color="365F91"/>
        </w:rPr>
        <w:t>Privileges</w:t>
      </w:r>
    </w:p>
    <w:p w14:paraId="7F21E342" w14:textId="77777777" w:rsidR="00C67E64" w:rsidRDefault="00C67E64">
      <w:pPr>
        <w:pStyle w:val="BodyText"/>
        <w:rPr>
          <w:sz w:val="20"/>
        </w:rPr>
      </w:pPr>
    </w:p>
    <w:p w14:paraId="7F21E344" w14:textId="77777777" w:rsidR="00C67E64" w:rsidRDefault="008B4D8E">
      <w:pPr>
        <w:pStyle w:val="ListParagraph"/>
        <w:numPr>
          <w:ilvl w:val="0"/>
          <w:numId w:val="13"/>
        </w:numPr>
        <w:tabs>
          <w:tab w:val="left" w:pos="1199"/>
          <w:tab w:val="left" w:pos="1200"/>
        </w:tabs>
        <w:spacing w:line="268" w:lineRule="auto"/>
        <w:ind w:left="1199" w:right="1469"/>
        <w:rPr>
          <w:sz w:val="24"/>
        </w:rPr>
      </w:pPr>
      <w:r>
        <w:rPr>
          <w:sz w:val="24"/>
        </w:rPr>
        <w:t>Field</w:t>
      </w:r>
      <w:r>
        <w:rPr>
          <w:spacing w:val="-4"/>
          <w:sz w:val="24"/>
        </w:rPr>
        <w:t xml:space="preserve"> </w:t>
      </w:r>
      <w:r>
        <w:rPr>
          <w:sz w:val="24"/>
        </w:rPr>
        <w:t>Instructors</w:t>
      </w:r>
      <w:r>
        <w:rPr>
          <w:spacing w:val="-6"/>
          <w:sz w:val="24"/>
        </w:rPr>
        <w:t xml:space="preserve"> </w:t>
      </w:r>
      <w:r>
        <w:rPr>
          <w:sz w:val="24"/>
        </w:rPr>
        <w:t>can</w:t>
      </w:r>
      <w:r>
        <w:rPr>
          <w:spacing w:val="-7"/>
          <w:sz w:val="24"/>
        </w:rPr>
        <w:t xml:space="preserve"> </w:t>
      </w:r>
      <w:r>
        <w:rPr>
          <w:sz w:val="24"/>
        </w:rPr>
        <w:t>gain</w:t>
      </w:r>
      <w:r>
        <w:rPr>
          <w:spacing w:val="-4"/>
          <w:sz w:val="24"/>
        </w:rPr>
        <w:t xml:space="preserve"> </w:t>
      </w:r>
      <w:r>
        <w:rPr>
          <w:sz w:val="24"/>
        </w:rPr>
        <w:t>access</w:t>
      </w:r>
      <w:r>
        <w:rPr>
          <w:spacing w:val="-5"/>
          <w:sz w:val="24"/>
        </w:rPr>
        <w:t xml:space="preserve"> </w:t>
      </w:r>
      <w:r>
        <w:rPr>
          <w:sz w:val="24"/>
        </w:rPr>
        <w:t>to</w:t>
      </w:r>
      <w:r>
        <w:rPr>
          <w:spacing w:val="-7"/>
          <w:sz w:val="24"/>
        </w:rPr>
        <w:t xml:space="preserve"> </w:t>
      </w:r>
      <w:r>
        <w:rPr>
          <w:sz w:val="24"/>
        </w:rPr>
        <w:t>the</w:t>
      </w:r>
      <w:r>
        <w:rPr>
          <w:spacing w:val="-7"/>
          <w:sz w:val="24"/>
        </w:rPr>
        <w:t xml:space="preserve"> </w:t>
      </w:r>
      <w:r>
        <w:rPr>
          <w:sz w:val="24"/>
        </w:rPr>
        <w:t>UWM</w:t>
      </w:r>
      <w:r>
        <w:rPr>
          <w:spacing w:val="-13"/>
          <w:sz w:val="24"/>
        </w:rPr>
        <w:t xml:space="preserve"> </w:t>
      </w:r>
      <w:r>
        <w:rPr>
          <w:sz w:val="24"/>
        </w:rPr>
        <w:t>Golda</w:t>
      </w:r>
      <w:r>
        <w:rPr>
          <w:spacing w:val="-4"/>
          <w:sz w:val="24"/>
        </w:rPr>
        <w:t xml:space="preserve"> </w:t>
      </w:r>
      <w:r>
        <w:rPr>
          <w:sz w:val="24"/>
        </w:rPr>
        <w:t>Meir</w:t>
      </w:r>
      <w:r>
        <w:rPr>
          <w:spacing w:val="-9"/>
          <w:sz w:val="24"/>
        </w:rPr>
        <w:t xml:space="preserve"> </w:t>
      </w:r>
      <w:r>
        <w:rPr>
          <w:sz w:val="24"/>
        </w:rPr>
        <w:t>Library</w:t>
      </w:r>
      <w:r>
        <w:rPr>
          <w:spacing w:val="-13"/>
          <w:sz w:val="24"/>
        </w:rPr>
        <w:t xml:space="preserve"> </w:t>
      </w:r>
      <w:r>
        <w:rPr>
          <w:sz w:val="24"/>
        </w:rPr>
        <w:t>at</w:t>
      </w:r>
      <w:r>
        <w:rPr>
          <w:spacing w:val="-5"/>
          <w:sz w:val="24"/>
        </w:rPr>
        <w:t xml:space="preserve"> </w:t>
      </w:r>
      <w:r>
        <w:rPr>
          <w:sz w:val="24"/>
        </w:rPr>
        <w:t>no</w:t>
      </w:r>
      <w:r>
        <w:rPr>
          <w:spacing w:val="-4"/>
          <w:sz w:val="24"/>
        </w:rPr>
        <w:t xml:space="preserve"> </w:t>
      </w:r>
      <w:r>
        <w:rPr>
          <w:sz w:val="24"/>
        </w:rPr>
        <w:t>cost</w:t>
      </w:r>
      <w:r>
        <w:rPr>
          <w:spacing w:val="-7"/>
          <w:sz w:val="24"/>
        </w:rPr>
        <w:t xml:space="preserve"> </w:t>
      </w:r>
      <w:r>
        <w:rPr>
          <w:sz w:val="24"/>
        </w:rPr>
        <w:t xml:space="preserve">by completing a </w:t>
      </w:r>
      <w:r>
        <w:rPr>
          <w:i/>
          <w:sz w:val="24"/>
        </w:rPr>
        <w:t xml:space="preserve">UWM Facility Use Request </w:t>
      </w:r>
      <w:r>
        <w:rPr>
          <w:sz w:val="24"/>
        </w:rPr>
        <w:t>Form</w:t>
      </w:r>
    </w:p>
    <w:p w14:paraId="7F21E346" w14:textId="18AFFE42" w:rsidR="00C67E64" w:rsidRDefault="008B4D8E">
      <w:pPr>
        <w:pStyle w:val="ListParagraph"/>
        <w:numPr>
          <w:ilvl w:val="0"/>
          <w:numId w:val="13"/>
        </w:numPr>
        <w:tabs>
          <w:tab w:val="left" w:pos="1199"/>
          <w:tab w:val="left" w:pos="1200"/>
        </w:tabs>
        <w:spacing w:before="10" w:line="268" w:lineRule="auto"/>
        <w:ind w:left="1199" w:right="1307"/>
        <w:rPr>
          <w:sz w:val="24"/>
        </w:rPr>
      </w:pPr>
      <w:r>
        <w:rPr>
          <w:sz w:val="24"/>
        </w:rPr>
        <w:t>Field</w:t>
      </w:r>
      <w:r>
        <w:rPr>
          <w:spacing w:val="-5"/>
          <w:sz w:val="24"/>
        </w:rPr>
        <w:t xml:space="preserve"> </w:t>
      </w:r>
      <w:r>
        <w:rPr>
          <w:sz w:val="24"/>
        </w:rPr>
        <w:t>Instructors</w:t>
      </w:r>
      <w:r>
        <w:rPr>
          <w:spacing w:val="-9"/>
          <w:sz w:val="24"/>
        </w:rPr>
        <w:t xml:space="preserve"> </w:t>
      </w:r>
      <w:r>
        <w:rPr>
          <w:sz w:val="24"/>
        </w:rPr>
        <w:t>are</w:t>
      </w:r>
      <w:r>
        <w:rPr>
          <w:spacing w:val="-10"/>
          <w:sz w:val="24"/>
        </w:rPr>
        <w:t xml:space="preserve"> </w:t>
      </w:r>
      <w:r>
        <w:rPr>
          <w:sz w:val="24"/>
        </w:rPr>
        <w:t>eligible</w:t>
      </w:r>
      <w:r>
        <w:rPr>
          <w:spacing w:val="-5"/>
          <w:sz w:val="24"/>
        </w:rPr>
        <w:t xml:space="preserve"> </w:t>
      </w:r>
      <w:r>
        <w:rPr>
          <w:sz w:val="24"/>
        </w:rPr>
        <w:t>for</w:t>
      </w:r>
      <w:r>
        <w:rPr>
          <w:spacing w:val="-7"/>
          <w:sz w:val="24"/>
        </w:rPr>
        <w:t xml:space="preserve"> </w:t>
      </w:r>
      <w:r>
        <w:rPr>
          <w:sz w:val="24"/>
        </w:rPr>
        <w:t>one</w:t>
      </w:r>
      <w:r>
        <w:rPr>
          <w:spacing w:val="-10"/>
          <w:sz w:val="24"/>
        </w:rPr>
        <w:t xml:space="preserve"> </w:t>
      </w:r>
      <w:r>
        <w:rPr>
          <w:sz w:val="24"/>
        </w:rPr>
        <w:t>free</w:t>
      </w:r>
      <w:r>
        <w:rPr>
          <w:spacing w:val="-8"/>
          <w:sz w:val="24"/>
        </w:rPr>
        <w:t xml:space="preserve"> </w:t>
      </w:r>
      <w:r>
        <w:rPr>
          <w:sz w:val="24"/>
        </w:rPr>
        <w:t>Continuing</w:t>
      </w:r>
      <w:r>
        <w:rPr>
          <w:spacing w:val="-10"/>
          <w:sz w:val="24"/>
        </w:rPr>
        <w:t xml:space="preserve"> </w:t>
      </w:r>
      <w:r>
        <w:rPr>
          <w:sz w:val="24"/>
        </w:rPr>
        <w:t>Education</w:t>
      </w:r>
      <w:r>
        <w:rPr>
          <w:spacing w:val="-8"/>
          <w:sz w:val="24"/>
        </w:rPr>
        <w:t xml:space="preserve"> </w:t>
      </w:r>
      <w:r>
        <w:rPr>
          <w:sz w:val="24"/>
        </w:rPr>
        <w:t>course</w:t>
      </w:r>
      <w:r>
        <w:rPr>
          <w:spacing w:val="-5"/>
          <w:sz w:val="24"/>
        </w:rPr>
        <w:t xml:space="preserve"> </w:t>
      </w:r>
      <w:r>
        <w:rPr>
          <w:sz w:val="24"/>
        </w:rPr>
        <w:t>every</w:t>
      </w:r>
      <w:r>
        <w:rPr>
          <w:spacing w:val="-13"/>
          <w:sz w:val="24"/>
        </w:rPr>
        <w:t xml:space="preserve"> </w:t>
      </w:r>
      <w:r>
        <w:rPr>
          <w:sz w:val="24"/>
        </w:rPr>
        <w:t xml:space="preserve">two years though the Continuing Education Department </w:t>
      </w:r>
      <w:r w:rsidR="00A1207B">
        <w:rPr>
          <w:sz w:val="24"/>
        </w:rPr>
        <w:t>in</w:t>
      </w:r>
      <w:r>
        <w:rPr>
          <w:sz w:val="24"/>
        </w:rPr>
        <w:t xml:space="preserve"> HBSSW</w:t>
      </w:r>
    </w:p>
    <w:p w14:paraId="7F21E347" w14:textId="198D7048" w:rsidR="00C67E64" w:rsidRDefault="008B4D8E">
      <w:pPr>
        <w:pStyle w:val="ListParagraph"/>
        <w:numPr>
          <w:ilvl w:val="0"/>
          <w:numId w:val="13"/>
        </w:numPr>
        <w:tabs>
          <w:tab w:val="left" w:pos="1199"/>
          <w:tab w:val="left" w:pos="1200"/>
        </w:tabs>
        <w:spacing w:before="10" w:line="268" w:lineRule="auto"/>
        <w:ind w:right="1133"/>
        <w:rPr>
          <w:sz w:val="24"/>
        </w:rPr>
      </w:pPr>
      <w:r>
        <w:rPr>
          <w:sz w:val="24"/>
        </w:rPr>
        <w:t>Field</w:t>
      </w:r>
      <w:r>
        <w:rPr>
          <w:spacing w:val="-4"/>
          <w:sz w:val="24"/>
        </w:rPr>
        <w:t xml:space="preserve"> </w:t>
      </w:r>
      <w:r>
        <w:rPr>
          <w:sz w:val="24"/>
        </w:rPr>
        <w:t>Instructors</w:t>
      </w:r>
      <w:r>
        <w:rPr>
          <w:spacing w:val="-10"/>
          <w:sz w:val="24"/>
        </w:rPr>
        <w:t xml:space="preserve"> </w:t>
      </w:r>
      <w:r>
        <w:rPr>
          <w:sz w:val="24"/>
        </w:rPr>
        <w:t>may</w:t>
      </w:r>
      <w:r>
        <w:rPr>
          <w:spacing w:val="-13"/>
          <w:sz w:val="24"/>
        </w:rPr>
        <w:t xml:space="preserve"> </w:t>
      </w:r>
      <w:r>
        <w:rPr>
          <w:sz w:val="24"/>
        </w:rPr>
        <w:t>use</w:t>
      </w:r>
      <w:r>
        <w:rPr>
          <w:spacing w:val="-4"/>
          <w:sz w:val="24"/>
        </w:rPr>
        <w:t xml:space="preserve"> </w:t>
      </w:r>
      <w:r>
        <w:rPr>
          <w:sz w:val="24"/>
        </w:rPr>
        <w:t>a</w:t>
      </w:r>
      <w:r>
        <w:rPr>
          <w:spacing w:val="-4"/>
          <w:sz w:val="24"/>
        </w:rPr>
        <w:t xml:space="preserve"> </w:t>
      </w:r>
      <w:r>
        <w:rPr>
          <w:sz w:val="24"/>
        </w:rPr>
        <w:t>campus</w:t>
      </w:r>
      <w:r>
        <w:rPr>
          <w:spacing w:val="-10"/>
          <w:sz w:val="24"/>
        </w:rPr>
        <w:t xml:space="preserve"> </w:t>
      </w:r>
      <w:r>
        <w:rPr>
          <w:sz w:val="24"/>
        </w:rPr>
        <w:t>email</w:t>
      </w:r>
      <w:r>
        <w:rPr>
          <w:spacing w:val="-8"/>
          <w:sz w:val="24"/>
        </w:rPr>
        <w:t xml:space="preserve"> </w:t>
      </w:r>
      <w:proofErr w:type="gramStart"/>
      <w:r>
        <w:rPr>
          <w:sz w:val="24"/>
        </w:rPr>
        <w:t>account</w:t>
      </w:r>
      <w:proofErr w:type="gramEnd"/>
      <w:r>
        <w:rPr>
          <w:spacing w:val="-10"/>
          <w:sz w:val="24"/>
        </w:rPr>
        <w:t xml:space="preserve"> </w:t>
      </w:r>
    </w:p>
    <w:p w14:paraId="7F21E348" w14:textId="77777777" w:rsidR="00C67E64" w:rsidRDefault="008B4D8E">
      <w:pPr>
        <w:pStyle w:val="ListParagraph"/>
        <w:numPr>
          <w:ilvl w:val="0"/>
          <w:numId w:val="13"/>
        </w:numPr>
        <w:tabs>
          <w:tab w:val="left" w:pos="1199"/>
          <w:tab w:val="left" w:pos="1200"/>
        </w:tabs>
        <w:spacing w:before="9" w:line="271" w:lineRule="auto"/>
        <w:ind w:right="1330"/>
        <w:rPr>
          <w:sz w:val="24"/>
        </w:rPr>
      </w:pPr>
      <w:r>
        <w:rPr>
          <w:sz w:val="24"/>
        </w:rPr>
        <w:t>Field Instructors may be provided with an opportunity to join the staff at the HBSSW Social</w:t>
      </w:r>
      <w:r>
        <w:rPr>
          <w:spacing w:val="-17"/>
          <w:sz w:val="24"/>
        </w:rPr>
        <w:t xml:space="preserve"> </w:t>
      </w:r>
      <w:r>
        <w:rPr>
          <w:sz w:val="24"/>
        </w:rPr>
        <w:t>Work</w:t>
      </w:r>
      <w:r>
        <w:rPr>
          <w:spacing w:val="-9"/>
          <w:sz w:val="24"/>
        </w:rPr>
        <w:t xml:space="preserve"> </w:t>
      </w:r>
      <w:r>
        <w:rPr>
          <w:sz w:val="24"/>
        </w:rPr>
        <w:t>Program</w:t>
      </w:r>
      <w:r>
        <w:rPr>
          <w:spacing w:val="-4"/>
          <w:sz w:val="24"/>
        </w:rPr>
        <w:t xml:space="preserve"> </w:t>
      </w:r>
      <w:r>
        <w:rPr>
          <w:sz w:val="24"/>
        </w:rPr>
        <w:t>as</w:t>
      </w:r>
      <w:r>
        <w:rPr>
          <w:spacing w:val="-4"/>
          <w:sz w:val="24"/>
        </w:rPr>
        <w:t xml:space="preserve"> </w:t>
      </w:r>
      <w:r>
        <w:rPr>
          <w:sz w:val="24"/>
        </w:rPr>
        <w:t>a</w:t>
      </w:r>
      <w:r>
        <w:rPr>
          <w:spacing w:val="-8"/>
          <w:sz w:val="24"/>
        </w:rPr>
        <w:t xml:space="preserve"> </w:t>
      </w:r>
      <w:r>
        <w:rPr>
          <w:sz w:val="24"/>
        </w:rPr>
        <w:t>Lecturer</w:t>
      </w:r>
      <w:r>
        <w:rPr>
          <w:spacing w:val="-5"/>
          <w:sz w:val="24"/>
        </w:rPr>
        <w:t xml:space="preserve"> </w:t>
      </w:r>
      <w:r>
        <w:rPr>
          <w:sz w:val="24"/>
        </w:rPr>
        <w:t>or</w:t>
      </w:r>
      <w:r>
        <w:rPr>
          <w:spacing w:val="-5"/>
          <w:sz w:val="24"/>
        </w:rPr>
        <w:t xml:space="preserve"> </w:t>
      </w:r>
      <w:r>
        <w:rPr>
          <w:sz w:val="24"/>
        </w:rPr>
        <w:t>as</w:t>
      </w:r>
      <w:r>
        <w:rPr>
          <w:spacing w:val="-4"/>
          <w:sz w:val="24"/>
        </w:rPr>
        <w:t xml:space="preserve"> </w:t>
      </w:r>
      <w:r>
        <w:rPr>
          <w:sz w:val="24"/>
        </w:rPr>
        <w:t>an</w:t>
      </w:r>
      <w:r>
        <w:rPr>
          <w:spacing w:val="-4"/>
          <w:sz w:val="24"/>
        </w:rPr>
        <w:t xml:space="preserve"> </w:t>
      </w:r>
      <w:r>
        <w:rPr>
          <w:sz w:val="24"/>
        </w:rPr>
        <w:t>instructor</w:t>
      </w:r>
      <w:r>
        <w:rPr>
          <w:spacing w:val="-12"/>
          <w:sz w:val="24"/>
        </w:rPr>
        <w:t xml:space="preserve"> </w:t>
      </w:r>
      <w:r>
        <w:rPr>
          <w:sz w:val="24"/>
        </w:rPr>
        <w:t>for</w:t>
      </w:r>
      <w:r>
        <w:rPr>
          <w:spacing w:val="-7"/>
          <w:sz w:val="24"/>
        </w:rPr>
        <w:t xml:space="preserve"> </w:t>
      </w:r>
      <w:r>
        <w:rPr>
          <w:sz w:val="24"/>
        </w:rPr>
        <w:t>a</w:t>
      </w:r>
      <w:r>
        <w:rPr>
          <w:spacing w:val="-6"/>
          <w:sz w:val="24"/>
        </w:rPr>
        <w:t xml:space="preserve"> </w:t>
      </w:r>
      <w:r>
        <w:rPr>
          <w:sz w:val="24"/>
        </w:rPr>
        <w:t>Continuing Education Workshop</w:t>
      </w:r>
    </w:p>
    <w:p w14:paraId="7F21E34A" w14:textId="77777777" w:rsidR="00C67E64" w:rsidRDefault="00C67E64">
      <w:pPr>
        <w:pStyle w:val="BodyText"/>
        <w:rPr>
          <w:sz w:val="20"/>
        </w:rPr>
      </w:pPr>
    </w:p>
    <w:p w14:paraId="7F21E34B" w14:textId="77777777" w:rsidR="00C67E64" w:rsidRDefault="00C67E64">
      <w:pPr>
        <w:pStyle w:val="BodyText"/>
        <w:spacing w:before="6"/>
        <w:rPr>
          <w:sz w:val="20"/>
        </w:rPr>
      </w:pPr>
    </w:p>
    <w:p w14:paraId="7F21E34C" w14:textId="77777777" w:rsidR="00C67E64" w:rsidRDefault="008B4D8E">
      <w:pPr>
        <w:pStyle w:val="Heading1"/>
        <w:rPr>
          <w:u w:val="none"/>
        </w:rPr>
      </w:pPr>
      <w:bookmarkStart w:id="67" w:name="_bookmark41"/>
      <w:bookmarkEnd w:id="67"/>
      <w:r>
        <w:rPr>
          <w:color w:val="365F91"/>
          <w:u w:color="365F91"/>
        </w:rPr>
        <w:t>HBSSW</w:t>
      </w:r>
      <w:r>
        <w:rPr>
          <w:color w:val="365F91"/>
          <w:spacing w:val="-13"/>
          <w:u w:color="365F91"/>
        </w:rPr>
        <w:t xml:space="preserve"> </w:t>
      </w:r>
      <w:r>
        <w:rPr>
          <w:color w:val="365F91"/>
          <w:u w:color="365F91"/>
        </w:rPr>
        <w:t>Social</w:t>
      </w:r>
      <w:r>
        <w:rPr>
          <w:color w:val="365F91"/>
          <w:spacing w:val="-18"/>
          <w:u w:color="365F91"/>
        </w:rPr>
        <w:t xml:space="preserve"> </w:t>
      </w:r>
      <w:r>
        <w:rPr>
          <w:color w:val="365F91"/>
          <w:u w:color="365F91"/>
        </w:rPr>
        <w:t>Work</w:t>
      </w:r>
      <w:r>
        <w:rPr>
          <w:color w:val="365F91"/>
          <w:spacing w:val="-18"/>
          <w:u w:color="365F91"/>
        </w:rPr>
        <w:t xml:space="preserve"> </w:t>
      </w:r>
      <w:r>
        <w:rPr>
          <w:color w:val="365F91"/>
          <w:u w:color="365F91"/>
        </w:rPr>
        <w:t>Field</w:t>
      </w:r>
      <w:r>
        <w:rPr>
          <w:color w:val="365F91"/>
          <w:spacing w:val="-15"/>
          <w:u w:color="365F91"/>
        </w:rPr>
        <w:t xml:space="preserve"> </w:t>
      </w:r>
      <w:r>
        <w:rPr>
          <w:color w:val="365F91"/>
          <w:u w:color="365F91"/>
        </w:rPr>
        <w:t>Education</w:t>
      </w:r>
      <w:r>
        <w:rPr>
          <w:color w:val="365F91"/>
          <w:spacing w:val="-18"/>
          <w:u w:color="365F91"/>
        </w:rPr>
        <w:t xml:space="preserve"> </w:t>
      </w:r>
      <w:r>
        <w:rPr>
          <w:color w:val="365F91"/>
          <w:u w:color="365F91"/>
        </w:rPr>
        <w:t>Advisory</w:t>
      </w:r>
      <w:r>
        <w:rPr>
          <w:color w:val="365F91"/>
          <w:spacing w:val="-18"/>
          <w:u w:color="365F91"/>
        </w:rPr>
        <w:t xml:space="preserve"> </w:t>
      </w:r>
      <w:r>
        <w:rPr>
          <w:color w:val="365F91"/>
          <w:spacing w:val="-2"/>
          <w:u w:color="365F91"/>
        </w:rPr>
        <w:t>Board</w:t>
      </w:r>
    </w:p>
    <w:p w14:paraId="7F21E34D" w14:textId="77777777" w:rsidR="00C67E64" w:rsidRDefault="008B4D8E">
      <w:pPr>
        <w:pStyle w:val="BodyText"/>
        <w:spacing w:before="49" w:line="273" w:lineRule="auto"/>
        <w:ind w:left="479" w:right="1135"/>
      </w:pPr>
      <w:r>
        <w:lastRenderedPageBreak/>
        <w:t>The</w:t>
      </w:r>
      <w:r>
        <w:rPr>
          <w:spacing w:val="-4"/>
        </w:rPr>
        <w:t xml:space="preserve"> </w:t>
      </w:r>
      <w:r>
        <w:t>Field</w:t>
      </w:r>
      <w:r>
        <w:rPr>
          <w:spacing w:val="-9"/>
        </w:rPr>
        <w:t xml:space="preserve"> </w:t>
      </w:r>
      <w:r>
        <w:t>Program</w:t>
      </w:r>
      <w:r>
        <w:rPr>
          <w:spacing w:val="-6"/>
        </w:rPr>
        <w:t xml:space="preserve"> </w:t>
      </w:r>
      <w:r>
        <w:t>Advisory</w:t>
      </w:r>
      <w:r>
        <w:rPr>
          <w:spacing w:val="-13"/>
        </w:rPr>
        <w:t xml:space="preserve"> </w:t>
      </w:r>
      <w:r>
        <w:t>Board</w:t>
      </w:r>
      <w:r>
        <w:rPr>
          <w:spacing w:val="-4"/>
        </w:rPr>
        <w:t xml:space="preserve"> </w:t>
      </w:r>
      <w:r>
        <w:t>consists</w:t>
      </w:r>
      <w:r>
        <w:rPr>
          <w:spacing w:val="-10"/>
        </w:rPr>
        <w:t xml:space="preserve"> </w:t>
      </w:r>
      <w:r>
        <w:t>of</w:t>
      </w:r>
      <w:r>
        <w:rPr>
          <w:spacing w:val="-2"/>
        </w:rPr>
        <w:t xml:space="preserve"> </w:t>
      </w:r>
      <w:r>
        <w:t>approximately</w:t>
      </w:r>
      <w:r>
        <w:rPr>
          <w:spacing w:val="-12"/>
        </w:rPr>
        <w:t xml:space="preserve"> </w:t>
      </w:r>
      <w:r>
        <w:t>20</w:t>
      </w:r>
      <w:r>
        <w:rPr>
          <w:spacing w:val="-7"/>
        </w:rPr>
        <w:t xml:space="preserve"> </w:t>
      </w:r>
      <w:r>
        <w:t>past</w:t>
      </w:r>
      <w:r>
        <w:rPr>
          <w:spacing w:val="-5"/>
        </w:rPr>
        <w:t xml:space="preserve"> </w:t>
      </w:r>
      <w:r>
        <w:t>and</w:t>
      </w:r>
      <w:r>
        <w:rPr>
          <w:spacing w:val="-7"/>
        </w:rPr>
        <w:t xml:space="preserve"> </w:t>
      </w:r>
      <w:r>
        <w:t>present</w:t>
      </w:r>
      <w:r>
        <w:rPr>
          <w:spacing w:val="-5"/>
        </w:rPr>
        <w:t xml:space="preserve"> </w:t>
      </w:r>
      <w:r>
        <w:t>Field Instructor who meet 2-3 times annually to discuss overall program planning and Field education issues.</w:t>
      </w:r>
    </w:p>
    <w:p w14:paraId="7F21E34E" w14:textId="77777777" w:rsidR="00C67E64" w:rsidRDefault="008B4D8E">
      <w:pPr>
        <w:spacing w:before="126"/>
        <w:ind w:left="479"/>
        <w:rPr>
          <w:sz w:val="24"/>
        </w:rPr>
      </w:pPr>
      <w:r>
        <w:rPr>
          <w:i/>
          <w:sz w:val="24"/>
        </w:rPr>
        <w:t>The</w:t>
      </w:r>
      <w:r>
        <w:rPr>
          <w:i/>
          <w:spacing w:val="-7"/>
          <w:sz w:val="24"/>
        </w:rPr>
        <w:t xml:space="preserve"> </w:t>
      </w:r>
      <w:r>
        <w:rPr>
          <w:i/>
          <w:sz w:val="24"/>
        </w:rPr>
        <w:t>purpose</w:t>
      </w:r>
      <w:r>
        <w:rPr>
          <w:i/>
          <w:spacing w:val="-6"/>
          <w:sz w:val="24"/>
        </w:rPr>
        <w:t xml:space="preserve"> </w:t>
      </w:r>
      <w:r>
        <w:rPr>
          <w:i/>
          <w:sz w:val="24"/>
        </w:rPr>
        <w:t>of</w:t>
      </w:r>
      <w:r>
        <w:rPr>
          <w:i/>
          <w:spacing w:val="-7"/>
          <w:sz w:val="24"/>
        </w:rPr>
        <w:t xml:space="preserve"> </w:t>
      </w:r>
      <w:r>
        <w:rPr>
          <w:i/>
          <w:sz w:val="24"/>
        </w:rPr>
        <w:t>the</w:t>
      </w:r>
      <w:r>
        <w:rPr>
          <w:i/>
          <w:spacing w:val="-4"/>
          <w:sz w:val="24"/>
        </w:rPr>
        <w:t xml:space="preserve"> </w:t>
      </w:r>
      <w:r>
        <w:rPr>
          <w:i/>
          <w:sz w:val="24"/>
        </w:rPr>
        <w:t>Field</w:t>
      </w:r>
      <w:r>
        <w:rPr>
          <w:i/>
          <w:spacing w:val="-2"/>
          <w:sz w:val="24"/>
        </w:rPr>
        <w:t xml:space="preserve"> </w:t>
      </w:r>
      <w:r>
        <w:rPr>
          <w:i/>
          <w:sz w:val="24"/>
        </w:rPr>
        <w:t>Advisory</w:t>
      </w:r>
      <w:r>
        <w:rPr>
          <w:i/>
          <w:spacing w:val="-2"/>
          <w:sz w:val="24"/>
        </w:rPr>
        <w:t xml:space="preserve"> </w:t>
      </w:r>
      <w:r>
        <w:rPr>
          <w:i/>
          <w:sz w:val="24"/>
        </w:rPr>
        <w:t>Board</w:t>
      </w:r>
      <w:r>
        <w:rPr>
          <w:i/>
          <w:spacing w:val="-4"/>
          <w:sz w:val="24"/>
        </w:rPr>
        <w:t xml:space="preserve"> </w:t>
      </w:r>
      <w:r>
        <w:rPr>
          <w:i/>
          <w:sz w:val="24"/>
        </w:rPr>
        <w:t>is</w:t>
      </w:r>
      <w:r>
        <w:rPr>
          <w:i/>
          <w:spacing w:val="-2"/>
          <w:sz w:val="24"/>
        </w:rPr>
        <w:t xml:space="preserve"> </w:t>
      </w:r>
      <w:r>
        <w:rPr>
          <w:i/>
          <w:spacing w:val="-5"/>
          <w:sz w:val="24"/>
        </w:rPr>
        <w:t>to</w:t>
      </w:r>
      <w:r>
        <w:rPr>
          <w:spacing w:val="-5"/>
          <w:sz w:val="24"/>
        </w:rPr>
        <w:t>:</w:t>
      </w:r>
    </w:p>
    <w:p w14:paraId="7F21E34F" w14:textId="77777777" w:rsidR="00C67E64" w:rsidRDefault="008B4D8E">
      <w:pPr>
        <w:pStyle w:val="ListParagraph"/>
        <w:numPr>
          <w:ilvl w:val="2"/>
          <w:numId w:val="8"/>
        </w:numPr>
        <w:tabs>
          <w:tab w:val="left" w:pos="2012"/>
        </w:tabs>
        <w:spacing w:before="161" w:line="278" w:lineRule="auto"/>
        <w:ind w:right="1140"/>
        <w:rPr>
          <w:sz w:val="24"/>
        </w:rPr>
      </w:pPr>
      <w:r>
        <w:rPr>
          <w:sz w:val="24"/>
        </w:rPr>
        <w:t>provide</w:t>
      </w:r>
      <w:r>
        <w:rPr>
          <w:spacing w:val="-5"/>
          <w:sz w:val="24"/>
        </w:rPr>
        <w:t xml:space="preserve"> </w:t>
      </w:r>
      <w:r>
        <w:rPr>
          <w:sz w:val="24"/>
        </w:rPr>
        <w:t>current</w:t>
      </w:r>
      <w:r>
        <w:rPr>
          <w:spacing w:val="-8"/>
          <w:sz w:val="24"/>
        </w:rPr>
        <w:t xml:space="preserve"> </w:t>
      </w:r>
      <w:r>
        <w:rPr>
          <w:sz w:val="24"/>
        </w:rPr>
        <w:t>information</w:t>
      </w:r>
      <w:r>
        <w:rPr>
          <w:spacing w:val="-9"/>
          <w:sz w:val="24"/>
        </w:rPr>
        <w:t xml:space="preserve"> </w:t>
      </w:r>
      <w:r>
        <w:rPr>
          <w:sz w:val="24"/>
        </w:rPr>
        <w:t>on</w:t>
      </w:r>
      <w:r>
        <w:rPr>
          <w:spacing w:val="-9"/>
          <w:sz w:val="24"/>
        </w:rPr>
        <w:t xml:space="preserve"> </w:t>
      </w:r>
      <w:r>
        <w:rPr>
          <w:sz w:val="24"/>
        </w:rPr>
        <w:t>trends,</w:t>
      </w:r>
      <w:r>
        <w:rPr>
          <w:spacing w:val="-8"/>
          <w:sz w:val="24"/>
        </w:rPr>
        <w:t xml:space="preserve"> </w:t>
      </w:r>
      <w:r>
        <w:rPr>
          <w:sz w:val="24"/>
        </w:rPr>
        <w:t>issues,</w:t>
      </w:r>
      <w:r>
        <w:rPr>
          <w:spacing w:val="-10"/>
          <w:sz w:val="24"/>
        </w:rPr>
        <w:t xml:space="preserve"> </w:t>
      </w:r>
      <w:r>
        <w:rPr>
          <w:sz w:val="24"/>
        </w:rPr>
        <w:t>and</w:t>
      </w:r>
      <w:r>
        <w:rPr>
          <w:spacing w:val="-8"/>
          <w:sz w:val="24"/>
        </w:rPr>
        <w:t xml:space="preserve"> </w:t>
      </w:r>
      <w:r>
        <w:rPr>
          <w:sz w:val="24"/>
        </w:rPr>
        <w:t>unmet</w:t>
      </w:r>
      <w:r>
        <w:rPr>
          <w:spacing w:val="-8"/>
          <w:sz w:val="24"/>
        </w:rPr>
        <w:t xml:space="preserve"> </w:t>
      </w:r>
      <w:r>
        <w:rPr>
          <w:sz w:val="24"/>
        </w:rPr>
        <w:t>needs</w:t>
      </w:r>
      <w:r>
        <w:rPr>
          <w:spacing w:val="-9"/>
          <w:sz w:val="24"/>
        </w:rPr>
        <w:t xml:space="preserve"> </w:t>
      </w:r>
      <w:r>
        <w:rPr>
          <w:sz w:val="24"/>
        </w:rPr>
        <w:t>within</w:t>
      </w:r>
      <w:r>
        <w:rPr>
          <w:spacing w:val="-8"/>
          <w:sz w:val="24"/>
        </w:rPr>
        <w:t xml:space="preserve"> </w:t>
      </w:r>
      <w:r>
        <w:rPr>
          <w:sz w:val="24"/>
        </w:rPr>
        <w:t xml:space="preserve">the social work </w:t>
      </w:r>
      <w:proofErr w:type="gramStart"/>
      <w:r>
        <w:rPr>
          <w:sz w:val="24"/>
        </w:rPr>
        <w:t>community</w:t>
      </w:r>
      <w:proofErr w:type="gramEnd"/>
    </w:p>
    <w:p w14:paraId="7F21E350" w14:textId="77777777" w:rsidR="00C67E64" w:rsidRDefault="008B4D8E">
      <w:pPr>
        <w:pStyle w:val="ListParagraph"/>
        <w:numPr>
          <w:ilvl w:val="2"/>
          <w:numId w:val="8"/>
        </w:numPr>
        <w:tabs>
          <w:tab w:val="left" w:pos="2012"/>
        </w:tabs>
        <w:spacing w:line="267" w:lineRule="exact"/>
        <w:ind w:hanging="364"/>
        <w:rPr>
          <w:sz w:val="24"/>
        </w:rPr>
      </w:pPr>
      <w:r>
        <w:rPr>
          <w:sz w:val="24"/>
        </w:rPr>
        <w:t>assist</w:t>
      </w:r>
      <w:r>
        <w:rPr>
          <w:spacing w:val="-7"/>
          <w:sz w:val="24"/>
        </w:rPr>
        <w:t xml:space="preserve"> </w:t>
      </w:r>
      <w:r>
        <w:rPr>
          <w:sz w:val="24"/>
        </w:rPr>
        <w:t>in</w:t>
      </w:r>
      <w:r>
        <w:rPr>
          <w:spacing w:val="-3"/>
          <w:sz w:val="24"/>
        </w:rPr>
        <w:t xml:space="preserve"> </w:t>
      </w:r>
      <w:r>
        <w:rPr>
          <w:sz w:val="24"/>
        </w:rPr>
        <w:t>the</w:t>
      </w:r>
      <w:r>
        <w:rPr>
          <w:spacing w:val="-6"/>
          <w:sz w:val="24"/>
        </w:rPr>
        <w:t xml:space="preserve"> </w:t>
      </w:r>
      <w:r>
        <w:rPr>
          <w:sz w:val="24"/>
        </w:rPr>
        <w:t>development</w:t>
      </w:r>
      <w:r>
        <w:rPr>
          <w:spacing w:val="-6"/>
          <w:sz w:val="24"/>
        </w:rPr>
        <w:t xml:space="preserve"> </w:t>
      </w:r>
      <w:r>
        <w:rPr>
          <w:sz w:val="24"/>
        </w:rPr>
        <w:t>of</w:t>
      </w:r>
      <w:r>
        <w:rPr>
          <w:spacing w:val="1"/>
          <w:sz w:val="24"/>
        </w:rPr>
        <w:t xml:space="preserve"> </w:t>
      </w:r>
      <w:r>
        <w:rPr>
          <w:sz w:val="24"/>
        </w:rPr>
        <w:t>the</w:t>
      </w:r>
      <w:r>
        <w:rPr>
          <w:spacing w:val="-6"/>
          <w:sz w:val="24"/>
        </w:rPr>
        <w:t xml:space="preserve"> </w:t>
      </w:r>
      <w:r>
        <w:rPr>
          <w:sz w:val="24"/>
        </w:rPr>
        <w:t>optimal</w:t>
      </w:r>
      <w:r>
        <w:rPr>
          <w:spacing w:val="-5"/>
          <w:sz w:val="24"/>
        </w:rPr>
        <w:t xml:space="preserve"> </w:t>
      </w:r>
      <w:r>
        <w:rPr>
          <w:sz w:val="24"/>
        </w:rPr>
        <w:t>Field</w:t>
      </w:r>
      <w:r>
        <w:rPr>
          <w:spacing w:val="-6"/>
          <w:sz w:val="24"/>
        </w:rPr>
        <w:t xml:space="preserve"> </w:t>
      </w:r>
      <w:r>
        <w:rPr>
          <w:sz w:val="24"/>
        </w:rPr>
        <w:t>practicum</w:t>
      </w:r>
      <w:r>
        <w:rPr>
          <w:spacing w:val="-5"/>
          <w:sz w:val="24"/>
        </w:rPr>
        <w:t xml:space="preserve"> </w:t>
      </w:r>
      <w:r>
        <w:rPr>
          <w:sz w:val="24"/>
        </w:rPr>
        <w:t>for</w:t>
      </w:r>
      <w:r>
        <w:rPr>
          <w:spacing w:val="-3"/>
          <w:sz w:val="24"/>
        </w:rPr>
        <w:t xml:space="preserve"> </w:t>
      </w:r>
      <w:proofErr w:type="gramStart"/>
      <w:r>
        <w:rPr>
          <w:spacing w:val="-2"/>
          <w:sz w:val="24"/>
        </w:rPr>
        <w:t>students</w:t>
      </w:r>
      <w:proofErr w:type="gramEnd"/>
    </w:p>
    <w:p w14:paraId="7F21E351" w14:textId="77777777" w:rsidR="00C67E64" w:rsidRDefault="008B4D8E">
      <w:pPr>
        <w:pStyle w:val="ListParagraph"/>
        <w:numPr>
          <w:ilvl w:val="2"/>
          <w:numId w:val="8"/>
        </w:numPr>
        <w:tabs>
          <w:tab w:val="left" w:pos="2012"/>
        </w:tabs>
        <w:spacing w:before="43" w:line="278" w:lineRule="auto"/>
        <w:ind w:right="1278"/>
        <w:rPr>
          <w:sz w:val="24"/>
        </w:rPr>
      </w:pPr>
      <w:r>
        <w:rPr>
          <w:sz w:val="24"/>
        </w:rPr>
        <w:t>provide</w:t>
      </w:r>
      <w:r>
        <w:rPr>
          <w:spacing w:val="-5"/>
          <w:sz w:val="24"/>
        </w:rPr>
        <w:t xml:space="preserve"> </w:t>
      </w:r>
      <w:r>
        <w:rPr>
          <w:sz w:val="24"/>
        </w:rPr>
        <w:t>consultation</w:t>
      </w:r>
      <w:r>
        <w:rPr>
          <w:spacing w:val="-8"/>
          <w:sz w:val="24"/>
        </w:rPr>
        <w:t xml:space="preserve"> </w:t>
      </w:r>
      <w:r>
        <w:rPr>
          <w:sz w:val="24"/>
        </w:rPr>
        <w:t>in</w:t>
      </w:r>
      <w:r>
        <w:rPr>
          <w:spacing w:val="-10"/>
          <w:sz w:val="24"/>
        </w:rPr>
        <w:t xml:space="preserve"> </w:t>
      </w:r>
      <w:r>
        <w:rPr>
          <w:sz w:val="24"/>
        </w:rPr>
        <w:t>an</w:t>
      </w:r>
      <w:r>
        <w:rPr>
          <w:spacing w:val="-8"/>
          <w:sz w:val="24"/>
        </w:rPr>
        <w:t xml:space="preserve"> </w:t>
      </w:r>
      <w:r>
        <w:rPr>
          <w:sz w:val="24"/>
        </w:rPr>
        <w:t>effort</w:t>
      </w:r>
      <w:r>
        <w:rPr>
          <w:spacing w:val="-11"/>
          <w:sz w:val="24"/>
        </w:rPr>
        <w:t xml:space="preserve"> </w:t>
      </w:r>
      <w:r>
        <w:rPr>
          <w:sz w:val="24"/>
        </w:rPr>
        <w:t>to</w:t>
      </w:r>
      <w:r>
        <w:rPr>
          <w:spacing w:val="-8"/>
          <w:sz w:val="24"/>
        </w:rPr>
        <w:t xml:space="preserve"> </w:t>
      </w:r>
      <w:r>
        <w:rPr>
          <w:sz w:val="24"/>
        </w:rPr>
        <w:t>enhance</w:t>
      </w:r>
      <w:r>
        <w:rPr>
          <w:spacing w:val="-8"/>
          <w:sz w:val="24"/>
        </w:rPr>
        <w:t xml:space="preserve"> </w:t>
      </w:r>
      <w:r>
        <w:rPr>
          <w:sz w:val="24"/>
        </w:rPr>
        <w:t>the</w:t>
      </w:r>
      <w:r>
        <w:rPr>
          <w:spacing w:val="-8"/>
          <w:sz w:val="24"/>
        </w:rPr>
        <w:t xml:space="preserve"> </w:t>
      </w:r>
      <w:r>
        <w:rPr>
          <w:sz w:val="24"/>
        </w:rPr>
        <w:t>social</w:t>
      </w:r>
      <w:r>
        <w:rPr>
          <w:spacing w:val="-9"/>
          <w:sz w:val="24"/>
        </w:rPr>
        <w:t xml:space="preserve"> </w:t>
      </w:r>
      <w:r>
        <w:rPr>
          <w:sz w:val="24"/>
        </w:rPr>
        <w:t>work</w:t>
      </w:r>
      <w:r>
        <w:rPr>
          <w:spacing w:val="-9"/>
          <w:sz w:val="24"/>
        </w:rPr>
        <w:t xml:space="preserve"> </w:t>
      </w:r>
      <w:r>
        <w:rPr>
          <w:sz w:val="24"/>
        </w:rPr>
        <w:t>curriculum</w:t>
      </w:r>
      <w:r>
        <w:rPr>
          <w:spacing w:val="-5"/>
          <w:sz w:val="24"/>
        </w:rPr>
        <w:t xml:space="preserve"> </w:t>
      </w:r>
      <w:r>
        <w:rPr>
          <w:sz w:val="24"/>
        </w:rPr>
        <w:t xml:space="preserve">in response to the changing trends in social work </w:t>
      </w:r>
      <w:proofErr w:type="gramStart"/>
      <w:r>
        <w:rPr>
          <w:sz w:val="24"/>
        </w:rPr>
        <w:t>practice</w:t>
      </w:r>
      <w:proofErr w:type="gramEnd"/>
    </w:p>
    <w:p w14:paraId="7F21E352" w14:textId="77777777" w:rsidR="00C67E64" w:rsidRDefault="008B4D8E">
      <w:pPr>
        <w:pStyle w:val="ListParagraph"/>
        <w:numPr>
          <w:ilvl w:val="2"/>
          <w:numId w:val="8"/>
        </w:numPr>
        <w:tabs>
          <w:tab w:val="left" w:pos="2012"/>
        </w:tabs>
        <w:spacing w:line="276" w:lineRule="auto"/>
        <w:ind w:right="1522"/>
        <w:rPr>
          <w:sz w:val="24"/>
        </w:rPr>
      </w:pPr>
      <w:r>
        <w:rPr>
          <w:sz w:val="24"/>
        </w:rPr>
        <w:t>assist</w:t>
      </w:r>
      <w:r>
        <w:rPr>
          <w:spacing w:val="-9"/>
          <w:sz w:val="24"/>
        </w:rPr>
        <w:t xml:space="preserve"> </w:t>
      </w:r>
      <w:r>
        <w:rPr>
          <w:sz w:val="24"/>
        </w:rPr>
        <w:t>in</w:t>
      </w:r>
      <w:r>
        <w:rPr>
          <w:spacing w:val="-9"/>
          <w:sz w:val="24"/>
        </w:rPr>
        <w:t xml:space="preserve"> </w:t>
      </w:r>
      <w:r>
        <w:rPr>
          <w:sz w:val="24"/>
        </w:rPr>
        <w:t>improving</w:t>
      </w:r>
      <w:r>
        <w:rPr>
          <w:spacing w:val="-13"/>
          <w:sz w:val="24"/>
        </w:rPr>
        <w:t xml:space="preserve"> </w:t>
      </w:r>
      <w:r>
        <w:rPr>
          <w:sz w:val="24"/>
        </w:rPr>
        <w:t>integration</w:t>
      </w:r>
      <w:r>
        <w:rPr>
          <w:spacing w:val="-9"/>
          <w:sz w:val="24"/>
        </w:rPr>
        <w:t xml:space="preserve"> </w:t>
      </w:r>
      <w:r>
        <w:rPr>
          <w:sz w:val="24"/>
        </w:rPr>
        <w:t>between</w:t>
      </w:r>
      <w:r>
        <w:rPr>
          <w:spacing w:val="-13"/>
          <w:sz w:val="24"/>
        </w:rPr>
        <w:t xml:space="preserve"> </w:t>
      </w:r>
      <w:r>
        <w:rPr>
          <w:sz w:val="24"/>
        </w:rPr>
        <w:t>the</w:t>
      </w:r>
      <w:r>
        <w:rPr>
          <w:spacing w:val="-9"/>
          <w:sz w:val="24"/>
        </w:rPr>
        <w:t xml:space="preserve"> </w:t>
      </w:r>
      <w:r>
        <w:rPr>
          <w:sz w:val="24"/>
        </w:rPr>
        <w:t>social</w:t>
      </w:r>
      <w:r>
        <w:rPr>
          <w:spacing w:val="-10"/>
          <w:sz w:val="24"/>
        </w:rPr>
        <w:t xml:space="preserve"> </w:t>
      </w:r>
      <w:r>
        <w:rPr>
          <w:sz w:val="24"/>
        </w:rPr>
        <w:t>work</w:t>
      </w:r>
      <w:r>
        <w:rPr>
          <w:spacing w:val="-10"/>
          <w:sz w:val="24"/>
        </w:rPr>
        <w:t xml:space="preserve"> </w:t>
      </w:r>
      <w:r>
        <w:rPr>
          <w:sz w:val="24"/>
        </w:rPr>
        <w:t>curriculum</w:t>
      </w:r>
      <w:r>
        <w:rPr>
          <w:spacing w:val="-8"/>
          <w:sz w:val="24"/>
        </w:rPr>
        <w:t xml:space="preserve"> </w:t>
      </w:r>
      <w:r>
        <w:rPr>
          <w:sz w:val="24"/>
        </w:rPr>
        <w:t xml:space="preserve">and Field placement </w:t>
      </w:r>
      <w:proofErr w:type="gramStart"/>
      <w:r>
        <w:rPr>
          <w:sz w:val="24"/>
        </w:rPr>
        <w:t>experiences</w:t>
      </w:r>
      <w:proofErr w:type="gramEnd"/>
    </w:p>
    <w:p w14:paraId="7F21E353" w14:textId="77777777" w:rsidR="00C67E64" w:rsidRDefault="008B4D8E">
      <w:pPr>
        <w:pStyle w:val="ListParagraph"/>
        <w:numPr>
          <w:ilvl w:val="2"/>
          <w:numId w:val="8"/>
        </w:numPr>
        <w:tabs>
          <w:tab w:val="left" w:pos="2012"/>
        </w:tabs>
        <w:spacing w:line="276" w:lineRule="auto"/>
        <w:ind w:right="1633"/>
        <w:rPr>
          <w:sz w:val="24"/>
        </w:rPr>
      </w:pPr>
      <w:r>
        <w:rPr>
          <w:sz w:val="24"/>
        </w:rPr>
        <w:t>enhance</w:t>
      </w:r>
      <w:r>
        <w:rPr>
          <w:spacing w:val="-10"/>
          <w:sz w:val="24"/>
        </w:rPr>
        <w:t xml:space="preserve"> </w:t>
      </w:r>
      <w:r>
        <w:rPr>
          <w:sz w:val="24"/>
        </w:rPr>
        <w:t>the</w:t>
      </w:r>
      <w:r>
        <w:rPr>
          <w:spacing w:val="-8"/>
          <w:sz w:val="24"/>
        </w:rPr>
        <w:t xml:space="preserve"> </w:t>
      </w:r>
      <w:r>
        <w:rPr>
          <w:sz w:val="24"/>
        </w:rPr>
        <w:t>collaboration</w:t>
      </w:r>
      <w:r>
        <w:rPr>
          <w:spacing w:val="-5"/>
          <w:sz w:val="24"/>
        </w:rPr>
        <w:t xml:space="preserve"> </w:t>
      </w:r>
      <w:r>
        <w:rPr>
          <w:sz w:val="24"/>
        </w:rPr>
        <w:t>between</w:t>
      </w:r>
      <w:r>
        <w:rPr>
          <w:spacing w:val="-8"/>
          <w:sz w:val="24"/>
        </w:rPr>
        <w:t xml:space="preserve"> </w:t>
      </w:r>
      <w:r>
        <w:rPr>
          <w:sz w:val="24"/>
        </w:rPr>
        <w:t>the</w:t>
      </w:r>
      <w:r>
        <w:rPr>
          <w:spacing w:val="-8"/>
          <w:sz w:val="24"/>
        </w:rPr>
        <w:t xml:space="preserve"> </w:t>
      </w:r>
      <w:r>
        <w:rPr>
          <w:sz w:val="24"/>
        </w:rPr>
        <w:t>Helen</w:t>
      </w:r>
      <w:r>
        <w:rPr>
          <w:spacing w:val="-13"/>
          <w:sz w:val="24"/>
        </w:rPr>
        <w:t xml:space="preserve"> </w:t>
      </w:r>
      <w:r>
        <w:rPr>
          <w:sz w:val="24"/>
        </w:rPr>
        <w:t>Bader</w:t>
      </w:r>
      <w:r>
        <w:rPr>
          <w:spacing w:val="-13"/>
          <w:sz w:val="24"/>
        </w:rPr>
        <w:t xml:space="preserve"> </w:t>
      </w:r>
      <w:r>
        <w:rPr>
          <w:sz w:val="24"/>
        </w:rPr>
        <w:t>School</w:t>
      </w:r>
      <w:r>
        <w:rPr>
          <w:spacing w:val="-9"/>
          <w:sz w:val="24"/>
        </w:rPr>
        <w:t xml:space="preserve"> </w:t>
      </w:r>
      <w:r>
        <w:rPr>
          <w:sz w:val="24"/>
        </w:rPr>
        <w:t>of</w:t>
      </w:r>
      <w:r>
        <w:rPr>
          <w:spacing w:val="-8"/>
          <w:sz w:val="24"/>
        </w:rPr>
        <w:t xml:space="preserve"> </w:t>
      </w:r>
      <w:r>
        <w:rPr>
          <w:sz w:val="24"/>
        </w:rPr>
        <w:t xml:space="preserve">Social Welfare and the social service </w:t>
      </w:r>
      <w:proofErr w:type="gramStart"/>
      <w:r>
        <w:rPr>
          <w:sz w:val="24"/>
        </w:rPr>
        <w:t>community</w:t>
      </w:r>
      <w:proofErr w:type="gramEnd"/>
    </w:p>
    <w:p w14:paraId="7F21E354" w14:textId="77777777" w:rsidR="00C67E64" w:rsidRDefault="008B4D8E">
      <w:pPr>
        <w:pStyle w:val="ListParagraph"/>
        <w:numPr>
          <w:ilvl w:val="2"/>
          <w:numId w:val="8"/>
        </w:numPr>
        <w:tabs>
          <w:tab w:val="left" w:pos="2012"/>
        </w:tabs>
        <w:spacing w:line="276" w:lineRule="auto"/>
        <w:ind w:right="2104"/>
        <w:rPr>
          <w:sz w:val="24"/>
        </w:rPr>
      </w:pPr>
      <w:r>
        <w:rPr>
          <w:sz w:val="24"/>
        </w:rPr>
        <w:t>provide consultation to the Field program on ethics, program development,</w:t>
      </w:r>
      <w:r>
        <w:rPr>
          <w:spacing w:val="-9"/>
          <w:sz w:val="24"/>
        </w:rPr>
        <w:t xml:space="preserve"> </w:t>
      </w:r>
      <w:r>
        <w:rPr>
          <w:sz w:val="24"/>
        </w:rPr>
        <w:t>and</w:t>
      </w:r>
      <w:r>
        <w:rPr>
          <w:spacing w:val="-10"/>
          <w:sz w:val="24"/>
        </w:rPr>
        <w:t xml:space="preserve"> </w:t>
      </w:r>
      <w:r>
        <w:rPr>
          <w:sz w:val="24"/>
        </w:rPr>
        <w:t>the</w:t>
      </w:r>
      <w:r>
        <w:rPr>
          <w:spacing w:val="-13"/>
          <w:sz w:val="24"/>
        </w:rPr>
        <w:t xml:space="preserve"> </w:t>
      </w:r>
      <w:r>
        <w:rPr>
          <w:sz w:val="24"/>
        </w:rPr>
        <w:t>continued</w:t>
      </w:r>
      <w:r>
        <w:rPr>
          <w:spacing w:val="-13"/>
          <w:sz w:val="24"/>
        </w:rPr>
        <w:t xml:space="preserve"> </w:t>
      </w:r>
      <w:r>
        <w:rPr>
          <w:sz w:val="24"/>
        </w:rPr>
        <w:t>development</w:t>
      </w:r>
      <w:r>
        <w:rPr>
          <w:spacing w:val="-9"/>
          <w:sz w:val="24"/>
        </w:rPr>
        <w:t xml:space="preserve"> </w:t>
      </w:r>
      <w:r>
        <w:rPr>
          <w:sz w:val="24"/>
        </w:rPr>
        <w:t>of</w:t>
      </w:r>
      <w:r>
        <w:rPr>
          <w:spacing w:val="-7"/>
          <w:sz w:val="24"/>
        </w:rPr>
        <w:t xml:space="preserve"> </w:t>
      </w:r>
      <w:r>
        <w:rPr>
          <w:sz w:val="24"/>
        </w:rPr>
        <w:t>criteria</w:t>
      </w:r>
      <w:r>
        <w:rPr>
          <w:spacing w:val="-13"/>
          <w:sz w:val="24"/>
        </w:rPr>
        <w:t xml:space="preserve"> </w:t>
      </w:r>
      <w:r>
        <w:rPr>
          <w:sz w:val="24"/>
        </w:rPr>
        <w:t>for</w:t>
      </w:r>
      <w:r>
        <w:rPr>
          <w:spacing w:val="-9"/>
          <w:sz w:val="24"/>
        </w:rPr>
        <w:t xml:space="preserve"> </w:t>
      </w:r>
      <w:r>
        <w:rPr>
          <w:sz w:val="24"/>
        </w:rPr>
        <w:t xml:space="preserve">Field </w:t>
      </w:r>
      <w:proofErr w:type="gramStart"/>
      <w:r>
        <w:rPr>
          <w:spacing w:val="-2"/>
          <w:sz w:val="24"/>
        </w:rPr>
        <w:t>instruction</w:t>
      </w:r>
      <w:proofErr w:type="gramEnd"/>
    </w:p>
    <w:p w14:paraId="7F21E355" w14:textId="77777777" w:rsidR="00C67E64" w:rsidRDefault="008B4D8E">
      <w:pPr>
        <w:pStyle w:val="ListParagraph"/>
        <w:numPr>
          <w:ilvl w:val="2"/>
          <w:numId w:val="8"/>
        </w:numPr>
        <w:tabs>
          <w:tab w:val="left" w:pos="2012"/>
        </w:tabs>
        <w:spacing w:line="280" w:lineRule="auto"/>
        <w:ind w:right="1864"/>
        <w:rPr>
          <w:sz w:val="24"/>
        </w:rPr>
      </w:pPr>
      <w:r>
        <w:rPr>
          <w:sz w:val="24"/>
        </w:rPr>
        <w:t>provide</w:t>
      </w:r>
      <w:r>
        <w:rPr>
          <w:spacing w:val="-5"/>
          <w:sz w:val="24"/>
        </w:rPr>
        <w:t xml:space="preserve"> </w:t>
      </w:r>
      <w:r>
        <w:rPr>
          <w:sz w:val="24"/>
        </w:rPr>
        <w:t>recognition</w:t>
      </w:r>
      <w:r>
        <w:rPr>
          <w:spacing w:val="-12"/>
          <w:sz w:val="24"/>
        </w:rPr>
        <w:t xml:space="preserve"> </w:t>
      </w:r>
      <w:r>
        <w:rPr>
          <w:sz w:val="24"/>
        </w:rPr>
        <w:t>for</w:t>
      </w:r>
      <w:r>
        <w:rPr>
          <w:spacing w:val="-13"/>
          <w:sz w:val="24"/>
        </w:rPr>
        <w:t xml:space="preserve"> </w:t>
      </w:r>
      <w:r>
        <w:rPr>
          <w:sz w:val="24"/>
        </w:rPr>
        <w:t>the</w:t>
      </w:r>
      <w:r>
        <w:rPr>
          <w:spacing w:val="-8"/>
          <w:sz w:val="24"/>
        </w:rPr>
        <w:t xml:space="preserve"> </w:t>
      </w:r>
      <w:r>
        <w:rPr>
          <w:sz w:val="24"/>
        </w:rPr>
        <w:t>contributions</w:t>
      </w:r>
      <w:r>
        <w:rPr>
          <w:spacing w:val="-10"/>
          <w:sz w:val="24"/>
        </w:rPr>
        <w:t xml:space="preserve"> </w:t>
      </w:r>
      <w:r>
        <w:rPr>
          <w:sz w:val="24"/>
        </w:rPr>
        <w:t>made</w:t>
      </w:r>
      <w:r>
        <w:rPr>
          <w:spacing w:val="-12"/>
          <w:sz w:val="24"/>
        </w:rPr>
        <w:t xml:space="preserve"> </w:t>
      </w:r>
      <w:r>
        <w:rPr>
          <w:sz w:val="24"/>
        </w:rPr>
        <w:t>by</w:t>
      </w:r>
      <w:r>
        <w:rPr>
          <w:spacing w:val="-13"/>
          <w:sz w:val="24"/>
        </w:rPr>
        <w:t xml:space="preserve"> </w:t>
      </w:r>
      <w:r>
        <w:rPr>
          <w:sz w:val="24"/>
        </w:rPr>
        <w:t>outstanding</w:t>
      </w:r>
      <w:r>
        <w:rPr>
          <w:spacing w:val="-9"/>
          <w:sz w:val="24"/>
        </w:rPr>
        <w:t xml:space="preserve"> </w:t>
      </w:r>
      <w:r>
        <w:rPr>
          <w:sz w:val="24"/>
        </w:rPr>
        <w:t xml:space="preserve">Field </w:t>
      </w:r>
      <w:r>
        <w:rPr>
          <w:spacing w:val="-2"/>
          <w:sz w:val="24"/>
        </w:rPr>
        <w:t>Instructors</w:t>
      </w:r>
    </w:p>
    <w:p w14:paraId="7F21E358" w14:textId="77777777" w:rsidR="00C67E64" w:rsidRDefault="00C67E64">
      <w:pPr>
        <w:pStyle w:val="BodyText"/>
        <w:rPr>
          <w:sz w:val="26"/>
        </w:rPr>
      </w:pPr>
    </w:p>
    <w:p w14:paraId="7F21E359" w14:textId="77777777" w:rsidR="00C67E64" w:rsidRDefault="008B4D8E">
      <w:pPr>
        <w:spacing w:before="92"/>
        <w:ind w:left="480"/>
        <w:rPr>
          <w:i/>
          <w:sz w:val="24"/>
        </w:rPr>
      </w:pPr>
      <w:r>
        <w:rPr>
          <w:i/>
          <w:sz w:val="24"/>
        </w:rPr>
        <w:t>Membership</w:t>
      </w:r>
      <w:r>
        <w:rPr>
          <w:i/>
          <w:spacing w:val="-15"/>
          <w:sz w:val="24"/>
        </w:rPr>
        <w:t xml:space="preserve"> </w:t>
      </w:r>
      <w:r>
        <w:rPr>
          <w:i/>
          <w:sz w:val="24"/>
        </w:rPr>
        <w:t>criteria</w:t>
      </w:r>
      <w:r>
        <w:rPr>
          <w:i/>
          <w:spacing w:val="-15"/>
          <w:sz w:val="24"/>
        </w:rPr>
        <w:t xml:space="preserve"> </w:t>
      </w:r>
      <w:r>
        <w:rPr>
          <w:i/>
          <w:sz w:val="24"/>
        </w:rPr>
        <w:t>and</w:t>
      </w:r>
      <w:r>
        <w:rPr>
          <w:i/>
          <w:spacing w:val="-14"/>
          <w:sz w:val="24"/>
        </w:rPr>
        <w:t xml:space="preserve"> </w:t>
      </w:r>
      <w:r>
        <w:rPr>
          <w:i/>
          <w:spacing w:val="-4"/>
          <w:sz w:val="24"/>
        </w:rPr>
        <w:t>term:</w:t>
      </w:r>
    </w:p>
    <w:p w14:paraId="7F21E35A" w14:textId="77777777" w:rsidR="00C67E64" w:rsidRDefault="008B4D8E">
      <w:pPr>
        <w:pStyle w:val="ListParagraph"/>
        <w:numPr>
          <w:ilvl w:val="0"/>
          <w:numId w:val="7"/>
        </w:numPr>
        <w:tabs>
          <w:tab w:val="left" w:pos="2012"/>
        </w:tabs>
        <w:spacing w:before="164" w:line="276" w:lineRule="auto"/>
        <w:ind w:right="1479"/>
        <w:rPr>
          <w:sz w:val="24"/>
        </w:rPr>
      </w:pPr>
      <w:r>
        <w:rPr>
          <w:sz w:val="24"/>
        </w:rPr>
        <w:t>Membership</w:t>
      </w:r>
      <w:r>
        <w:rPr>
          <w:spacing w:val="-6"/>
          <w:sz w:val="24"/>
        </w:rPr>
        <w:t xml:space="preserve"> </w:t>
      </w:r>
      <w:r>
        <w:rPr>
          <w:sz w:val="24"/>
        </w:rPr>
        <w:t>in</w:t>
      </w:r>
      <w:r>
        <w:rPr>
          <w:spacing w:val="-11"/>
          <w:sz w:val="24"/>
        </w:rPr>
        <w:t xml:space="preserve"> </w:t>
      </w:r>
      <w:r>
        <w:rPr>
          <w:sz w:val="24"/>
        </w:rPr>
        <w:t>the</w:t>
      </w:r>
      <w:r>
        <w:rPr>
          <w:spacing w:val="-9"/>
          <w:sz w:val="24"/>
        </w:rPr>
        <w:t xml:space="preserve"> </w:t>
      </w:r>
      <w:r>
        <w:rPr>
          <w:sz w:val="24"/>
        </w:rPr>
        <w:t>Field</w:t>
      </w:r>
      <w:r>
        <w:rPr>
          <w:spacing w:val="-6"/>
          <w:sz w:val="24"/>
        </w:rPr>
        <w:t xml:space="preserve"> </w:t>
      </w:r>
      <w:r>
        <w:rPr>
          <w:sz w:val="24"/>
        </w:rPr>
        <w:t>Advisory</w:t>
      </w:r>
      <w:r>
        <w:rPr>
          <w:spacing w:val="-13"/>
          <w:sz w:val="24"/>
        </w:rPr>
        <w:t xml:space="preserve"> </w:t>
      </w:r>
      <w:r>
        <w:rPr>
          <w:sz w:val="24"/>
        </w:rPr>
        <w:t>Board</w:t>
      </w:r>
      <w:r>
        <w:rPr>
          <w:spacing w:val="-6"/>
          <w:sz w:val="24"/>
        </w:rPr>
        <w:t xml:space="preserve"> </w:t>
      </w:r>
      <w:r>
        <w:rPr>
          <w:sz w:val="24"/>
        </w:rPr>
        <w:t>is</w:t>
      </w:r>
      <w:r>
        <w:rPr>
          <w:spacing w:val="-7"/>
          <w:sz w:val="24"/>
        </w:rPr>
        <w:t xml:space="preserve"> </w:t>
      </w:r>
      <w:r>
        <w:rPr>
          <w:sz w:val="24"/>
        </w:rPr>
        <w:t>open</w:t>
      </w:r>
      <w:r>
        <w:rPr>
          <w:spacing w:val="-6"/>
          <w:sz w:val="24"/>
        </w:rPr>
        <w:t xml:space="preserve"> </w:t>
      </w:r>
      <w:r>
        <w:rPr>
          <w:sz w:val="24"/>
        </w:rPr>
        <w:t>to</w:t>
      </w:r>
      <w:r>
        <w:rPr>
          <w:spacing w:val="-6"/>
          <w:sz w:val="24"/>
        </w:rPr>
        <w:t xml:space="preserve"> </w:t>
      </w:r>
      <w:r>
        <w:rPr>
          <w:sz w:val="24"/>
        </w:rPr>
        <w:t>individuals</w:t>
      </w:r>
      <w:r>
        <w:rPr>
          <w:spacing w:val="-10"/>
          <w:sz w:val="24"/>
        </w:rPr>
        <w:t xml:space="preserve"> </w:t>
      </w:r>
      <w:r>
        <w:rPr>
          <w:sz w:val="24"/>
        </w:rPr>
        <w:t>who</w:t>
      </w:r>
      <w:r>
        <w:rPr>
          <w:spacing w:val="-6"/>
          <w:sz w:val="24"/>
        </w:rPr>
        <w:t xml:space="preserve"> </w:t>
      </w:r>
      <w:r>
        <w:rPr>
          <w:sz w:val="24"/>
        </w:rPr>
        <w:t>are involved in the Helen Bader School of Social Welfare Field Program.</w:t>
      </w:r>
    </w:p>
    <w:p w14:paraId="7F21E35B" w14:textId="77777777" w:rsidR="00C67E64" w:rsidRDefault="008B4D8E">
      <w:pPr>
        <w:pStyle w:val="ListParagraph"/>
        <w:numPr>
          <w:ilvl w:val="0"/>
          <w:numId w:val="7"/>
        </w:numPr>
        <w:tabs>
          <w:tab w:val="left" w:pos="2012"/>
        </w:tabs>
        <w:spacing w:line="276" w:lineRule="auto"/>
        <w:ind w:right="1264"/>
        <w:rPr>
          <w:sz w:val="24"/>
        </w:rPr>
      </w:pPr>
      <w:r>
        <w:rPr>
          <w:sz w:val="24"/>
        </w:rPr>
        <w:t>Membership will represent a cross-section of the social service community including representatives from Behavioral Health, Again, Schools,</w:t>
      </w:r>
      <w:r>
        <w:rPr>
          <w:spacing w:val="-14"/>
          <w:sz w:val="24"/>
        </w:rPr>
        <w:t xml:space="preserve"> </w:t>
      </w:r>
      <w:r>
        <w:rPr>
          <w:sz w:val="24"/>
        </w:rPr>
        <w:t>Children</w:t>
      </w:r>
      <w:r>
        <w:rPr>
          <w:spacing w:val="-11"/>
          <w:sz w:val="24"/>
        </w:rPr>
        <w:t xml:space="preserve"> </w:t>
      </w:r>
      <w:r>
        <w:rPr>
          <w:sz w:val="24"/>
        </w:rPr>
        <w:t>and</w:t>
      </w:r>
      <w:r>
        <w:rPr>
          <w:spacing w:val="-16"/>
          <w:sz w:val="24"/>
        </w:rPr>
        <w:t xml:space="preserve"> </w:t>
      </w:r>
      <w:r>
        <w:rPr>
          <w:sz w:val="24"/>
        </w:rPr>
        <w:t>Families,</w:t>
      </w:r>
      <w:r>
        <w:rPr>
          <w:spacing w:val="-9"/>
          <w:sz w:val="24"/>
        </w:rPr>
        <w:t xml:space="preserve"> </w:t>
      </w:r>
      <w:r>
        <w:rPr>
          <w:sz w:val="24"/>
        </w:rPr>
        <w:t>Medical,</w:t>
      </w:r>
      <w:r>
        <w:rPr>
          <w:spacing w:val="-9"/>
          <w:sz w:val="24"/>
        </w:rPr>
        <w:t xml:space="preserve"> </w:t>
      </w:r>
      <w:r>
        <w:rPr>
          <w:sz w:val="24"/>
        </w:rPr>
        <w:t>Community</w:t>
      </w:r>
      <w:r>
        <w:rPr>
          <w:spacing w:val="-14"/>
          <w:sz w:val="24"/>
        </w:rPr>
        <w:t xml:space="preserve"> </w:t>
      </w:r>
      <w:r>
        <w:rPr>
          <w:sz w:val="24"/>
        </w:rPr>
        <w:t>Outreach,</w:t>
      </w:r>
      <w:r>
        <w:rPr>
          <w:spacing w:val="-9"/>
          <w:sz w:val="24"/>
        </w:rPr>
        <w:t xml:space="preserve"> </w:t>
      </w:r>
      <w:r>
        <w:rPr>
          <w:sz w:val="24"/>
        </w:rPr>
        <w:t>Criminal Justice, Special Needs, Administrative.</w:t>
      </w:r>
    </w:p>
    <w:p w14:paraId="7F21E35C" w14:textId="77777777" w:rsidR="00C67E64" w:rsidRDefault="008B4D8E">
      <w:pPr>
        <w:pStyle w:val="ListParagraph"/>
        <w:numPr>
          <w:ilvl w:val="0"/>
          <w:numId w:val="7"/>
        </w:numPr>
        <w:tabs>
          <w:tab w:val="left" w:pos="2012"/>
        </w:tabs>
        <w:spacing w:line="276" w:lineRule="auto"/>
        <w:ind w:right="1159"/>
        <w:rPr>
          <w:sz w:val="24"/>
        </w:rPr>
      </w:pPr>
      <w:r>
        <w:rPr>
          <w:sz w:val="24"/>
        </w:rPr>
        <w:t>Members are asked to make a commitment of not less than two academic</w:t>
      </w:r>
      <w:r>
        <w:rPr>
          <w:spacing w:val="-9"/>
          <w:sz w:val="24"/>
        </w:rPr>
        <w:t xml:space="preserve"> </w:t>
      </w:r>
      <w:r>
        <w:rPr>
          <w:sz w:val="24"/>
        </w:rPr>
        <w:t>years</w:t>
      </w:r>
      <w:r>
        <w:rPr>
          <w:spacing w:val="-6"/>
          <w:sz w:val="24"/>
        </w:rPr>
        <w:t xml:space="preserve"> </w:t>
      </w:r>
      <w:r>
        <w:rPr>
          <w:sz w:val="24"/>
        </w:rPr>
        <w:t>or</w:t>
      </w:r>
      <w:r>
        <w:rPr>
          <w:spacing w:val="-12"/>
          <w:sz w:val="24"/>
        </w:rPr>
        <w:t xml:space="preserve"> </w:t>
      </w:r>
      <w:r>
        <w:rPr>
          <w:sz w:val="24"/>
        </w:rPr>
        <w:t>more</w:t>
      </w:r>
      <w:r>
        <w:rPr>
          <w:spacing w:val="-5"/>
          <w:sz w:val="24"/>
        </w:rPr>
        <w:t xml:space="preserve"> </w:t>
      </w:r>
      <w:r>
        <w:rPr>
          <w:sz w:val="24"/>
        </w:rPr>
        <w:t>than</w:t>
      </w:r>
      <w:r>
        <w:rPr>
          <w:spacing w:val="-8"/>
          <w:sz w:val="24"/>
        </w:rPr>
        <w:t xml:space="preserve"> </w:t>
      </w:r>
      <w:r>
        <w:rPr>
          <w:sz w:val="24"/>
        </w:rPr>
        <w:t>six</w:t>
      </w:r>
      <w:r>
        <w:rPr>
          <w:spacing w:val="-11"/>
          <w:sz w:val="24"/>
        </w:rPr>
        <w:t xml:space="preserve"> </w:t>
      </w:r>
      <w:r>
        <w:rPr>
          <w:sz w:val="24"/>
        </w:rPr>
        <w:t>years</w:t>
      </w:r>
      <w:r>
        <w:rPr>
          <w:spacing w:val="-6"/>
          <w:sz w:val="24"/>
        </w:rPr>
        <w:t xml:space="preserve"> </w:t>
      </w:r>
      <w:r>
        <w:rPr>
          <w:sz w:val="24"/>
        </w:rPr>
        <w:t>of</w:t>
      </w:r>
      <w:r>
        <w:rPr>
          <w:spacing w:val="-3"/>
          <w:sz w:val="24"/>
        </w:rPr>
        <w:t xml:space="preserve"> </w:t>
      </w:r>
      <w:r>
        <w:rPr>
          <w:sz w:val="24"/>
        </w:rPr>
        <w:t>Board</w:t>
      </w:r>
      <w:r>
        <w:rPr>
          <w:spacing w:val="-5"/>
          <w:sz w:val="24"/>
        </w:rPr>
        <w:t xml:space="preserve"> </w:t>
      </w:r>
      <w:r>
        <w:rPr>
          <w:sz w:val="24"/>
        </w:rPr>
        <w:t>service.</w:t>
      </w:r>
      <w:r>
        <w:rPr>
          <w:spacing w:val="-6"/>
          <w:sz w:val="24"/>
        </w:rPr>
        <w:t xml:space="preserve"> </w:t>
      </w:r>
      <w:r>
        <w:rPr>
          <w:sz w:val="24"/>
        </w:rPr>
        <w:t>Members</w:t>
      </w:r>
      <w:r>
        <w:rPr>
          <w:spacing w:val="-6"/>
          <w:sz w:val="24"/>
        </w:rPr>
        <w:t xml:space="preserve"> </w:t>
      </w:r>
      <w:r>
        <w:rPr>
          <w:sz w:val="24"/>
        </w:rPr>
        <w:t>will</w:t>
      </w:r>
      <w:r>
        <w:rPr>
          <w:spacing w:val="-9"/>
          <w:sz w:val="24"/>
        </w:rPr>
        <w:t xml:space="preserve"> </w:t>
      </w:r>
      <w:r>
        <w:rPr>
          <w:sz w:val="24"/>
        </w:rPr>
        <w:t>be assigned a term of office upon acceptance to the Board and Board member terms will be staggered.</w:t>
      </w:r>
    </w:p>
    <w:p w14:paraId="7F21E35D" w14:textId="77777777" w:rsidR="00C67E64" w:rsidRDefault="008B4D8E">
      <w:pPr>
        <w:pStyle w:val="ListParagraph"/>
        <w:numPr>
          <w:ilvl w:val="0"/>
          <w:numId w:val="7"/>
        </w:numPr>
        <w:tabs>
          <w:tab w:val="left" w:pos="2012"/>
        </w:tabs>
        <w:spacing w:line="276" w:lineRule="auto"/>
        <w:ind w:right="1392"/>
        <w:rPr>
          <w:sz w:val="24"/>
        </w:rPr>
      </w:pPr>
      <w:r>
        <w:rPr>
          <w:sz w:val="24"/>
        </w:rPr>
        <w:t>Members</w:t>
      </w:r>
      <w:r>
        <w:rPr>
          <w:spacing w:val="-6"/>
          <w:sz w:val="24"/>
        </w:rPr>
        <w:t xml:space="preserve"> </w:t>
      </w:r>
      <w:r>
        <w:rPr>
          <w:sz w:val="24"/>
        </w:rPr>
        <w:t>are</w:t>
      </w:r>
      <w:r>
        <w:rPr>
          <w:spacing w:val="-8"/>
          <w:sz w:val="24"/>
        </w:rPr>
        <w:t xml:space="preserve"> </w:t>
      </w:r>
      <w:r>
        <w:rPr>
          <w:sz w:val="24"/>
        </w:rPr>
        <w:t>required</w:t>
      </w:r>
      <w:r>
        <w:rPr>
          <w:spacing w:val="-9"/>
          <w:sz w:val="24"/>
        </w:rPr>
        <w:t xml:space="preserve"> </w:t>
      </w:r>
      <w:r>
        <w:rPr>
          <w:sz w:val="24"/>
        </w:rPr>
        <w:t>to</w:t>
      </w:r>
      <w:r>
        <w:rPr>
          <w:spacing w:val="-5"/>
          <w:sz w:val="24"/>
        </w:rPr>
        <w:t xml:space="preserve"> </w:t>
      </w:r>
      <w:r>
        <w:rPr>
          <w:sz w:val="24"/>
        </w:rPr>
        <w:t>attend</w:t>
      </w:r>
      <w:r>
        <w:rPr>
          <w:spacing w:val="-5"/>
          <w:sz w:val="24"/>
        </w:rPr>
        <w:t xml:space="preserve"> </w:t>
      </w:r>
      <w:r>
        <w:rPr>
          <w:sz w:val="24"/>
        </w:rPr>
        <w:t>a</w:t>
      </w:r>
      <w:r>
        <w:rPr>
          <w:spacing w:val="-9"/>
          <w:sz w:val="24"/>
        </w:rPr>
        <w:t xml:space="preserve"> </w:t>
      </w:r>
      <w:r>
        <w:rPr>
          <w:sz w:val="24"/>
        </w:rPr>
        <w:t>minimum</w:t>
      </w:r>
      <w:r>
        <w:rPr>
          <w:spacing w:val="-7"/>
          <w:sz w:val="24"/>
        </w:rPr>
        <w:t xml:space="preserve"> </w:t>
      </w:r>
      <w:r>
        <w:rPr>
          <w:sz w:val="24"/>
        </w:rPr>
        <w:t>of</w:t>
      </w:r>
      <w:r>
        <w:rPr>
          <w:spacing w:val="-6"/>
          <w:sz w:val="24"/>
        </w:rPr>
        <w:t xml:space="preserve"> </w:t>
      </w:r>
      <w:r>
        <w:rPr>
          <w:sz w:val="24"/>
        </w:rPr>
        <w:t>two</w:t>
      </w:r>
      <w:r>
        <w:rPr>
          <w:spacing w:val="-5"/>
          <w:sz w:val="24"/>
        </w:rPr>
        <w:t xml:space="preserve"> </w:t>
      </w:r>
      <w:r>
        <w:rPr>
          <w:sz w:val="24"/>
        </w:rPr>
        <w:t>of</w:t>
      </w:r>
      <w:r>
        <w:rPr>
          <w:spacing w:val="-6"/>
          <w:sz w:val="24"/>
        </w:rPr>
        <w:t xml:space="preserve"> </w:t>
      </w:r>
      <w:r>
        <w:rPr>
          <w:sz w:val="24"/>
        </w:rPr>
        <w:t>the</w:t>
      </w:r>
      <w:r>
        <w:rPr>
          <w:spacing w:val="-8"/>
          <w:sz w:val="24"/>
        </w:rPr>
        <w:t xml:space="preserve"> </w:t>
      </w:r>
      <w:r>
        <w:rPr>
          <w:sz w:val="24"/>
        </w:rPr>
        <w:t>2-3</w:t>
      </w:r>
      <w:r>
        <w:rPr>
          <w:spacing w:val="-8"/>
          <w:sz w:val="24"/>
        </w:rPr>
        <w:t xml:space="preserve"> </w:t>
      </w:r>
      <w:r>
        <w:rPr>
          <w:sz w:val="24"/>
        </w:rPr>
        <w:t>scheduled Board</w:t>
      </w:r>
      <w:r>
        <w:rPr>
          <w:spacing w:val="-9"/>
          <w:sz w:val="24"/>
        </w:rPr>
        <w:t xml:space="preserve"> </w:t>
      </w:r>
      <w:r>
        <w:rPr>
          <w:sz w:val="24"/>
        </w:rPr>
        <w:t>meetings</w:t>
      </w:r>
      <w:r>
        <w:rPr>
          <w:spacing w:val="-6"/>
          <w:sz w:val="24"/>
        </w:rPr>
        <w:t xml:space="preserve"> </w:t>
      </w:r>
      <w:r>
        <w:rPr>
          <w:sz w:val="24"/>
        </w:rPr>
        <w:t>per</w:t>
      </w:r>
      <w:r>
        <w:rPr>
          <w:spacing w:val="-7"/>
          <w:sz w:val="24"/>
        </w:rPr>
        <w:t xml:space="preserve"> </w:t>
      </w:r>
      <w:r>
        <w:rPr>
          <w:sz w:val="24"/>
        </w:rPr>
        <w:t>academic</w:t>
      </w:r>
      <w:r>
        <w:rPr>
          <w:spacing w:val="-6"/>
          <w:sz w:val="24"/>
        </w:rPr>
        <w:t xml:space="preserve"> </w:t>
      </w:r>
      <w:r>
        <w:rPr>
          <w:sz w:val="24"/>
        </w:rPr>
        <w:t>year</w:t>
      </w:r>
      <w:r>
        <w:rPr>
          <w:spacing w:val="-7"/>
          <w:sz w:val="24"/>
        </w:rPr>
        <w:t xml:space="preserve"> </w:t>
      </w:r>
      <w:r>
        <w:rPr>
          <w:sz w:val="24"/>
        </w:rPr>
        <w:t>to</w:t>
      </w:r>
      <w:r>
        <w:rPr>
          <w:spacing w:val="-5"/>
          <w:sz w:val="24"/>
        </w:rPr>
        <w:t xml:space="preserve"> </w:t>
      </w:r>
      <w:r>
        <w:rPr>
          <w:sz w:val="24"/>
        </w:rPr>
        <w:t>remain</w:t>
      </w:r>
      <w:r>
        <w:rPr>
          <w:spacing w:val="-9"/>
          <w:sz w:val="24"/>
        </w:rPr>
        <w:t xml:space="preserve"> </w:t>
      </w:r>
      <w:r>
        <w:rPr>
          <w:sz w:val="24"/>
        </w:rPr>
        <w:t>an</w:t>
      </w:r>
      <w:r>
        <w:rPr>
          <w:spacing w:val="-5"/>
          <w:sz w:val="24"/>
        </w:rPr>
        <w:t xml:space="preserve"> </w:t>
      </w:r>
      <w:r>
        <w:rPr>
          <w:sz w:val="24"/>
        </w:rPr>
        <w:t>active</w:t>
      </w:r>
      <w:r>
        <w:rPr>
          <w:spacing w:val="-5"/>
          <w:sz w:val="24"/>
        </w:rPr>
        <w:t xml:space="preserve"> </w:t>
      </w:r>
      <w:r>
        <w:rPr>
          <w:sz w:val="24"/>
        </w:rPr>
        <w:t>Board</w:t>
      </w:r>
      <w:r>
        <w:rPr>
          <w:spacing w:val="-8"/>
          <w:sz w:val="24"/>
        </w:rPr>
        <w:t xml:space="preserve"> </w:t>
      </w:r>
      <w:r>
        <w:rPr>
          <w:sz w:val="24"/>
        </w:rPr>
        <w:t>member.</w:t>
      </w:r>
    </w:p>
    <w:p w14:paraId="7F21E35E" w14:textId="77777777" w:rsidR="00C67E64" w:rsidRDefault="008B4D8E">
      <w:pPr>
        <w:pStyle w:val="ListParagraph"/>
        <w:numPr>
          <w:ilvl w:val="0"/>
          <w:numId w:val="7"/>
        </w:numPr>
        <w:tabs>
          <w:tab w:val="left" w:pos="2012"/>
        </w:tabs>
        <w:spacing w:before="2" w:line="276" w:lineRule="auto"/>
        <w:ind w:right="1204"/>
        <w:rPr>
          <w:sz w:val="24"/>
        </w:rPr>
      </w:pPr>
      <w:r>
        <w:rPr>
          <w:sz w:val="24"/>
        </w:rPr>
        <w:t xml:space="preserve">Consideration for membership in the Board can be initiated by an individual or agency representative who is actively involved in the HBSSW Field </w:t>
      </w:r>
      <w:proofErr w:type="gramStart"/>
      <w:r>
        <w:rPr>
          <w:sz w:val="24"/>
        </w:rPr>
        <w:t>Program;</w:t>
      </w:r>
      <w:proofErr w:type="gramEnd"/>
      <w:r>
        <w:rPr>
          <w:sz w:val="24"/>
        </w:rPr>
        <w:t xml:space="preserve"> a recommendation from a Faculty</w:t>
      </w:r>
      <w:r>
        <w:rPr>
          <w:spacing w:val="-1"/>
          <w:sz w:val="24"/>
        </w:rPr>
        <w:t xml:space="preserve"> </w:t>
      </w:r>
      <w:r>
        <w:rPr>
          <w:sz w:val="24"/>
        </w:rPr>
        <w:t>Field Liaison, or from an invitation from the Director of Field Programs. Final determination</w:t>
      </w:r>
      <w:r>
        <w:rPr>
          <w:spacing w:val="-10"/>
          <w:sz w:val="24"/>
        </w:rPr>
        <w:t xml:space="preserve"> </w:t>
      </w:r>
      <w:r>
        <w:rPr>
          <w:sz w:val="24"/>
        </w:rPr>
        <w:t>of</w:t>
      </w:r>
      <w:r>
        <w:rPr>
          <w:spacing w:val="-6"/>
          <w:sz w:val="24"/>
        </w:rPr>
        <w:t xml:space="preserve"> </w:t>
      </w:r>
      <w:r>
        <w:rPr>
          <w:sz w:val="24"/>
        </w:rPr>
        <w:t>Board</w:t>
      </w:r>
      <w:r>
        <w:rPr>
          <w:spacing w:val="-13"/>
          <w:sz w:val="24"/>
        </w:rPr>
        <w:t xml:space="preserve"> </w:t>
      </w:r>
      <w:r>
        <w:rPr>
          <w:sz w:val="24"/>
        </w:rPr>
        <w:t>membership</w:t>
      </w:r>
      <w:r>
        <w:rPr>
          <w:spacing w:val="-8"/>
          <w:sz w:val="24"/>
        </w:rPr>
        <w:t xml:space="preserve"> </w:t>
      </w:r>
      <w:r>
        <w:rPr>
          <w:sz w:val="24"/>
        </w:rPr>
        <w:t>is</w:t>
      </w:r>
      <w:r>
        <w:rPr>
          <w:spacing w:val="-9"/>
          <w:sz w:val="24"/>
        </w:rPr>
        <w:t xml:space="preserve"> </w:t>
      </w:r>
      <w:r>
        <w:rPr>
          <w:sz w:val="24"/>
        </w:rPr>
        <w:t>the</w:t>
      </w:r>
      <w:r>
        <w:rPr>
          <w:spacing w:val="-8"/>
          <w:sz w:val="24"/>
        </w:rPr>
        <w:t xml:space="preserve"> </w:t>
      </w:r>
      <w:r>
        <w:rPr>
          <w:sz w:val="24"/>
        </w:rPr>
        <w:t>responsibility</w:t>
      </w:r>
      <w:r>
        <w:rPr>
          <w:spacing w:val="-14"/>
          <w:sz w:val="24"/>
        </w:rPr>
        <w:t xml:space="preserve"> </w:t>
      </w:r>
      <w:r>
        <w:rPr>
          <w:sz w:val="24"/>
        </w:rPr>
        <w:t>of</w:t>
      </w:r>
      <w:r>
        <w:rPr>
          <w:spacing w:val="-4"/>
          <w:sz w:val="24"/>
        </w:rPr>
        <w:t xml:space="preserve"> </w:t>
      </w:r>
      <w:r>
        <w:rPr>
          <w:sz w:val="24"/>
        </w:rPr>
        <w:t>the</w:t>
      </w:r>
      <w:r>
        <w:rPr>
          <w:spacing w:val="-8"/>
          <w:sz w:val="24"/>
        </w:rPr>
        <w:t xml:space="preserve"> </w:t>
      </w:r>
      <w:r>
        <w:rPr>
          <w:sz w:val="24"/>
        </w:rPr>
        <w:t>Director</w:t>
      </w:r>
      <w:r>
        <w:rPr>
          <w:spacing w:val="-9"/>
          <w:sz w:val="24"/>
        </w:rPr>
        <w:t xml:space="preserve"> </w:t>
      </w:r>
      <w:r>
        <w:rPr>
          <w:sz w:val="24"/>
        </w:rPr>
        <w:t>of Field Programs, including replacing Board members upon resignation.</w:t>
      </w:r>
    </w:p>
    <w:p w14:paraId="7F21E35F" w14:textId="77777777" w:rsidR="00C67E64" w:rsidRDefault="008B4D8E">
      <w:pPr>
        <w:pStyle w:val="ListParagraph"/>
        <w:numPr>
          <w:ilvl w:val="0"/>
          <w:numId w:val="7"/>
        </w:numPr>
        <w:tabs>
          <w:tab w:val="left" w:pos="2012"/>
        </w:tabs>
        <w:spacing w:line="276" w:lineRule="auto"/>
        <w:ind w:right="1586"/>
        <w:rPr>
          <w:sz w:val="24"/>
        </w:rPr>
      </w:pPr>
      <w:r>
        <w:rPr>
          <w:sz w:val="24"/>
        </w:rPr>
        <w:t>An</w:t>
      </w:r>
      <w:r>
        <w:rPr>
          <w:spacing w:val="-4"/>
          <w:sz w:val="24"/>
        </w:rPr>
        <w:t xml:space="preserve"> </w:t>
      </w:r>
      <w:r>
        <w:rPr>
          <w:sz w:val="24"/>
        </w:rPr>
        <w:t>Advisory</w:t>
      </w:r>
      <w:r>
        <w:rPr>
          <w:spacing w:val="-9"/>
          <w:sz w:val="24"/>
        </w:rPr>
        <w:t xml:space="preserve"> </w:t>
      </w:r>
      <w:r>
        <w:rPr>
          <w:sz w:val="24"/>
        </w:rPr>
        <w:t>Board</w:t>
      </w:r>
      <w:r>
        <w:rPr>
          <w:spacing w:val="-4"/>
          <w:sz w:val="24"/>
        </w:rPr>
        <w:t xml:space="preserve"> </w:t>
      </w:r>
      <w:r>
        <w:rPr>
          <w:sz w:val="24"/>
        </w:rPr>
        <w:t>Member</w:t>
      </w:r>
      <w:r>
        <w:rPr>
          <w:spacing w:val="-10"/>
          <w:sz w:val="24"/>
        </w:rPr>
        <w:t xml:space="preserve"> </w:t>
      </w:r>
      <w:r>
        <w:rPr>
          <w:sz w:val="24"/>
        </w:rPr>
        <w:t>may</w:t>
      </w:r>
      <w:r>
        <w:rPr>
          <w:spacing w:val="-9"/>
          <w:sz w:val="24"/>
        </w:rPr>
        <w:t xml:space="preserve"> </w:t>
      </w:r>
      <w:r>
        <w:rPr>
          <w:sz w:val="24"/>
        </w:rPr>
        <w:t>resign</w:t>
      </w:r>
      <w:r>
        <w:rPr>
          <w:spacing w:val="-4"/>
          <w:sz w:val="24"/>
        </w:rPr>
        <w:t xml:space="preserve"> </w:t>
      </w:r>
      <w:r>
        <w:rPr>
          <w:sz w:val="24"/>
        </w:rPr>
        <w:t>at</w:t>
      </w:r>
      <w:r>
        <w:rPr>
          <w:spacing w:val="-3"/>
          <w:sz w:val="24"/>
        </w:rPr>
        <w:t xml:space="preserve"> </w:t>
      </w:r>
      <w:r>
        <w:rPr>
          <w:sz w:val="24"/>
        </w:rPr>
        <w:t>any</w:t>
      </w:r>
      <w:r>
        <w:rPr>
          <w:spacing w:val="-9"/>
          <w:sz w:val="24"/>
        </w:rPr>
        <w:t xml:space="preserve"> </w:t>
      </w:r>
      <w:r>
        <w:rPr>
          <w:sz w:val="24"/>
        </w:rPr>
        <w:t>time</w:t>
      </w:r>
      <w:r>
        <w:rPr>
          <w:spacing w:val="-4"/>
          <w:sz w:val="24"/>
        </w:rPr>
        <w:t xml:space="preserve"> </w:t>
      </w:r>
      <w:r>
        <w:rPr>
          <w:sz w:val="24"/>
        </w:rPr>
        <w:t>by</w:t>
      </w:r>
      <w:r>
        <w:rPr>
          <w:spacing w:val="-9"/>
          <w:sz w:val="24"/>
        </w:rPr>
        <w:t xml:space="preserve"> </w:t>
      </w:r>
      <w:r>
        <w:rPr>
          <w:sz w:val="24"/>
        </w:rPr>
        <w:t>filing</w:t>
      </w:r>
      <w:r>
        <w:rPr>
          <w:spacing w:val="-7"/>
          <w:sz w:val="24"/>
        </w:rPr>
        <w:t xml:space="preserve"> </w:t>
      </w:r>
      <w:r>
        <w:rPr>
          <w:sz w:val="24"/>
        </w:rPr>
        <w:t>his</w:t>
      </w:r>
      <w:r>
        <w:rPr>
          <w:spacing w:val="-7"/>
          <w:sz w:val="24"/>
        </w:rPr>
        <w:t xml:space="preserve"> </w:t>
      </w:r>
      <w:r>
        <w:rPr>
          <w:sz w:val="24"/>
        </w:rPr>
        <w:t>or</w:t>
      </w:r>
      <w:r>
        <w:rPr>
          <w:spacing w:val="-7"/>
          <w:sz w:val="24"/>
        </w:rPr>
        <w:t xml:space="preserve"> </w:t>
      </w:r>
      <w:r>
        <w:rPr>
          <w:sz w:val="24"/>
        </w:rPr>
        <w:t>her resignation in writing with the Director of Field Programs.</w:t>
      </w:r>
    </w:p>
    <w:p w14:paraId="7F21E360" w14:textId="77777777" w:rsidR="00C67E64" w:rsidRDefault="008B4D8E">
      <w:pPr>
        <w:pStyle w:val="ListParagraph"/>
        <w:numPr>
          <w:ilvl w:val="0"/>
          <w:numId w:val="7"/>
        </w:numPr>
        <w:tabs>
          <w:tab w:val="left" w:pos="2012"/>
        </w:tabs>
        <w:spacing w:line="276" w:lineRule="auto"/>
        <w:ind w:right="1255"/>
        <w:rPr>
          <w:sz w:val="24"/>
        </w:rPr>
      </w:pPr>
      <w:r>
        <w:rPr>
          <w:sz w:val="24"/>
        </w:rPr>
        <w:lastRenderedPageBreak/>
        <w:t>An Advisory Board Member may be removed from office in exceptional circumstances</w:t>
      </w:r>
      <w:r>
        <w:rPr>
          <w:spacing w:val="-8"/>
          <w:sz w:val="24"/>
        </w:rPr>
        <w:t xml:space="preserve"> </w:t>
      </w:r>
      <w:r>
        <w:rPr>
          <w:sz w:val="24"/>
        </w:rPr>
        <w:t>by</w:t>
      </w:r>
      <w:r>
        <w:rPr>
          <w:spacing w:val="-13"/>
          <w:sz w:val="24"/>
        </w:rPr>
        <w:t xml:space="preserve"> </w:t>
      </w:r>
      <w:r>
        <w:rPr>
          <w:sz w:val="24"/>
        </w:rPr>
        <w:t>the</w:t>
      </w:r>
      <w:r>
        <w:rPr>
          <w:spacing w:val="-9"/>
          <w:sz w:val="24"/>
        </w:rPr>
        <w:t xml:space="preserve"> </w:t>
      </w:r>
      <w:r>
        <w:rPr>
          <w:sz w:val="24"/>
        </w:rPr>
        <w:t>Director</w:t>
      </w:r>
      <w:r>
        <w:rPr>
          <w:spacing w:val="-8"/>
          <w:sz w:val="24"/>
        </w:rPr>
        <w:t xml:space="preserve"> </w:t>
      </w:r>
      <w:r>
        <w:rPr>
          <w:sz w:val="24"/>
        </w:rPr>
        <w:t>of</w:t>
      </w:r>
      <w:r>
        <w:rPr>
          <w:spacing w:val="-3"/>
          <w:sz w:val="24"/>
        </w:rPr>
        <w:t xml:space="preserve"> </w:t>
      </w:r>
      <w:r>
        <w:rPr>
          <w:sz w:val="24"/>
        </w:rPr>
        <w:t>Field</w:t>
      </w:r>
      <w:r>
        <w:rPr>
          <w:spacing w:val="-7"/>
          <w:sz w:val="24"/>
        </w:rPr>
        <w:t xml:space="preserve"> </w:t>
      </w:r>
      <w:r>
        <w:rPr>
          <w:sz w:val="24"/>
        </w:rPr>
        <w:t>Programs,</w:t>
      </w:r>
      <w:r>
        <w:rPr>
          <w:spacing w:val="-7"/>
          <w:sz w:val="24"/>
        </w:rPr>
        <w:t xml:space="preserve"> </w:t>
      </w:r>
      <w:r>
        <w:rPr>
          <w:sz w:val="24"/>
        </w:rPr>
        <w:t>with</w:t>
      </w:r>
      <w:r>
        <w:rPr>
          <w:spacing w:val="-7"/>
          <w:sz w:val="24"/>
        </w:rPr>
        <w:t xml:space="preserve"> </w:t>
      </w:r>
      <w:r>
        <w:rPr>
          <w:sz w:val="24"/>
        </w:rPr>
        <w:t>notice</w:t>
      </w:r>
      <w:r>
        <w:rPr>
          <w:spacing w:val="-7"/>
          <w:sz w:val="24"/>
        </w:rPr>
        <w:t xml:space="preserve"> </w:t>
      </w:r>
      <w:r>
        <w:rPr>
          <w:sz w:val="24"/>
        </w:rPr>
        <w:t>to</w:t>
      </w:r>
      <w:r>
        <w:rPr>
          <w:spacing w:val="-7"/>
          <w:sz w:val="24"/>
        </w:rPr>
        <w:t xml:space="preserve"> </w:t>
      </w:r>
      <w:r>
        <w:rPr>
          <w:sz w:val="24"/>
        </w:rPr>
        <w:t>the</w:t>
      </w:r>
      <w:r>
        <w:rPr>
          <w:spacing w:val="-9"/>
          <w:sz w:val="24"/>
        </w:rPr>
        <w:t xml:space="preserve"> </w:t>
      </w:r>
      <w:r>
        <w:rPr>
          <w:sz w:val="24"/>
        </w:rPr>
        <w:t xml:space="preserve">Chair of the Board, when this serves the best interests of the Field Advisory </w:t>
      </w:r>
      <w:r>
        <w:rPr>
          <w:spacing w:val="-2"/>
          <w:sz w:val="24"/>
        </w:rPr>
        <w:t>Board.</w:t>
      </w:r>
    </w:p>
    <w:p w14:paraId="79FEF2CC" w14:textId="77777777" w:rsidR="00320B5F" w:rsidRDefault="00320B5F">
      <w:pPr>
        <w:pStyle w:val="Heading1"/>
        <w:rPr>
          <w:color w:val="365F91"/>
          <w:u w:color="365F91"/>
        </w:rPr>
      </w:pPr>
      <w:bookmarkStart w:id="68" w:name="_bookmark42"/>
      <w:bookmarkEnd w:id="68"/>
    </w:p>
    <w:p w14:paraId="7F21E364" w14:textId="4DF6393F" w:rsidR="00C67E64" w:rsidRDefault="008B4D8E">
      <w:pPr>
        <w:pStyle w:val="Heading1"/>
        <w:rPr>
          <w:u w:val="none"/>
        </w:rPr>
      </w:pPr>
      <w:r>
        <w:rPr>
          <w:color w:val="365F91"/>
          <w:u w:color="365F91"/>
        </w:rPr>
        <w:t>Criteria</w:t>
      </w:r>
      <w:r>
        <w:rPr>
          <w:color w:val="365F91"/>
          <w:spacing w:val="-16"/>
          <w:u w:color="365F91"/>
        </w:rPr>
        <w:t xml:space="preserve"> </w:t>
      </w:r>
      <w:r>
        <w:rPr>
          <w:color w:val="365F91"/>
          <w:u w:color="365F91"/>
        </w:rPr>
        <w:t>for</w:t>
      </w:r>
      <w:r>
        <w:rPr>
          <w:color w:val="365F91"/>
          <w:spacing w:val="-15"/>
          <w:u w:color="365F91"/>
        </w:rPr>
        <w:t xml:space="preserve"> </w:t>
      </w:r>
      <w:r>
        <w:rPr>
          <w:color w:val="365F91"/>
          <w:u w:color="365F91"/>
        </w:rPr>
        <w:t>Selection</w:t>
      </w:r>
      <w:r>
        <w:rPr>
          <w:color w:val="365F91"/>
          <w:spacing w:val="-10"/>
          <w:u w:color="365F91"/>
        </w:rPr>
        <w:t xml:space="preserve"> </w:t>
      </w:r>
      <w:r>
        <w:rPr>
          <w:color w:val="365F91"/>
          <w:u w:color="365F91"/>
        </w:rPr>
        <w:t>of</w:t>
      </w:r>
      <w:r>
        <w:rPr>
          <w:color w:val="365F91"/>
          <w:spacing w:val="-16"/>
          <w:u w:color="365F91"/>
        </w:rPr>
        <w:t xml:space="preserve"> </w:t>
      </w:r>
      <w:r>
        <w:rPr>
          <w:color w:val="365F91"/>
          <w:u w:color="365F91"/>
        </w:rPr>
        <w:t>Field</w:t>
      </w:r>
      <w:r>
        <w:rPr>
          <w:color w:val="365F91"/>
          <w:spacing w:val="-11"/>
          <w:u w:color="365F91"/>
        </w:rPr>
        <w:t xml:space="preserve"> </w:t>
      </w:r>
      <w:r>
        <w:rPr>
          <w:color w:val="365F91"/>
          <w:u w:color="365F91"/>
        </w:rPr>
        <w:t>Agency</w:t>
      </w:r>
      <w:r>
        <w:rPr>
          <w:color w:val="365F91"/>
          <w:spacing w:val="-17"/>
          <w:u w:color="365F91"/>
        </w:rPr>
        <w:t xml:space="preserve"> </w:t>
      </w:r>
      <w:r>
        <w:rPr>
          <w:color w:val="365F91"/>
          <w:spacing w:val="-2"/>
          <w:u w:color="365F91"/>
        </w:rPr>
        <w:t>Partners</w:t>
      </w:r>
    </w:p>
    <w:p w14:paraId="7F21E365" w14:textId="77777777" w:rsidR="00C67E64" w:rsidRDefault="008B4D8E">
      <w:pPr>
        <w:pStyle w:val="BodyText"/>
        <w:spacing w:before="46" w:line="276" w:lineRule="auto"/>
        <w:ind w:left="479" w:right="1135"/>
      </w:pPr>
      <w:r>
        <w:t>The council of Social Work Education (CSWE) establishes standards for social work Field education. The selection and approval of Field placement agencies is based on the standards established by CSWE and the educational objectives defined by the HBSSW Field</w:t>
      </w:r>
      <w:r>
        <w:rPr>
          <w:spacing w:val="-7"/>
        </w:rPr>
        <w:t xml:space="preserve"> </w:t>
      </w:r>
      <w:r>
        <w:t>Education</w:t>
      </w:r>
      <w:r>
        <w:rPr>
          <w:spacing w:val="-7"/>
        </w:rPr>
        <w:t xml:space="preserve"> </w:t>
      </w:r>
      <w:r>
        <w:t>Program.</w:t>
      </w:r>
      <w:r>
        <w:rPr>
          <w:spacing w:val="-10"/>
        </w:rPr>
        <w:t xml:space="preserve"> </w:t>
      </w:r>
      <w:r>
        <w:t>Agencies</w:t>
      </w:r>
      <w:r>
        <w:rPr>
          <w:spacing w:val="-12"/>
        </w:rPr>
        <w:t xml:space="preserve"> </w:t>
      </w:r>
      <w:r>
        <w:t>must</w:t>
      </w:r>
      <w:r>
        <w:rPr>
          <w:spacing w:val="-11"/>
        </w:rPr>
        <w:t xml:space="preserve"> </w:t>
      </w:r>
      <w:r>
        <w:t>meet</w:t>
      </w:r>
      <w:r>
        <w:rPr>
          <w:spacing w:val="-10"/>
        </w:rPr>
        <w:t xml:space="preserve"> </w:t>
      </w:r>
      <w:r>
        <w:t>the</w:t>
      </w:r>
      <w:r>
        <w:rPr>
          <w:spacing w:val="-13"/>
        </w:rPr>
        <w:t xml:space="preserve"> </w:t>
      </w:r>
      <w:r>
        <w:t>following</w:t>
      </w:r>
      <w:r>
        <w:rPr>
          <w:spacing w:val="-9"/>
        </w:rPr>
        <w:t xml:space="preserve"> </w:t>
      </w:r>
      <w:r>
        <w:t>requirements</w:t>
      </w:r>
      <w:r>
        <w:rPr>
          <w:spacing w:val="-11"/>
        </w:rPr>
        <w:t xml:space="preserve"> </w:t>
      </w:r>
      <w:r>
        <w:t>for approval as a Field practicum site:</w:t>
      </w:r>
    </w:p>
    <w:p w14:paraId="7F21E366" w14:textId="77777777" w:rsidR="00C67E64" w:rsidRDefault="008B4D8E">
      <w:pPr>
        <w:pStyle w:val="ListParagraph"/>
        <w:numPr>
          <w:ilvl w:val="0"/>
          <w:numId w:val="13"/>
        </w:numPr>
        <w:tabs>
          <w:tab w:val="left" w:pos="1199"/>
          <w:tab w:val="left" w:pos="1200"/>
        </w:tabs>
        <w:spacing w:before="123" w:line="268" w:lineRule="auto"/>
        <w:ind w:left="1199" w:right="1580"/>
        <w:rPr>
          <w:sz w:val="24"/>
        </w:rPr>
      </w:pPr>
      <w:r>
        <w:rPr>
          <w:sz w:val="24"/>
        </w:rPr>
        <w:t>The</w:t>
      </w:r>
      <w:r>
        <w:rPr>
          <w:spacing w:val="-7"/>
          <w:sz w:val="24"/>
        </w:rPr>
        <w:t xml:space="preserve"> </w:t>
      </w:r>
      <w:r>
        <w:rPr>
          <w:sz w:val="24"/>
        </w:rPr>
        <w:t>agency</w:t>
      </w:r>
      <w:r>
        <w:rPr>
          <w:spacing w:val="-13"/>
          <w:sz w:val="24"/>
        </w:rPr>
        <w:t xml:space="preserve"> </w:t>
      </w:r>
      <w:r>
        <w:rPr>
          <w:sz w:val="24"/>
        </w:rPr>
        <w:t>must</w:t>
      </w:r>
      <w:r>
        <w:rPr>
          <w:spacing w:val="-7"/>
          <w:sz w:val="24"/>
        </w:rPr>
        <w:t xml:space="preserve"> </w:t>
      </w:r>
      <w:r>
        <w:rPr>
          <w:sz w:val="24"/>
        </w:rPr>
        <w:t>be</w:t>
      </w:r>
      <w:r>
        <w:rPr>
          <w:spacing w:val="-3"/>
          <w:sz w:val="24"/>
        </w:rPr>
        <w:t xml:space="preserve"> </w:t>
      </w:r>
      <w:r>
        <w:rPr>
          <w:sz w:val="24"/>
        </w:rPr>
        <w:t>committed</w:t>
      </w:r>
      <w:r>
        <w:rPr>
          <w:spacing w:val="-7"/>
          <w:sz w:val="24"/>
        </w:rPr>
        <w:t xml:space="preserve"> </w:t>
      </w:r>
      <w:r>
        <w:rPr>
          <w:sz w:val="24"/>
        </w:rPr>
        <w:t>to</w:t>
      </w:r>
      <w:r>
        <w:rPr>
          <w:spacing w:val="-7"/>
          <w:sz w:val="24"/>
        </w:rPr>
        <w:t xml:space="preserve"> </w:t>
      </w:r>
      <w:r>
        <w:rPr>
          <w:sz w:val="24"/>
        </w:rPr>
        <w:t>social</w:t>
      </w:r>
      <w:r>
        <w:rPr>
          <w:spacing w:val="-8"/>
          <w:sz w:val="24"/>
        </w:rPr>
        <w:t xml:space="preserve"> </w:t>
      </w:r>
      <w:r>
        <w:rPr>
          <w:sz w:val="24"/>
        </w:rPr>
        <w:t>work</w:t>
      </w:r>
      <w:r>
        <w:rPr>
          <w:spacing w:val="-5"/>
          <w:sz w:val="24"/>
        </w:rPr>
        <w:t xml:space="preserve"> </w:t>
      </w:r>
      <w:r>
        <w:rPr>
          <w:sz w:val="24"/>
        </w:rPr>
        <w:t>education</w:t>
      </w:r>
      <w:r>
        <w:rPr>
          <w:spacing w:val="-7"/>
          <w:sz w:val="24"/>
        </w:rPr>
        <w:t xml:space="preserve"> </w:t>
      </w:r>
      <w:r>
        <w:rPr>
          <w:sz w:val="24"/>
        </w:rPr>
        <w:t>and</w:t>
      </w:r>
      <w:r>
        <w:rPr>
          <w:spacing w:val="-7"/>
          <w:sz w:val="24"/>
        </w:rPr>
        <w:t xml:space="preserve"> </w:t>
      </w:r>
      <w:r>
        <w:rPr>
          <w:sz w:val="24"/>
        </w:rPr>
        <w:t>demonstrate</w:t>
      </w:r>
      <w:r>
        <w:rPr>
          <w:spacing w:val="-9"/>
          <w:sz w:val="24"/>
        </w:rPr>
        <w:t xml:space="preserve"> </w:t>
      </w:r>
      <w:r>
        <w:rPr>
          <w:sz w:val="24"/>
        </w:rPr>
        <w:t>an interest in providing a relevant practicum experience.</w:t>
      </w:r>
    </w:p>
    <w:p w14:paraId="7F21E367" w14:textId="77777777" w:rsidR="00C67E64" w:rsidRDefault="008B4D8E">
      <w:pPr>
        <w:pStyle w:val="ListParagraph"/>
        <w:numPr>
          <w:ilvl w:val="0"/>
          <w:numId w:val="13"/>
        </w:numPr>
        <w:tabs>
          <w:tab w:val="left" w:pos="1199"/>
          <w:tab w:val="left" w:pos="1200"/>
        </w:tabs>
        <w:spacing w:before="9" w:line="266" w:lineRule="auto"/>
        <w:ind w:left="1199" w:right="1465"/>
        <w:rPr>
          <w:sz w:val="24"/>
        </w:rPr>
      </w:pPr>
      <w:r>
        <w:rPr>
          <w:sz w:val="24"/>
        </w:rPr>
        <w:t>In</w:t>
      </w:r>
      <w:r>
        <w:rPr>
          <w:spacing w:val="-4"/>
          <w:sz w:val="24"/>
        </w:rPr>
        <w:t xml:space="preserve"> </w:t>
      </w:r>
      <w:r>
        <w:rPr>
          <w:sz w:val="24"/>
        </w:rPr>
        <w:t>interdisciplinary</w:t>
      </w:r>
      <w:r>
        <w:rPr>
          <w:spacing w:val="-13"/>
          <w:sz w:val="24"/>
        </w:rPr>
        <w:t xml:space="preserve"> </w:t>
      </w:r>
      <w:r>
        <w:rPr>
          <w:sz w:val="24"/>
        </w:rPr>
        <w:t>settings,</w:t>
      </w:r>
      <w:r>
        <w:rPr>
          <w:spacing w:val="-5"/>
          <w:sz w:val="24"/>
        </w:rPr>
        <w:t xml:space="preserve"> </w:t>
      </w:r>
      <w:r>
        <w:rPr>
          <w:sz w:val="24"/>
        </w:rPr>
        <w:t>the</w:t>
      </w:r>
      <w:r>
        <w:rPr>
          <w:spacing w:val="-9"/>
          <w:sz w:val="24"/>
        </w:rPr>
        <w:t xml:space="preserve"> </w:t>
      </w:r>
      <w:r>
        <w:rPr>
          <w:sz w:val="24"/>
        </w:rPr>
        <w:t>Social</w:t>
      </w:r>
      <w:r>
        <w:rPr>
          <w:spacing w:val="-17"/>
          <w:sz w:val="24"/>
        </w:rPr>
        <w:t xml:space="preserve"> </w:t>
      </w:r>
      <w:r>
        <w:rPr>
          <w:sz w:val="24"/>
        </w:rPr>
        <w:t>Work</w:t>
      </w:r>
      <w:r>
        <w:rPr>
          <w:spacing w:val="-7"/>
          <w:sz w:val="24"/>
        </w:rPr>
        <w:t xml:space="preserve"> </w:t>
      </w:r>
      <w:r>
        <w:rPr>
          <w:sz w:val="24"/>
        </w:rPr>
        <w:t>program</w:t>
      </w:r>
      <w:r>
        <w:rPr>
          <w:spacing w:val="-4"/>
          <w:sz w:val="24"/>
        </w:rPr>
        <w:t xml:space="preserve"> </w:t>
      </w:r>
      <w:r>
        <w:rPr>
          <w:sz w:val="24"/>
        </w:rPr>
        <w:t>must</w:t>
      </w:r>
      <w:r>
        <w:rPr>
          <w:spacing w:val="-5"/>
          <w:sz w:val="24"/>
        </w:rPr>
        <w:t xml:space="preserve"> </w:t>
      </w:r>
      <w:r>
        <w:rPr>
          <w:sz w:val="24"/>
        </w:rPr>
        <w:t>be</w:t>
      </w:r>
      <w:r>
        <w:rPr>
          <w:spacing w:val="-7"/>
          <w:sz w:val="24"/>
        </w:rPr>
        <w:t xml:space="preserve"> </w:t>
      </w:r>
      <w:r>
        <w:rPr>
          <w:sz w:val="24"/>
        </w:rPr>
        <w:t>a</w:t>
      </w:r>
      <w:r>
        <w:rPr>
          <w:spacing w:val="-7"/>
          <w:sz w:val="24"/>
        </w:rPr>
        <w:t xml:space="preserve"> </w:t>
      </w:r>
      <w:r>
        <w:rPr>
          <w:sz w:val="24"/>
        </w:rPr>
        <w:t>respected</w:t>
      </w:r>
      <w:r>
        <w:rPr>
          <w:spacing w:val="-9"/>
          <w:sz w:val="24"/>
        </w:rPr>
        <w:t xml:space="preserve"> </w:t>
      </w:r>
      <w:r>
        <w:rPr>
          <w:sz w:val="24"/>
        </w:rPr>
        <w:t>and supported activity.</w:t>
      </w:r>
    </w:p>
    <w:p w14:paraId="7F21E368" w14:textId="77777777" w:rsidR="00C67E64" w:rsidRDefault="008B4D8E">
      <w:pPr>
        <w:pStyle w:val="ListParagraph"/>
        <w:numPr>
          <w:ilvl w:val="0"/>
          <w:numId w:val="13"/>
        </w:numPr>
        <w:tabs>
          <w:tab w:val="left" w:pos="1199"/>
          <w:tab w:val="left" w:pos="1200"/>
        </w:tabs>
        <w:spacing w:before="13" w:line="271" w:lineRule="auto"/>
        <w:ind w:left="1199" w:right="1165"/>
        <w:rPr>
          <w:sz w:val="24"/>
        </w:rPr>
      </w:pPr>
      <w:r>
        <w:rPr>
          <w:sz w:val="24"/>
        </w:rPr>
        <w:t>The</w:t>
      </w:r>
      <w:r>
        <w:rPr>
          <w:spacing w:val="-8"/>
          <w:sz w:val="24"/>
        </w:rPr>
        <w:t xml:space="preserve"> </w:t>
      </w:r>
      <w:r>
        <w:rPr>
          <w:sz w:val="24"/>
        </w:rPr>
        <w:t>program</w:t>
      </w:r>
      <w:r>
        <w:rPr>
          <w:spacing w:val="-5"/>
          <w:sz w:val="24"/>
        </w:rPr>
        <w:t xml:space="preserve"> </w:t>
      </w:r>
      <w:r>
        <w:rPr>
          <w:sz w:val="24"/>
        </w:rPr>
        <w:t>services</w:t>
      </w:r>
      <w:r>
        <w:rPr>
          <w:spacing w:val="-6"/>
          <w:sz w:val="24"/>
        </w:rPr>
        <w:t xml:space="preserve"> </w:t>
      </w:r>
      <w:r>
        <w:rPr>
          <w:sz w:val="24"/>
        </w:rPr>
        <w:t>must</w:t>
      </w:r>
      <w:r>
        <w:rPr>
          <w:spacing w:val="-11"/>
          <w:sz w:val="24"/>
        </w:rPr>
        <w:t xml:space="preserve"> </w:t>
      </w:r>
      <w:r>
        <w:rPr>
          <w:sz w:val="24"/>
        </w:rPr>
        <w:t>be</w:t>
      </w:r>
      <w:r>
        <w:rPr>
          <w:spacing w:val="-10"/>
          <w:sz w:val="24"/>
        </w:rPr>
        <w:t xml:space="preserve"> </w:t>
      </w:r>
      <w:r>
        <w:rPr>
          <w:sz w:val="24"/>
        </w:rPr>
        <w:t>appropriate</w:t>
      </w:r>
      <w:r>
        <w:rPr>
          <w:spacing w:val="-5"/>
          <w:sz w:val="24"/>
        </w:rPr>
        <w:t xml:space="preserve"> </w:t>
      </w:r>
      <w:r>
        <w:rPr>
          <w:sz w:val="24"/>
        </w:rPr>
        <w:t>to</w:t>
      </w:r>
      <w:r>
        <w:rPr>
          <w:spacing w:val="-10"/>
          <w:sz w:val="24"/>
        </w:rPr>
        <w:t xml:space="preserve"> </w:t>
      </w:r>
      <w:r>
        <w:rPr>
          <w:sz w:val="24"/>
        </w:rPr>
        <w:t>student</w:t>
      </w:r>
      <w:r>
        <w:rPr>
          <w:spacing w:val="-6"/>
          <w:sz w:val="24"/>
        </w:rPr>
        <w:t xml:space="preserve"> </w:t>
      </w:r>
      <w:r>
        <w:rPr>
          <w:sz w:val="24"/>
        </w:rPr>
        <w:t>learning</w:t>
      </w:r>
      <w:r>
        <w:rPr>
          <w:spacing w:val="-10"/>
          <w:sz w:val="24"/>
        </w:rPr>
        <w:t xml:space="preserve"> </w:t>
      </w:r>
      <w:proofErr w:type="gramStart"/>
      <w:r>
        <w:rPr>
          <w:sz w:val="24"/>
        </w:rPr>
        <w:t>needs,</w:t>
      </w:r>
      <w:r>
        <w:rPr>
          <w:spacing w:val="-6"/>
          <w:sz w:val="24"/>
        </w:rPr>
        <w:t xml:space="preserve"> </w:t>
      </w:r>
      <w:r>
        <w:rPr>
          <w:sz w:val="24"/>
        </w:rPr>
        <w:t>and</w:t>
      </w:r>
      <w:proofErr w:type="gramEnd"/>
      <w:r>
        <w:rPr>
          <w:spacing w:val="-5"/>
          <w:sz w:val="24"/>
        </w:rPr>
        <w:t xml:space="preserve"> </w:t>
      </w:r>
      <w:r>
        <w:rPr>
          <w:sz w:val="24"/>
        </w:rPr>
        <w:t xml:space="preserve">should provide opportunities for students to develop and enhance their social work </w:t>
      </w:r>
      <w:r>
        <w:rPr>
          <w:spacing w:val="-2"/>
          <w:sz w:val="24"/>
        </w:rPr>
        <w:t>competencies.</w:t>
      </w:r>
    </w:p>
    <w:p w14:paraId="7F21E369" w14:textId="77777777" w:rsidR="00C67E64" w:rsidRDefault="008B4D8E">
      <w:pPr>
        <w:pStyle w:val="ListParagraph"/>
        <w:numPr>
          <w:ilvl w:val="0"/>
          <w:numId w:val="13"/>
        </w:numPr>
        <w:tabs>
          <w:tab w:val="left" w:pos="1199"/>
          <w:tab w:val="left" w:pos="1200"/>
        </w:tabs>
        <w:spacing w:before="7" w:line="266" w:lineRule="auto"/>
        <w:ind w:left="1199" w:right="1494"/>
        <w:rPr>
          <w:sz w:val="24"/>
        </w:rPr>
      </w:pPr>
      <w:r>
        <w:rPr>
          <w:sz w:val="24"/>
        </w:rPr>
        <w:t>The</w:t>
      </w:r>
      <w:r>
        <w:rPr>
          <w:spacing w:val="-8"/>
          <w:sz w:val="24"/>
        </w:rPr>
        <w:t xml:space="preserve"> </w:t>
      </w:r>
      <w:r>
        <w:rPr>
          <w:sz w:val="24"/>
        </w:rPr>
        <w:t>agency</w:t>
      </w:r>
      <w:r>
        <w:rPr>
          <w:spacing w:val="-13"/>
          <w:sz w:val="24"/>
        </w:rPr>
        <w:t xml:space="preserve"> </w:t>
      </w:r>
      <w:r>
        <w:rPr>
          <w:sz w:val="24"/>
        </w:rPr>
        <w:t>should</w:t>
      </w:r>
      <w:r>
        <w:rPr>
          <w:spacing w:val="-13"/>
          <w:sz w:val="24"/>
        </w:rPr>
        <w:t xml:space="preserve"> </w:t>
      </w:r>
      <w:r>
        <w:rPr>
          <w:sz w:val="24"/>
        </w:rPr>
        <w:t>provide</w:t>
      </w:r>
      <w:r>
        <w:rPr>
          <w:spacing w:val="-8"/>
          <w:sz w:val="24"/>
        </w:rPr>
        <w:t xml:space="preserve"> </w:t>
      </w:r>
      <w:r>
        <w:rPr>
          <w:sz w:val="24"/>
        </w:rPr>
        <w:t>students</w:t>
      </w:r>
      <w:r>
        <w:rPr>
          <w:spacing w:val="-11"/>
          <w:sz w:val="24"/>
        </w:rPr>
        <w:t xml:space="preserve"> </w:t>
      </w:r>
      <w:r>
        <w:rPr>
          <w:sz w:val="24"/>
        </w:rPr>
        <w:t>with</w:t>
      </w:r>
      <w:r>
        <w:rPr>
          <w:spacing w:val="-8"/>
          <w:sz w:val="24"/>
        </w:rPr>
        <w:t xml:space="preserve"> </w:t>
      </w:r>
      <w:r>
        <w:rPr>
          <w:sz w:val="24"/>
        </w:rPr>
        <w:t>learning</w:t>
      </w:r>
      <w:r>
        <w:rPr>
          <w:spacing w:val="-13"/>
          <w:sz w:val="24"/>
        </w:rPr>
        <w:t xml:space="preserve"> </w:t>
      </w:r>
      <w:r>
        <w:rPr>
          <w:sz w:val="24"/>
        </w:rPr>
        <w:t>experiences</w:t>
      </w:r>
      <w:r>
        <w:rPr>
          <w:spacing w:val="-9"/>
          <w:sz w:val="24"/>
        </w:rPr>
        <w:t xml:space="preserve"> </w:t>
      </w:r>
      <w:r>
        <w:rPr>
          <w:sz w:val="24"/>
        </w:rPr>
        <w:t>consistent</w:t>
      </w:r>
      <w:r>
        <w:rPr>
          <w:spacing w:val="-8"/>
          <w:sz w:val="24"/>
        </w:rPr>
        <w:t xml:space="preserve"> </w:t>
      </w:r>
      <w:r>
        <w:rPr>
          <w:sz w:val="24"/>
        </w:rPr>
        <w:t>with their educational level.</w:t>
      </w:r>
    </w:p>
    <w:p w14:paraId="7F21E36A" w14:textId="77777777" w:rsidR="00C67E64" w:rsidRDefault="008B4D8E">
      <w:pPr>
        <w:pStyle w:val="ListParagraph"/>
        <w:numPr>
          <w:ilvl w:val="0"/>
          <w:numId w:val="13"/>
        </w:numPr>
        <w:tabs>
          <w:tab w:val="left" w:pos="1199"/>
          <w:tab w:val="left" w:pos="1200"/>
        </w:tabs>
        <w:spacing w:before="13" w:line="266" w:lineRule="auto"/>
        <w:ind w:left="1199" w:right="1564"/>
        <w:rPr>
          <w:sz w:val="24"/>
        </w:rPr>
      </w:pPr>
      <w:r>
        <w:rPr>
          <w:sz w:val="24"/>
        </w:rPr>
        <w:t>Student</w:t>
      </w:r>
      <w:r>
        <w:rPr>
          <w:spacing w:val="-11"/>
          <w:sz w:val="24"/>
        </w:rPr>
        <w:t xml:space="preserve"> </w:t>
      </w:r>
      <w:r>
        <w:rPr>
          <w:sz w:val="24"/>
        </w:rPr>
        <w:t>assignments</w:t>
      </w:r>
      <w:r>
        <w:rPr>
          <w:spacing w:val="-9"/>
          <w:sz w:val="24"/>
        </w:rPr>
        <w:t xml:space="preserve"> </w:t>
      </w:r>
      <w:r>
        <w:rPr>
          <w:sz w:val="24"/>
        </w:rPr>
        <w:t>should</w:t>
      </w:r>
      <w:r>
        <w:rPr>
          <w:spacing w:val="-10"/>
          <w:sz w:val="24"/>
        </w:rPr>
        <w:t xml:space="preserve"> </w:t>
      </w:r>
      <w:r>
        <w:rPr>
          <w:sz w:val="24"/>
        </w:rPr>
        <w:t>include</w:t>
      </w:r>
      <w:r>
        <w:rPr>
          <w:spacing w:val="-8"/>
          <w:sz w:val="24"/>
        </w:rPr>
        <w:t xml:space="preserve"> </w:t>
      </w:r>
      <w:r>
        <w:rPr>
          <w:sz w:val="24"/>
        </w:rPr>
        <w:t>services</w:t>
      </w:r>
      <w:r>
        <w:rPr>
          <w:spacing w:val="-9"/>
          <w:sz w:val="24"/>
        </w:rPr>
        <w:t xml:space="preserve"> </w:t>
      </w:r>
      <w:r>
        <w:rPr>
          <w:sz w:val="24"/>
        </w:rPr>
        <w:t>to</w:t>
      </w:r>
      <w:r>
        <w:rPr>
          <w:spacing w:val="-5"/>
          <w:sz w:val="24"/>
        </w:rPr>
        <w:t xml:space="preserve"> </w:t>
      </w:r>
      <w:r>
        <w:rPr>
          <w:sz w:val="24"/>
        </w:rPr>
        <w:t>at-risk</w:t>
      </w:r>
      <w:r>
        <w:rPr>
          <w:spacing w:val="-9"/>
          <w:sz w:val="24"/>
        </w:rPr>
        <w:t xml:space="preserve"> </w:t>
      </w:r>
      <w:r>
        <w:rPr>
          <w:sz w:val="24"/>
        </w:rPr>
        <w:t>individuals</w:t>
      </w:r>
      <w:r>
        <w:rPr>
          <w:spacing w:val="-9"/>
          <w:sz w:val="24"/>
        </w:rPr>
        <w:t xml:space="preserve"> </w:t>
      </w:r>
      <w:r>
        <w:rPr>
          <w:sz w:val="24"/>
        </w:rPr>
        <w:t>and</w:t>
      </w:r>
      <w:r>
        <w:rPr>
          <w:spacing w:val="-8"/>
          <w:sz w:val="24"/>
        </w:rPr>
        <w:t xml:space="preserve"> </w:t>
      </w:r>
      <w:r>
        <w:rPr>
          <w:sz w:val="24"/>
        </w:rPr>
        <w:t>under- served populations.</w:t>
      </w:r>
    </w:p>
    <w:p w14:paraId="7F21E36B" w14:textId="77777777" w:rsidR="00C67E64" w:rsidRDefault="008B4D8E">
      <w:pPr>
        <w:pStyle w:val="ListParagraph"/>
        <w:numPr>
          <w:ilvl w:val="0"/>
          <w:numId w:val="13"/>
        </w:numPr>
        <w:tabs>
          <w:tab w:val="left" w:pos="1199"/>
          <w:tab w:val="left" w:pos="1200"/>
        </w:tabs>
        <w:spacing w:before="12" w:line="268" w:lineRule="auto"/>
        <w:ind w:right="1313"/>
        <w:rPr>
          <w:sz w:val="24"/>
        </w:rPr>
      </w:pPr>
      <w:r>
        <w:rPr>
          <w:sz w:val="24"/>
        </w:rPr>
        <w:t>Students</w:t>
      </w:r>
      <w:r>
        <w:rPr>
          <w:spacing w:val="-8"/>
          <w:sz w:val="24"/>
        </w:rPr>
        <w:t xml:space="preserve"> </w:t>
      </w:r>
      <w:r>
        <w:rPr>
          <w:sz w:val="24"/>
        </w:rPr>
        <w:t>should</w:t>
      </w:r>
      <w:r>
        <w:rPr>
          <w:spacing w:val="-9"/>
          <w:sz w:val="24"/>
        </w:rPr>
        <w:t xml:space="preserve"> </w:t>
      </w:r>
      <w:r>
        <w:rPr>
          <w:sz w:val="24"/>
        </w:rPr>
        <w:t>be</w:t>
      </w:r>
      <w:r>
        <w:rPr>
          <w:spacing w:val="-7"/>
          <w:sz w:val="24"/>
        </w:rPr>
        <w:t xml:space="preserve"> </w:t>
      </w:r>
      <w:proofErr w:type="gramStart"/>
      <w:r>
        <w:rPr>
          <w:sz w:val="24"/>
        </w:rPr>
        <w:t>provided</w:t>
      </w:r>
      <w:proofErr w:type="gramEnd"/>
      <w:r>
        <w:rPr>
          <w:spacing w:val="-7"/>
          <w:sz w:val="24"/>
        </w:rPr>
        <w:t xml:space="preserve"> </w:t>
      </w:r>
      <w:r>
        <w:rPr>
          <w:sz w:val="24"/>
        </w:rPr>
        <w:t>the</w:t>
      </w:r>
      <w:r>
        <w:rPr>
          <w:spacing w:val="-9"/>
          <w:sz w:val="24"/>
        </w:rPr>
        <w:t xml:space="preserve"> </w:t>
      </w:r>
      <w:r>
        <w:rPr>
          <w:sz w:val="24"/>
        </w:rPr>
        <w:t>proper</w:t>
      </w:r>
      <w:r>
        <w:rPr>
          <w:spacing w:val="-8"/>
          <w:sz w:val="24"/>
        </w:rPr>
        <w:t xml:space="preserve"> </w:t>
      </w:r>
      <w:r>
        <w:rPr>
          <w:sz w:val="24"/>
        </w:rPr>
        <w:t>physical</w:t>
      </w:r>
      <w:r>
        <w:rPr>
          <w:spacing w:val="-8"/>
          <w:sz w:val="24"/>
        </w:rPr>
        <w:t xml:space="preserve"> </w:t>
      </w:r>
      <w:r>
        <w:rPr>
          <w:sz w:val="24"/>
        </w:rPr>
        <w:t>environment</w:t>
      </w:r>
      <w:r>
        <w:rPr>
          <w:spacing w:val="-10"/>
          <w:sz w:val="24"/>
        </w:rPr>
        <w:t xml:space="preserve"> </w:t>
      </w:r>
      <w:r>
        <w:rPr>
          <w:sz w:val="24"/>
        </w:rPr>
        <w:t>and</w:t>
      </w:r>
      <w:r>
        <w:rPr>
          <w:spacing w:val="-9"/>
          <w:sz w:val="24"/>
        </w:rPr>
        <w:t xml:space="preserve"> </w:t>
      </w:r>
      <w:r>
        <w:rPr>
          <w:sz w:val="24"/>
        </w:rPr>
        <w:t>equipment</w:t>
      </w:r>
      <w:r>
        <w:rPr>
          <w:spacing w:val="-7"/>
          <w:sz w:val="24"/>
        </w:rPr>
        <w:t xml:space="preserve"> </w:t>
      </w:r>
      <w:r>
        <w:rPr>
          <w:sz w:val="24"/>
        </w:rPr>
        <w:t>to perform their duties, i.e., phone, desk, computer, etc.</w:t>
      </w:r>
    </w:p>
    <w:p w14:paraId="7F21E36C" w14:textId="77777777" w:rsidR="00C67E64" w:rsidRDefault="008B4D8E">
      <w:pPr>
        <w:pStyle w:val="ListParagraph"/>
        <w:numPr>
          <w:ilvl w:val="0"/>
          <w:numId w:val="13"/>
        </w:numPr>
        <w:tabs>
          <w:tab w:val="left" w:pos="1199"/>
          <w:tab w:val="left" w:pos="1200"/>
        </w:tabs>
        <w:spacing w:before="8" w:line="268" w:lineRule="auto"/>
        <w:ind w:right="2048"/>
        <w:rPr>
          <w:sz w:val="24"/>
        </w:rPr>
      </w:pPr>
      <w:r>
        <w:rPr>
          <w:sz w:val="24"/>
        </w:rPr>
        <w:t>A</w:t>
      </w:r>
      <w:r>
        <w:rPr>
          <w:spacing w:val="-8"/>
          <w:sz w:val="24"/>
        </w:rPr>
        <w:t xml:space="preserve"> </w:t>
      </w:r>
      <w:r>
        <w:rPr>
          <w:sz w:val="24"/>
        </w:rPr>
        <w:t>willingness</w:t>
      </w:r>
      <w:r>
        <w:rPr>
          <w:spacing w:val="-9"/>
          <w:sz w:val="24"/>
        </w:rPr>
        <w:t xml:space="preserve"> </w:t>
      </w:r>
      <w:r>
        <w:rPr>
          <w:sz w:val="24"/>
        </w:rPr>
        <w:t>to</w:t>
      </w:r>
      <w:r>
        <w:rPr>
          <w:spacing w:val="-8"/>
          <w:sz w:val="24"/>
        </w:rPr>
        <w:t xml:space="preserve"> </w:t>
      </w:r>
      <w:r>
        <w:rPr>
          <w:sz w:val="24"/>
        </w:rPr>
        <w:t>include</w:t>
      </w:r>
      <w:r>
        <w:rPr>
          <w:spacing w:val="-8"/>
          <w:sz w:val="24"/>
        </w:rPr>
        <w:t xml:space="preserve"> </w:t>
      </w:r>
      <w:r>
        <w:rPr>
          <w:sz w:val="24"/>
        </w:rPr>
        <w:t>students</w:t>
      </w:r>
      <w:r>
        <w:rPr>
          <w:spacing w:val="-9"/>
          <w:sz w:val="24"/>
        </w:rPr>
        <w:t xml:space="preserve"> </w:t>
      </w:r>
      <w:r>
        <w:rPr>
          <w:sz w:val="24"/>
        </w:rPr>
        <w:t>in</w:t>
      </w:r>
      <w:r>
        <w:rPr>
          <w:spacing w:val="-10"/>
          <w:sz w:val="24"/>
        </w:rPr>
        <w:t xml:space="preserve"> </w:t>
      </w:r>
      <w:r>
        <w:rPr>
          <w:sz w:val="24"/>
        </w:rPr>
        <w:t>appropriate</w:t>
      </w:r>
      <w:r>
        <w:rPr>
          <w:spacing w:val="-8"/>
          <w:sz w:val="24"/>
        </w:rPr>
        <w:t xml:space="preserve"> </w:t>
      </w:r>
      <w:r>
        <w:rPr>
          <w:sz w:val="24"/>
        </w:rPr>
        <w:t>staff</w:t>
      </w:r>
      <w:r>
        <w:rPr>
          <w:spacing w:val="-11"/>
          <w:sz w:val="24"/>
        </w:rPr>
        <w:t xml:space="preserve"> </w:t>
      </w:r>
      <w:r>
        <w:rPr>
          <w:sz w:val="24"/>
        </w:rPr>
        <w:t>meetings,</w:t>
      </w:r>
      <w:r>
        <w:rPr>
          <w:spacing w:val="-8"/>
          <w:sz w:val="24"/>
        </w:rPr>
        <w:t xml:space="preserve"> </w:t>
      </w:r>
      <w:r>
        <w:rPr>
          <w:sz w:val="24"/>
        </w:rPr>
        <w:t>in-service activities, and community services activities.</w:t>
      </w:r>
    </w:p>
    <w:p w14:paraId="7F21E36D" w14:textId="77777777" w:rsidR="00C67E64" w:rsidRDefault="008B4D8E">
      <w:pPr>
        <w:pStyle w:val="ListParagraph"/>
        <w:numPr>
          <w:ilvl w:val="0"/>
          <w:numId w:val="13"/>
        </w:numPr>
        <w:tabs>
          <w:tab w:val="left" w:pos="1199"/>
          <w:tab w:val="left" w:pos="1200"/>
        </w:tabs>
        <w:spacing w:before="9" w:line="271" w:lineRule="auto"/>
        <w:ind w:right="1144"/>
        <w:rPr>
          <w:sz w:val="24"/>
        </w:rPr>
      </w:pPr>
      <w:r>
        <w:rPr>
          <w:sz w:val="24"/>
        </w:rPr>
        <w:t>Field agencies should provide students with an appropriate orientation to the agency,</w:t>
      </w:r>
      <w:r>
        <w:rPr>
          <w:spacing w:val="-5"/>
          <w:sz w:val="24"/>
        </w:rPr>
        <w:t xml:space="preserve"> </w:t>
      </w:r>
      <w:r>
        <w:rPr>
          <w:sz w:val="24"/>
        </w:rPr>
        <w:t>as</w:t>
      </w:r>
      <w:r>
        <w:rPr>
          <w:spacing w:val="-5"/>
          <w:sz w:val="24"/>
        </w:rPr>
        <w:t xml:space="preserve"> </w:t>
      </w:r>
      <w:r>
        <w:rPr>
          <w:sz w:val="24"/>
        </w:rPr>
        <w:t>well</w:t>
      </w:r>
      <w:r>
        <w:rPr>
          <w:spacing w:val="-8"/>
          <w:sz w:val="24"/>
        </w:rPr>
        <w:t xml:space="preserve"> </w:t>
      </w:r>
      <w:r>
        <w:rPr>
          <w:sz w:val="24"/>
        </w:rPr>
        <w:t>as</w:t>
      </w:r>
      <w:r>
        <w:rPr>
          <w:spacing w:val="-5"/>
          <w:sz w:val="24"/>
        </w:rPr>
        <w:t xml:space="preserve"> </w:t>
      </w:r>
      <w:r>
        <w:rPr>
          <w:sz w:val="24"/>
        </w:rPr>
        <w:t>training</w:t>
      </w:r>
      <w:r>
        <w:rPr>
          <w:spacing w:val="-9"/>
          <w:sz w:val="24"/>
        </w:rPr>
        <w:t xml:space="preserve"> </w:t>
      </w:r>
      <w:r>
        <w:rPr>
          <w:sz w:val="24"/>
        </w:rPr>
        <w:t>for</w:t>
      </w:r>
      <w:r>
        <w:rPr>
          <w:spacing w:val="-8"/>
          <w:sz w:val="24"/>
        </w:rPr>
        <w:t xml:space="preserve"> </w:t>
      </w:r>
      <w:r>
        <w:rPr>
          <w:sz w:val="24"/>
        </w:rPr>
        <w:t>the</w:t>
      </w:r>
      <w:r>
        <w:rPr>
          <w:spacing w:val="-4"/>
          <w:sz w:val="24"/>
        </w:rPr>
        <w:t xml:space="preserve"> </w:t>
      </w:r>
      <w:r>
        <w:rPr>
          <w:sz w:val="24"/>
        </w:rPr>
        <w:t>required</w:t>
      </w:r>
      <w:r>
        <w:rPr>
          <w:spacing w:val="-9"/>
          <w:sz w:val="24"/>
        </w:rPr>
        <w:t xml:space="preserve"> </w:t>
      </w:r>
      <w:r>
        <w:rPr>
          <w:sz w:val="24"/>
        </w:rPr>
        <w:t>duties</w:t>
      </w:r>
      <w:r>
        <w:rPr>
          <w:spacing w:val="-8"/>
          <w:sz w:val="24"/>
        </w:rPr>
        <w:t xml:space="preserve"> </w:t>
      </w:r>
      <w:r>
        <w:rPr>
          <w:sz w:val="24"/>
        </w:rPr>
        <w:t>assigned</w:t>
      </w:r>
      <w:r>
        <w:rPr>
          <w:spacing w:val="-7"/>
          <w:sz w:val="24"/>
        </w:rPr>
        <w:t xml:space="preserve"> </w:t>
      </w:r>
      <w:r>
        <w:rPr>
          <w:sz w:val="24"/>
        </w:rPr>
        <w:t>during</w:t>
      </w:r>
      <w:r>
        <w:rPr>
          <w:spacing w:val="-9"/>
          <w:sz w:val="24"/>
        </w:rPr>
        <w:t xml:space="preserve"> </w:t>
      </w:r>
      <w:r>
        <w:rPr>
          <w:sz w:val="24"/>
        </w:rPr>
        <w:t>their</w:t>
      </w:r>
      <w:r>
        <w:rPr>
          <w:spacing w:val="-8"/>
          <w:sz w:val="24"/>
        </w:rPr>
        <w:t xml:space="preserve"> </w:t>
      </w:r>
      <w:r>
        <w:rPr>
          <w:sz w:val="24"/>
        </w:rPr>
        <w:t xml:space="preserve">practicum </w:t>
      </w:r>
      <w:r>
        <w:rPr>
          <w:spacing w:val="-2"/>
          <w:sz w:val="24"/>
        </w:rPr>
        <w:t>experience.</w:t>
      </w:r>
    </w:p>
    <w:p w14:paraId="7F21E36E" w14:textId="77777777" w:rsidR="00C67E64" w:rsidRDefault="008B4D8E">
      <w:pPr>
        <w:pStyle w:val="ListParagraph"/>
        <w:numPr>
          <w:ilvl w:val="0"/>
          <w:numId w:val="13"/>
        </w:numPr>
        <w:tabs>
          <w:tab w:val="left" w:pos="1199"/>
          <w:tab w:val="left" w:pos="1200"/>
        </w:tabs>
        <w:spacing w:before="4" w:line="268" w:lineRule="auto"/>
        <w:ind w:right="2186"/>
        <w:rPr>
          <w:sz w:val="24"/>
        </w:rPr>
      </w:pPr>
      <w:r>
        <w:rPr>
          <w:sz w:val="24"/>
        </w:rPr>
        <w:t>Field</w:t>
      </w:r>
      <w:r>
        <w:rPr>
          <w:spacing w:val="-4"/>
          <w:sz w:val="24"/>
        </w:rPr>
        <w:t xml:space="preserve"> </w:t>
      </w:r>
      <w:r>
        <w:rPr>
          <w:sz w:val="24"/>
        </w:rPr>
        <w:t>Instructors</w:t>
      </w:r>
      <w:r>
        <w:rPr>
          <w:spacing w:val="-8"/>
          <w:sz w:val="24"/>
        </w:rPr>
        <w:t xml:space="preserve"> </w:t>
      </w:r>
      <w:r>
        <w:rPr>
          <w:sz w:val="24"/>
        </w:rPr>
        <w:t>must</w:t>
      </w:r>
      <w:r>
        <w:rPr>
          <w:spacing w:val="-10"/>
          <w:sz w:val="24"/>
        </w:rPr>
        <w:t xml:space="preserve"> </w:t>
      </w:r>
      <w:r>
        <w:rPr>
          <w:sz w:val="24"/>
        </w:rPr>
        <w:t>meet</w:t>
      </w:r>
      <w:r>
        <w:rPr>
          <w:spacing w:val="-5"/>
          <w:sz w:val="24"/>
        </w:rPr>
        <w:t xml:space="preserve"> </w:t>
      </w:r>
      <w:r>
        <w:rPr>
          <w:sz w:val="24"/>
        </w:rPr>
        <w:t>the</w:t>
      </w:r>
      <w:r>
        <w:rPr>
          <w:spacing w:val="-4"/>
          <w:sz w:val="24"/>
        </w:rPr>
        <w:t xml:space="preserve"> </w:t>
      </w:r>
      <w:r>
        <w:rPr>
          <w:sz w:val="24"/>
        </w:rPr>
        <w:t>Social</w:t>
      </w:r>
      <w:r>
        <w:rPr>
          <w:spacing w:val="-17"/>
          <w:sz w:val="24"/>
        </w:rPr>
        <w:t xml:space="preserve"> </w:t>
      </w:r>
      <w:r>
        <w:rPr>
          <w:sz w:val="24"/>
        </w:rPr>
        <w:t>Work</w:t>
      </w:r>
      <w:r>
        <w:rPr>
          <w:spacing w:val="-9"/>
          <w:sz w:val="24"/>
        </w:rPr>
        <w:t xml:space="preserve"> </w:t>
      </w:r>
      <w:r>
        <w:rPr>
          <w:sz w:val="24"/>
        </w:rPr>
        <w:t>Program’s</w:t>
      </w:r>
      <w:r>
        <w:rPr>
          <w:spacing w:val="-5"/>
          <w:sz w:val="24"/>
        </w:rPr>
        <w:t xml:space="preserve"> </w:t>
      </w:r>
      <w:r>
        <w:rPr>
          <w:sz w:val="24"/>
        </w:rPr>
        <w:t>educational</w:t>
      </w:r>
      <w:r>
        <w:rPr>
          <w:spacing w:val="-11"/>
          <w:sz w:val="24"/>
        </w:rPr>
        <w:t xml:space="preserve"> </w:t>
      </w:r>
      <w:r>
        <w:rPr>
          <w:sz w:val="24"/>
        </w:rPr>
        <w:t xml:space="preserve">and employment criteria for Field education </w:t>
      </w:r>
      <w:proofErr w:type="gramStart"/>
      <w:r>
        <w:rPr>
          <w:sz w:val="24"/>
        </w:rPr>
        <w:t>supervision</w:t>
      </w:r>
      <w:proofErr w:type="gramEnd"/>
    </w:p>
    <w:p w14:paraId="7F21E36F" w14:textId="77777777" w:rsidR="00C67E64" w:rsidRDefault="008B4D8E">
      <w:pPr>
        <w:pStyle w:val="ListParagraph"/>
        <w:numPr>
          <w:ilvl w:val="0"/>
          <w:numId w:val="13"/>
        </w:numPr>
        <w:tabs>
          <w:tab w:val="left" w:pos="1199"/>
          <w:tab w:val="left" w:pos="1200"/>
        </w:tabs>
        <w:spacing w:before="10" w:line="266" w:lineRule="auto"/>
        <w:ind w:right="1725"/>
        <w:rPr>
          <w:sz w:val="24"/>
        </w:rPr>
      </w:pPr>
      <w:r>
        <w:rPr>
          <w:sz w:val="24"/>
        </w:rPr>
        <w:t>The</w:t>
      </w:r>
      <w:r>
        <w:rPr>
          <w:spacing w:val="-7"/>
          <w:sz w:val="24"/>
        </w:rPr>
        <w:t xml:space="preserve"> </w:t>
      </w:r>
      <w:r>
        <w:rPr>
          <w:sz w:val="24"/>
        </w:rPr>
        <w:t>assigned</w:t>
      </w:r>
      <w:r>
        <w:rPr>
          <w:spacing w:val="-7"/>
          <w:sz w:val="24"/>
        </w:rPr>
        <w:t xml:space="preserve"> </w:t>
      </w:r>
      <w:r>
        <w:rPr>
          <w:sz w:val="24"/>
        </w:rPr>
        <w:t>Field</w:t>
      </w:r>
      <w:r>
        <w:rPr>
          <w:spacing w:val="-7"/>
          <w:sz w:val="24"/>
        </w:rPr>
        <w:t xml:space="preserve"> </w:t>
      </w:r>
      <w:r>
        <w:rPr>
          <w:sz w:val="24"/>
        </w:rPr>
        <w:t>Instructors</w:t>
      </w:r>
      <w:r>
        <w:rPr>
          <w:spacing w:val="-8"/>
          <w:sz w:val="24"/>
        </w:rPr>
        <w:t xml:space="preserve"> </w:t>
      </w:r>
      <w:r>
        <w:rPr>
          <w:sz w:val="24"/>
        </w:rPr>
        <w:t>must</w:t>
      </w:r>
      <w:r>
        <w:rPr>
          <w:spacing w:val="-10"/>
          <w:sz w:val="24"/>
        </w:rPr>
        <w:t xml:space="preserve"> </w:t>
      </w:r>
      <w:r>
        <w:rPr>
          <w:sz w:val="24"/>
        </w:rPr>
        <w:t>minimally</w:t>
      </w:r>
      <w:r>
        <w:rPr>
          <w:spacing w:val="-13"/>
          <w:sz w:val="24"/>
        </w:rPr>
        <w:t xml:space="preserve"> </w:t>
      </w:r>
      <w:r>
        <w:rPr>
          <w:sz w:val="24"/>
        </w:rPr>
        <w:t>provide</w:t>
      </w:r>
      <w:r>
        <w:rPr>
          <w:spacing w:val="-4"/>
          <w:sz w:val="24"/>
        </w:rPr>
        <w:t xml:space="preserve"> </w:t>
      </w:r>
      <w:r>
        <w:rPr>
          <w:sz w:val="24"/>
        </w:rPr>
        <w:t>one</w:t>
      </w:r>
      <w:r>
        <w:rPr>
          <w:spacing w:val="-7"/>
          <w:sz w:val="24"/>
        </w:rPr>
        <w:t xml:space="preserve"> </w:t>
      </w:r>
      <w:r>
        <w:rPr>
          <w:sz w:val="24"/>
        </w:rPr>
        <w:t>hour</w:t>
      </w:r>
      <w:r>
        <w:rPr>
          <w:spacing w:val="-8"/>
          <w:sz w:val="24"/>
        </w:rPr>
        <w:t xml:space="preserve"> </w:t>
      </w:r>
      <w:r>
        <w:rPr>
          <w:sz w:val="24"/>
        </w:rPr>
        <w:t>per</w:t>
      </w:r>
      <w:r>
        <w:rPr>
          <w:spacing w:val="-13"/>
          <w:sz w:val="24"/>
        </w:rPr>
        <w:t xml:space="preserve"> </w:t>
      </w:r>
      <w:r>
        <w:rPr>
          <w:sz w:val="24"/>
        </w:rPr>
        <w:t>week</w:t>
      </w:r>
      <w:r>
        <w:rPr>
          <w:spacing w:val="-8"/>
          <w:sz w:val="24"/>
        </w:rPr>
        <w:t xml:space="preserve"> </w:t>
      </w:r>
      <w:r>
        <w:rPr>
          <w:sz w:val="24"/>
        </w:rPr>
        <w:t xml:space="preserve">of formal supervision to the Field </w:t>
      </w:r>
      <w:proofErr w:type="gramStart"/>
      <w:r>
        <w:rPr>
          <w:sz w:val="24"/>
        </w:rPr>
        <w:t>students</w:t>
      </w:r>
      <w:proofErr w:type="gramEnd"/>
    </w:p>
    <w:p w14:paraId="7F21E370" w14:textId="77777777" w:rsidR="00C67E64" w:rsidRDefault="008B4D8E">
      <w:pPr>
        <w:pStyle w:val="ListParagraph"/>
        <w:numPr>
          <w:ilvl w:val="0"/>
          <w:numId w:val="13"/>
        </w:numPr>
        <w:tabs>
          <w:tab w:val="left" w:pos="1199"/>
          <w:tab w:val="left" w:pos="1200"/>
        </w:tabs>
        <w:spacing w:before="15" w:line="266" w:lineRule="auto"/>
        <w:ind w:right="1409"/>
        <w:rPr>
          <w:sz w:val="24"/>
        </w:rPr>
      </w:pPr>
      <w:r>
        <w:rPr>
          <w:sz w:val="24"/>
        </w:rPr>
        <w:t>Field Instructors should be supported by their agencies to attend the Field Instructor</w:t>
      </w:r>
      <w:r>
        <w:rPr>
          <w:spacing w:val="-13"/>
          <w:sz w:val="24"/>
        </w:rPr>
        <w:t xml:space="preserve"> </w:t>
      </w:r>
      <w:r>
        <w:rPr>
          <w:sz w:val="24"/>
        </w:rPr>
        <w:t>Orientation,</w:t>
      </w:r>
      <w:r>
        <w:rPr>
          <w:spacing w:val="-14"/>
          <w:sz w:val="24"/>
        </w:rPr>
        <w:t xml:space="preserve"> </w:t>
      </w:r>
      <w:r>
        <w:rPr>
          <w:sz w:val="24"/>
        </w:rPr>
        <w:t>as</w:t>
      </w:r>
      <w:r>
        <w:rPr>
          <w:spacing w:val="-8"/>
          <w:sz w:val="24"/>
        </w:rPr>
        <w:t xml:space="preserve"> </w:t>
      </w:r>
      <w:r>
        <w:rPr>
          <w:sz w:val="24"/>
        </w:rPr>
        <w:t>well</w:t>
      </w:r>
      <w:r>
        <w:rPr>
          <w:spacing w:val="-8"/>
          <w:sz w:val="24"/>
        </w:rPr>
        <w:t xml:space="preserve"> </w:t>
      </w:r>
      <w:r>
        <w:rPr>
          <w:sz w:val="24"/>
        </w:rPr>
        <w:t>as</w:t>
      </w:r>
      <w:r>
        <w:rPr>
          <w:spacing w:val="-8"/>
          <w:sz w:val="24"/>
        </w:rPr>
        <w:t xml:space="preserve"> </w:t>
      </w:r>
      <w:r>
        <w:rPr>
          <w:sz w:val="24"/>
        </w:rPr>
        <w:t>other</w:t>
      </w:r>
      <w:r>
        <w:rPr>
          <w:spacing w:val="-8"/>
          <w:sz w:val="24"/>
        </w:rPr>
        <w:t xml:space="preserve"> </w:t>
      </w:r>
      <w:r>
        <w:rPr>
          <w:sz w:val="24"/>
        </w:rPr>
        <w:t>relevant</w:t>
      </w:r>
      <w:r>
        <w:rPr>
          <w:spacing w:val="-7"/>
          <w:sz w:val="24"/>
        </w:rPr>
        <w:t xml:space="preserve"> </w:t>
      </w:r>
      <w:r>
        <w:rPr>
          <w:sz w:val="24"/>
        </w:rPr>
        <w:t>Continuing</w:t>
      </w:r>
      <w:r>
        <w:rPr>
          <w:spacing w:val="-9"/>
          <w:sz w:val="24"/>
        </w:rPr>
        <w:t xml:space="preserve"> </w:t>
      </w:r>
      <w:r>
        <w:rPr>
          <w:sz w:val="24"/>
        </w:rPr>
        <w:t>Education</w:t>
      </w:r>
      <w:r>
        <w:rPr>
          <w:spacing w:val="-7"/>
          <w:sz w:val="24"/>
        </w:rPr>
        <w:t xml:space="preserve"> </w:t>
      </w:r>
      <w:proofErr w:type="gramStart"/>
      <w:r>
        <w:rPr>
          <w:sz w:val="24"/>
        </w:rPr>
        <w:t>trainings</w:t>
      </w:r>
      <w:proofErr w:type="gramEnd"/>
      <w:r>
        <w:rPr>
          <w:sz w:val="24"/>
        </w:rPr>
        <w:t>.</w:t>
      </w:r>
    </w:p>
    <w:p w14:paraId="7F21E371" w14:textId="77777777" w:rsidR="00C67E64" w:rsidRDefault="008B4D8E">
      <w:pPr>
        <w:pStyle w:val="ListParagraph"/>
        <w:numPr>
          <w:ilvl w:val="0"/>
          <w:numId w:val="13"/>
        </w:numPr>
        <w:tabs>
          <w:tab w:val="left" w:pos="1199"/>
          <w:tab w:val="left" w:pos="1200"/>
        </w:tabs>
        <w:spacing w:before="13" w:line="271" w:lineRule="auto"/>
        <w:ind w:right="1399"/>
        <w:rPr>
          <w:sz w:val="24"/>
        </w:rPr>
      </w:pPr>
      <w:r>
        <w:rPr>
          <w:sz w:val="24"/>
        </w:rPr>
        <w:t>The agency will work collaboratively with the Field Program by completing student</w:t>
      </w:r>
      <w:r>
        <w:rPr>
          <w:spacing w:val="-11"/>
          <w:sz w:val="24"/>
        </w:rPr>
        <w:t xml:space="preserve"> </w:t>
      </w:r>
      <w:r>
        <w:rPr>
          <w:sz w:val="24"/>
        </w:rPr>
        <w:t>evaluations</w:t>
      </w:r>
      <w:r>
        <w:rPr>
          <w:spacing w:val="-11"/>
          <w:sz w:val="24"/>
        </w:rPr>
        <w:t xml:space="preserve"> </w:t>
      </w:r>
      <w:r>
        <w:rPr>
          <w:sz w:val="24"/>
        </w:rPr>
        <w:t>and</w:t>
      </w:r>
      <w:r>
        <w:rPr>
          <w:spacing w:val="-8"/>
          <w:sz w:val="24"/>
        </w:rPr>
        <w:t xml:space="preserve"> </w:t>
      </w:r>
      <w:r>
        <w:rPr>
          <w:sz w:val="24"/>
        </w:rPr>
        <w:t>progress</w:t>
      </w:r>
      <w:r>
        <w:rPr>
          <w:spacing w:val="-9"/>
          <w:sz w:val="24"/>
        </w:rPr>
        <w:t xml:space="preserve"> </w:t>
      </w:r>
      <w:r>
        <w:rPr>
          <w:sz w:val="24"/>
        </w:rPr>
        <w:t>reports</w:t>
      </w:r>
      <w:r>
        <w:rPr>
          <w:spacing w:val="-9"/>
          <w:sz w:val="24"/>
        </w:rPr>
        <w:t xml:space="preserve"> </w:t>
      </w:r>
      <w:r>
        <w:rPr>
          <w:sz w:val="24"/>
        </w:rPr>
        <w:t>at</w:t>
      </w:r>
      <w:r>
        <w:rPr>
          <w:spacing w:val="-8"/>
          <w:sz w:val="24"/>
        </w:rPr>
        <w:t xml:space="preserve"> </w:t>
      </w:r>
      <w:r>
        <w:rPr>
          <w:sz w:val="24"/>
        </w:rPr>
        <w:t>required</w:t>
      </w:r>
      <w:r>
        <w:rPr>
          <w:spacing w:val="-8"/>
          <w:sz w:val="24"/>
        </w:rPr>
        <w:t xml:space="preserve"> </w:t>
      </w:r>
      <w:proofErr w:type="gramStart"/>
      <w:r>
        <w:rPr>
          <w:sz w:val="24"/>
        </w:rPr>
        <w:t>intervals,</w:t>
      </w:r>
      <w:r>
        <w:rPr>
          <w:spacing w:val="-8"/>
          <w:sz w:val="24"/>
        </w:rPr>
        <w:t xml:space="preserve"> </w:t>
      </w:r>
      <w:r>
        <w:rPr>
          <w:sz w:val="24"/>
        </w:rPr>
        <w:t>and</w:t>
      </w:r>
      <w:proofErr w:type="gramEnd"/>
      <w:r>
        <w:rPr>
          <w:spacing w:val="-5"/>
          <w:sz w:val="24"/>
        </w:rPr>
        <w:t xml:space="preserve"> </w:t>
      </w:r>
      <w:r>
        <w:rPr>
          <w:sz w:val="24"/>
        </w:rPr>
        <w:t>maintaining written and verbal communication about the student’s practicum performance.</w:t>
      </w:r>
    </w:p>
    <w:p w14:paraId="7F21E372" w14:textId="77777777" w:rsidR="00C67E64" w:rsidRDefault="008B4D8E">
      <w:pPr>
        <w:pStyle w:val="ListParagraph"/>
        <w:numPr>
          <w:ilvl w:val="0"/>
          <w:numId w:val="13"/>
        </w:numPr>
        <w:tabs>
          <w:tab w:val="left" w:pos="1199"/>
          <w:tab w:val="left" w:pos="1200"/>
        </w:tabs>
        <w:spacing w:before="4"/>
        <w:ind w:hanging="363"/>
        <w:rPr>
          <w:sz w:val="24"/>
        </w:rPr>
      </w:pPr>
      <w:r>
        <w:rPr>
          <w:sz w:val="24"/>
        </w:rPr>
        <w:t>Agencies</w:t>
      </w:r>
      <w:r>
        <w:rPr>
          <w:spacing w:val="-6"/>
          <w:sz w:val="24"/>
        </w:rPr>
        <w:t xml:space="preserve"> </w:t>
      </w:r>
      <w:r>
        <w:rPr>
          <w:sz w:val="24"/>
        </w:rPr>
        <w:t>may</w:t>
      </w:r>
      <w:r>
        <w:rPr>
          <w:spacing w:val="-7"/>
          <w:sz w:val="24"/>
        </w:rPr>
        <w:t xml:space="preserve"> </w:t>
      </w:r>
      <w:r>
        <w:rPr>
          <w:sz w:val="24"/>
        </w:rPr>
        <w:t>not</w:t>
      </w:r>
      <w:r>
        <w:rPr>
          <w:spacing w:val="-5"/>
          <w:sz w:val="24"/>
        </w:rPr>
        <w:t xml:space="preserve"> </w:t>
      </w:r>
      <w:r>
        <w:rPr>
          <w:sz w:val="24"/>
        </w:rPr>
        <w:t>use</w:t>
      </w:r>
      <w:r>
        <w:rPr>
          <w:spacing w:val="-7"/>
          <w:sz w:val="24"/>
        </w:rPr>
        <w:t xml:space="preserve"> </w:t>
      </w:r>
      <w:r>
        <w:rPr>
          <w:sz w:val="24"/>
        </w:rPr>
        <w:t>students</w:t>
      </w:r>
      <w:r>
        <w:rPr>
          <w:spacing w:val="-3"/>
          <w:sz w:val="24"/>
        </w:rPr>
        <w:t xml:space="preserve"> </w:t>
      </w:r>
      <w:r>
        <w:rPr>
          <w:sz w:val="24"/>
        </w:rPr>
        <w:t>to</w:t>
      </w:r>
      <w:r>
        <w:rPr>
          <w:spacing w:val="-7"/>
          <w:sz w:val="24"/>
        </w:rPr>
        <w:t xml:space="preserve"> </w:t>
      </w:r>
      <w:r>
        <w:rPr>
          <w:sz w:val="24"/>
        </w:rPr>
        <w:t>fill</w:t>
      </w:r>
      <w:r>
        <w:rPr>
          <w:spacing w:val="-4"/>
          <w:sz w:val="24"/>
        </w:rPr>
        <w:t xml:space="preserve"> </w:t>
      </w:r>
      <w:r>
        <w:rPr>
          <w:sz w:val="24"/>
        </w:rPr>
        <w:t>a staff</w:t>
      </w:r>
      <w:r>
        <w:rPr>
          <w:spacing w:val="2"/>
          <w:sz w:val="24"/>
        </w:rPr>
        <w:t xml:space="preserve"> </w:t>
      </w:r>
      <w:r>
        <w:rPr>
          <w:spacing w:val="-2"/>
          <w:sz w:val="24"/>
        </w:rPr>
        <w:t>vacancy.</w:t>
      </w:r>
    </w:p>
    <w:p w14:paraId="7F21E373" w14:textId="77777777" w:rsidR="00C67E64" w:rsidRDefault="008B4D8E">
      <w:pPr>
        <w:pStyle w:val="ListParagraph"/>
        <w:numPr>
          <w:ilvl w:val="0"/>
          <w:numId w:val="13"/>
        </w:numPr>
        <w:tabs>
          <w:tab w:val="left" w:pos="1199"/>
          <w:tab w:val="left" w:pos="1200"/>
        </w:tabs>
        <w:spacing w:before="40" w:line="271" w:lineRule="auto"/>
        <w:ind w:right="1140"/>
        <w:rPr>
          <w:sz w:val="24"/>
        </w:rPr>
      </w:pPr>
      <w:r>
        <w:rPr>
          <w:sz w:val="24"/>
        </w:rPr>
        <w:t xml:space="preserve">Agencies should provide reimbursements to students for expenses incurred by </w:t>
      </w:r>
      <w:r>
        <w:rPr>
          <w:sz w:val="24"/>
        </w:rPr>
        <w:lastRenderedPageBreak/>
        <w:t>the</w:t>
      </w:r>
      <w:r>
        <w:rPr>
          <w:spacing w:val="-5"/>
          <w:sz w:val="24"/>
        </w:rPr>
        <w:t xml:space="preserve"> </w:t>
      </w:r>
      <w:r>
        <w:rPr>
          <w:sz w:val="24"/>
        </w:rPr>
        <w:t>student</w:t>
      </w:r>
      <w:r>
        <w:rPr>
          <w:spacing w:val="-10"/>
          <w:sz w:val="24"/>
        </w:rPr>
        <w:t xml:space="preserve"> </w:t>
      </w:r>
      <w:r>
        <w:rPr>
          <w:sz w:val="24"/>
        </w:rPr>
        <w:t>during</w:t>
      </w:r>
      <w:r>
        <w:rPr>
          <w:spacing w:val="-9"/>
          <w:sz w:val="24"/>
        </w:rPr>
        <w:t xml:space="preserve"> </w:t>
      </w:r>
      <w:r>
        <w:rPr>
          <w:sz w:val="24"/>
        </w:rPr>
        <w:t>the</w:t>
      </w:r>
      <w:r>
        <w:rPr>
          <w:spacing w:val="-9"/>
          <w:sz w:val="24"/>
        </w:rPr>
        <w:t xml:space="preserve"> </w:t>
      </w:r>
      <w:r>
        <w:rPr>
          <w:sz w:val="24"/>
        </w:rPr>
        <w:t>course</w:t>
      </w:r>
      <w:r>
        <w:rPr>
          <w:spacing w:val="-7"/>
          <w:sz w:val="24"/>
        </w:rPr>
        <w:t xml:space="preserve"> </w:t>
      </w:r>
      <w:r>
        <w:rPr>
          <w:sz w:val="24"/>
        </w:rPr>
        <w:t>of</w:t>
      </w:r>
      <w:r>
        <w:rPr>
          <w:spacing w:val="-5"/>
          <w:sz w:val="24"/>
        </w:rPr>
        <w:t xml:space="preserve"> </w:t>
      </w:r>
      <w:r>
        <w:rPr>
          <w:sz w:val="24"/>
        </w:rPr>
        <w:t>their</w:t>
      </w:r>
      <w:r>
        <w:rPr>
          <w:spacing w:val="-8"/>
          <w:sz w:val="24"/>
        </w:rPr>
        <w:t xml:space="preserve"> </w:t>
      </w:r>
      <w:r>
        <w:rPr>
          <w:sz w:val="24"/>
        </w:rPr>
        <w:t>duties</w:t>
      </w:r>
      <w:r>
        <w:rPr>
          <w:spacing w:val="-8"/>
          <w:sz w:val="24"/>
        </w:rPr>
        <w:t xml:space="preserve"> </w:t>
      </w:r>
      <w:r>
        <w:rPr>
          <w:sz w:val="24"/>
        </w:rPr>
        <w:t>such</w:t>
      </w:r>
      <w:r>
        <w:rPr>
          <w:spacing w:val="-7"/>
          <w:sz w:val="24"/>
        </w:rPr>
        <w:t xml:space="preserve"> </w:t>
      </w:r>
      <w:proofErr w:type="gramStart"/>
      <w:r>
        <w:rPr>
          <w:sz w:val="24"/>
        </w:rPr>
        <w:t>as;</w:t>
      </w:r>
      <w:proofErr w:type="gramEnd"/>
      <w:r>
        <w:rPr>
          <w:spacing w:val="-7"/>
          <w:sz w:val="24"/>
        </w:rPr>
        <w:t xml:space="preserve"> </w:t>
      </w:r>
      <w:r>
        <w:rPr>
          <w:sz w:val="24"/>
        </w:rPr>
        <w:t>mileage,</w:t>
      </w:r>
      <w:r>
        <w:rPr>
          <w:spacing w:val="-7"/>
          <w:sz w:val="24"/>
        </w:rPr>
        <w:t xml:space="preserve"> </w:t>
      </w:r>
      <w:r>
        <w:rPr>
          <w:sz w:val="24"/>
        </w:rPr>
        <w:t>on-the-job</w:t>
      </w:r>
      <w:r>
        <w:rPr>
          <w:spacing w:val="-4"/>
          <w:sz w:val="24"/>
        </w:rPr>
        <w:t xml:space="preserve"> </w:t>
      </w:r>
      <w:r>
        <w:rPr>
          <w:sz w:val="24"/>
        </w:rPr>
        <w:t>training, client meals paid for by the student, etc.</w:t>
      </w:r>
    </w:p>
    <w:p w14:paraId="6E608605" w14:textId="77777777" w:rsidR="00CB44DD" w:rsidRDefault="00CB44DD">
      <w:pPr>
        <w:pStyle w:val="Heading1"/>
        <w:ind w:left="4146" w:right="4744"/>
        <w:jc w:val="center"/>
        <w:rPr>
          <w:color w:val="365F91"/>
          <w:spacing w:val="-2"/>
          <w:u w:val="none"/>
        </w:rPr>
      </w:pPr>
      <w:bookmarkStart w:id="69" w:name="_bookmark43"/>
      <w:bookmarkEnd w:id="69"/>
    </w:p>
    <w:p w14:paraId="7F21E377" w14:textId="24FBE3D7" w:rsidR="00C67E64" w:rsidRDefault="008B4D8E">
      <w:pPr>
        <w:pStyle w:val="Heading1"/>
        <w:ind w:left="4146" w:right="4744"/>
        <w:jc w:val="center"/>
        <w:rPr>
          <w:color w:val="365F91"/>
          <w:spacing w:val="-2"/>
          <w:u w:val="none"/>
        </w:rPr>
      </w:pPr>
      <w:r>
        <w:rPr>
          <w:color w:val="365F91"/>
          <w:spacing w:val="-2"/>
          <w:u w:val="none"/>
        </w:rPr>
        <w:t>Appendix</w:t>
      </w:r>
    </w:p>
    <w:p w14:paraId="47CBDB61" w14:textId="77777777" w:rsidR="00FE2D91" w:rsidRDefault="00FE2D91">
      <w:pPr>
        <w:pStyle w:val="Heading1"/>
        <w:ind w:left="4146" w:right="4744"/>
        <w:jc w:val="center"/>
        <w:rPr>
          <w:color w:val="365F91"/>
          <w:spacing w:val="-2"/>
          <w:u w:val="none"/>
        </w:rPr>
      </w:pPr>
    </w:p>
    <w:p w14:paraId="0C106F3E" w14:textId="77777777" w:rsidR="003D1F7A" w:rsidRDefault="003D1F7A" w:rsidP="003D1F7A">
      <w:pPr>
        <w:jc w:val="center"/>
        <w:rPr>
          <w:b/>
        </w:rPr>
      </w:pPr>
      <w:r>
        <w:rPr>
          <w:b/>
        </w:rPr>
        <w:t>Field Education Course Grading Worksheet</w:t>
      </w:r>
    </w:p>
    <w:p w14:paraId="6D884D67" w14:textId="77777777" w:rsidR="003D1F7A" w:rsidRDefault="003D1F7A" w:rsidP="003D1F7A">
      <w:pPr>
        <w:jc w:val="center"/>
        <w:rPr>
          <w:b/>
        </w:rPr>
      </w:pPr>
      <w:r>
        <w:rPr>
          <w:b/>
        </w:rPr>
        <w:t>SW 421, 422, 423</w:t>
      </w:r>
    </w:p>
    <w:p w14:paraId="210E5BE0" w14:textId="77777777" w:rsidR="003D1F7A" w:rsidRDefault="003D1F7A" w:rsidP="003D1F7A">
      <w:pPr>
        <w:jc w:val="center"/>
        <w:rPr>
          <w:b/>
        </w:rPr>
      </w:pPr>
    </w:p>
    <w:p w14:paraId="3EE7677B" w14:textId="77777777" w:rsidR="003D1F7A" w:rsidRPr="002D5BA3" w:rsidRDefault="003D1F7A" w:rsidP="003D1F7A">
      <w:pPr>
        <w:ind w:firstLine="360"/>
        <w:rPr>
          <w:b/>
          <w:bCs/>
        </w:rPr>
      </w:pPr>
      <w:r w:rsidRPr="31F9D8E6">
        <w:rPr>
          <w:b/>
          <w:bCs/>
        </w:rPr>
        <w:t>Name:</w:t>
      </w:r>
      <w:r w:rsidRPr="002D5BA3">
        <w:rPr>
          <w:bCs/>
        </w:rPr>
        <w:t xml:space="preserv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Pr>
          <w:bCs/>
        </w:rPr>
        <w:t> </w:t>
      </w:r>
      <w:r>
        <w:rPr>
          <w:bCs/>
        </w:rPr>
        <w:t> </w:t>
      </w:r>
      <w:r>
        <w:rPr>
          <w:bCs/>
        </w:rPr>
        <w:t> </w:t>
      </w:r>
      <w:r>
        <w:rPr>
          <w:bCs/>
        </w:rPr>
        <w:t> </w:t>
      </w:r>
      <w:r>
        <w:rPr>
          <w:bCs/>
        </w:rPr>
        <w:t> </w:t>
      </w:r>
      <w:r w:rsidRPr="009D3296">
        <w:rPr>
          <w:bCs/>
        </w:rPr>
        <w:fldChar w:fldCharType="end"/>
      </w:r>
      <w:r>
        <w:rPr>
          <w:bCs/>
        </w:rPr>
        <w:tab/>
      </w:r>
      <w:r w:rsidRPr="31F9D8E6">
        <w:rPr>
          <w:b/>
          <w:bCs/>
        </w:rPr>
        <w:t xml:space="preserve">Final percentage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Pr>
          <w:bCs/>
        </w:rPr>
        <w:t> </w:t>
      </w:r>
      <w:r>
        <w:rPr>
          <w:bCs/>
        </w:rPr>
        <w:t> </w:t>
      </w:r>
      <w:r>
        <w:rPr>
          <w:bCs/>
        </w:rPr>
        <w:t> </w:t>
      </w:r>
      <w:r>
        <w:rPr>
          <w:bCs/>
        </w:rPr>
        <w:t> </w:t>
      </w:r>
      <w:r>
        <w:rPr>
          <w:bCs/>
        </w:rPr>
        <w:t> </w:t>
      </w:r>
      <w:r w:rsidRPr="009D3296">
        <w:rPr>
          <w:bCs/>
        </w:rPr>
        <w:fldChar w:fldCharType="end"/>
      </w:r>
      <w:r>
        <w:rPr>
          <w:bCs/>
        </w:rPr>
        <w:tab/>
      </w:r>
      <w:r w:rsidRPr="31F9D8E6">
        <w:rPr>
          <w:b/>
          <w:bCs/>
        </w:rPr>
        <w:t xml:space="preserve">Grade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Pr>
          <w:bCs/>
        </w:rPr>
        <w:t> </w:t>
      </w:r>
      <w:r>
        <w:rPr>
          <w:bCs/>
        </w:rPr>
        <w:t> </w:t>
      </w:r>
      <w:r>
        <w:rPr>
          <w:bCs/>
        </w:rPr>
        <w:t> </w:t>
      </w:r>
      <w:r>
        <w:rPr>
          <w:bCs/>
        </w:rPr>
        <w:t> </w:t>
      </w:r>
      <w:r>
        <w:rPr>
          <w:bCs/>
        </w:rPr>
        <w:t> </w:t>
      </w:r>
      <w:r w:rsidRPr="009D3296">
        <w:rPr>
          <w:bCs/>
        </w:rPr>
        <w:fldChar w:fldCharType="end"/>
      </w:r>
      <w:r>
        <w:rPr>
          <w:bCs/>
        </w:rPr>
        <w:t xml:space="preserve">  </w:t>
      </w:r>
      <w:r w:rsidRPr="002D5BA3">
        <w:rPr>
          <w:b/>
          <w:bCs/>
        </w:rPr>
        <w:t xml:space="preserve">Date: </w:t>
      </w:r>
      <w:r w:rsidRPr="002D5BA3">
        <w:rPr>
          <w:b/>
          <w:bCs/>
        </w:rPr>
        <w:fldChar w:fldCharType="begin">
          <w:ffData>
            <w:name w:val="Text46"/>
            <w:enabled/>
            <w:calcOnExit w:val="0"/>
            <w:textInput/>
          </w:ffData>
        </w:fldChar>
      </w:r>
      <w:r w:rsidRPr="002D5BA3">
        <w:rPr>
          <w:b/>
          <w:bCs/>
        </w:rPr>
        <w:instrText xml:space="preserve"> FORMTEXT </w:instrText>
      </w:r>
      <w:r w:rsidRPr="002D5BA3">
        <w:rPr>
          <w:b/>
          <w:bCs/>
        </w:rPr>
      </w:r>
      <w:r w:rsidRPr="002D5BA3">
        <w:rPr>
          <w:b/>
          <w:bCs/>
        </w:rPr>
        <w:fldChar w:fldCharType="separate"/>
      </w:r>
      <w:r>
        <w:rPr>
          <w:b/>
          <w:bCs/>
        </w:rPr>
        <w:t> </w:t>
      </w:r>
      <w:r>
        <w:rPr>
          <w:b/>
          <w:bCs/>
        </w:rPr>
        <w:t> </w:t>
      </w:r>
      <w:r>
        <w:rPr>
          <w:b/>
          <w:bCs/>
        </w:rPr>
        <w:t> </w:t>
      </w:r>
      <w:r>
        <w:rPr>
          <w:b/>
          <w:bCs/>
        </w:rPr>
        <w:t> </w:t>
      </w:r>
      <w:r>
        <w:rPr>
          <w:b/>
          <w:bCs/>
        </w:rPr>
        <w:t> </w:t>
      </w:r>
      <w:r w:rsidRPr="002D5BA3">
        <w:rPr>
          <w:b/>
          <w:bCs/>
        </w:rPr>
        <w:fldChar w:fldCharType="end"/>
      </w:r>
    </w:p>
    <w:p w14:paraId="4E79C1FC" w14:textId="77777777" w:rsidR="003D1F7A" w:rsidRDefault="003D1F7A" w:rsidP="003D1F7A">
      <w:pPr>
        <w:ind w:left="360"/>
      </w:pPr>
    </w:p>
    <w:p w14:paraId="3013B465" w14:textId="77777777" w:rsidR="003D1F7A" w:rsidRDefault="003D1F7A" w:rsidP="003D1F7A">
      <w:pPr>
        <w:ind w:left="360"/>
      </w:pPr>
      <w:r>
        <w:t xml:space="preserve">Semester: </w:t>
      </w:r>
      <w:r>
        <w:tab/>
        <w:t xml:space="preserve">Fall </w:t>
      </w:r>
      <w:r>
        <w:fldChar w:fldCharType="begin">
          <w:ffData>
            <w:name w:val="Check9"/>
            <w:enabled/>
            <w:calcOnExit w:val="0"/>
            <w:checkBox>
              <w:sizeAuto/>
              <w:default w:val="0"/>
              <w:checked w:val="0"/>
            </w:checkBox>
          </w:ffData>
        </w:fldChar>
      </w:r>
      <w:r>
        <w:instrText xml:space="preserve"> FORMCHECKBOX </w:instrText>
      </w:r>
      <w:r w:rsidR="00DA47A3">
        <w:fldChar w:fldCharType="separate"/>
      </w:r>
      <w:r>
        <w:fldChar w:fldCharType="end"/>
      </w:r>
      <w:r>
        <w:tab/>
        <w:t xml:space="preserve">Spring </w:t>
      </w:r>
      <w:r>
        <w:fldChar w:fldCharType="begin">
          <w:ffData>
            <w:name w:val="Check10"/>
            <w:enabled/>
            <w:calcOnExit w:val="0"/>
            <w:checkBox>
              <w:sizeAuto/>
              <w:default w:val="0"/>
              <w:checked w:val="0"/>
            </w:checkBox>
          </w:ffData>
        </w:fldChar>
      </w:r>
      <w:r>
        <w:instrText xml:space="preserve"> FORMCHECKBOX </w:instrText>
      </w:r>
      <w:r w:rsidR="00DA47A3">
        <w:fldChar w:fldCharType="separate"/>
      </w:r>
      <w:r>
        <w:fldChar w:fldCharType="end"/>
      </w:r>
      <w:r>
        <w:tab/>
        <w:t xml:space="preserve">Summer </w:t>
      </w:r>
      <w:r>
        <w:fldChar w:fldCharType="begin">
          <w:ffData>
            <w:name w:val="Check11"/>
            <w:enabled/>
            <w:calcOnExit w:val="0"/>
            <w:checkBox>
              <w:sizeAuto/>
              <w:default w:val="0"/>
            </w:checkBox>
          </w:ffData>
        </w:fldChar>
      </w:r>
      <w:r>
        <w:instrText xml:space="preserve"> FORMCHECKBOX </w:instrText>
      </w:r>
      <w:r w:rsidR="00DA47A3">
        <w:fldChar w:fldCharType="separate"/>
      </w:r>
      <w:r>
        <w:fldChar w:fldCharType="end"/>
      </w:r>
      <w:r>
        <w:tab/>
      </w:r>
      <w:r>
        <w:tab/>
        <w:t>Year:</w:t>
      </w:r>
      <w:r w:rsidRPr="00F073F9">
        <w:rPr>
          <w:bCs/>
        </w:rPr>
        <w:t xml:space="preserv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Pr>
          <w:bCs/>
        </w:rPr>
        <w:t> </w:t>
      </w:r>
      <w:r>
        <w:rPr>
          <w:bCs/>
        </w:rPr>
        <w:t> </w:t>
      </w:r>
      <w:r>
        <w:rPr>
          <w:bCs/>
        </w:rPr>
        <w:t> </w:t>
      </w:r>
      <w:r>
        <w:rPr>
          <w:bCs/>
        </w:rPr>
        <w:t> </w:t>
      </w:r>
      <w:r>
        <w:rPr>
          <w:bCs/>
        </w:rPr>
        <w:t> </w:t>
      </w:r>
      <w:r w:rsidRPr="009D3296">
        <w:rPr>
          <w:bCs/>
        </w:rPr>
        <w:fldChar w:fldCharType="end"/>
      </w:r>
    </w:p>
    <w:p w14:paraId="7EFC43FB" w14:textId="77777777" w:rsidR="003D1F7A" w:rsidRDefault="003D1F7A" w:rsidP="003D1F7A">
      <w:pPr>
        <w:ind w:left="360"/>
      </w:pPr>
      <w:r>
        <w:t xml:space="preserve">Course #: </w:t>
      </w:r>
      <w:r w:rsidRPr="004D5CEB">
        <w:t xml:space="preserve"> 421</w:t>
      </w:r>
      <w:r>
        <w:t xml:space="preserve"> </w:t>
      </w:r>
      <w:r>
        <w:fldChar w:fldCharType="begin">
          <w:ffData>
            <w:name w:val="Check1"/>
            <w:enabled/>
            <w:calcOnExit w:val="0"/>
            <w:checkBox>
              <w:sizeAuto/>
              <w:default w:val="0"/>
              <w:checked w:val="0"/>
            </w:checkBox>
          </w:ffData>
        </w:fldChar>
      </w:r>
      <w:r>
        <w:instrText xml:space="preserve"> FORMCHECKBOX </w:instrText>
      </w:r>
      <w:r w:rsidR="00DA47A3">
        <w:fldChar w:fldCharType="separate"/>
      </w:r>
      <w:r>
        <w:fldChar w:fldCharType="end"/>
      </w:r>
      <w:r>
        <w:tab/>
        <w:t xml:space="preserve">422 </w:t>
      </w:r>
      <w:r>
        <w:fldChar w:fldCharType="begin">
          <w:ffData>
            <w:name w:val="Check2"/>
            <w:enabled/>
            <w:calcOnExit w:val="0"/>
            <w:checkBox>
              <w:sizeAuto/>
              <w:default w:val="0"/>
              <w:checked w:val="0"/>
            </w:checkBox>
          </w:ffData>
        </w:fldChar>
      </w:r>
      <w:r>
        <w:instrText xml:space="preserve"> FORMCHECKBOX </w:instrText>
      </w:r>
      <w:r w:rsidR="00DA47A3">
        <w:fldChar w:fldCharType="separate"/>
      </w:r>
      <w:r>
        <w:fldChar w:fldCharType="end"/>
      </w:r>
      <w:r>
        <w:tab/>
        <w:t xml:space="preserve">423 </w:t>
      </w:r>
      <w:r>
        <w:fldChar w:fldCharType="begin">
          <w:ffData>
            <w:name w:val="Check2"/>
            <w:enabled/>
            <w:calcOnExit w:val="0"/>
            <w:checkBox>
              <w:sizeAuto/>
              <w:default w:val="0"/>
              <w:checked w:val="0"/>
            </w:checkBox>
          </w:ffData>
        </w:fldChar>
      </w:r>
      <w:r>
        <w:instrText xml:space="preserve"> FORMCHECKBOX </w:instrText>
      </w:r>
      <w:r w:rsidR="00DA47A3">
        <w:fldChar w:fldCharType="separate"/>
      </w:r>
      <w:r>
        <w:fldChar w:fldCharType="end"/>
      </w:r>
      <w:r>
        <w:tab/>
      </w:r>
    </w:p>
    <w:p w14:paraId="2EC8E45A" w14:textId="77777777" w:rsidR="003D1F7A" w:rsidRDefault="003D1F7A" w:rsidP="003D1F7A">
      <w:pPr>
        <w:ind w:left="1080" w:firstLine="360"/>
      </w:pPr>
    </w:p>
    <w:p w14:paraId="6BED2763" w14:textId="77777777" w:rsidR="003D1F7A" w:rsidRDefault="003D1F7A" w:rsidP="003D1F7A"/>
    <w:p w14:paraId="040CE0E1" w14:textId="77777777" w:rsidR="003D1F7A" w:rsidRPr="0095579C" w:rsidRDefault="003D1F7A" w:rsidP="003D1F7A">
      <w:pPr>
        <w:widowControl/>
        <w:numPr>
          <w:ilvl w:val="0"/>
          <w:numId w:val="14"/>
        </w:numPr>
        <w:autoSpaceDE/>
        <w:autoSpaceDN/>
        <w:ind w:left="360"/>
      </w:pPr>
      <w:r>
        <w:t xml:space="preserve">Student evaluation score (from Sonia) = (A)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Pr>
          <w:bCs/>
        </w:rPr>
        <w:t> </w:t>
      </w:r>
      <w:r>
        <w:rPr>
          <w:bCs/>
        </w:rPr>
        <w:t> </w:t>
      </w:r>
      <w:r>
        <w:rPr>
          <w:bCs/>
        </w:rPr>
        <w:t> </w:t>
      </w:r>
      <w:r>
        <w:rPr>
          <w:bCs/>
        </w:rPr>
        <w:t> </w:t>
      </w:r>
      <w:r>
        <w:rPr>
          <w:bCs/>
        </w:rPr>
        <w:t> </w:t>
      </w:r>
      <w:r w:rsidRPr="009D3296">
        <w:rPr>
          <w:bCs/>
        </w:rPr>
        <w:fldChar w:fldCharType="end"/>
      </w:r>
      <w:r>
        <w:rPr>
          <w:bCs/>
        </w:rPr>
        <w:t xml:space="preserve"> x 20 = (B)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Pr>
          <w:bCs/>
        </w:rPr>
        <w:t> </w:t>
      </w:r>
      <w:r>
        <w:rPr>
          <w:bCs/>
        </w:rPr>
        <w:t> </w:t>
      </w:r>
      <w:r>
        <w:rPr>
          <w:bCs/>
        </w:rPr>
        <w:t> </w:t>
      </w:r>
      <w:r>
        <w:rPr>
          <w:bCs/>
        </w:rPr>
        <w:t> </w:t>
      </w:r>
      <w:r>
        <w:rPr>
          <w:bCs/>
        </w:rPr>
        <w:t> </w:t>
      </w:r>
      <w:r w:rsidRPr="009D3296">
        <w:rPr>
          <w:bCs/>
        </w:rPr>
        <w:fldChar w:fldCharType="end"/>
      </w:r>
    </w:p>
    <w:p w14:paraId="7D1BB807" w14:textId="77777777" w:rsidR="003D1F7A" w:rsidRDefault="003D1F7A" w:rsidP="003D1F7A">
      <w:pPr>
        <w:ind w:left="360"/>
      </w:pPr>
    </w:p>
    <w:p w14:paraId="2B6FEFC3" w14:textId="77777777" w:rsidR="003D1F7A" w:rsidRPr="001A76E2" w:rsidRDefault="003D1F7A" w:rsidP="003D1F7A">
      <w:pPr>
        <w:widowControl/>
        <w:numPr>
          <w:ilvl w:val="0"/>
          <w:numId w:val="14"/>
        </w:numPr>
        <w:autoSpaceDE/>
        <w:autoSpaceDN/>
        <w:ind w:left="360"/>
        <w:rPr>
          <w:sz w:val="20"/>
          <w:szCs w:val="20"/>
        </w:rPr>
      </w:pPr>
      <w:r>
        <w:t>(B)</w:t>
      </w:r>
      <w:r w:rsidRPr="001A76E2">
        <w:rPr>
          <w:bCs/>
        </w:rPr>
        <w:t xml:space="preserv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Pr>
          <w:bCs/>
        </w:rPr>
        <w:t> </w:t>
      </w:r>
      <w:r>
        <w:rPr>
          <w:bCs/>
        </w:rPr>
        <w:t> </w:t>
      </w:r>
      <w:r>
        <w:rPr>
          <w:bCs/>
        </w:rPr>
        <w:t> </w:t>
      </w:r>
      <w:r>
        <w:rPr>
          <w:bCs/>
        </w:rPr>
        <w:t> </w:t>
      </w:r>
      <w:r>
        <w:rPr>
          <w:bCs/>
        </w:rPr>
        <w:t> </w:t>
      </w:r>
      <w:r w:rsidRPr="009D3296">
        <w:rPr>
          <w:bCs/>
        </w:rPr>
        <w:fldChar w:fldCharType="end"/>
      </w:r>
      <w:r w:rsidRPr="2B17C7DB">
        <w:t xml:space="preserve"> X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Pr>
          <w:bCs/>
        </w:rPr>
        <w:t> </w:t>
      </w:r>
      <w:r>
        <w:rPr>
          <w:bCs/>
        </w:rPr>
        <w:t> </w:t>
      </w:r>
      <w:r>
        <w:rPr>
          <w:bCs/>
        </w:rPr>
        <w:t> </w:t>
      </w:r>
      <w:r>
        <w:rPr>
          <w:bCs/>
        </w:rPr>
        <w:t> </w:t>
      </w:r>
      <w:r>
        <w:rPr>
          <w:bCs/>
        </w:rPr>
        <w:t> </w:t>
      </w:r>
      <w:r w:rsidRPr="009D3296">
        <w:rPr>
          <w:bCs/>
        </w:rPr>
        <w:fldChar w:fldCharType="end"/>
      </w:r>
      <w:r w:rsidRPr="001A76E2">
        <w:rPr>
          <w:bCs/>
        </w:rPr>
        <w:t xml:space="preserve">  </w:t>
      </w:r>
      <w:r w:rsidRPr="2B17C7DB">
        <w:t xml:space="preserve">= </w:t>
      </w:r>
      <w:r w:rsidRPr="001A76E2">
        <w:rPr>
          <w:bCs/>
        </w:rPr>
        <w:t xml:space="preserve"> </w:t>
      </w:r>
      <w:r>
        <w:t>C</w:t>
      </w:r>
      <w:r w:rsidRPr="001A76E2">
        <w:rPr>
          <w:bCs/>
        </w:rPr>
        <w:t xml:space="preserv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Pr>
          <w:bCs/>
        </w:rPr>
        <w:t> </w:t>
      </w:r>
      <w:r>
        <w:rPr>
          <w:bCs/>
        </w:rPr>
        <w:t> </w:t>
      </w:r>
      <w:r>
        <w:rPr>
          <w:bCs/>
        </w:rPr>
        <w:t> </w:t>
      </w:r>
      <w:r>
        <w:rPr>
          <w:bCs/>
        </w:rPr>
        <w:t> </w:t>
      </w:r>
      <w:r>
        <w:rPr>
          <w:bCs/>
        </w:rPr>
        <w:t> </w:t>
      </w:r>
      <w:r w:rsidRPr="009D3296">
        <w:rPr>
          <w:bCs/>
        </w:rPr>
        <w:fldChar w:fldCharType="end"/>
      </w:r>
      <w:r w:rsidRPr="001A76E2">
        <w:rPr>
          <w:bCs/>
        </w:rPr>
        <w:t xml:space="preserve"> (</w:t>
      </w:r>
      <w:r w:rsidRPr="2B17C7DB">
        <w:rPr>
          <w:sz w:val="20"/>
          <w:szCs w:val="20"/>
        </w:rPr>
        <w:t>student score)</w:t>
      </w:r>
    </w:p>
    <w:p w14:paraId="004DD234" w14:textId="77777777" w:rsidR="003D1F7A" w:rsidRPr="001A76E2" w:rsidRDefault="003D1F7A" w:rsidP="003D1F7A">
      <w:pPr>
        <w:rPr>
          <w:bCs/>
          <w:sz w:val="16"/>
          <w:szCs w:val="16"/>
        </w:rPr>
      </w:pPr>
      <w:r w:rsidRPr="001A76E2">
        <w:rPr>
          <w:bCs/>
        </w:rPr>
        <w:t xml:space="preserve"> </w:t>
      </w:r>
      <w:r w:rsidRPr="001A76E2">
        <w:rPr>
          <w:bCs/>
        </w:rPr>
        <w:tab/>
        <w:t xml:space="preserve">        </w:t>
      </w:r>
      <w:r w:rsidRPr="001A76E2">
        <w:rPr>
          <w:bCs/>
          <w:sz w:val="16"/>
          <w:szCs w:val="16"/>
        </w:rPr>
        <w:t xml:space="preserve">Integrated Seminar </w:t>
      </w:r>
    </w:p>
    <w:p w14:paraId="4485B782" w14:textId="77777777" w:rsidR="003D1F7A" w:rsidRPr="001A76E2" w:rsidRDefault="003D1F7A" w:rsidP="003D1F7A">
      <w:pPr>
        <w:rPr>
          <w:bCs/>
        </w:rPr>
      </w:pPr>
      <w:r w:rsidRPr="001A76E2">
        <w:rPr>
          <w:bCs/>
          <w:sz w:val="16"/>
          <w:szCs w:val="16"/>
        </w:rPr>
        <w:t xml:space="preserve">                                Multiplier (below)</w:t>
      </w:r>
    </w:p>
    <w:p w14:paraId="58DDCCEB" w14:textId="77777777" w:rsidR="003D1F7A" w:rsidRPr="001A76E2" w:rsidRDefault="003D1F7A" w:rsidP="003D1F7A">
      <w:pPr>
        <w:rPr>
          <w:bCs/>
        </w:rPr>
      </w:pPr>
      <w:r w:rsidRPr="001A76E2">
        <w:rPr>
          <w:bCs/>
        </w:rPr>
        <w:t xml:space="preserve">       </w:t>
      </w:r>
    </w:p>
    <w:p w14:paraId="500B41AA" w14:textId="77777777" w:rsidR="003D1F7A" w:rsidRPr="001A76E2" w:rsidRDefault="003D1F7A" w:rsidP="003D1F7A">
      <w:pPr>
        <w:ind w:left="720"/>
        <w:rPr>
          <w:bCs/>
          <w:u w:val="single"/>
        </w:rPr>
      </w:pPr>
      <w:r w:rsidRPr="001A76E2">
        <w:rPr>
          <w:bCs/>
        </w:rPr>
        <w:t xml:space="preserve">             </w:t>
      </w:r>
      <w:r w:rsidRPr="001A76E2">
        <w:rPr>
          <w:bCs/>
          <w:u w:val="single"/>
        </w:rPr>
        <w:t>Integrated Field Seminar Score &amp; Grade Multiplier</w:t>
      </w:r>
    </w:p>
    <w:p w14:paraId="5AE2FEFB" w14:textId="77777777" w:rsidR="003D1F7A" w:rsidRPr="001A76E2" w:rsidRDefault="003D1F7A" w:rsidP="003D1F7A">
      <w:pPr>
        <w:ind w:left="720"/>
        <w:rPr>
          <w:bCs/>
        </w:rPr>
      </w:pPr>
    </w:p>
    <w:tbl>
      <w:tblPr>
        <w:tblW w:w="0" w:type="auto"/>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tblGrid>
      <w:tr w:rsidR="003D1F7A" w:rsidRPr="001A76E2" w14:paraId="52A9D174" w14:textId="77777777">
        <w:tc>
          <w:tcPr>
            <w:tcW w:w="2952" w:type="dxa"/>
          </w:tcPr>
          <w:p w14:paraId="515CD66C" w14:textId="77777777" w:rsidR="003D1F7A" w:rsidRPr="001A76E2" w:rsidRDefault="003D1F7A">
            <w:pPr>
              <w:jc w:val="center"/>
              <w:rPr>
                <w:bCs/>
              </w:rPr>
            </w:pPr>
            <w:r w:rsidRPr="001A76E2">
              <w:rPr>
                <w:bCs/>
              </w:rPr>
              <w:t>Field Seminar</w:t>
            </w:r>
          </w:p>
          <w:p w14:paraId="719AD502" w14:textId="77777777" w:rsidR="003D1F7A" w:rsidRPr="001A76E2" w:rsidRDefault="003D1F7A">
            <w:pPr>
              <w:jc w:val="center"/>
              <w:rPr>
                <w:bCs/>
              </w:rPr>
            </w:pPr>
            <w:r w:rsidRPr="001A76E2">
              <w:rPr>
                <w:bCs/>
              </w:rPr>
              <w:t xml:space="preserve">Total percentage points earned </w:t>
            </w:r>
          </w:p>
        </w:tc>
        <w:tc>
          <w:tcPr>
            <w:tcW w:w="2952" w:type="dxa"/>
          </w:tcPr>
          <w:p w14:paraId="5BEA9D85" w14:textId="77777777" w:rsidR="003D1F7A" w:rsidRPr="001A76E2" w:rsidRDefault="003D1F7A">
            <w:pPr>
              <w:jc w:val="center"/>
              <w:rPr>
                <w:bCs/>
              </w:rPr>
            </w:pPr>
            <w:r w:rsidRPr="001A76E2">
              <w:rPr>
                <w:bCs/>
              </w:rPr>
              <w:t>Multiplier</w:t>
            </w:r>
          </w:p>
        </w:tc>
      </w:tr>
      <w:tr w:rsidR="003D1F7A" w:rsidRPr="001A76E2" w14:paraId="700ED231" w14:textId="77777777">
        <w:tc>
          <w:tcPr>
            <w:tcW w:w="2952" w:type="dxa"/>
          </w:tcPr>
          <w:p w14:paraId="57D53CAF" w14:textId="77777777" w:rsidR="003D1F7A" w:rsidRPr="001A76E2" w:rsidRDefault="003D1F7A">
            <w:pPr>
              <w:jc w:val="center"/>
              <w:rPr>
                <w:bCs/>
              </w:rPr>
            </w:pPr>
            <w:r w:rsidRPr="001A76E2">
              <w:rPr>
                <w:bCs/>
              </w:rPr>
              <w:t>90-100</w:t>
            </w:r>
          </w:p>
        </w:tc>
        <w:tc>
          <w:tcPr>
            <w:tcW w:w="2952" w:type="dxa"/>
          </w:tcPr>
          <w:p w14:paraId="2A85F4D8" w14:textId="77777777" w:rsidR="003D1F7A" w:rsidRPr="001A76E2" w:rsidRDefault="003D1F7A">
            <w:pPr>
              <w:jc w:val="center"/>
              <w:rPr>
                <w:bCs/>
              </w:rPr>
            </w:pPr>
            <w:r w:rsidRPr="001A76E2">
              <w:rPr>
                <w:bCs/>
              </w:rPr>
              <w:t>1.25</w:t>
            </w:r>
          </w:p>
        </w:tc>
      </w:tr>
      <w:tr w:rsidR="003D1F7A" w:rsidRPr="001A76E2" w14:paraId="2E76D5A4" w14:textId="77777777">
        <w:tc>
          <w:tcPr>
            <w:tcW w:w="2952" w:type="dxa"/>
          </w:tcPr>
          <w:p w14:paraId="03A285D6" w14:textId="77777777" w:rsidR="003D1F7A" w:rsidRPr="001A76E2" w:rsidRDefault="003D1F7A">
            <w:pPr>
              <w:jc w:val="center"/>
              <w:rPr>
                <w:bCs/>
              </w:rPr>
            </w:pPr>
            <w:r w:rsidRPr="001A76E2">
              <w:rPr>
                <w:bCs/>
              </w:rPr>
              <w:t>80-89.9</w:t>
            </w:r>
          </w:p>
        </w:tc>
        <w:tc>
          <w:tcPr>
            <w:tcW w:w="2952" w:type="dxa"/>
          </w:tcPr>
          <w:p w14:paraId="0CF502BD" w14:textId="77777777" w:rsidR="003D1F7A" w:rsidRPr="001A76E2" w:rsidRDefault="003D1F7A">
            <w:pPr>
              <w:jc w:val="center"/>
              <w:rPr>
                <w:bCs/>
              </w:rPr>
            </w:pPr>
            <w:r w:rsidRPr="001A76E2">
              <w:rPr>
                <w:bCs/>
              </w:rPr>
              <w:t>1.20</w:t>
            </w:r>
          </w:p>
        </w:tc>
      </w:tr>
      <w:tr w:rsidR="003D1F7A" w:rsidRPr="001A76E2" w14:paraId="38013E7A" w14:textId="77777777">
        <w:tc>
          <w:tcPr>
            <w:tcW w:w="2952" w:type="dxa"/>
          </w:tcPr>
          <w:p w14:paraId="1FEECB46" w14:textId="77777777" w:rsidR="003D1F7A" w:rsidRPr="001A76E2" w:rsidRDefault="003D1F7A">
            <w:pPr>
              <w:jc w:val="center"/>
              <w:rPr>
                <w:bCs/>
              </w:rPr>
            </w:pPr>
            <w:r w:rsidRPr="001A76E2">
              <w:rPr>
                <w:bCs/>
              </w:rPr>
              <w:t>70-79.9</w:t>
            </w:r>
          </w:p>
        </w:tc>
        <w:tc>
          <w:tcPr>
            <w:tcW w:w="2952" w:type="dxa"/>
          </w:tcPr>
          <w:p w14:paraId="26F8F5FA" w14:textId="77777777" w:rsidR="003D1F7A" w:rsidRPr="001A76E2" w:rsidRDefault="003D1F7A">
            <w:pPr>
              <w:jc w:val="center"/>
              <w:rPr>
                <w:bCs/>
              </w:rPr>
            </w:pPr>
            <w:r w:rsidRPr="001A76E2">
              <w:rPr>
                <w:bCs/>
              </w:rPr>
              <w:t>1.15</w:t>
            </w:r>
          </w:p>
        </w:tc>
      </w:tr>
      <w:tr w:rsidR="003D1F7A" w:rsidRPr="001A76E2" w14:paraId="63FAA7FE" w14:textId="77777777">
        <w:tc>
          <w:tcPr>
            <w:tcW w:w="2952" w:type="dxa"/>
          </w:tcPr>
          <w:p w14:paraId="22C6B32D" w14:textId="77777777" w:rsidR="003D1F7A" w:rsidRPr="001A76E2" w:rsidRDefault="003D1F7A">
            <w:pPr>
              <w:jc w:val="center"/>
              <w:rPr>
                <w:bCs/>
              </w:rPr>
            </w:pPr>
            <w:r w:rsidRPr="001A76E2">
              <w:rPr>
                <w:bCs/>
              </w:rPr>
              <w:t>60-69.9</w:t>
            </w:r>
          </w:p>
        </w:tc>
        <w:tc>
          <w:tcPr>
            <w:tcW w:w="2952" w:type="dxa"/>
          </w:tcPr>
          <w:p w14:paraId="3BD48B8E" w14:textId="77777777" w:rsidR="003D1F7A" w:rsidRPr="001A76E2" w:rsidRDefault="003D1F7A">
            <w:pPr>
              <w:jc w:val="center"/>
              <w:rPr>
                <w:bCs/>
              </w:rPr>
            </w:pPr>
            <w:r w:rsidRPr="001A76E2">
              <w:rPr>
                <w:bCs/>
              </w:rPr>
              <w:t>1.10</w:t>
            </w:r>
          </w:p>
        </w:tc>
      </w:tr>
      <w:tr w:rsidR="003D1F7A" w:rsidRPr="001A76E2" w14:paraId="3A5A2A36" w14:textId="77777777">
        <w:tc>
          <w:tcPr>
            <w:tcW w:w="2952" w:type="dxa"/>
          </w:tcPr>
          <w:p w14:paraId="220B9A36" w14:textId="77777777" w:rsidR="003D1F7A" w:rsidRPr="001A76E2" w:rsidRDefault="003D1F7A">
            <w:pPr>
              <w:jc w:val="center"/>
              <w:rPr>
                <w:bCs/>
              </w:rPr>
            </w:pPr>
            <w:r w:rsidRPr="001A76E2">
              <w:rPr>
                <w:bCs/>
              </w:rPr>
              <w:t>50-59.9</w:t>
            </w:r>
          </w:p>
        </w:tc>
        <w:tc>
          <w:tcPr>
            <w:tcW w:w="2952" w:type="dxa"/>
          </w:tcPr>
          <w:p w14:paraId="3227C26A" w14:textId="77777777" w:rsidR="003D1F7A" w:rsidRPr="001A76E2" w:rsidRDefault="003D1F7A">
            <w:pPr>
              <w:jc w:val="center"/>
              <w:rPr>
                <w:bCs/>
              </w:rPr>
            </w:pPr>
            <w:r w:rsidRPr="001A76E2">
              <w:rPr>
                <w:bCs/>
              </w:rPr>
              <w:t>1.05</w:t>
            </w:r>
          </w:p>
        </w:tc>
      </w:tr>
      <w:tr w:rsidR="003D1F7A" w:rsidRPr="001A76E2" w14:paraId="5576127D" w14:textId="77777777">
        <w:tc>
          <w:tcPr>
            <w:tcW w:w="2952" w:type="dxa"/>
          </w:tcPr>
          <w:p w14:paraId="30121AF5" w14:textId="77777777" w:rsidR="003D1F7A" w:rsidRPr="001A76E2" w:rsidRDefault="003D1F7A">
            <w:pPr>
              <w:jc w:val="center"/>
              <w:rPr>
                <w:bCs/>
              </w:rPr>
            </w:pPr>
            <w:r w:rsidRPr="001A76E2">
              <w:rPr>
                <w:bCs/>
              </w:rPr>
              <w:t>0 – 49.9</w:t>
            </w:r>
          </w:p>
        </w:tc>
        <w:tc>
          <w:tcPr>
            <w:tcW w:w="2952" w:type="dxa"/>
          </w:tcPr>
          <w:p w14:paraId="41A0EB77" w14:textId="77777777" w:rsidR="003D1F7A" w:rsidRPr="001A76E2" w:rsidRDefault="003D1F7A">
            <w:pPr>
              <w:jc w:val="center"/>
              <w:rPr>
                <w:bCs/>
              </w:rPr>
            </w:pPr>
            <w:r w:rsidRPr="001A76E2">
              <w:rPr>
                <w:bCs/>
              </w:rPr>
              <w:t>1.0</w:t>
            </w:r>
          </w:p>
        </w:tc>
      </w:tr>
    </w:tbl>
    <w:p w14:paraId="2DB03295" w14:textId="77777777" w:rsidR="003D1F7A" w:rsidRPr="001A76E2" w:rsidRDefault="003D1F7A" w:rsidP="003D1F7A">
      <w:pPr>
        <w:ind w:left="720"/>
        <w:rPr>
          <w:bCs/>
        </w:rPr>
      </w:pPr>
    </w:p>
    <w:p w14:paraId="5B914A8E" w14:textId="77777777" w:rsidR="003D1F7A" w:rsidRPr="001A76E2" w:rsidRDefault="003D1F7A" w:rsidP="003D1F7A">
      <w:pPr>
        <w:pStyle w:val="ListParagraph"/>
        <w:rPr>
          <w:bCs/>
        </w:rPr>
      </w:pPr>
    </w:p>
    <w:p w14:paraId="6FE60DEA" w14:textId="77777777" w:rsidR="003D1F7A" w:rsidRPr="001A76E2" w:rsidRDefault="003D1F7A" w:rsidP="003D1F7A">
      <w:pPr>
        <w:rPr>
          <w:bCs/>
        </w:rPr>
      </w:pPr>
    </w:p>
    <w:p w14:paraId="67B0AC29" w14:textId="77777777" w:rsidR="003D1F7A" w:rsidRPr="00EC6F93" w:rsidRDefault="003D1F7A" w:rsidP="003D1F7A">
      <w:pPr>
        <w:pStyle w:val="ListParagraph"/>
        <w:widowControl/>
        <w:numPr>
          <w:ilvl w:val="0"/>
          <w:numId w:val="14"/>
        </w:numPr>
        <w:autoSpaceDE/>
        <w:autoSpaceDN/>
      </w:pPr>
      <w:r w:rsidRPr="009D3296">
        <w:rPr>
          <w:bCs/>
        </w:rPr>
        <w:t>(</w:t>
      </w:r>
      <w:r>
        <w:t>C</w:t>
      </w:r>
      <w:r w:rsidRPr="009D3296">
        <w:rPr>
          <w:bCs/>
        </w:rPr>
        <w:t xml:space="preserv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Pr>
          <w:bCs/>
        </w:rPr>
        <w:t> </w:t>
      </w:r>
      <w:r>
        <w:rPr>
          <w:bCs/>
        </w:rPr>
        <w:t> </w:t>
      </w:r>
      <w:r>
        <w:rPr>
          <w:bCs/>
        </w:rPr>
        <w:t> </w:t>
      </w:r>
      <w:r>
        <w:rPr>
          <w:bCs/>
        </w:rPr>
        <w:t> </w:t>
      </w:r>
      <w:r>
        <w:rPr>
          <w:bCs/>
        </w:rPr>
        <w:t> </w:t>
      </w:r>
      <w:r w:rsidRPr="009D3296">
        <w:rPr>
          <w:bCs/>
        </w:rPr>
        <w:fldChar w:fldCharType="end"/>
      </w:r>
      <w:r>
        <w:rPr>
          <w:bCs/>
        </w:rPr>
        <w:t xml:space="preserve"> </w:t>
      </w:r>
      <w:r w:rsidRPr="2B17C7DB">
        <w:t>÷ 1</w:t>
      </w:r>
      <w:r>
        <w:t>25</w:t>
      </w:r>
      <w:r w:rsidRPr="2B17C7DB">
        <w:t xml:space="preserve"> =(</w:t>
      </w:r>
      <w:r>
        <w:t>D</w:t>
      </w:r>
      <w:r w:rsidRPr="2B17C7DB">
        <w:t xml:space="preserv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Pr>
          <w:bCs/>
        </w:rPr>
        <w:t> </w:t>
      </w:r>
      <w:r>
        <w:rPr>
          <w:bCs/>
        </w:rPr>
        <w:t> </w:t>
      </w:r>
      <w:r>
        <w:rPr>
          <w:bCs/>
        </w:rPr>
        <w:t> </w:t>
      </w:r>
      <w:r>
        <w:rPr>
          <w:bCs/>
        </w:rPr>
        <w:t> </w:t>
      </w:r>
      <w:r>
        <w:rPr>
          <w:bCs/>
        </w:rPr>
        <w:t> </w:t>
      </w:r>
      <w:r w:rsidRPr="009D3296">
        <w:rPr>
          <w:bCs/>
        </w:rPr>
        <w:fldChar w:fldCharType="end"/>
      </w:r>
    </w:p>
    <w:p w14:paraId="7FC99F4C" w14:textId="77777777" w:rsidR="003D1F7A" w:rsidRPr="00AE7A8C" w:rsidRDefault="003D1F7A" w:rsidP="003D1F7A">
      <w:pPr>
        <w:rPr>
          <w:sz w:val="16"/>
          <w:szCs w:val="16"/>
        </w:rPr>
      </w:pPr>
      <w:r>
        <w:rPr>
          <w:bCs/>
          <w:sz w:val="16"/>
          <w:szCs w:val="16"/>
        </w:rPr>
        <w:t xml:space="preserve">                    </w:t>
      </w:r>
      <w:r w:rsidRPr="00AE7A8C">
        <w:rPr>
          <w:bCs/>
          <w:sz w:val="16"/>
          <w:szCs w:val="16"/>
        </w:rPr>
        <w:t xml:space="preserve">(student </w:t>
      </w:r>
      <w:proofErr w:type="gramStart"/>
      <w:r w:rsidRPr="00AE7A8C">
        <w:rPr>
          <w:bCs/>
          <w:sz w:val="16"/>
          <w:szCs w:val="16"/>
        </w:rPr>
        <w:t>score)</w:t>
      </w:r>
      <w:r w:rsidRPr="00AE7A8C">
        <w:rPr>
          <w:bCs/>
        </w:rPr>
        <w:t xml:space="preserve">  </w:t>
      </w:r>
      <w:r>
        <w:rPr>
          <w:bCs/>
        </w:rPr>
        <w:t>(</w:t>
      </w:r>
      <w:proofErr w:type="gramEnd"/>
      <w:r w:rsidRPr="00AE7A8C">
        <w:rPr>
          <w:bCs/>
          <w:sz w:val="16"/>
          <w:szCs w:val="16"/>
        </w:rPr>
        <w:t>total points possible)</w:t>
      </w:r>
    </w:p>
    <w:p w14:paraId="74F110DB" w14:textId="77777777" w:rsidR="003D1F7A" w:rsidRDefault="003D1F7A" w:rsidP="003D1F7A">
      <w:pPr>
        <w:pStyle w:val="ListParagraph"/>
        <w:rPr>
          <w:bCs/>
        </w:rPr>
      </w:pPr>
    </w:p>
    <w:p w14:paraId="5F209146" w14:textId="77777777" w:rsidR="003D1F7A" w:rsidRPr="009D3296" w:rsidRDefault="003D1F7A" w:rsidP="003D1F7A">
      <w:pPr>
        <w:pStyle w:val="ListParagraph"/>
        <w:widowControl/>
        <w:numPr>
          <w:ilvl w:val="0"/>
          <w:numId w:val="14"/>
        </w:numPr>
        <w:autoSpaceDE/>
        <w:autoSpaceDN/>
        <w:rPr>
          <w:bCs/>
        </w:rPr>
      </w:pPr>
      <w:r w:rsidRPr="009D3296">
        <w:rPr>
          <w:bCs/>
        </w:rPr>
        <w:t>(</w:t>
      </w:r>
      <w:r>
        <w:rPr>
          <w:bCs/>
        </w:rPr>
        <w:t>D</w:t>
      </w:r>
      <w:r w:rsidRPr="009D3296">
        <w:rPr>
          <w:bCs/>
        </w:rPr>
        <w:t xml:space="preserv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sidRPr="00200D0B">
        <w:t> </w:t>
      </w:r>
      <w:r w:rsidRPr="00200D0B">
        <w:t> </w:t>
      </w:r>
      <w:r w:rsidRPr="00200D0B">
        <w:t> </w:t>
      </w:r>
      <w:r w:rsidRPr="00200D0B">
        <w:t> </w:t>
      </w:r>
      <w:r w:rsidRPr="00200D0B">
        <w:t> </w:t>
      </w:r>
      <w:r w:rsidRPr="009D3296">
        <w:rPr>
          <w:bCs/>
        </w:rPr>
        <w:fldChar w:fldCharType="end"/>
      </w:r>
      <w:r w:rsidRPr="009D3296">
        <w:rPr>
          <w:bCs/>
        </w:rPr>
        <w:t xml:space="preserve"> -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sidRPr="00200D0B">
        <w:t> </w:t>
      </w:r>
      <w:r w:rsidRPr="00200D0B">
        <w:t> </w:t>
      </w:r>
      <w:r w:rsidRPr="00200D0B">
        <w:t> </w:t>
      </w:r>
      <w:r w:rsidRPr="00200D0B">
        <w:t> </w:t>
      </w:r>
      <w:r w:rsidRPr="00200D0B">
        <w:t> </w:t>
      </w:r>
      <w:r w:rsidRPr="009D3296">
        <w:rPr>
          <w:bCs/>
        </w:rPr>
        <w:fldChar w:fldCharType="end"/>
      </w:r>
      <w:r w:rsidRPr="009D3296">
        <w:rPr>
          <w:bCs/>
        </w:rPr>
        <w:t xml:space="preserve"> % (missing or rejected required field documents) = (</w:t>
      </w:r>
      <w:r>
        <w:rPr>
          <w:bCs/>
        </w:rPr>
        <w:t>E)</w:t>
      </w:r>
      <w:r w:rsidRPr="009D3296">
        <w:rPr>
          <w:bCs/>
        </w:rPr>
        <w:t xml:space="preserv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sidRPr="00200D0B">
        <w:t> </w:t>
      </w:r>
      <w:r w:rsidRPr="00200D0B">
        <w:t> </w:t>
      </w:r>
      <w:r w:rsidRPr="00200D0B">
        <w:t> </w:t>
      </w:r>
      <w:r w:rsidRPr="00200D0B">
        <w:t> </w:t>
      </w:r>
      <w:r w:rsidRPr="00200D0B">
        <w:t> </w:t>
      </w:r>
      <w:r w:rsidRPr="009D3296">
        <w:rPr>
          <w:bCs/>
        </w:rPr>
        <w:fldChar w:fldCharType="end"/>
      </w:r>
      <w:r w:rsidRPr="009D3296">
        <w:rPr>
          <w:bCs/>
        </w:rPr>
        <w:t xml:space="preserve">  </w:t>
      </w:r>
      <w:r>
        <w:rPr>
          <w:bCs/>
        </w:rPr>
        <w:t>(Total points earned)</w:t>
      </w:r>
    </w:p>
    <w:p w14:paraId="7F722409" w14:textId="77777777" w:rsidR="003D1F7A" w:rsidRDefault="003D1F7A" w:rsidP="003D1F7A">
      <w:pPr>
        <w:rPr>
          <w:b/>
        </w:rPr>
      </w:pPr>
    </w:p>
    <w:p w14:paraId="58DD65E7" w14:textId="77777777" w:rsidR="003D1F7A" w:rsidRPr="009D03DE" w:rsidRDefault="003D1F7A" w:rsidP="003D1F7A">
      <w:pPr>
        <w:rPr>
          <w:sz w:val="28"/>
        </w:rPr>
      </w:pPr>
      <w:r>
        <w:t xml:space="preserve"> (Note: Missing, </w:t>
      </w:r>
      <w:proofErr w:type="gramStart"/>
      <w:r>
        <w:t>late</w:t>
      </w:r>
      <w:proofErr w:type="gramEnd"/>
      <w:r>
        <w:t xml:space="preserve"> or unacceptable Learning Plans, Self-Evaluations, and Verification of Field Hours will result in a percentage reduction per missed document as follows)</w:t>
      </w:r>
    </w:p>
    <w:p w14:paraId="409B39D7" w14:textId="77777777" w:rsidR="003D1F7A" w:rsidRDefault="003D1F7A" w:rsidP="003D1F7A"/>
    <w:p w14:paraId="1E06CEAA" w14:textId="77777777" w:rsidR="003D1F7A" w:rsidRDefault="003D1F7A" w:rsidP="003D1F7A">
      <w:pPr>
        <w:widowControl/>
        <w:numPr>
          <w:ilvl w:val="0"/>
          <w:numId w:val="15"/>
        </w:numPr>
        <w:autoSpaceDE/>
        <w:autoSpaceDN/>
        <w:rPr>
          <w:b/>
        </w:rPr>
      </w:pPr>
      <w:r>
        <w:rPr>
          <w:b/>
        </w:rPr>
        <w:t>Learning Plan – 3%</w:t>
      </w:r>
    </w:p>
    <w:p w14:paraId="06331645" w14:textId="77777777" w:rsidR="003D1F7A" w:rsidRDefault="003D1F7A" w:rsidP="003D1F7A">
      <w:pPr>
        <w:widowControl/>
        <w:numPr>
          <w:ilvl w:val="0"/>
          <w:numId w:val="15"/>
        </w:numPr>
        <w:autoSpaceDE/>
        <w:autoSpaceDN/>
        <w:rPr>
          <w:b/>
        </w:rPr>
      </w:pPr>
      <w:r>
        <w:rPr>
          <w:b/>
        </w:rPr>
        <w:t>Mid-Term Self-Evaluation – 3%</w:t>
      </w:r>
    </w:p>
    <w:p w14:paraId="70EA059E" w14:textId="77777777" w:rsidR="003D1F7A" w:rsidRDefault="003D1F7A" w:rsidP="003D1F7A">
      <w:pPr>
        <w:widowControl/>
        <w:numPr>
          <w:ilvl w:val="0"/>
          <w:numId w:val="15"/>
        </w:numPr>
        <w:autoSpaceDE/>
        <w:autoSpaceDN/>
        <w:rPr>
          <w:b/>
        </w:rPr>
      </w:pPr>
      <w:r>
        <w:rPr>
          <w:b/>
        </w:rPr>
        <w:t>Final Self-Evaluation – 3%</w:t>
      </w:r>
    </w:p>
    <w:p w14:paraId="5CE67336" w14:textId="77777777" w:rsidR="003D1F7A" w:rsidRDefault="003D1F7A" w:rsidP="003D1F7A">
      <w:pPr>
        <w:widowControl/>
        <w:numPr>
          <w:ilvl w:val="0"/>
          <w:numId w:val="15"/>
        </w:numPr>
        <w:autoSpaceDE/>
        <w:autoSpaceDN/>
        <w:rPr>
          <w:b/>
        </w:rPr>
      </w:pPr>
      <w:r>
        <w:rPr>
          <w:b/>
        </w:rPr>
        <w:t>Field Hour Verification Form – 3%</w:t>
      </w:r>
    </w:p>
    <w:p w14:paraId="0FDEBF5A" w14:textId="77777777" w:rsidR="003D1F7A" w:rsidRPr="0003103F" w:rsidRDefault="003D1F7A" w:rsidP="003D1F7A">
      <w:pPr>
        <w:ind w:left="855"/>
        <w:rPr>
          <w:b/>
        </w:rPr>
      </w:pPr>
    </w:p>
    <w:p w14:paraId="6F5FA646" w14:textId="77777777" w:rsidR="003D1F7A" w:rsidRDefault="003D1F7A" w:rsidP="003D1F7A">
      <w:pPr>
        <w:rPr>
          <w:b/>
        </w:rPr>
      </w:pPr>
      <w:r w:rsidRPr="00952225">
        <w:rPr>
          <w:b/>
        </w:rPr>
        <w:t xml:space="preserve">Late documents will result in a </w:t>
      </w:r>
      <w:r>
        <w:rPr>
          <w:b/>
        </w:rPr>
        <w:t>1.5</w:t>
      </w:r>
      <w:r w:rsidRPr="00952225">
        <w:rPr>
          <w:b/>
        </w:rPr>
        <w:t>% percentage point reduction per document.</w:t>
      </w:r>
    </w:p>
    <w:p w14:paraId="437ACFAE" w14:textId="77777777" w:rsidR="003D1F7A" w:rsidRDefault="003D1F7A" w:rsidP="003D1F7A">
      <w:pPr>
        <w:rPr>
          <w:b/>
        </w:rPr>
      </w:pPr>
    </w:p>
    <w:p w14:paraId="597E109D" w14:textId="77777777" w:rsidR="003D1F7A" w:rsidRPr="00D72B95" w:rsidRDefault="003D1F7A" w:rsidP="003D1F7A">
      <w:r>
        <w:t xml:space="preserve">Missing or late documents as follows: </w:t>
      </w: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14:paraId="54503F09" w14:textId="77777777" w:rsidR="003D1F7A" w:rsidRPr="00A0319B" w:rsidRDefault="003D1F7A" w:rsidP="003D1F7A">
      <w:pPr>
        <w:rPr>
          <w:b/>
        </w:rPr>
      </w:pPr>
      <w:r>
        <w:lastRenderedPageBreak/>
        <w:t xml:space="preserve">           </w:t>
      </w:r>
    </w:p>
    <w:p w14:paraId="11C97C75" w14:textId="77777777" w:rsidR="00305C8D" w:rsidRDefault="00305C8D" w:rsidP="00305C8D">
      <w:pPr>
        <w:jc w:val="center"/>
        <w:rPr>
          <w:b/>
        </w:rPr>
      </w:pPr>
      <w:r>
        <w:rPr>
          <w:b/>
        </w:rPr>
        <w:t>Field Education Course Grading Worksheet</w:t>
      </w:r>
    </w:p>
    <w:p w14:paraId="79B85F6E" w14:textId="77777777" w:rsidR="00305C8D" w:rsidRDefault="00305C8D" w:rsidP="00305C8D">
      <w:pPr>
        <w:jc w:val="center"/>
        <w:rPr>
          <w:b/>
        </w:rPr>
      </w:pPr>
      <w:r>
        <w:rPr>
          <w:b/>
        </w:rPr>
        <w:t>SW 721</w:t>
      </w:r>
    </w:p>
    <w:p w14:paraId="3131F161" w14:textId="77777777" w:rsidR="00305C8D" w:rsidRDefault="00305C8D" w:rsidP="00305C8D">
      <w:pPr>
        <w:jc w:val="center"/>
        <w:rPr>
          <w:b/>
        </w:rPr>
      </w:pPr>
    </w:p>
    <w:p w14:paraId="6405D7CC" w14:textId="77777777" w:rsidR="00305C8D" w:rsidRDefault="00305C8D" w:rsidP="00305C8D">
      <w:pPr>
        <w:ind w:firstLine="360"/>
      </w:pPr>
      <w:r>
        <w:rPr>
          <w:b/>
        </w:rPr>
        <w:t xml:space="preserve">Name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sidRPr="00200D0B">
        <w:t> </w:t>
      </w:r>
      <w:r w:rsidRPr="00200D0B">
        <w:t> </w:t>
      </w:r>
      <w:r w:rsidRPr="00200D0B">
        <w:t> </w:t>
      </w:r>
      <w:r w:rsidRPr="00200D0B">
        <w:t> </w:t>
      </w:r>
      <w:r w:rsidRPr="00200D0B">
        <w:t> </w:t>
      </w:r>
      <w:r w:rsidRPr="009D3296">
        <w:rPr>
          <w:bCs/>
        </w:rPr>
        <w:fldChar w:fldCharType="end"/>
      </w:r>
      <w:r>
        <w:rPr>
          <w:bCs/>
        </w:rPr>
        <w:tab/>
      </w:r>
      <w:r>
        <w:rPr>
          <w:b/>
        </w:rPr>
        <w:t xml:space="preserve">Final percentage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sidRPr="00200D0B">
        <w:t> </w:t>
      </w:r>
      <w:r w:rsidRPr="00200D0B">
        <w:t> </w:t>
      </w:r>
      <w:r w:rsidRPr="00200D0B">
        <w:t> </w:t>
      </w:r>
      <w:r w:rsidRPr="00200D0B">
        <w:t> </w:t>
      </w:r>
      <w:r w:rsidRPr="00200D0B">
        <w:t> </w:t>
      </w:r>
      <w:r w:rsidRPr="009D3296">
        <w:rPr>
          <w:bCs/>
        </w:rPr>
        <w:fldChar w:fldCharType="end"/>
      </w:r>
      <w:r>
        <w:rPr>
          <w:bCs/>
        </w:rPr>
        <w:t xml:space="preserve"> </w:t>
      </w:r>
      <w:r w:rsidRPr="00F073F9">
        <w:rPr>
          <w:b/>
        </w:rPr>
        <w:t>Grade</w:t>
      </w:r>
      <w:r>
        <w:rPr>
          <w:bCs/>
        </w:rPr>
        <w:t xml:space="preserv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sidRPr="00200D0B">
        <w:t> </w:t>
      </w:r>
      <w:r w:rsidRPr="00200D0B">
        <w:t> </w:t>
      </w:r>
      <w:r w:rsidRPr="00200D0B">
        <w:t> </w:t>
      </w:r>
      <w:r w:rsidRPr="00200D0B">
        <w:t> </w:t>
      </w:r>
      <w:r w:rsidRPr="00200D0B">
        <w:t> </w:t>
      </w:r>
      <w:r w:rsidRPr="009D3296">
        <w:rPr>
          <w:bCs/>
        </w:rPr>
        <w:fldChar w:fldCharType="end"/>
      </w:r>
      <w:r>
        <w:rPr>
          <w:bCs/>
        </w:rPr>
        <w:t xml:space="preserve">  </w:t>
      </w:r>
      <w:r>
        <w:t xml:space="preserve">Date: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sidRPr="00200D0B">
        <w:t> </w:t>
      </w:r>
      <w:r w:rsidRPr="00200D0B">
        <w:t> </w:t>
      </w:r>
      <w:r w:rsidRPr="00200D0B">
        <w:t> </w:t>
      </w:r>
      <w:r w:rsidRPr="00200D0B">
        <w:t> </w:t>
      </w:r>
      <w:r w:rsidRPr="00200D0B">
        <w:t> </w:t>
      </w:r>
      <w:r w:rsidRPr="009D3296">
        <w:rPr>
          <w:bCs/>
        </w:rPr>
        <w:fldChar w:fldCharType="end"/>
      </w:r>
    </w:p>
    <w:p w14:paraId="4F34AAD7" w14:textId="77777777" w:rsidR="00305C8D" w:rsidRDefault="00305C8D" w:rsidP="00305C8D">
      <w:pPr>
        <w:ind w:left="360"/>
      </w:pPr>
    </w:p>
    <w:p w14:paraId="328ACC01" w14:textId="77777777" w:rsidR="00305C8D" w:rsidRDefault="00305C8D" w:rsidP="00305C8D">
      <w:pPr>
        <w:ind w:left="360"/>
      </w:pPr>
      <w:r>
        <w:t xml:space="preserve">Semester: </w:t>
      </w:r>
      <w:r>
        <w:tab/>
        <w:t xml:space="preserve">Fall </w:t>
      </w:r>
      <w:r>
        <w:fldChar w:fldCharType="begin">
          <w:ffData>
            <w:name w:val="Check9"/>
            <w:enabled/>
            <w:calcOnExit w:val="0"/>
            <w:checkBox>
              <w:sizeAuto/>
              <w:default w:val="0"/>
              <w:checked w:val="0"/>
            </w:checkBox>
          </w:ffData>
        </w:fldChar>
      </w:r>
      <w:r>
        <w:instrText xml:space="preserve"> FORMCHECKBOX </w:instrText>
      </w:r>
      <w:r w:rsidR="00DA47A3">
        <w:fldChar w:fldCharType="separate"/>
      </w:r>
      <w:r>
        <w:fldChar w:fldCharType="end"/>
      </w:r>
      <w:r>
        <w:tab/>
        <w:t xml:space="preserve">Spring </w:t>
      </w:r>
      <w:r>
        <w:fldChar w:fldCharType="begin">
          <w:ffData>
            <w:name w:val="Check10"/>
            <w:enabled/>
            <w:calcOnExit w:val="0"/>
            <w:checkBox>
              <w:sizeAuto/>
              <w:default w:val="0"/>
              <w:checked w:val="0"/>
            </w:checkBox>
          </w:ffData>
        </w:fldChar>
      </w:r>
      <w:r>
        <w:instrText xml:space="preserve"> FORMCHECKBOX </w:instrText>
      </w:r>
      <w:r w:rsidR="00DA47A3">
        <w:fldChar w:fldCharType="separate"/>
      </w:r>
      <w:r>
        <w:fldChar w:fldCharType="end"/>
      </w:r>
      <w:r>
        <w:tab/>
        <w:t xml:space="preserve">Summer </w:t>
      </w:r>
      <w:r>
        <w:fldChar w:fldCharType="begin">
          <w:ffData>
            <w:name w:val="Check11"/>
            <w:enabled/>
            <w:calcOnExit w:val="0"/>
            <w:checkBox>
              <w:sizeAuto/>
              <w:default w:val="0"/>
            </w:checkBox>
          </w:ffData>
        </w:fldChar>
      </w:r>
      <w:r>
        <w:instrText xml:space="preserve"> FORMCHECKBOX </w:instrText>
      </w:r>
      <w:r w:rsidR="00DA47A3">
        <w:fldChar w:fldCharType="separate"/>
      </w:r>
      <w:r>
        <w:fldChar w:fldCharType="end"/>
      </w:r>
      <w:r>
        <w:tab/>
      </w:r>
      <w:r>
        <w:tab/>
        <w:t>Year:</w:t>
      </w:r>
      <w:r w:rsidRPr="00CE3791">
        <w:rPr>
          <w:bCs/>
        </w:rPr>
        <w:t xml:space="preserv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sidRPr="00200D0B">
        <w:t> </w:t>
      </w:r>
      <w:r w:rsidRPr="00200D0B">
        <w:t> </w:t>
      </w:r>
      <w:r w:rsidRPr="00200D0B">
        <w:t> </w:t>
      </w:r>
      <w:r w:rsidRPr="00200D0B">
        <w:t> </w:t>
      </w:r>
      <w:r w:rsidRPr="00200D0B">
        <w:t> </w:t>
      </w:r>
      <w:r w:rsidRPr="009D3296">
        <w:rPr>
          <w:bCs/>
        </w:rPr>
        <w:fldChar w:fldCharType="end"/>
      </w:r>
    </w:p>
    <w:p w14:paraId="11C10A4C" w14:textId="77777777" w:rsidR="00305C8D" w:rsidRDefault="00305C8D" w:rsidP="00305C8D"/>
    <w:p w14:paraId="35B4C779" w14:textId="77777777" w:rsidR="00305C8D" w:rsidRPr="00CE3791" w:rsidRDefault="00305C8D" w:rsidP="00305C8D">
      <w:pPr>
        <w:widowControl/>
        <w:numPr>
          <w:ilvl w:val="0"/>
          <w:numId w:val="14"/>
        </w:numPr>
        <w:autoSpaceDE/>
        <w:autoSpaceDN/>
        <w:ind w:left="360"/>
        <w:rPr>
          <w:b/>
        </w:rPr>
      </w:pPr>
      <w:r>
        <w:t xml:space="preserve">Student evaluation score (from Sonia) = (A)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sidRPr="00200D0B">
        <w:t> </w:t>
      </w:r>
      <w:r w:rsidRPr="00200D0B">
        <w:t> </w:t>
      </w:r>
      <w:r w:rsidRPr="00200D0B">
        <w:t> </w:t>
      </w:r>
      <w:r w:rsidRPr="00200D0B">
        <w:t> </w:t>
      </w:r>
      <w:r w:rsidRPr="00200D0B">
        <w:t> </w:t>
      </w:r>
      <w:r w:rsidRPr="009D3296">
        <w:rPr>
          <w:bCs/>
        </w:rPr>
        <w:fldChar w:fldCharType="end"/>
      </w:r>
      <w:r>
        <w:rPr>
          <w:bCs/>
        </w:rPr>
        <w:t xml:space="preserve"> x 20 = (B)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sidRPr="00200D0B">
        <w:t> </w:t>
      </w:r>
      <w:r w:rsidRPr="00200D0B">
        <w:t> </w:t>
      </w:r>
      <w:r w:rsidRPr="00200D0B">
        <w:t> </w:t>
      </w:r>
      <w:r w:rsidRPr="00200D0B">
        <w:t> </w:t>
      </w:r>
      <w:r w:rsidRPr="00200D0B">
        <w:t> </w:t>
      </w:r>
      <w:r w:rsidRPr="009D3296">
        <w:rPr>
          <w:bCs/>
        </w:rPr>
        <w:fldChar w:fldCharType="end"/>
      </w:r>
    </w:p>
    <w:p w14:paraId="735539D5" w14:textId="77777777" w:rsidR="00305C8D" w:rsidRPr="00CE3791" w:rsidRDefault="00305C8D" w:rsidP="00305C8D">
      <w:pPr>
        <w:ind w:left="360"/>
        <w:rPr>
          <w:b/>
        </w:rPr>
      </w:pPr>
    </w:p>
    <w:p w14:paraId="27988828" w14:textId="77777777" w:rsidR="00305C8D" w:rsidRPr="001A76E2" w:rsidRDefault="00305C8D" w:rsidP="00305C8D">
      <w:pPr>
        <w:widowControl/>
        <w:numPr>
          <w:ilvl w:val="0"/>
          <w:numId w:val="14"/>
        </w:numPr>
        <w:autoSpaceDE/>
        <w:autoSpaceDN/>
        <w:ind w:left="360"/>
        <w:rPr>
          <w:sz w:val="20"/>
          <w:szCs w:val="20"/>
        </w:rPr>
      </w:pPr>
      <w:r>
        <w:t>(B)</w:t>
      </w:r>
      <w:r w:rsidRPr="001A76E2">
        <w:rPr>
          <w:bCs/>
        </w:rPr>
        <w:t xml:space="preserv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sidRPr="00200D0B">
        <w:t> </w:t>
      </w:r>
      <w:r w:rsidRPr="00200D0B">
        <w:t> </w:t>
      </w:r>
      <w:r w:rsidRPr="00200D0B">
        <w:t> </w:t>
      </w:r>
      <w:r w:rsidRPr="00200D0B">
        <w:t> </w:t>
      </w:r>
      <w:r w:rsidRPr="00200D0B">
        <w:t> </w:t>
      </w:r>
      <w:r w:rsidRPr="009D3296">
        <w:rPr>
          <w:bCs/>
        </w:rPr>
        <w:fldChar w:fldCharType="end"/>
      </w:r>
      <w:r w:rsidRPr="2B17C7DB">
        <w:t xml:space="preserve"> X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sidRPr="00200D0B">
        <w:t> </w:t>
      </w:r>
      <w:r w:rsidRPr="00200D0B">
        <w:t> </w:t>
      </w:r>
      <w:r w:rsidRPr="00200D0B">
        <w:t> </w:t>
      </w:r>
      <w:r w:rsidRPr="00200D0B">
        <w:t> </w:t>
      </w:r>
      <w:r w:rsidRPr="00200D0B">
        <w:t> </w:t>
      </w:r>
      <w:r w:rsidRPr="009D3296">
        <w:rPr>
          <w:bCs/>
        </w:rPr>
        <w:fldChar w:fldCharType="end"/>
      </w:r>
      <w:r w:rsidRPr="001A76E2">
        <w:rPr>
          <w:bCs/>
        </w:rPr>
        <w:t xml:space="preserve">  </w:t>
      </w:r>
      <w:r w:rsidRPr="2B17C7DB">
        <w:t xml:space="preserve">= </w:t>
      </w:r>
      <w:r w:rsidRPr="001A76E2">
        <w:rPr>
          <w:bCs/>
        </w:rPr>
        <w:t xml:space="preserve"> </w:t>
      </w:r>
      <w:r>
        <w:t>C</w:t>
      </w:r>
      <w:r w:rsidRPr="001A76E2">
        <w:rPr>
          <w:bCs/>
        </w:rPr>
        <w:t xml:space="preserv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sidRPr="00200D0B">
        <w:t> </w:t>
      </w:r>
      <w:r w:rsidRPr="00200D0B">
        <w:t> </w:t>
      </w:r>
      <w:r w:rsidRPr="00200D0B">
        <w:t> </w:t>
      </w:r>
      <w:r w:rsidRPr="00200D0B">
        <w:t> </w:t>
      </w:r>
      <w:r w:rsidRPr="00200D0B">
        <w:t> </w:t>
      </w:r>
      <w:r w:rsidRPr="009D3296">
        <w:rPr>
          <w:bCs/>
        </w:rPr>
        <w:fldChar w:fldCharType="end"/>
      </w:r>
      <w:r w:rsidRPr="001A76E2">
        <w:rPr>
          <w:bCs/>
        </w:rPr>
        <w:t xml:space="preserve"> (</w:t>
      </w:r>
      <w:r w:rsidRPr="2B17C7DB">
        <w:rPr>
          <w:sz w:val="20"/>
          <w:szCs w:val="20"/>
        </w:rPr>
        <w:t>student score)</w:t>
      </w:r>
    </w:p>
    <w:p w14:paraId="21AC300A" w14:textId="77777777" w:rsidR="00305C8D" w:rsidRPr="001A76E2" w:rsidRDefault="00305C8D" w:rsidP="00305C8D">
      <w:pPr>
        <w:rPr>
          <w:bCs/>
          <w:sz w:val="16"/>
          <w:szCs w:val="16"/>
        </w:rPr>
      </w:pPr>
      <w:r w:rsidRPr="001A76E2">
        <w:rPr>
          <w:bCs/>
        </w:rPr>
        <w:t xml:space="preserve"> </w:t>
      </w:r>
      <w:r w:rsidRPr="001A76E2">
        <w:rPr>
          <w:bCs/>
        </w:rPr>
        <w:tab/>
        <w:t xml:space="preserve">        </w:t>
      </w:r>
      <w:r w:rsidRPr="001A76E2">
        <w:rPr>
          <w:bCs/>
          <w:sz w:val="16"/>
          <w:szCs w:val="16"/>
        </w:rPr>
        <w:t xml:space="preserve">Integrated Seminar </w:t>
      </w:r>
    </w:p>
    <w:p w14:paraId="65BBAA60" w14:textId="77777777" w:rsidR="00305C8D" w:rsidRPr="001A76E2" w:rsidRDefault="00305C8D" w:rsidP="00305C8D">
      <w:pPr>
        <w:rPr>
          <w:bCs/>
        </w:rPr>
      </w:pPr>
      <w:r w:rsidRPr="001A76E2">
        <w:rPr>
          <w:bCs/>
          <w:sz w:val="16"/>
          <w:szCs w:val="16"/>
        </w:rPr>
        <w:t xml:space="preserve">                                Multiplier (below)</w:t>
      </w:r>
    </w:p>
    <w:p w14:paraId="6B840E4C" w14:textId="77777777" w:rsidR="00305C8D" w:rsidRPr="001A76E2" w:rsidRDefault="00305C8D" w:rsidP="00305C8D">
      <w:pPr>
        <w:rPr>
          <w:bCs/>
        </w:rPr>
      </w:pPr>
      <w:r w:rsidRPr="001A76E2">
        <w:rPr>
          <w:bCs/>
        </w:rPr>
        <w:t xml:space="preserve">      </w:t>
      </w:r>
    </w:p>
    <w:p w14:paraId="44256941" w14:textId="77777777" w:rsidR="00305C8D" w:rsidRDefault="00305C8D" w:rsidP="00305C8D">
      <w:pPr>
        <w:ind w:left="720"/>
        <w:rPr>
          <w:u w:val="single"/>
        </w:rPr>
      </w:pPr>
      <w:r w:rsidRPr="001A76E2">
        <w:rPr>
          <w:bCs/>
        </w:rPr>
        <w:t xml:space="preserve">            </w:t>
      </w:r>
      <w:r>
        <w:rPr>
          <w:u w:val="single"/>
        </w:rPr>
        <w:t>Field Assignment Multiplier Chart</w:t>
      </w:r>
    </w:p>
    <w:p w14:paraId="6A43AEF7" w14:textId="77777777" w:rsidR="00305C8D" w:rsidRDefault="00305C8D" w:rsidP="00305C8D">
      <w:pPr>
        <w:ind w:left="720"/>
      </w:pPr>
    </w:p>
    <w:tbl>
      <w:tblPr>
        <w:tblW w:w="0" w:type="auto"/>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tblGrid>
      <w:tr w:rsidR="00305C8D" w14:paraId="46AE255E" w14:textId="77777777">
        <w:tc>
          <w:tcPr>
            <w:tcW w:w="2952" w:type="dxa"/>
          </w:tcPr>
          <w:p w14:paraId="419C1717" w14:textId="77777777" w:rsidR="00305C8D" w:rsidRPr="008C20C6" w:rsidRDefault="00305C8D">
            <w:pPr>
              <w:jc w:val="center"/>
              <w:rPr>
                <w:b/>
              </w:rPr>
            </w:pPr>
            <w:r w:rsidRPr="008C20C6">
              <w:rPr>
                <w:b/>
              </w:rPr>
              <w:t>Total points earned for completed field assignments</w:t>
            </w:r>
          </w:p>
        </w:tc>
        <w:tc>
          <w:tcPr>
            <w:tcW w:w="2952" w:type="dxa"/>
          </w:tcPr>
          <w:p w14:paraId="1C2EB3A3" w14:textId="77777777" w:rsidR="00305C8D" w:rsidRPr="008C20C6" w:rsidRDefault="00305C8D">
            <w:pPr>
              <w:jc w:val="center"/>
              <w:rPr>
                <w:b/>
              </w:rPr>
            </w:pPr>
            <w:r w:rsidRPr="008C20C6">
              <w:rPr>
                <w:b/>
              </w:rPr>
              <w:t>Multiplier</w:t>
            </w:r>
          </w:p>
        </w:tc>
      </w:tr>
      <w:tr w:rsidR="00305C8D" w14:paraId="633B93C5" w14:textId="77777777">
        <w:tc>
          <w:tcPr>
            <w:tcW w:w="2952" w:type="dxa"/>
          </w:tcPr>
          <w:p w14:paraId="21DC66FC" w14:textId="77777777" w:rsidR="00305C8D" w:rsidRPr="008C20C6" w:rsidRDefault="00305C8D">
            <w:pPr>
              <w:jc w:val="center"/>
            </w:pPr>
            <w:r w:rsidRPr="008C20C6">
              <w:t>5</w:t>
            </w:r>
          </w:p>
        </w:tc>
        <w:tc>
          <w:tcPr>
            <w:tcW w:w="2952" w:type="dxa"/>
          </w:tcPr>
          <w:p w14:paraId="1F67913D" w14:textId="77777777" w:rsidR="00305C8D" w:rsidRPr="008C20C6" w:rsidRDefault="00305C8D">
            <w:pPr>
              <w:jc w:val="center"/>
            </w:pPr>
            <w:r w:rsidRPr="008C20C6">
              <w:t>1.</w:t>
            </w:r>
            <w:r>
              <w:t>15</w:t>
            </w:r>
          </w:p>
        </w:tc>
      </w:tr>
      <w:tr w:rsidR="00305C8D" w14:paraId="568673D1" w14:textId="77777777">
        <w:tc>
          <w:tcPr>
            <w:tcW w:w="2952" w:type="dxa"/>
          </w:tcPr>
          <w:p w14:paraId="7FA0D8C2" w14:textId="77777777" w:rsidR="00305C8D" w:rsidRPr="008C20C6" w:rsidRDefault="00305C8D">
            <w:pPr>
              <w:jc w:val="center"/>
            </w:pPr>
            <w:r w:rsidRPr="008C20C6">
              <w:t>4</w:t>
            </w:r>
          </w:p>
        </w:tc>
        <w:tc>
          <w:tcPr>
            <w:tcW w:w="2952" w:type="dxa"/>
          </w:tcPr>
          <w:p w14:paraId="58A895C4" w14:textId="77777777" w:rsidR="00305C8D" w:rsidRPr="008C20C6" w:rsidRDefault="00305C8D">
            <w:pPr>
              <w:jc w:val="center"/>
            </w:pPr>
            <w:r w:rsidRPr="008C20C6">
              <w:t>1.</w:t>
            </w:r>
            <w:r>
              <w:t>12</w:t>
            </w:r>
          </w:p>
        </w:tc>
      </w:tr>
      <w:tr w:rsidR="00305C8D" w14:paraId="26C25BA5" w14:textId="77777777">
        <w:tc>
          <w:tcPr>
            <w:tcW w:w="2952" w:type="dxa"/>
          </w:tcPr>
          <w:p w14:paraId="7F15FD2D" w14:textId="77777777" w:rsidR="00305C8D" w:rsidRPr="008C20C6" w:rsidRDefault="00305C8D">
            <w:pPr>
              <w:jc w:val="center"/>
            </w:pPr>
            <w:r w:rsidRPr="008C20C6">
              <w:t>3</w:t>
            </w:r>
          </w:p>
        </w:tc>
        <w:tc>
          <w:tcPr>
            <w:tcW w:w="2952" w:type="dxa"/>
          </w:tcPr>
          <w:p w14:paraId="099EA8E7" w14:textId="77777777" w:rsidR="00305C8D" w:rsidRPr="008C20C6" w:rsidRDefault="00305C8D">
            <w:pPr>
              <w:jc w:val="center"/>
            </w:pPr>
            <w:r w:rsidRPr="008C20C6">
              <w:t>1.</w:t>
            </w:r>
            <w:r>
              <w:t>09</w:t>
            </w:r>
          </w:p>
        </w:tc>
      </w:tr>
      <w:tr w:rsidR="00305C8D" w14:paraId="3B0048A8" w14:textId="77777777">
        <w:tc>
          <w:tcPr>
            <w:tcW w:w="2952" w:type="dxa"/>
          </w:tcPr>
          <w:p w14:paraId="0942857D" w14:textId="77777777" w:rsidR="00305C8D" w:rsidRPr="008C20C6" w:rsidRDefault="00305C8D">
            <w:pPr>
              <w:jc w:val="center"/>
            </w:pPr>
            <w:r w:rsidRPr="008C20C6">
              <w:t>2</w:t>
            </w:r>
          </w:p>
        </w:tc>
        <w:tc>
          <w:tcPr>
            <w:tcW w:w="2952" w:type="dxa"/>
          </w:tcPr>
          <w:p w14:paraId="5807B6E5" w14:textId="77777777" w:rsidR="00305C8D" w:rsidRPr="008C20C6" w:rsidRDefault="00305C8D">
            <w:pPr>
              <w:jc w:val="center"/>
            </w:pPr>
            <w:r w:rsidRPr="008C20C6">
              <w:t>1.</w:t>
            </w:r>
            <w:r>
              <w:t>06</w:t>
            </w:r>
          </w:p>
        </w:tc>
      </w:tr>
      <w:tr w:rsidR="00305C8D" w14:paraId="375757BE" w14:textId="77777777">
        <w:tc>
          <w:tcPr>
            <w:tcW w:w="2952" w:type="dxa"/>
          </w:tcPr>
          <w:p w14:paraId="14F02A3A" w14:textId="77777777" w:rsidR="00305C8D" w:rsidRPr="008C20C6" w:rsidRDefault="00305C8D">
            <w:pPr>
              <w:jc w:val="center"/>
            </w:pPr>
            <w:r w:rsidRPr="008C20C6">
              <w:t>1</w:t>
            </w:r>
          </w:p>
        </w:tc>
        <w:tc>
          <w:tcPr>
            <w:tcW w:w="2952" w:type="dxa"/>
          </w:tcPr>
          <w:p w14:paraId="5C90BAB3" w14:textId="77777777" w:rsidR="00305C8D" w:rsidRPr="008C20C6" w:rsidRDefault="00305C8D">
            <w:pPr>
              <w:jc w:val="center"/>
            </w:pPr>
            <w:r w:rsidRPr="008C20C6">
              <w:t>1.0</w:t>
            </w:r>
            <w:r>
              <w:t>3</w:t>
            </w:r>
          </w:p>
        </w:tc>
      </w:tr>
      <w:tr w:rsidR="00305C8D" w14:paraId="13F0E942" w14:textId="77777777">
        <w:tc>
          <w:tcPr>
            <w:tcW w:w="2952" w:type="dxa"/>
          </w:tcPr>
          <w:p w14:paraId="2CCDF163" w14:textId="77777777" w:rsidR="00305C8D" w:rsidRPr="008C20C6" w:rsidRDefault="00305C8D">
            <w:pPr>
              <w:jc w:val="center"/>
            </w:pPr>
            <w:r w:rsidRPr="008C20C6">
              <w:t>0</w:t>
            </w:r>
          </w:p>
        </w:tc>
        <w:tc>
          <w:tcPr>
            <w:tcW w:w="2952" w:type="dxa"/>
          </w:tcPr>
          <w:p w14:paraId="73B222E0" w14:textId="77777777" w:rsidR="00305C8D" w:rsidRPr="008C20C6" w:rsidRDefault="00305C8D">
            <w:pPr>
              <w:jc w:val="center"/>
            </w:pPr>
            <w:r w:rsidRPr="008C20C6">
              <w:t>1.0</w:t>
            </w:r>
          </w:p>
        </w:tc>
      </w:tr>
    </w:tbl>
    <w:p w14:paraId="1C314273" w14:textId="77777777" w:rsidR="00305C8D" w:rsidRDefault="00305C8D" w:rsidP="00305C8D">
      <w:pPr>
        <w:ind w:left="720"/>
        <w:rPr>
          <w:bCs/>
        </w:rPr>
      </w:pPr>
    </w:p>
    <w:p w14:paraId="28CEF578" w14:textId="77777777" w:rsidR="00305C8D" w:rsidRPr="00B67B4C" w:rsidRDefault="00305C8D" w:rsidP="00305C8D">
      <w:pPr>
        <w:pStyle w:val="ListParagraph"/>
        <w:widowControl/>
        <w:numPr>
          <w:ilvl w:val="0"/>
          <w:numId w:val="14"/>
        </w:numPr>
        <w:autoSpaceDE/>
        <w:autoSpaceDN/>
        <w:ind w:hanging="540"/>
        <w:rPr>
          <w:bCs/>
          <w:sz w:val="16"/>
          <w:szCs w:val="16"/>
        </w:rPr>
      </w:pPr>
      <w:r>
        <w:rPr>
          <w:bCs/>
        </w:rPr>
        <w:t xml:space="preserve">(C) </w:t>
      </w:r>
      <w:r w:rsidRPr="009013A8">
        <w:rPr>
          <w:bCs/>
        </w:rPr>
        <w:fldChar w:fldCharType="begin">
          <w:ffData>
            <w:name w:val="Text46"/>
            <w:enabled/>
            <w:calcOnExit w:val="0"/>
            <w:textInput/>
          </w:ffData>
        </w:fldChar>
      </w:r>
      <w:r w:rsidRPr="009013A8">
        <w:rPr>
          <w:bCs/>
        </w:rPr>
        <w:instrText xml:space="preserve"> FORMTEXT </w:instrText>
      </w:r>
      <w:r w:rsidRPr="009013A8">
        <w:rPr>
          <w:bCs/>
        </w:rPr>
      </w:r>
      <w:r w:rsidRPr="009013A8">
        <w:rPr>
          <w:bCs/>
        </w:rPr>
        <w:fldChar w:fldCharType="separate"/>
      </w:r>
      <w:r w:rsidRPr="00200D0B">
        <w:t> </w:t>
      </w:r>
      <w:r w:rsidRPr="00200D0B">
        <w:t> </w:t>
      </w:r>
      <w:r w:rsidRPr="00200D0B">
        <w:t> </w:t>
      </w:r>
      <w:r w:rsidRPr="00200D0B">
        <w:t> </w:t>
      </w:r>
      <w:r w:rsidRPr="00200D0B">
        <w:t> </w:t>
      </w:r>
      <w:r w:rsidRPr="009013A8">
        <w:rPr>
          <w:bCs/>
        </w:rPr>
        <w:fldChar w:fldCharType="end"/>
      </w:r>
      <w:r w:rsidRPr="009013A8">
        <w:rPr>
          <w:bCs/>
        </w:rPr>
        <w:t xml:space="preserve"> X</w:t>
      </w:r>
      <w:r w:rsidRPr="009013A8">
        <w:rPr>
          <w:bCs/>
        </w:rPr>
        <w:fldChar w:fldCharType="begin">
          <w:ffData>
            <w:name w:val="Text46"/>
            <w:enabled/>
            <w:calcOnExit w:val="0"/>
            <w:textInput/>
          </w:ffData>
        </w:fldChar>
      </w:r>
      <w:r w:rsidRPr="009013A8">
        <w:rPr>
          <w:bCs/>
        </w:rPr>
        <w:instrText xml:space="preserve"> FORMTEXT </w:instrText>
      </w:r>
      <w:r w:rsidRPr="009013A8">
        <w:rPr>
          <w:bCs/>
        </w:rPr>
      </w:r>
      <w:r w:rsidRPr="009013A8">
        <w:rPr>
          <w:bCs/>
        </w:rPr>
        <w:fldChar w:fldCharType="separate"/>
      </w:r>
      <w:r w:rsidRPr="00200D0B">
        <w:t> </w:t>
      </w:r>
      <w:r w:rsidRPr="00200D0B">
        <w:t> </w:t>
      </w:r>
      <w:r w:rsidRPr="00200D0B">
        <w:t> </w:t>
      </w:r>
      <w:r w:rsidRPr="00200D0B">
        <w:t> </w:t>
      </w:r>
      <w:r w:rsidRPr="00200D0B">
        <w:t> </w:t>
      </w:r>
      <w:r w:rsidRPr="009013A8">
        <w:rPr>
          <w:bCs/>
        </w:rPr>
        <w:fldChar w:fldCharType="end"/>
      </w:r>
      <w:r w:rsidRPr="009013A8">
        <w:rPr>
          <w:bCs/>
        </w:rPr>
        <w:t xml:space="preserve"> = </w:t>
      </w:r>
      <w:r>
        <w:rPr>
          <w:bCs/>
        </w:rPr>
        <w:t>D</w:t>
      </w:r>
      <w:r w:rsidRPr="009013A8">
        <w:rPr>
          <w:bCs/>
        </w:rPr>
        <w:t xml:space="preserv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sidRPr="00200D0B">
        <w:t> </w:t>
      </w:r>
      <w:r w:rsidRPr="00200D0B">
        <w:t> </w:t>
      </w:r>
      <w:r w:rsidRPr="00200D0B">
        <w:t> </w:t>
      </w:r>
      <w:r w:rsidRPr="00200D0B">
        <w:t> </w:t>
      </w:r>
      <w:r w:rsidRPr="00200D0B">
        <w:t> </w:t>
      </w:r>
      <w:r w:rsidRPr="009D3296">
        <w:rPr>
          <w:bCs/>
        </w:rPr>
        <w:fldChar w:fldCharType="end"/>
      </w:r>
    </w:p>
    <w:p w14:paraId="26ABBF35" w14:textId="77777777" w:rsidR="00305C8D" w:rsidRPr="00B67B4C" w:rsidRDefault="00305C8D" w:rsidP="00305C8D">
      <w:pPr>
        <w:ind w:left="720"/>
        <w:rPr>
          <w:bCs/>
          <w:sz w:val="16"/>
          <w:szCs w:val="16"/>
        </w:rPr>
      </w:pPr>
      <w:r>
        <w:rPr>
          <w:bCs/>
          <w:sz w:val="16"/>
          <w:szCs w:val="16"/>
        </w:rPr>
        <w:t xml:space="preserve">                          </w:t>
      </w:r>
      <w:r w:rsidRPr="00B67B4C">
        <w:rPr>
          <w:bCs/>
          <w:sz w:val="16"/>
          <w:szCs w:val="16"/>
        </w:rPr>
        <w:t>Field seminar multiplier (below)</w:t>
      </w:r>
    </w:p>
    <w:p w14:paraId="25D31A17" w14:textId="77777777" w:rsidR="00305C8D" w:rsidRPr="009D5453" w:rsidRDefault="00305C8D" w:rsidP="00305C8D">
      <w:pPr>
        <w:pStyle w:val="ListParagraph"/>
        <w:ind w:firstLine="720"/>
        <w:rPr>
          <w:bCs/>
        </w:rPr>
      </w:pPr>
    </w:p>
    <w:p w14:paraId="2E9CA2EC" w14:textId="77777777" w:rsidR="00305C8D" w:rsidRDefault="00305C8D" w:rsidP="00305C8D">
      <w:pPr>
        <w:ind w:left="720" w:firstLine="720"/>
        <w:rPr>
          <w:bCs/>
          <w:u w:val="single"/>
        </w:rPr>
      </w:pPr>
      <w:r w:rsidRPr="00605D90">
        <w:rPr>
          <w:bCs/>
          <w:u w:val="single"/>
        </w:rPr>
        <w:t>Field Seminar Score</w:t>
      </w:r>
    </w:p>
    <w:p w14:paraId="4A2304E9" w14:textId="77777777" w:rsidR="00305C8D" w:rsidRDefault="00305C8D" w:rsidP="00305C8D">
      <w:pPr>
        <w:ind w:left="720" w:firstLine="720"/>
        <w:rPr>
          <w:bCs/>
          <w:u w:val="single"/>
        </w:rPr>
      </w:pPr>
    </w:p>
    <w:tbl>
      <w:tblPr>
        <w:tblpPr w:leftFromText="180" w:rightFromText="180" w:vertAnchor="text" w:horzAnchor="page" w:tblpX="2131"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72"/>
      </w:tblGrid>
      <w:tr w:rsidR="00305C8D" w14:paraId="615F7934" w14:textId="77777777">
        <w:tc>
          <w:tcPr>
            <w:tcW w:w="1872" w:type="dxa"/>
          </w:tcPr>
          <w:p w14:paraId="3C803BEE" w14:textId="77777777" w:rsidR="00305C8D" w:rsidRDefault="00305C8D">
            <w:pPr>
              <w:ind w:right="-720"/>
              <w:jc w:val="center"/>
            </w:pPr>
            <w:r>
              <w:t>90-100%</w:t>
            </w:r>
          </w:p>
        </w:tc>
        <w:tc>
          <w:tcPr>
            <w:tcW w:w="1872" w:type="dxa"/>
          </w:tcPr>
          <w:p w14:paraId="1E87F8C6" w14:textId="77777777" w:rsidR="00305C8D" w:rsidRDefault="00305C8D">
            <w:pPr>
              <w:ind w:right="-720"/>
            </w:pPr>
            <w:r>
              <w:t>1.10</w:t>
            </w:r>
          </w:p>
        </w:tc>
      </w:tr>
      <w:tr w:rsidR="00305C8D" w14:paraId="6C33557F" w14:textId="77777777">
        <w:tc>
          <w:tcPr>
            <w:tcW w:w="1872" w:type="dxa"/>
          </w:tcPr>
          <w:p w14:paraId="26B99F5A" w14:textId="77777777" w:rsidR="00305C8D" w:rsidRDefault="00305C8D">
            <w:pPr>
              <w:ind w:right="-720"/>
              <w:jc w:val="center"/>
            </w:pPr>
            <w:r>
              <w:t>80-89.9%</w:t>
            </w:r>
          </w:p>
        </w:tc>
        <w:tc>
          <w:tcPr>
            <w:tcW w:w="1872" w:type="dxa"/>
          </w:tcPr>
          <w:p w14:paraId="3A2302E8" w14:textId="77777777" w:rsidR="00305C8D" w:rsidRDefault="00305C8D">
            <w:pPr>
              <w:ind w:right="-720"/>
            </w:pPr>
            <w:r>
              <w:t>1.08</w:t>
            </w:r>
          </w:p>
        </w:tc>
      </w:tr>
      <w:tr w:rsidR="00305C8D" w14:paraId="322714FB" w14:textId="77777777">
        <w:tc>
          <w:tcPr>
            <w:tcW w:w="1872" w:type="dxa"/>
          </w:tcPr>
          <w:p w14:paraId="0863D377" w14:textId="77777777" w:rsidR="00305C8D" w:rsidRDefault="00305C8D">
            <w:pPr>
              <w:ind w:right="-720"/>
              <w:jc w:val="center"/>
            </w:pPr>
            <w:r>
              <w:t>70-79.9%</w:t>
            </w:r>
          </w:p>
        </w:tc>
        <w:tc>
          <w:tcPr>
            <w:tcW w:w="1872" w:type="dxa"/>
          </w:tcPr>
          <w:p w14:paraId="78B4261D" w14:textId="77777777" w:rsidR="00305C8D" w:rsidRDefault="00305C8D">
            <w:pPr>
              <w:ind w:right="-720"/>
            </w:pPr>
            <w:r>
              <w:t>1.06</w:t>
            </w:r>
          </w:p>
        </w:tc>
      </w:tr>
      <w:tr w:rsidR="00305C8D" w14:paraId="7FE23903" w14:textId="77777777">
        <w:tc>
          <w:tcPr>
            <w:tcW w:w="1872" w:type="dxa"/>
          </w:tcPr>
          <w:p w14:paraId="205CB122" w14:textId="77777777" w:rsidR="00305C8D" w:rsidRDefault="00305C8D">
            <w:pPr>
              <w:ind w:right="-720"/>
              <w:jc w:val="center"/>
            </w:pPr>
            <w:r>
              <w:t>60-69.9%</w:t>
            </w:r>
          </w:p>
        </w:tc>
        <w:tc>
          <w:tcPr>
            <w:tcW w:w="1872" w:type="dxa"/>
          </w:tcPr>
          <w:p w14:paraId="1F0437ED" w14:textId="77777777" w:rsidR="00305C8D" w:rsidRDefault="00305C8D">
            <w:pPr>
              <w:ind w:right="-720"/>
            </w:pPr>
            <w:r>
              <w:t>1.04</w:t>
            </w:r>
          </w:p>
        </w:tc>
      </w:tr>
      <w:tr w:rsidR="00305C8D" w14:paraId="3BE701E9" w14:textId="77777777">
        <w:tc>
          <w:tcPr>
            <w:tcW w:w="1872" w:type="dxa"/>
          </w:tcPr>
          <w:p w14:paraId="24B237F4" w14:textId="77777777" w:rsidR="00305C8D" w:rsidRDefault="00305C8D">
            <w:pPr>
              <w:ind w:right="-720"/>
              <w:jc w:val="center"/>
            </w:pPr>
            <w:r>
              <w:t>50-59.9%</w:t>
            </w:r>
          </w:p>
        </w:tc>
        <w:tc>
          <w:tcPr>
            <w:tcW w:w="1872" w:type="dxa"/>
          </w:tcPr>
          <w:p w14:paraId="64195BE3" w14:textId="77777777" w:rsidR="00305C8D" w:rsidRDefault="00305C8D">
            <w:pPr>
              <w:ind w:right="-720"/>
            </w:pPr>
            <w:r>
              <w:t>1.02</w:t>
            </w:r>
          </w:p>
        </w:tc>
      </w:tr>
      <w:tr w:rsidR="00305C8D" w14:paraId="3558F5E3" w14:textId="77777777">
        <w:tc>
          <w:tcPr>
            <w:tcW w:w="1872" w:type="dxa"/>
          </w:tcPr>
          <w:p w14:paraId="28411772" w14:textId="77777777" w:rsidR="00305C8D" w:rsidRDefault="00305C8D">
            <w:pPr>
              <w:ind w:right="-720"/>
              <w:jc w:val="center"/>
            </w:pPr>
            <w:r>
              <w:t>&lt;50%</w:t>
            </w:r>
          </w:p>
        </w:tc>
        <w:tc>
          <w:tcPr>
            <w:tcW w:w="1872" w:type="dxa"/>
          </w:tcPr>
          <w:p w14:paraId="642D350C" w14:textId="77777777" w:rsidR="00305C8D" w:rsidRDefault="00305C8D">
            <w:pPr>
              <w:ind w:right="-720"/>
            </w:pPr>
            <w:r>
              <w:t>1.0</w:t>
            </w:r>
          </w:p>
        </w:tc>
      </w:tr>
    </w:tbl>
    <w:p w14:paraId="30DDC7DA" w14:textId="77777777" w:rsidR="00305C8D" w:rsidRDefault="00305C8D" w:rsidP="00305C8D">
      <w:pPr>
        <w:ind w:left="720" w:firstLine="720"/>
        <w:rPr>
          <w:bCs/>
          <w:u w:val="single"/>
        </w:rPr>
      </w:pPr>
    </w:p>
    <w:p w14:paraId="4748CD7D" w14:textId="77777777" w:rsidR="00305C8D" w:rsidRDefault="00305C8D" w:rsidP="00305C8D">
      <w:pPr>
        <w:ind w:left="720" w:firstLine="720"/>
        <w:rPr>
          <w:bCs/>
          <w:u w:val="single"/>
        </w:rPr>
      </w:pPr>
    </w:p>
    <w:p w14:paraId="4EFFFF56" w14:textId="77777777" w:rsidR="00305C8D" w:rsidRDefault="00305C8D" w:rsidP="00305C8D">
      <w:pPr>
        <w:ind w:left="720" w:firstLine="720"/>
        <w:rPr>
          <w:bCs/>
          <w:u w:val="single"/>
        </w:rPr>
      </w:pPr>
    </w:p>
    <w:p w14:paraId="4DF378A8" w14:textId="77777777" w:rsidR="00305C8D" w:rsidRDefault="00305C8D" w:rsidP="00305C8D">
      <w:pPr>
        <w:ind w:left="720" w:firstLine="720"/>
        <w:rPr>
          <w:bCs/>
          <w:u w:val="single"/>
        </w:rPr>
      </w:pPr>
    </w:p>
    <w:p w14:paraId="1068ACE3" w14:textId="77777777" w:rsidR="00305C8D" w:rsidRDefault="00305C8D" w:rsidP="00305C8D">
      <w:pPr>
        <w:ind w:left="720" w:firstLine="720"/>
        <w:rPr>
          <w:bCs/>
          <w:u w:val="single"/>
        </w:rPr>
      </w:pPr>
    </w:p>
    <w:p w14:paraId="1ABD2A81" w14:textId="77777777" w:rsidR="00305C8D" w:rsidRDefault="00305C8D" w:rsidP="00305C8D">
      <w:pPr>
        <w:ind w:left="720" w:firstLine="720"/>
        <w:rPr>
          <w:bCs/>
          <w:u w:val="single"/>
        </w:rPr>
      </w:pPr>
    </w:p>
    <w:p w14:paraId="66144684" w14:textId="77777777" w:rsidR="00305C8D" w:rsidRDefault="00305C8D" w:rsidP="00305C8D">
      <w:pPr>
        <w:ind w:left="720" w:firstLine="720"/>
        <w:rPr>
          <w:bCs/>
          <w:u w:val="single"/>
        </w:rPr>
      </w:pPr>
    </w:p>
    <w:p w14:paraId="32E223E0" w14:textId="77777777" w:rsidR="00305C8D" w:rsidRPr="001A76E2" w:rsidRDefault="00305C8D" w:rsidP="00305C8D">
      <w:pPr>
        <w:rPr>
          <w:bCs/>
        </w:rPr>
      </w:pPr>
    </w:p>
    <w:p w14:paraId="28870DC3" w14:textId="77777777" w:rsidR="00305C8D" w:rsidRDefault="00305C8D" w:rsidP="00305C8D">
      <w:pPr>
        <w:pStyle w:val="ListParagraph"/>
        <w:widowControl/>
        <w:numPr>
          <w:ilvl w:val="0"/>
          <w:numId w:val="16"/>
        </w:numPr>
        <w:autoSpaceDE/>
        <w:autoSpaceDN/>
        <w:rPr>
          <w:bCs/>
        </w:rPr>
      </w:pPr>
      <w:r w:rsidRPr="009D3296">
        <w:rPr>
          <w:bCs/>
        </w:rPr>
        <w:t>(</w:t>
      </w:r>
      <w:r>
        <w:rPr>
          <w:bCs/>
        </w:rPr>
        <w:t>D</w:t>
      </w:r>
      <w:r w:rsidRPr="009D3296">
        <w:rPr>
          <w:bCs/>
        </w:rPr>
        <w:t xml:space="preserv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sidRPr="00200D0B">
        <w:t> </w:t>
      </w:r>
      <w:r w:rsidRPr="00200D0B">
        <w:t> </w:t>
      </w:r>
      <w:r w:rsidRPr="00200D0B">
        <w:t> </w:t>
      </w:r>
      <w:r w:rsidRPr="00200D0B">
        <w:t> </w:t>
      </w:r>
      <w:r w:rsidRPr="00200D0B">
        <w:t> </w:t>
      </w:r>
      <w:r w:rsidRPr="009D3296">
        <w:rPr>
          <w:bCs/>
        </w:rPr>
        <w:fldChar w:fldCharType="end"/>
      </w:r>
      <w:r>
        <w:rPr>
          <w:bCs/>
        </w:rPr>
        <w:t xml:space="preserve"> ÷ 125 = (E)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sidRPr="00200D0B">
        <w:t> </w:t>
      </w:r>
      <w:r w:rsidRPr="00200D0B">
        <w:t> </w:t>
      </w:r>
      <w:r w:rsidRPr="00200D0B">
        <w:t> </w:t>
      </w:r>
      <w:r w:rsidRPr="00200D0B">
        <w:t> </w:t>
      </w:r>
      <w:r w:rsidRPr="00200D0B">
        <w:t> </w:t>
      </w:r>
      <w:r w:rsidRPr="009D3296">
        <w:rPr>
          <w:bCs/>
        </w:rPr>
        <w:fldChar w:fldCharType="end"/>
      </w:r>
    </w:p>
    <w:p w14:paraId="6027ACF5" w14:textId="77777777" w:rsidR="00305C8D" w:rsidRDefault="00305C8D" w:rsidP="00305C8D">
      <w:pPr>
        <w:pStyle w:val="ListParagraph"/>
        <w:rPr>
          <w:bCs/>
        </w:rPr>
      </w:pPr>
      <w:r>
        <w:rPr>
          <w:rStyle w:val="normaltextrun"/>
          <w:color w:val="000000"/>
          <w:sz w:val="16"/>
          <w:szCs w:val="16"/>
          <w:shd w:val="clear" w:color="auto" w:fill="FFFFFF"/>
        </w:rPr>
        <w:t xml:space="preserve">(student </w:t>
      </w:r>
      <w:proofErr w:type="gramStart"/>
      <w:r>
        <w:rPr>
          <w:rStyle w:val="normaltextrun"/>
          <w:color w:val="000000"/>
          <w:sz w:val="16"/>
          <w:szCs w:val="16"/>
          <w:shd w:val="clear" w:color="auto" w:fill="FFFFFF"/>
        </w:rPr>
        <w:t>score)</w:t>
      </w:r>
      <w:r>
        <w:rPr>
          <w:rStyle w:val="normaltextrun"/>
          <w:color w:val="000000"/>
          <w:shd w:val="clear" w:color="auto" w:fill="FFFFFF"/>
        </w:rPr>
        <w:t>  (</w:t>
      </w:r>
      <w:proofErr w:type="gramEnd"/>
      <w:r>
        <w:rPr>
          <w:rStyle w:val="normaltextrun"/>
          <w:color w:val="000000"/>
          <w:sz w:val="16"/>
          <w:szCs w:val="16"/>
          <w:shd w:val="clear" w:color="auto" w:fill="FFFFFF"/>
        </w:rPr>
        <w:t>total points possible)</w:t>
      </w:r>
      <w:r>
        <w:rPr>
          <w:rStyle w:val="eop"/>
          <w:color w:val="000000"/>
          <w:sz w:val="16"/>
          <w:szCs w:val="16"/>
          <w:shd w:val="clear" w:color="auto" w:fill="FFFFFF"/>
        </w:rPr>
        <w:t> </w:t>
      </w:r>
    </w:p>
    <w:p w14:paraId="6D2318E7" w14:textId="77777777" w:rsidR="00305C8D" w:rsidRDefault="00305C8D" w:rsidP="00305C8D">
      <w:pPr>
        <w:pStyle w:val="ListParagraph"/>
        <w:rPr>
          <w:bCs/>
        </w:rPr>
      </w:pPr>
    </w:p>
    <w:p w14:paraId="767F5751" w14:textId="77777777" w:rsidR="00305C8D" w:rsidRPr="009D3296" w:rsidRDefault="00305C8D" w:rsidP="00305C8D">
      <w:pPr>
        <w:pStyle w:val="ListParagraph"/>
        <w:widowControl/>
        <w:numPr>
          <w:ilvl w:val="0"/>
          <w:numId w:val="16"/>
        </w:numPr>
        <w:autoSpaceDE/>
        <w:autoSpaceDN/>
        <w:rPr>
          <w:bCs/>
        </w:rPr>
      </w:pPr>
      <w:r w:rsidRPr="009D3296">
        <w:rPr>
          <w:bCs/>
        </w:rPr>
        <w:t>(</w:t>
      </w:r>
      <w:r>
        <w:rPr>
          <w:bCs/>
        </w:rPr>
        <w:t>E</w:t>
      </w:r>
      <w:r w:rsidRPr="009D3296">
        <w:rPr>
          <w:bCs/>
        </w:rPr>
        <w:t xml:space="preserv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sidRPr="00200D0B">
        <w:t> </w:t>
      </w:r>
      <w:r w:rsidRPr="00200D0B">
        <w:t> </w:t>
      </w:r>
      <w:r w:rsidRPr="00200D0B">
        <w:t> </w:t>
      </w:r>
      <w:r w:rsidRPr="00200D0B">
        <w:t> </w:t>
      </w:r>
      <w:r w:rsidRPr="00200D0B">
        <w:t> </w:t>
      </w:r>
      <w:r w:rsidRPr="009D3296">
        <w:rPr>
          <w:bCs/>
        </w:rPr>
        <w:fldChar w:fldCharType="end"/>
      </w:r>
      <w:r w:rsidRPr="009D3296">
        <w:rPr>
          <w:bCs/>
        </w:rPr>
        <w:t xml:space="preserve"> -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sidRPr="00200D0B">
        <w:t> </w:t>
      </w:r>
      <w:r w:rsidRPr="00200D0B">
        <w:t> </w:t>
      </w:r>
      <w:r w:rsidRPr="00200D0B">
        <w:t> </w:t>
      </w:r>
      <w:r w:rsidRPr="00200D0B">
        <w:t> </w:t>
      </w:r>
      <w:r w:rsidRPr="00200D0B">
        <w:t> </w:t>
      </w:r>
      <w:r w:rsidRPr="009D3296">
        <w:rPr>
          <w:bCs/>
        </w:rPr>
        <w:fldChar w:fldCharType="end"/>
      </w:r>
      <w:r w:rsidRPr="009D3296">
        <w:rPr>
          <w:bCs/>
        </w:rPr>
        <w:t xml:space="preserve"> % (missing or rejected required field documents) = (</w:t>
      </w:r>
      <w:r>
        <w:rPr>
          <w:bCs/>
        </w:rPr>
        <w:t>F)</w:t>
      </w:r>
      <w:r w:rsidRPr="009D3296">
        <w:rPr>
          <w:bCs/>
        </w:rPr>
        <w:t xml:space="preserv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sidRPr="00200D0B">
        <w:t> </w:t>
      </w:r>
      <w:r w:rsidRPr="00200D0B">
        <w:t> </w:t>
      </w:r>
      <w:r w:rsidRPr="00200D0B">
        <w:t> </w:t>
      </w:r>
      <w:r w:rsidRPr="00200D0B">
        <w:t> </w:t>
      </w:r>
      <w:r w:rsidRPr="00200D0B">
        <w:t> </w:t>
      </w:r>
      <w:r w:rsidRPr="009D3296">
        <w:rPr>
          <w:bCs/>
        </w:rPr>
        <w:fldChar w:fldCharType="end"/>
      </w:r>
      <w:r w:rsidRPr="009D3296">
        <w:rPr>
          <w:bCs/>
        </w:rPr>
        <w:t xml:space="preserve">  </w:t>
      </w:r>
      <w:r>
        <w:rPr>
          <w:bCs/>
        </w:rPr>
        <w:t>(Total points earned)</w:t>
      </w:r>
    </w:p>
    <w:p w14:paraId="0E45B2F1" w14:textId="77777777" w:rsidR="00305C8D" w:rsidRDefault="00305C8D" w:rsidP="00305C8D">
      <w:pPr>
        <w:rPr>
          <w:b/>
        </w:rPr>
      </w:pPr>
    </w:p>
    <w:p w14:paraId="22EE8C69" w14:textId="77777777" w:rsidR="00305C8D" w:rsidRPr="009D03DE" w:rsidRDefault="00305C8D" w:rsidP="00305C8D">
      <w:pPr>
        <w:rPr>
          <w:sz w:val="28"/>
        </w:rPr>
      </w:pPr>
      <w:r>
        <w:t xml:space="preserve"> (Note: Missing, </w:t>
      </w:r>
      <w:proofErr w:type="gramStart"/>
      <w:r>
        <w:t>late</w:t>
      </w:r>
      <w:proofErr w:type="gramEnd"/>
      <w:r>
        <w:t xml:space="preserve"> or unacceptable Learning Plans, Self-Evaluations, and Verification of Field Hours will result in a percentage reduction per missed document as follows)</w:t>
      </w:r>
    </w:p>
    <w:p w14:paraId="348D6F36" w14:textId="77777777" w:rsidR="00305C8D" w:rsidRDefault="00305C8D" w:rsidP="00305C8D"/>
    <w:p w14:paraId="30F04701" w14:textId="77777777" w:rsidR="00305C8D" w:rsidRDefault="00305C8D" w:rsidP="00305C8D">
      <w:pPr>
        <w:widowControl/>
        <w:numPr>
          <w:ilvl w:val="0"/>
          <w:numId w:val="15"/>
        </w:numPr>
        <w:autoSpaceDE/>
        <w:autoSpaceDN/>
        <w:rPr>
          <w:b/>
        </w:rPr>
      </w:pPr>
      <w:r>
        <w:rPr>
          <w:b/>
        </w:rPr>
        <w:t>Learning Plan – 3%</w:t>
      </w:r>
    </w:p>
    <w:p w14:paraId="0CE0C9C8" w14:textId="77777777" w:rsidR="00305C8D" w:rsidRDefault="00305C8D" w:rsidP="00305C8D">
      <w:pPr>
        <w:widowControl/>
        <w:numPr>
          <w:ilvl w:val="0"/>
          <w:numId w:val="15"/>
        </w:numPr>
        <w:autoSpaceDE/>
        <w:autoSpaceDN/>
        <w:rPr>
          <w:b/>
        </w:rPr>
      </w:pPr>
      <w:r>
        <w:rPr>
          <w:b/>
        </w:rPr>
        <w:t>Mid-Term Self-Evaluation – 3%</w:t>
      </w:r>
    </w:p>
    <w:p w14:paraId="26A9BE06" w14:textId="77777777" w:rsidR="00305C8D" w:rsidRDefault="00305C8D" w:rsidP="00305C8D">
      <w:pPr>
        <w:widowControl/>
        <w:numPr>
          <w:ilvl w:val="0"/>
          <w:numId w:val="15"/>
        </w:numPr>
        <w:autoSpaceDE/>
        <w:autoSpaceDN/>
        <w:rPr>
          <w:b/>
        </w:rPr>
      </w:pPr>
      <w:r>
        <w:rPr>
          <w:b/>
        </w:rPr>
        <w:t>Final Self-Evaluation – 3%</w:t>
      </w:r>
    </w:p>
    <w:p w14:paraId="58EBA0C7" w14:textId="77777777" w:rsidR="00305C8D" w:rsidRDefault="00305C8D" w:rsidP="00305C8D">
      <w:pPr>
        <w:widowControl/>
        <w:numPr>
          <w:ilvl w:val="0"/>
          <w:numId w:val="15"/>
        </w:numPr>
        <w:autoSpaceDE/>
        <w:autoSpaceDN/>
        <w:rPr>
          <w:b/>
        </w:rPr>
      </w:pPr>
      <w:r>
        <w:rPr>
          <w:b/>
        </w:rPr>
        <w:t>Field Hour Verification Form – 3%</w:t>
      </w:r>
    </w:p>
    <w:p w14:paraId="6283DFC3" w14:textId="77777777" w:rsidR="00305C8D" w:rsidRPr="0003103F" w:rsidRDefault="00305C8D" w:rsidP="00305C8D">
      <w:pPr>
        <w:ind w:left="855"/>
        <w:rPr>
          <w:b/>
        </w:rPr>
      </w:pPr>
    </w:p>
    <w:p w14:paraId="782C2423" w14:textId="77777777" w:rsidR="00305C8D" w:rsidRDefault="00305C8D" w:rsidP="00305C8D">
      <w:pPr>
        <w:rPr>
          <w:b/>
        </w:rPr>
      </w:pPr>
      <w:r w:rsidRPr="00952225">
        <w:rPr>
          <w:b/>
        </w:rPr>
        <w:lastRenderedPageBreak/>
        <w:t xml:space="preserve">Late documents will result in a </w:t>
      </w:r>
      <w:r>
        <w:rPr>
          <w:b/>
        </w:rPr>
        <w:t>1.5</w:t>
      </w:r>
      <w:r w:rsidRPr="00952225">
        <w:rPr>
          <w:b/>
        </w:rPr>
        <w:t>% percentage point reduction per document.</w:t>
      </w:r>
    </w:p>
    <w:p w14:paraId="50734CEC" w14:textId="77777777" w:rsidR="00305C8D" w:rsidRDefault="00305C8D" w:rsidP="00305C8D">
      <w:pPr>
        <w:rPr>
          <w:b/>
        </w:rPr>
      </w:pPr>
    </w:p>
    <w:p w14:paraId="725ADD76" w14:textId="77777777" w:rsidR="00305C8D" w:rsidRPr="00D72B95" w:rsidRDefault="00305C8D" w:rsidP="00305C8D">
      <w:r>
        <w:t xml:space="preserve">Missing or late documents as follows: </w:t>
      </w: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14:paraId="22EEEF01" w14:textId="77777777" w:rsidR="00305C8D" w:rsidRPr="00A0319B" w:rsidRDefault="00305C8D" w:rsidP="00305C8D">
      <w:pPr>
        <w:rPr>
          <w:b/>
        </w:rPr>
      </w:pPr>
      <w:r>
        <w:t xml:space="preserve">           </w:t>
      </w:r>
    </w:p>
    <w:p w14:paraId="6B0EE826" w14:textId="38D69F03" w:rsidR="00305C8D" w:rsidRDefault="00305C8D" w:rsidP="00305C8D">
      <w:pPr>
        <w:rPr>
          <w:b/>
        </w:rPr>
      </w:pPr>
      <w:r>
        <w:t xml:space="preserve">Correspond </w:t>
      </w:r>
      <w:r>
        <w:rPr>
          <w:b/>
        </w:rPr>
        <w:t>“D”</w:t>
      </w:r>
      <w:r>
        <w:t xml:space="preserve"> to grading scale below to determine student grade.  (Scores falling in-between grade cut-offs will be rounded to the closest whole percentage point.)</w:t>
      </w:r>
    </w:p>
    <w:p w14:paraId="35ECF031" w14:textId="77777777" w:rsidR="00305C8D" w:rsidRPr="00A0319B" w:rsidRDefault="00305C8D" w:rsidP="00305C8D">
      <w:pPr>
        <w:ind w:left="360"/>
        <w:rPr>
          <w:b/>
        </w:rPr>
      </w:pPr>
    </w:p>
    <w:tbl>
      <w:tblPr>
        <w:tblpPr w:leftFromText="180" w:rightFromText="180" w:vertAnchor="text" w:horzAnchor="margin" w:tblpXSpec="center"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60"/>
      </w:tblGrid>
      <w:tr w:rsidR="00305C8D" w14:paraId="7EB8A313" w14:textId="77777777">
        <w:tc>
          <w:tcPr>
            <w:tcW w:w="828" w:type="dxa"/>
          </w:tcPr>
          <w:p w14:paraId="5DC76157" w14:textId="77777777" w:rsidR="00305C8D" w:rsidRDefault="00305C8D">
            <w:pPr>
              <w:ind w:right="-720"/>
            </w:pPr>
            <w:r>
              <w:t>A</w:t>
            </w:r>
          </w:p>
        </w:tc>
        <w:tc>
          <w:tcPr>
            <w:tcW w:w="3060" w:type="dxa"/>
          </w:tcPr>
          <w:p w14:paraId="44EE22C4" w14:textId="77777777" w:rsidR="00305C8D" w:rsidRDefault="00305C8D">
            <w:pPr>
              <w:ind w:right="-720"/>
              <w:jc w:val="center"/>
            </w:pPr>
            <w:r>
              <w:t>95 and above</w:t>
            </w:r>
          </w:p>
        </w:tc>
      </w:tr>
      <w:tr w:rsidR="00305C8D" w14:paraId="7A84BE34" w14:textId="77777777">
        <w:tc>
          <w:tcPr>
            <w:tcW w:w="828" w:type="dxa"/>
          </w:tcPr>
          <w:p w14:paraId="0C5502FF" w14:textId="77777777" w:rsidR="00305C8D" w:rsidRDefault="00305C8D">
            <w:pPr>
              <w:ind w:right="-720"/>
            </w:pPr>
            <w:r>
              <w:t>A-</w:t>
            </w:r>
          </w:p>
        </w:tc>
        <w:tc>
          <w:tcPr>
            <w:tcW w:w="3060" w:type="dxa"/>
          </w:tcPr>
          <w:p w14:paraId="3460A41D" w14:textId="77777777" w:rsidR="00305C8D" w:rsidRDefault="00305C8D">
            <w:pPr>
              <w:ind w:right="-720"/>
              <w:jc w:val="center"/>
            </w:pPr>
            <w:r>
              <w:t>90-94</w:t>
            </w:r>
          </w:p>
        </w:tc>
      </w:tr>
      <w:tr w:rsidR="00305C8D" w14:paraId="0F64D53F" w14:textId="77777777">
        <w:tc>
          <w:tcPr>
            <w:tcW w:w="828" w:type="dxa"/>
          </w:tcPr>
          <w:p w14:paraId="5181D0A5" w14:textId="77777777" w:rsidR="00305C8D" w:rsidRDefault="00305C8D">
            <w:pPr>
              <w:ind w:right="-720"/>
            </w:pPr>
            <w:r>
              <w:t>B+</w:t>
            </w:r>
          </w:p>
        </w:tc>
        <w:tc>
          <w:tcPr>
            <w:tcW w:w="3060" w:type="dxa"/>
          </w:tcPr>
          <w:p w14:paraId="7C2E183D" w14:textId="77777777" w:rsidR="00305C8D" w:rsidRDefault="00305C8D">
            <w:pPr>
              <w:ind w:right="-720"/>
              <w:jc w:val="center"/>
            </w:pPr>
            <w:r>
              <w:t>84-89</w:t>
            </w:r>
          </w:p>
        </w:tc>
      </w:tr>
      <w:tr w:rsidR="00305C8D" w14:paraId="32A36E28" w14:textId="77777777">
        <w:tc>
          <w:tcPr>
            <w:tcW w:w="828" w:type="dxa"/>
          </w:tcPr>
          <w:p w14:paraId="2A5599BF" w14:textId="77777777" w:rsidR="00305C8D" w:rsidRDefault="00305C8D">
            <w:pPr>
              <w:ind w:right="-720"/>
            </w:pPr>
            <w:r>
              <w:t>B</w:t>
            </w:r>
          </w:p>
        </w:tc>
        <w:tc>
          <w:tcPr>
            <w:tcW w:w="3060" w:type="dxa"/>
          </w:tcPr>
          <w:p w14:paraId="30F7EF48" w14:textId="77777777" w:rsidR="00305C8D" w:rsidRDefault="00305C8D">
            <w:pPr>
              <w:ind w:right="-720"/>
              <w:jc w:val="center"/>
            </w:pPr>
            <w:r>
              <w:t>78-83</w:t>
            </w:r>
          </w:p>
        </w:tc>
      </w:tr>
      <w:tr w:rsidR="00305C8D" w14:paraId="0B55CEA8" w14:textId="77777777">
        <w:tc>
          <w:tcPr>
            <w:tcW w:w="828" w:type="dxa"/>
          </w:tcPr>
          <w:p w14:paraId="42C5B592" w14:textId="77777777" w:rsidR="00305C8D" w:rsidRDefault="00305C8D">
            <w:pPr>
              <w:ind w:right="-720"/>
            </w:pPr>
            <w:r>
              <w:t>B-</w:t>
            </w:r>
          </w:p>
        </w:tc>
        <w:tc>
          <w:tcPr>
            <w:tcW w:w="3060" w:type="dxa"/>
          </w:tcPr>
          <w:p w14:paraId="35D36EFE" w14:textId="77777777" w:rsidR="00305C8D" w:rsidRDefault="00305C8D">
            <w:pPr>
              <w:ind w:right="-720"/>
              <w:jc w:val="center"/>
            </w:pPr>
            <w:r>
              <w:t>72-77</w:t>
            </w:r>
          </w:p>
        </w:tc>
      </w:tr>
      <w:tr w:rsidR="00305C8D" w14:paraId="396344EC" w14:textId="77777777">
        <w:tc>
          <w:tcPr>
            <w:tcW w:w="828" w:type="dxa"/>
          </w:tcPr>
          <w:p w14:paraId="75E5C856" w14:textId="77777777" w:rsidR="00305C8D" w:rsidRDefault="00305C8D">
            <w:pPr>
              <w:ind w:right="-720"/>
            </w:pPr>
            <w:r>
              <w:t>C+</w:t>
            </w:r>
          </w:p>
        </w:tc>
        <w:tc>
          <w:tcPr>
            <w:tcW w:w="3060" w:type="dxa"/>
          </w:tcPr>
          <w:p w14:paraId="0B438C1F" w14:textId="77777777" w:rsidR="00305C8D" w:rsidRDefault="00305C8D">
            <w:pPr>
              <w:ind w:right="-720"/>
              <w:jc w:val="center"/>
            </w:pPr>
            <w:r>
              <w:t>68-71</w:t>
            </w:r>
          </w:p>
        </w:tc>
      </w:tr>
      <w:tr w:rsidR="00305C8D" w14:paraId="127B9718" w14:textId="77777777">
        <w:tc>
          <w:tcPr>
            <w:tcW w:w="828" w:type="dxa"/>
          </w:tcPr>
          <w:p w14:paraId="3057EC66" w14:textId="77777777" w:rsidR="00305C8D" w:rsidRDefault="00305C8D">
            <w:pPr>
              <w:ind w:right="-720"/>
            </w:pPr>
            <w:r>
              <w:t>C</w:t>
            </w:r>
          </w:p>
        </w:tc>
        <w:tc>
          <w:tcPr>
            <w:tcW w:w="3060" w:type="dxa"/>
          </w:tcPr>
          <w:p w14:paraId="3814D6A7" w14:textId="77777777" w:rsidR="00305C8D" w:rsidRDefault="00305C8D">
            <w:pPr>
              <w:ind w:right="-720"/>
              <w:jc w:val="center"/>
            </w:pPr>
            <w:r>
              <w:t>64-67</w:t>
            </w:r>
          </w:p>
        </w:tc>
      </w:tr>
      <w:tr w:rsidR="00305C8D" w14:paraId="3D0FE011" w14:textId="77777777">
        <w:tc>
          <w:tcPr>
            <w:tcW w:w="828" w:type="dxa"/>
          </w:tcPr>
          <w:p w14:paraId="2A601FB4" w14:textId="77777777" w:rsidR="00305C8D" w:rsidRDefault="00305C8D">
            <w:pPr>
              <w:ind w:right="-720"/>
            </w:pPr>
            <w:r>
              <w:t>C-</w:t>
            </w:r>
          </w:p>
        </w:tc>
        <w:tc>
          <w:tcPr>
            <w:tcW w:w="3060" w:type="dxa"/>
          </w:tcPr>
          <w:p w14:paraId="44AD07C5" w14:textId="77777777" w:rsidR="00305C8D" w:rsidRDefault="00305C8D">
            <w:pPr>
              <w:ind w:right="-720"/>
              <w:jc w:val="center"/>
            </w:pPr>
            <w:r>
              <w:t>60-63</w:t>
            </w:r>
          </w:p>
        </w:tc>
      </w:tr>
      <w:tr w:rsidR="00305C8D" w14:paraId="4332D3A6" w14:textId="77777777">
        <w:tc>
          <w:tcPr>
            <w:tcW w:w="828" w:type="dxa"/>
          </w:tcPr>
          <w:p w14:paraId="2513BB4D" w14:textId="77777777" w:rsidR="00305C8D" w:rsidRDefault="00305C8D">
            <w:pPr>
              <w:ind w:right="-720"/>
            </w:pPr>
            <w:r>
              <w:t>D</w:t>
            </w:r>
          </w:p>
        </w:tc>
        <w:tc>
          <w:tcPr>
            <w:tcW w:w="3060" w:type="dxa"/>
          </w:tcPr>
          <w:p w14:paraId="01054B9F" w14:textId="77777777" w:rsidR="00305C8D" w:rsidRDefault="00305C8D">
            <w:pPr>
              <w:ind w:right="-720"/>
              <w:jc w:val="center"/>
            </w:pPr>
            <w:r>
              <w:t>55-59</w:t>
            </w:r>
          </w:p>
        </w:tc>
      </w:tr>
      <w:tr w:rsidR="00305C8D" w14:paraId="6165A34C" w14:textId="77777777">
        <w:tc>
          <w:tcPr>
            <w:tcW w:w="828" w:type="dxa"/>
          </w:tcPr>
          <w:p w14:paraId="0FEE6CB0" w14:textId="77777777" w:rsidR="00305C8D" w:rsidRDefault="00305C8D">
            <w:pPr>
              <w:ind w:right="-720"/>
            </w:pPr>
            <w:r>
              <w:t>F</w:t>
            </w:r>
          </w:p>
        </w:tc>
        <w:tc>
          <w:tcPr>
            <w:tcW w:w="3060" w:type="dxa"/>
          </w:tcPr>
          <w:p w14:paraId="48CC51A9" w14:textId="77777777" w:rsidR="00305C8D" w:rsidRDefault="00305C8D">
            <w:pPr>
              <w:ind w:right="-720"/>
              <w:jc w:val="center"/>
            </w:pPr>
            <w:r>
              <w:t>&lt;55</w:t>
            </w:r>
          </w:p>
        </w:tc>
      </w:tr>
    </w:tbl>
    <w:p w14:paraId="133691D3" w14:textId="77777777" w:rsidR="00305C8D" w:rsidRDefault="00305C8D" w:rsidP="00305C8D">
      <w:pPr>
        <w:ind w:left="720"/>
      </w:pPr>
      <w:r>
        <w:t xml:space="preserve">                                                  Grading Scale</w:t>
      </w:r>
    </w:p>
    <w:p w14:paraId="2F84FEC1" w14:textId="77777777" w:rsidR="00305C8D" w:rsidRDefault="00305C8D" w:rsidP="00305C8D">
      <w:pPr>
        <w:ind w:left="720"/>
      </w:pPr>
    </w:p>
    <w:p w14:paraId="1C2E074F" w14:textId="77777777" w:rsidR="00305C8D" w:rsidRDefault="00305C8D" w:rsidP="00305C8D">
      <w:pPr>
        <w:ind w:left="720"/>
      </w:pPr>
    </w:p>
    <w:p w14:paraId="2CDB2955" w14:textId="77777777" w:rsidR="00305C8D" w:rsidRDefault="00305C8D" w:rsidP="00305C8D">
      <w:pPr>
        <w:ind w:left="720"/>
      </w:pPr>
    </w:p>
    <w:p w14:paraId="6ECD6E3A" w14:textId="77777777" w:rsidR="00305C8D" w:rsidRDefault="00305C8D" w:rsidP="00305C8D">
      <w:pPr>
        <w:ind w:left="720"/>
      </w:pPr>
    </w:p>
    <w:p w14:paraId="5A0AAACB" w14:textId="77777777" w:rsidR="00305C8D" w:rsidRDefault="00305C8D" w:rsidP="00305C8D">
      <w:pPr>
        <w:ind w:left="720"/>
      </w:pPr>
    </w:p>
    <w:p w14:paraId="6647142C" w14:textId="77777777" w:rsidR="00305C8D" w:rsidRDefault="00305C8D" w:rsidP="00305C8D">
      <w:pPr>
        <w:ind w:left="720"/>
      </w:pPr>
    </w:p>
    <w:p w14:paraId="4FDDC170" w14:textId="77777777" w:rsidR="00305C8D" w:rsidRDefault="00305C8D" w:rsidP="00305C8D">
      <w:pPr>
        <w:ind w:left="720"/>
      </w:pPr>
    </w:p>
    <w:p w14:paraId="0952BD48" w14:textId="77777777" w:rsidR="00305C8D" w:rsidRDefault="00305C8D" w:rsidP="00305C8D">
      <w:pPr>
        <w:ind w:left="720"/>
      </w:pPr>
    </w:p>
    <w:p w14:paraId="46343398" w14:textId="77777777" w:rsidR="00305C8D" w:rsidRDefault="00305C8D" w:rsidP="00305C8D">
      <w:pPr>
        <w:ind w:left="720"/>
      </w:pPr>
    </w:p>
    <w:p w14:paraId="5BAC3026" w14:textId="77777777" w:rsidR="00305C8D" w:rsidRDefault="00305C8D" w:rsidP="00305C8D">
      <w:pPr>
        <w:ind w:left="720"/>
      </w:pPr>
    </w:p>
    <w:p w14:paraId="77C00B27" w14:textId="77777777" w:rsidR="00305C8D" w:rsidRDefault="00305C8D" w:rsidP="00305C8D">
      <w:pPr>
        <w:ind w:left="720"/>
      </w:pPr>
    </w:p>
    <w:p w14:paraId="1D78BFD8" w14:textId="77777777" w:rsidR="00305C8D" w:rsidRPr="000B3C55" w:rsidRDefault="00305C8D" w:rsidP="00305C8D">
      <w:pPr>
        <w:rPr>
          <w:b/>
        </w:rPr>
      </w:pPr>
    </w:p>
    <w:p w14:paraId="7F21E417" w14:textId="77777777" w:rsidR="00C67E64" w:rsidRDefault="00C67E64">
      <w:pPr>
        <w:pStyle w:val="BodyText"/>
        <w:rPr>
          <w:b/>
          <w:sz w:val="20"/>
        </w:rPr>
      </w:pPr>
    </w:p>
    <w:p w14:paraId="5DDC5F93" w14:textId="77777777" w:rsidR="009C71BE" w:rsidRDefault="009C71BE" w:rsidP="009C71BE">
      <w:pPr>
        <w:jc w:val="center"/>
        <w:rPr>
          <w:b/>
        </w:rPr>
      </w:pPr>
      <w:r>
        <w:rPr>
          <w:b/>
        </w:rPr>
        <w:t>Field Education Course Grading Worksheet</w:t>
      </w:r>
    </w:p>
    <w:p w14:paraId="6A4B6151" w14:textId="77777777" w:rsidR="009C71BE" w:rsidRDefault="009C71BE" w:rsidP="009C71BE">
      <w:pPr>
        <w:jc w:val="center"/>
        <w:rPr>
          <w:b/>
        </w:rPr>
      </w:pPr>
      <w:r>
        <w:rPr>
          <w:b/>
        </w:rPr>
        <w:t>SW 722, 821, 822, 921</w:t>
      </w:r>
    </w:p>
    <w:p w14:paraId="68E1553D" w14:textId="77777777" w:rsidR="009C71BE" w:rsidRDefault="009C71BE" w:rsidP="009C71BE">
      <w:pPr>
        <w:jc w:val="center"/>
        <w:rPr>
          <w:b/>
        </w:rPr>
      </w:pPr>
    </w:p>
    <w:p w14:paraId="278FE5D2" w14:textId="77777777" w:rsidR="009C71BE" w:rsidRDefault="009C71BE" w:rsidP="009C71BE">
      <w:pPr>
        <w:ind w:firstLine="360"/>
      </w:pPr>
      <w:r>
        <w:rPr>
          <w:b/>
        </w:rPr>
        <w:t xml:space="preserve">Name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Pr>
          <w:bCs/>
        </w:rPr>
        <w:t> </w:t>
      </w:r>
      <w:r>
        <w:rPr>
          <w:bCs/>
        </w:rPr>
        <w:t> </w:t>
      </w:r>
      <w:r>
        <w:rPr>
          <w:bCs/>
        </w:rPr>
        <w:t> </w:t>
      </w:r>
      <w:r>
        <w:rPr>
          <w:bCs/>
        </w:rPr>
        <w:t> </w:t>
      </w:r>
      <w:r>
        <w:rPr>
          <w:bCs/>
        </w:rPr>
        <w:t> </w:t>
      </w:r>
      <w:r w:rsidRPr="009D3296">
        <w:rPr>
          <w:bCs/>
        </w:rPr>
        <w:fldChar w:fldCharType="end"/>
      </w:r>
      <w:r>
        <w:rPr>
          <w:b/>
        </w:rPr>
        <w:t xml:space="preserve"> </w:t>
      </w:r>
      <w:r>
        <w:rPr>
          <w:b/>
        </w:rPr>
        <w:tab/>
        <w:t xml:space="preserve">Final percentage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Pr>
          <w:bCs/>
        </w:rPr>
        <w:t> </w:t>
      </w:r>
      <w:r>
        <w:rPr>
          <w:bCs/>
        </w:rPr>
        <w:t> </w:t>
      </w:r>
      <w:r>
        <w:rPr>
          <w:bCs/>
        </w:rPr>
        <w:t> </w:t>
      </w:r>
      <w:r>
        <w:rPr>
          <w:bCs/>
        </w:rPr>
        <w:t> </w:t>
      </w:r>
      <w:r>
        <w:rPr>
          <w:bCs/>
        </w:rPr>
        <w:t> </w:t>
      </w:r>
      <w:r w:rsidRPr="009D3296">
        <w:rPr>
          <w:bCs/>
        </w:rPr>
        <w:fldChar w:fldCharType="end"/>
      </w:r>
      <w:r>
        <w:rPr>
          <w:bCs/>
        </w:rPr>
        <w:t xml:space="preserve"> </w:t>
      </w:r>
      <w:r w:rsidRPr="00F073F9">
        <w:rPr>
          <w:b/>
        </w:rPr>
        <w:t>Grade</w:t>
      </w:r>
      <w:r>
        <w:rPr>
          <w:bCs/>
        </w:rPr>
        <w:t xml:space="preserv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Pr>
          <w:bCs/>
        </w:rPr>
        <w:t> </w:t>
      </w:r>
      <w:r>
        <w:rPr>
          <w:bCs/>
        </w:rPr>
        <w:t> </w:t>
      </w:r>
      <w:r>
        <w:rPr>
          <w:bCs/>
        </w:rPr>
        <w:t> </w:t>
      </w:r>
      <w:r>
        <w:rPr>
          <w:bCs/>
        </w:rPr>
        <w:t> </w:t>
      </w:r>
      <w:r>
        <w:rPr>
          <w:bCs/>
        </w:rPr>
        <w:t> </w:t>
      </w:r>
      <w:r w:rsidRPr="009D3296">
        <w:rPr>
          <w:bCs/>
        </w:rPr>
        <w:fldChar w:fldCharType="end"/>
      </w:r>
      <w:r>
        <w:rPr>
          <w:bCs/>
        </w:rPr>
        <w:t xml:space="preserve">   </w:t>
      </w:r>
      <w:r>
        <w:t xml:space="preserve">Date: </w:t>
      </w:r>
      <w:r>
        <w:rPr>
          <w:bCs/>
        </w:rPr>
        <w:fldChar w:fldCharType="begin">
          <w:ffData>
            <w:name w:val="Text46"/>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p>
    <w:p w14:paraId="567068E7" w14:textId="77777777" w:rsidR="009C71BE" w:rsidRDefault="009C71BE" w:rsidP="009C71BE">
      <w:pPr>
        <w:ind w:left="360"/>
      </w:pPr>
    </w:p>
    <w:p w14:paraId="317547ED" w14:textId="77777777" w:rsidR="009C71BE" w:rsidRDefault="009C71BE" w:rsidP="009C71BE">
      <w:pPr>
        <w:ind w:left="360"/>
      </w:pPr>
      <w:r>
        <w:t xml:space="preserve">Semester: </w:t>
      </w:r>
      <w:r>
        <w:tab/>
        <w:t xml:space="preserve">Fall </w:t>
      </w:r>
      <w:r>
        <w:fldChar w:fldCharType="begin">
          <w:ffData>
            <w:name w:val="Check9"/>
            <w:enabled/>
            <w:calcOnExit w:val="0"/>
            <w:checkBox>
              <w:sizeAuto/>
              <w:default w:val="0"/>
              <w:checked w:val="0"/>
            </w:checkBox>
          </w:ffData>
        </w:fldChar>
      </w:r>
      <w:r>
        <w:instrText xml:space="preserve"> FORMCHECKBOX </w:instrText>
      </w:r>
      <w:r w:rsidR="00DA47A3">
        <w:fldChar w:fldCharType="separate"/>
      </w:r>
      <w:r>
        <w:fldChar w:fldCharType="end"/>
      </w:r>
      <w:r>
        <w:tab/>
        <w:t xml:space="preserve">Spring </w:t>
      </w:r>
      <w:r>
        <w:fldChar w:fldCharType="begin">
          <w:ffData>
            <w:name w:val="Check10"/>
            <w:enabled/>
            <w:calcOnExit w:val="0"/>
            <w:checkBox>
              <w:sizeAuto/>
              <w:default w:val="0"/>
              <w:checked w:val="0"/>
            </w:checkBox>
          </w:ffData>
        </w:fldChar>
      </w:r>
      <w:r>
        <w:instrText xml:space="preserve"> FORMCHECKBOX </w:instrText>
      </w:r>
      <w:r w:rsidR="00DA47A3">
        <w:fldChar w:fldCharType="separate"/>
      </w:r>
      <w:r>
        <w:fldChar w:fldCharType="end"/>
      </w:r>
      <w:r>
        <w:tab/>
        <w:t xml:space="preserve">Summer </w:t>
      </w:r>
      <w:r>
        <w:fldChar w:fldCharType="begin">
          <w:ffData>
            <w:name w:val="Check11"/>
            <w:enabled/>
            <w:calcOnExit w:val="0"/>
            <w:checkBox>
              <w:sizeAuto/>
              <w:default w:val="0"/>
            </w:checkBox>
          </w:ffData>
        </w:fldChar>
      </w:r>
      <w:r>
        <w:instrText xml:space="preserve"> FORMCHECKBOX </w:instrText>
      </w:r>
      <w:r w:rsidR="00DA47A3">
        <w:fldChar w:fldCharType="separate"/>
      </w:r>
      <w:r>
        <w:fldChar w:fldCharType="end"/>
      </w:r>
      <w:r>
        <w:tab/>
      </w:r>
      <w:r>
        <w:tab/>
        <w:t xml:space="preserve">Year: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Pr>
          <w:bCs/>
        </w:rPr>
        <w:t> </w:t>
      </w:r>
      <w:r>
        <w:rPr>
          <w:bCs/>
        </w:rPr>
        <w:t> </w:t>
      </w:r>
      <w:r>
        <w:rPr>
          <w:bCs/>
        </w:rPr>
        <w:t> </w:t>
      </w:r>
      <w:r>
        <w:rPr>
          <w:bCs/>
        </w:rPr>
        <w:t> </w:t>
      </w:r>
      <w:r>
        <w:rPr>
          <w:bCs/>
        </w:rPr>
        <w:t> </w:t>
      </w:r>
      <w:r w:rsidRPr="009D3296">
        <w:rPr>
          <w:bCs/>
        </w:rPr>
        <w:fldChar w:fldCharType="end"/>
      </w:r>
    </w:p>
    <w:p w14:paraId="7B55190C" w14:textId="77777777" w:rsidR="009C71BE" w:rsidRDefault="009C71BE" w:rsidP="009C71BE">
      <w:pPr>
        <w:ind w:left="360"/>
      </w:pPr>
    </w:p>
    <w:p w14:paraId="0AAEEC48" w14:textId="77777777" w:rsidR="009C71BE" w:rsidRDefault="009C71BE" w:rsidP="009C71BE">
      <w:pPr>
        <w:ind w:left="360"/>
      </w:pPr>
      <w:r>
        <w:t xml:space="preserve">Course #:  722 </w:t>
      </w:r>
      <w:r>
        <w:fldChar w:fldCharType="begin">
          <w:ffData>
            <w:name w:val="Check1"/>
            <w:enabled/>
            <w:calcOnExit w:val="0"/>
            <w:checkBox>
              <w:sizeAuto/>
              <w:default w:val="0"/>
              <w:checked w:val="0"/>
            </w:checkBox>
          </w:ffData>
        </w:fldChar>
      </w:r>
      <w:r>
        <w:instrText xml:space="preserve"> FORMCHECKBOX </w:instrText>
      </w:r>
      <w:r w:rsidR="00DA47A3">
        <w:fldChar w:fldCharType="separate"/>
      </w:r>
      <w:r>
        <w:fldChar w:fldCharType="end"/>
      </w:r>
      <w:r>
        <w:t xml:space="preserve"> </w:t>
      </w:r>
      <w:r>
        <w:tab/>
        <w:t xml:space="preserve">821 </w:t>
      </w:r>
      <w:r>
        <w:fldChar w:fldCharType="begin">
          <w:ffData>
            <w:name w:val="Check1"/>
            <w:enabled/>
            <w:calcOnExit w:val="0"/>
            <w:checkBox>
              <w:sizeAuto/>
              <w:default w:val="0"/>
              <w:checked w:val="0"/>
            </w:checkBox>
          </w:ffData>
        </w:fldChar>
      </w:r>
      <w:r>
        <w:instrText xml:space="preserve"> FORMCHECKBOX </w:instrText>
      </w:r>
      <w:r w:rsidR="00DA47A3">
        <w:fldChar w:fldCharType="separate"/>
      </w:r>
      <w:r>
        <w:fldChar w:fldCharType="end"/>
      </w:r>
      <w:r>
        <w:tab/>
        <w:t xml:space="preserve">822 </w:t>
      </w:r>
      <w:r>
        <w:fldChar w:fldCharType="begin">
          <w:ffData>
            <w:name w:val="Check2"/>
            <w:enabled/>
            <w:calcOnExit w:val="0"/>
            <w:checkBox>
              <w:sizeAuto/>
              <w:default w:val="0"/>
              <w:checked w:val="0"/>
            </w:checkBox>
          </w:ffData>
        </w:fldChar>
      </w:r>
      <w:r>
        <w:instrText xml:space="preserve"> FORMCHECKBOX </w:instrText>
      </w:r>
      <w:r w:rsidR="00DA47A3">
        <w:fldChar w:fldCharType="separate"/>
      </w:r>
      <w:r>
        <w:fldChar w:fldCharType="end"/>
      </w:r>
      <w:r>
        <w:tab/>
        <w:t xml:space="preserve">921 </w:t>
      </w:r>
      <w:r>
        <w:fldChar w:fldCharType="begin">
          <w:ffData>
            <w:name w:val="Check1"/>
            <w:enabled/>
            <w:calcOnExit w:val="0"/>
            <w:checkBox>
              <w:sizeAuto/>
              <w:default w:val="0"/>
              <w:checked w:val="0"/>
            </w:checkBox>
          </w:ffData>
        </w:fldChar>
      </w:r>
      <w:r>
        <w:instrText xml:space="preserve"> FORMCHECKBOX </w:instrText>
      </w:r>
      <w:r w:rsidR="00DA47A3">
        <w:fldChar w:fldCharType="separate"/>
      </w:r>
      <w:r>
        <w:fldChar w:fldCharType="end"/>
      </w:r>
      <w:r>
        <w:tab/>
      </w:r>
    </w:p>
    <w:p w14:paraId="73AB30A3" w14:textId="77777777" w:rsidR="009C71BE" w:rsidRDefault="009C71BE" w:rsidP="009C71BE">
      <w:pPr>
        <w:ind w:left="1080" w:firstLine="360"/>
      </w:pPr>
    </w:p>
    <w:p w14:paraId="0975DD0C" w14:textId="77777777" w:rsidR="009C71BE" w:rsidRDefault="009C71BE" w:rsidP="009C71BE"/>
    <w:p w14:paraId="09ADC458" w14:textId="77777777" w:rsidR="009C71BE" w:rsidRPr="006260A9" w:rsidRDefault="009C71BE" w:rsidP="009C71BE">
      <w:pPr>
        <w:widowControl/>
        <w:numPr>
          <w:ilvl w:val="0"/>
          <w:numId w:val="14"/>
        </w:numPr>
        <w:autoSpaceDE/>
        <w:autoSpaceDN/>
        <w:ind w:left="360"/>
        <w:rPr>
          <w:b/>
        </w:rPr>
      </w:pPr>
      <w:r>
        <w:t xml:space="preserve">Student evaluation score (from Sonia) = (A) </w:t>
      </w:r>
      <w:r>
        <w:rPr>
          <w:bCs/>
        </w:rPr>
        <w:fldChar w:fldCharType="begin">
          <w:ffData>
            <w:name w:val="Text46"/>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r>
        <w:rPr>
          <w:bCs/>
        </w:rPr>
        <w:t xml:space="preserve"> x 20 = (B) </w:t>
      </w:r>
      <w:r>
        <w:rPr>
          <w:bCs/>
        </w:rPr>
        <w:fldChar w:fldCharType="begin">
          <w:ffData>
            <w:name w:val="Text46"/>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p>
    <w:p w14:paraId="6A52132C" w14:textId="77777777" w:rsidR="009C71BE" w:rsidRPr="006260A9" w:rsidRDefault="009C71BE" w:rsidP="009C71BE">
      <w:pPr>
        <w:ind w:left="360"/>
        <w:rPr>
          <w:b/>
        </w:rPr>
      </w:pPr>
    </w:p>
    <w:p w14:paraId="69B66975" w14:textId="77777777" w:rsidR="009C71BE" w:rsidRPr="001A76E2" w:rsidRDefault="009C71BE" w:rsidP="009C71BE">
      <w:pPr>
        <w:widowControl/>
        <w:numPr>
          <w:ilvl w:val="0"/>
          <w:numId w:val="14"/>
        </w:numPr>
        <w:autoSpaceDE/>
        <w:autoSpaceDN/>
        <w:ind w:left="360"/>
        <w:rPr>
          <w:sz w:val="20"/>
          <w:szCs w:val="20"/>
        </w:rPr>
      </w:pPr>
      <w:r>
        <w:t>(B)</w:t>
      </w:r>
      <w:r w:rsidRPr="001A76E2">
        <w:rPr>
          <w:bCs/>
        </w:rPr>
        <w:t xml:space="preserv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Pr>
          <w:bCs/>
        </w:rPr>
        <w:t> </w:t>
      </w:r>
      <w:r>
        <w:rPr>
          <w:bCs/>
        </w:rPr>
        <w:t> </w:t>
      </w:r>
      <w:r>
        <w:rPr>
          <w:bCs/>
        </w:rPr>
        <w:t> </w:t>
      </w:r>
      <w:r>
        <w:rPr>
          <w:bCs/>
        </w:rPr>
        <w:t> </w:t>
      </w:r>
      <w:r>
        <w:rPr>
          <w:bCs/>
        </w:rPr>
        <w:t> </w:t>
      </w:r>
      <w:r w:rsidRPr="009D3296">
        <w:rPr>
          <w:bCs/>
        </w:rPr>
        <w:fldChar w:fldCharType="end"/>
      </w:r>
      <w:r w:rsidRPr="2B17C7DB">
        <w:t xml:space="preserve"> X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Pr>
          <w:bCs/>
        </w:rPr>
        <w:t> </w:t>
      </w:r>
      <w:r>
        <w:rPr>
          <w:bCs/>
        </w:rPr>
        <w:t> </w:t>
      </w:r>
      <w:r>
        <w:rPr>
          <w:bCs/>
        </w:rPr>
        <w:t> </w:t>
      </w:r>
      <w:r>
        <w:rPr>
          <w:bCs/>
        </w:rPr>
        <w:t> </w:t>
      </w:r>
      <w:r>
        <w:rPr>
          <w:bCs/>
        </w:rPr>
        <w:t> </w:t>
      </w:r>
      <w:r w:rsidRPr="009D3296">
        <w:rPr>
          <w:bCs/>
        </w:rPr>
        <w:fldChar w:fldCharType="end"/>
      </w:r>
      <w:r w:rsidRPr="001A76E2">
        <w:rPr>
          <w:bCs/>
        </w:rPr>
        <w:t xml:space="preserve">  </w:t>
      </w:r>
      <w:r w:rsidRPr="2B17C7DB">
        <w:t xml:space="preserve">= </w:t>
      </w:r>
      <w:r w:rsidRPr="001A76E2">
        <w:rPr>
          <w:bCs/>
        </w:rPr>
        <w:t xml:space="preserve"> </w:t>
      </w:r>
      <w:r>
        <w:t>C</w:t>
      </w:r>
      <w:r w:rsidRPr="001A76E2">
        <w:rPr>
          <w:bCs/>
        </w:rPr>
        <w:t xml:space="preserv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Pr>
          <w:bCs/>
        </w:rPr>
        <w:t> </w:t>
      </w:r>
      <w:r>
        <w:rPr>
          <w:bCs/>
        </w:rPr>
        <w:t> </w:t>
      </w:r>
      <w:r>
        <w:rPr>
          <w:bCs/>
        </w:rPr>
        <w:t> </w:t>
      </w:r>
      <w:r>
        <w:rPr>
          <w:bCs/>
        </w:rPr>
        <w:t> </w:t>
      </w:r>
      <w:r>
        <w:rPr>
          <w:bCs/>
        </w:rPr>
        <w:t> </w:t>
      </w:r>
      <w:r w:rsidRPr="009D3296">
        <w:rPr>
          <w:bCs/>
        </w:rPr>
        <w:fldChar w:fldCharType="end"/>
      </w:r>
      <w:r w:rsidRPr="001A76E2">
        <w:rPr>
          <w:bCs/>
        </w:rPr>
        <w:t xml:space="preserve"> (</w:t>
      </w:r>
      <w:r w:rsidRPr="2B17C7DB">
        <w:rPr>
          <w:sz w:val="20"/>
          <w:szCs w:val="20"/>
        </w:rPr>
        <w:t>student score)</w:t>
      </w:r>
    </w:p>
    <w:p w14:paraId="15F88B9E" w14:textId="77777777" w:rsidR="009C71BE" w:rsidRPr="001A76E2" w:rsidRDefault="009C71BE" w:rsidP="009C71BE">
      <w:pPr>
        <w:rPr>
          <w:bCs/>
          <w:sz w:val="16"/>
          <w:szCs w:val="16"/>
        </w:rPr>
      </w:pPr>
      <w:r w:rsidRPr="001A76E2">
        <w:rPr>
          <w:bCs/>
        </w:rPr>
        <w:t xml:space="preserve"> </w:t>
      </w:r>
      <w:r w:rsidRPr="001A76E2">
        <w:rPr>
          <w:bCs/>
        </w:rPr>
        <w:tab/>
        <w:t xml:space="preserve">        </w:t>
      </w:r>
      <w:r>
        <w:rPr>
          <w:bCs/>
          <w:sz w:val="16"/>
          <w:szCs w:val="16"/>
        </w:rPr>
        <w:t>Field Assignment</w:t>
      </w:r>
      <w:r w:rsidRPr="001A76E2">
        <w:rPr>
          <w:bCs/>
          <w:sz w:val="16"/>
          <w:szCs w:val="16"/>
        </w:rPr>
        <w:t xml:space="preserve"> </w:t>
      </w:r>
    </w:p>
    <w:p w14:paraId="7B10E544" w14:textId="77777777" w:rsidR="009C71BE" w:rsidRPr="001A76E2" w:rsidRDefault="009C71BE" w:rsidP="009C71BE">
      <w:pPr>
        <w:rPr>
          <w:bCs/>
        </w:rPr>
      </w:pPr>
      <w:r w:rsidRPr="001A76E2">
        <w:rPr>
          <w:bCs/>
          <w:sz w:val="16"/>
          <w:szCs w:val="16"/>
        </w:rPr>
        <w:t xml:space="preserve">                                Multiplier (below)</w:t>
      </w:r>
    </w:p>
    <w:p w14:paraId="52385CBC" w14:textId="77777777" w:rsidR="009C71BE" w:rsidRPr="001A76E2" w:rsidRDefault="009C71BE" w:rsidP="009C71BE">
      <w:pPr>
        <w:rPr>
          <w:bCs/>
        </w:rPr>
      </w:pPr>
      <w:r w:rsidRPr="001A76E2">
        <w:rPr>
          <w:bCs/>
        </w:rPr>
        <w:t xml:space="preserve">       </w:t>
      </w:r>
    </w:p>
    <w:p w14:paraId="574A7C06" w14:textId="77777777" w:rsidR="009C71BE" w:rsidRDefault="009C71BE" w:rsidP="009C71BE">
      <w:pPr>
        <w:ind w:left="720"/>
        <w:rPr>
          <w:u w:val="single"/>
        </w:rPr>
      </w:pPr>
      <w:r w:rsidRPr="001A76E2">
        <w:rPr>
          <w:bCs/>
        </w:rPr>
        <w:t xml:space="preserve">            </w:t>
      </w:r>
      <w:r>
        <w:t xml:space="preserve">  </w:t>
      </w:r>
      <w:r>
        <w:rPr>
          <w:u w:val="single"/>
        </w:rPr>
        <w:t>Field Assignment Multiplier Chart</w:t>
      </w:r>
    </w:p>
    <w:p w14:paraId="5F84E950" w14:textId="77777777" w:rsidR="009C71BE" w:rsidRDefault="009C71BE" w:rsidP="009C71BE">
      <w:pPr>
        <w:ind w:left="720"/>
      </w:pPr>
    </w:p>
    <w:tbl>
      <w:tblPr>
        <w:tblW w:w="0" w:type="auto"/>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tblGrid>
      <w:tr w:rsidR="009C71BE" w14:paraId="60D69EFA" w14:textId="77777777">
        <w:tc>
          <w:tcPr>
            <w:tcW w:w="2952" w:type="dxa"/>
          </w:tcPr>
          <w:p w14:paraId="08F79AED" w14:textId="77777777" w:rsidR="009C71BE" w:rsidRPr="008C20C6" w:rsidRDefault="009C71BE">
            <w:pPr>
              <w:jc w:val="center"/>
              <w:rPr>
                <w:b/>
              </w:rPr>
            </w:pPr>
            <w:r w:rsidRPr="008C20C6">
              <w:rPr>
                <w:b/>
              </w:rPr>
              <w:t>Total points earned for completed field assignments</w:t>
            </w:r>
          </w:p>
        </w:tc>
        <w:tc>
          <w:tcPr>
            <w:tcW w:w="2952" w:type="dxa"/>
          </w:tcPr>
          <w:p w14:paraId="1DFF290D" w14:textId="77777777" w:rsidR="009C71BE" w:rsidRPr="008C20C6" w:rsidRDefault="009C71BE">
            <w:pPr>
              <w:jc w:val="center"/>
              <w:rPr>
                <w:b/>
              </w:rPr>
            </w:pPr>
            <w:r w:rsidRPr="008C20C6">
              <w:rPr>
                <w:b/>
              </w:rPr>
              <w:t>Multiplier</w:t>
            </w:r>
          </w:p>
        </w:tc>
      </w:tr>
      <w:tr w:rsidR="009C71BE" w14:paraId="5CD98120" w14:textId="77777777">
        <w:tc>
          <w:tcPr>
            <w:tcW w:w="2952" w:type="dxa"/>
          </w:tcPr>
          <w:p w14:paraId="249DD30F" w14:textId="77777777" w:rsidR="009C71BE" w:rsidRPr="008C20C6" w:rsidRDefault="009C71BE">
            <w:pPr>
              <w:jc w:val="center"/>
            </w:pPr>
            <w:r w:rsidRPr="008C20C6">
              <w:t>5</w:t>
            </w:r>
          </w:p>
        </w:tc>
        <w:tc>
          <w:tcPr>
            <w:tcW w:w="2952" w:type="dxa"/>
          </w:tcPr>
          <w:p w14:paraId="55B6B20D" w14:textId="77777777" w:rsidR="009C71BE" w:rsidRPr="008C20C6" w:rsidRDefault="009C71BE">
            <w:pPr>
              <w:jc w:val="center"/>
            </w:pPr>
            <w:r w:rsidRPr="008C20C6">
              <w:t>1.25</w:t>
            </w:r>
          </w:p>
        </w:tc>
      </w:tr>
      <w:tr w:rsidR="009C71BE" w14:paraId="54C53900" w14:textId="77777777">
        <w:tc>
          <w:tcPr>
            <w:tcW w:w="2952" w:type="dxa"/>
          </w:tcPr>
          <w:p w14:paraId="1F3B91C0" w14:textId="77777777" w:rsidR="009C71BE" w:rsidRPr="008C20C6" w:rsidRDefault="009C71BE">
            <w:pPr>
              <w:jc w:val="center"/>
            </w:pPr>
            <w:r w:rsidRPr="008C20C6">
              <w:t>4</w:t>
            </w:r>
          </w:p>
        </w:tc>
        <w:tc>
          <w:tcPr>
            <w:tcW w:w="2952" w:type="dxa"/>
          </w:tcPr>
          <w:p w14:paraId="4B534685" w14:textId="77777777" w:rsidR="009C71BE" w:rsidRPr="008C20C6" w:rsidRDefault="009C71BE">
            <w:pPr>
              <w:jc w:val="center"/>
            </w:pPr>
            <w:r w:rsidRPr="008C20C6">
              <w:t>1.20</w:t>
            </w:r>
          </w:p>
        </w:tc>
      </w:tr>
      <w:tr w:rsidR="009C71BE" w14:paraId="10A27217" w14:textId="77777777">
        <w:tc>
          <w:tcPr>
            <w:tcW w:w="2952" w:type="dxa"/>
          </w:tcPr>
          <w:p w14:paraId="2D28A94A" w14:textId="77777777" w:rsidR="009C71BE" w:rsidRPr="008C20C6" w:rsidRDefault="009C71BE">
            <w:pPr>
              <w:jc w:val="center"/>
            </w:pPr>
            <w:r w:rsidRPr="008C20C6">
              <w:t>3</w:t>
            </w:r>
          </w:p>
        </w:tc>
        <w:tc>
          <w:tcPr>
            <w:tcW w:w="2952" w:type="dxa"/>
          </w:tcPr>
          <w:p w14:paraId="0BF35221" w14:textId="77777777" w:rsidR="009C71BE" w:rsidRPr="008C20C6" w:rsidRDefault="009C71BE">
            <w:pPr>
              <w:jc w:val="center"/>
            </w:pPr>
            <w:r w:rsidRPr="008C20C6">
              <w:t>1.15</w:t>
            </w:r>
          </w:p>
        </w:tc>
      </w:tr>
      <w:tr w:rsidR="009C71BE" w14:paraId="76F25805" w14:textId="77777777">
        <w:tc>
          <w:tcPr>
            <w:tcW w:w="2952" w:type="dxa"/>
          </w:tcPr>
          <w:p w14:paraId="42FF9560" w14:textId="77777777" w:rsidR="009C71BE" w:rsidRPr="008C20C6" w:rsidRDefault="009C71BE">
            <w:pPr>
              <w:jc w:val="center"/>
            </w:pPr>
            <w:r w:rsidRPr="008C20C6">
              <w:t>2</w:t>
            </w:r>
          </w:p>
        </w:tc>
        <w:tc>
          <w:tcPr>
            <w:tcW w:w="2952" w:type="dxa"/>
          </w:tcPr>
          <w:p w14:paraId="6212667B" w14:textId="77777777" w:rsidR="009C71BE" w:rsidRPr="008C20C6" w:rsidRDefault="009C71BE">
            <w:pPr>
              <w:jc w:val="center"/>
            </w:pPr>
            <w:r w:rsidRPr="008C20C6">
              <w:t>1.10</w:t>
            </w:r>
          </w:p>
        </w:tc>
      </w:tr>
      <w:tr w:rsidR="009C71BE" w14:paraId="56EFA003" w14:textId="77777777">
        <w:tc>
          <w:tcPr>
            <w:tcW w:w="2952" w:type="dxa"/>
          </w:tcPr>
          <w:p w14:paraId="4A27A1C4" w14:textId="77777777" w:rsidR="009C71BE" w:rsidRPr="008C20C6" w:rsidRDefault="009C71BE">
            <w:pPr>
              <w:jc w:val="center"/>
            </w:pPr>
            <w:r w:rsidRPr="008C20C6">
              <w:t>1</w:t>
            </w:r>
          </w:p>
        </w:tc>
        <w:tc>
          <w:tcPr>
            <w:tcW w:w="2952" w:type="dxa"/>
          </w:tcPr>
          <w:p w14:paraId="6D75B00C" w14:textId="77777777" w:rsidR="009C71BE" w:rsidRPr="008C20C6" w:rsidRDefault="009C71BE">
            <w:pPr>
              <w:jc w:val="center"/>
            </w:pPr>
            <w:r w:rsidRPr="008C20C6">
              <w:t>1.05</w:t>
            </w:r>
          </w:p>
        </w:tc>
      </w:tr>
      <w:tr w:rsidR="009C71BE" w14:paraId="72D5E0F0" w14:textId="77777777">
        <w:tc>
          <w:tcPr>
            <w:tcW w:w="2952" w:type="dxa"/>
          </w:tcPr>
          <w:p w14:paraId="41DA8368" w14:textId="77777777" w:rsidR="009C71BE" w:rsidRPr="008C20C6" w:rsidRDefault="009C71BE">
            <w:pPr>
              <w:jc w:val="center"/>
            </w:pPr>
            <w:r w:rsidRPr="008C20C6">
              <w:t>0</w:t>
            </w:r>
          </w:p>
        </w:tc>
        <w:tc>
          <w:tcPr>
            <w:tcW w:w="2952" w:type="dxa"/>
          </w:tcPr>
          <w:p w14:paraId="76F01155" w14:textId="77777777" w:rsidR="009C71BE" w:rsidRPr="008C20C6" w:rsidRDefault="009C71BE">
            <w:pPr>
              <w:jc w:val="center"/>
            </w:pPr>
            <w:r w:rsidRPr="008C20C6">
              <w:t>1.0</w:t>
            </w:r>
          </w:p>
        </w:tc>
      </w:tr>
    </w:tbl>
    <w:p w14:paraId="12234928" w14:textId="77777777" w:rsidR="009C71BE" w:rsidRPr="001A76E2" w:rsidRDefault="009C71BE" w:rsidP="009C71BE">
      <w:pPr>
        <w:ind w:left="720"/>
        <w:rPr>
          <w:bCs/>
        </w:rPr>
      </w:pPr>
    </w:p>
    <w:p w14:paraId="6EBA41A5" w14:textId="77777777" w:rsidR="009C71BE" w:rsidRPr="001A76E2" w:rsidRDefault="009C71BE" w:rsidP="009C71BE">
      <w:pPr>
        <w:pStyle w:val="ListParagraph"/>
        <w:rPr>
          <w:bCs/>
        </w:rPr>
      </w:pPr>
    </w:p>
    <w:p w14:paraId="7A754708" w14:textId="77777777" w:rsidR="009C71BE" w:rsidRPr="001A76E2" w:rsidRDefault="009C71BE" w:rsidP="009C71BE">
      <w:pPr>
        <w:rPr>
          <w:bCs/>
        </w:rPr>
      </w:pPr>
    </w:p>
    <w:p w14:paraId="0032F3EC" w14:textId="77777777" w:rsidR="009C71BE" w:rsidRDefault="009C71BE" w:rsidP="009C71BE">
      <w:pPr>
        <w:pStyle w:val="ListParagraph"/>
        <w:widowControl/>
        <w:numPr>
          <w:ilvl w:val="0"/>
          <w:numId w:val="17"/>
        </w:numPr>
        <w:autoSpaceDE/>
        <w:autoSpaceDN/>
        <w:rPr>
          <w:bCs/>
        </w:rPr>
      </w:pPr>
      <w:r w:rsidRPr="009D3296">
        <w:rPr>
          <w:bCs/>
        </w:rPr>
        <w:t>(</w:t>
      </w:r>
      <w:r>
        <w:rPr>
          <w:bCs/>
        </w:rPr>
        <w:t>C</w:t>
      </w:r>
      <w:r w:rsidRPr="009D3296">
        <w:rPr>
          <w:bCs/>
        </w:rPr>
        <w:t xml:space="preserv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Pr>
          <w:bCs/>
        </w:rPr>
        <w:t> </w:t>
      </w:r>
      <w:r>
        <w:rPr>
          <w:bCs/>
        </w:rPr>
        <w:t> </w:t>
      </w:r>
      <w:r>
        <w:rPr>
          <w:bCs/>
        </w:rPr>
        <w:t> </w:t>
      </w:r>
      <w:r>
        <w:rPr>
          <w:bCs/>
        </w:rPr>
        <w:t> </w:t>
      </w:r>
      <w:r>
        <w:rPr>
          <w:bCs/>
        </w:rPr>
        <w:t> </w:t>
      </w:r>
      <w:r w:rsidRPr="009D3296">
        <w:rPr>
          <w:bCs/>
        </w:rPr>
        <w:fldChar w:fldCharType="end"/>
      </w:r>
      <w:r>
        <w:rPr>
          <w:bCs/>
        </w:rPr>
        <w:t xml:space="preserve"> ÷ 125 =(D)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Pr>
          <w:bCs/>
        </w:rPr>
        <w:t> </w:t>
      </w:r>
      <w:r>
        <w:rPr>
          <w:bCs/>
        </w:rPr>
        <w:t> </w:t>
      </w:r>
      <w:r>
        <w:rPr>
          <w:bCs/>
        </w:rPr>
        <w:t> </w:t>
      </w:r>
      <w:r>
        <w:rPr>
          <w:bCs/>
        </w:rPr>
        <w:t> </w:t>
      </w:r>
      <w:r>
        <w:rPr>
          <w:bCs/>
        </w:rPr>
        <w:t> </w:t>
      </w:r>
      <w:r w:rsidRPr="009D3296">
        <w:rPr>
          <w:bCs/>
        </w:rPr>
        <w:fldChar w:fldCharType="end"/>
      </w:r>
    </w:p>
    <w:p w14:paraId="3DC45B82" w14:textId="77777777" w:rsidR="009C71BE" w:rsidRDefault="009C71BE" w:rsidP="009C71BE">
      <w:pPr>
        <w:pStyle w:val="ListParagraph"/>
        <w:rPr>
          <w:bCs/>
        </w:rPr>
      </w:pPr>
    </w:p>
    <w:p w14:paraId="30F75B9A" w14:textId="77777777" w:rsidR="009C71BE" w:rsidRPr="009D3296" w:rsidRDefault="009C71BE" w:rsidP="009C71BE">
      <w:pPr>
        <w:pStyle w:val="ListParagraph"/>
        <w:widowControl/>
        <w:numPr>
          <w:ilvl w:val="0"/>
          <w:numId w:val="17"/>
        </w:numPr>
        <w:autoSpaceDE/>
        <w:autoSpaceDN/>
        <w:rPr>
          <w:bCs/>
        </w:rPr>
      </w:pPr>
      <w:r w:rsidRPr="009D3296">
        <w:rPr>
          <w:bCs/>
        </w:rPr>
        <w:t>(</w:t>
      </w:r>
      <w:r>
        <w:rPr>
          <w:bCs/>
        </w:rPr>
        <w:t>D</w:t>
      </w:r>
      <w:r w:rsidRPr="009D3296">
        <w:rPr>
          <w:bCs/>
        </w:rPr>
        <w:t xml:space="preserv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sidRPr="00200D0B">
        <w:t> </w:t>
      </w:r>
      <w:r w:rsidRPr="00200D0B">
        <w:t> </w:t>
      </w:r>
      <w:r w:rsidRPr="00200D0B">
        <w:t> </w:t>
      </w:r>
      <w:r w:rsidRPr="00200D0B">
        <w:t> </w:t>
      </w:r>
      <w:r w:rsidRPr="00200D0B">
        <w:t> </w:t>
      </w:r>
      <w:r w:rsidRPr="009D3296">
        <w:rPr>
          <w:bCs/>
        </w:rPr>
        <w:fldChar w:fldCharType="end"/>
      </w:r>
      <w:r w:rsidRPr="009D3296">
        <w:rPr>
          <w:bCs/>
        </w:rPr>
        <w:t xml:space="preserve"> -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sidRPr="00200D0B">
        <w:t> </w:t>
      </w:r>
      <w:r w:rsidRPr="00200D0B">
        <w:t> </w:t>
      </w:r>
      <w:r w:rsidRPr="00200D0B">
        <w:t> </w:t>
      </w:r>
      <w:r w:rsidRPr="00200D0B">
        <w:t> </w:t>
      </w:r>
      <w:r w:rsidRPr="00200D0B">
        <w:t> </w:t>
      </w:r>
      <w:r w:rsidRPr="009D3296">
        <w:rPr>
          <w:bCs/>
        </w:rPr>
        <w:fldChar w:fldCharType="end"/>
      </w:r>
      <w:r w:rsidRPr="009D3296">
        <w:rPr>
          <w:bCs/>
        </w:rPr>
        <w:t xml:space="preserve"> % (missing or rejected required field documents) = (</w:t>
      </w:r>
      <w:r>
        <w:rPr>
          <w:bCs/>
        </w:rPr>
        <w:t>E</w:t>
      </w:r>
      <w:r w:rsidRPr="009D3296">
        <w:rPr>
          <w:bCs/>
        </w:rPr>
        <w:t xml:space="preserve">) </w:t>
      </w:r>
      <w:r w:rsidRPr="009D3296">
        <w:rPr>
          <w:bCs/>
        </w:rPr>
        <w:fldChar w:fldCharType="begin">
          <w:ffData>
            <w:name w:val="Text46"/>
            <w:enabled/>
            <w:calcOnExit w:val="0"/>
            <w:textInput/>
          </w:ffData>
        </w:fldChar>
      </w:r>
      <w:r w:rsidRPr="009D3296">
        <w:rPr>
          <w:bCs/>
        </w:rPr>
        <w:instrText xml:space="preserve"> FORMTEXT </w:instrText>
      </w:r>
      <w:r w:rsidRPr="009D3296">
        <w:rPr>
          <w:bCs/>
        </w:rPr>
      </w:r>
      <w:r w:rsidRPr="009D3296">
        <w:rPr>
          <w:bCs/>
        </w:rPr>
        <w:fldChar w:fldCharType="separate"/>
      </w:r>
      <w:r w:rsidRPr="00200D0B">
        <w:t> </w:t>
      </w:r>
      <w:r w:rsidRPr="00200D0B">
        <w:t> </w:t>
      </w:r>
      <w:r w:rsidRPr="00200D0B">
        <w:t> </w:t>
      </w:r>
      <w:r w:rsidRPr="00200D0B">
        <w:t> </w:t>
      </w:r>
      <w:r w:rsidRPr="00200D0B">
        <w:t> </w:t>
      </w:r>
      <w:r w:rsidRPr="009D3296">
        <w:rPr>
          <w:bCs/>
        </w:rPr>
        <w:fldChar w:fldCharType="end"/>
      </w:r>
      <w:r w:rsidRPr="009D3296">
        <w:rPr>
          <w:bCs/>
        </w:rPr>
        <w:t xml:space="preserve">  </w:t>
      </w:r>
      <w:r>
        <w:rPr>
          <w:bCs/>
        </w:rPr>
        <w:t>(Total points earned)</w:t>
      </w:r>
    </w:p>
    <w:p w14:paraId="1C81EEDA" w14:textId="77777777" w:rsidR="009C71BE" w:rsidRDefault="009C71BE" w:rsidP="009C71BE">
      <w:pPr>
        <w:rPr>
          <w:b/>
        </w:rPr>
      </w:pPr>
    </w:p>
    <w:p w14:paraId="3FB4D4BF" w14:textId="77777777" w:rsidR="009C71BE" w:rsidRPr="009D03DE" w:rsidRDefault="009C71BE" w:rsidP="009C71BE">
      <w:pPr>
        <w:rPr>
          <w:sz w:val="28"/>
        </w:rPr>
      </w:pPr>
      <w:r>
        <w:t xml:space="preserve"> (Note: Missing, </w:t>
      </w:r>
      <w:proofErr w:type="gramStart"/>
      <w:r>
        <w:t>late</w:t>
      </w:r>
      <w:proofErr w:type="gramEnd"/>
      <w:r>
        <w:t xml:space="preserve"> or unacceptable Learning Plans, Self-Evaluations, and Verification of Field Hours will result in a percentage reduction per missed document as follows)</w:t>
      </w:r>
    </w:p>
    <w:p w14:paraId="17527C08" w14:textId="77777777" w:rsidR="009C71BE" w:rsidRDefault="009C71BE" w:rsidP="009C71BE"/>
    <w:p w14:paraId="526CEDD0" w14:textId="77777777" w:rsidR="009C71BE" w:rsidRDefault="009C71BE" w:rsidP="009C71BE">
      <w:pPr>
        <w:widowControl/>
        <w:numPr>
          <w:ilvl w:val="0"/>
          <w:numId w:val="15"/>
        </w:numPr>
        <w:autoSpaceDE/>
        <w:autoSpaceDN/>
        <w:rPr>
          <w:b/>
        </w:rPr>
      </w:pPr>
      <w:r>
        <w:rPr>
          <w:b/>
        </w:rPr>
        <w:t>Learning Plan – 3%</w:t>
      </w:r>
    </w:p>
    <w:p w14:paraId="37EC132A" w14:textId="77777777" w:rsidR="009C71BE" w:rsidRDefault="009C71BE" w:rsidP="009C71BE">
      <w:pPr>
        <w:widowControl/>
        <w:numPr>
          <w:ilvl w:val="0"/>
          <w:numId w:val="15"/>
        </w:numPr>
        <w:autoSpaceDE/>
        <w:autoSpaceDN/>
        <w:rPr>
          <w:b/>
        </w:rPr>
      </w:pPr>
      <w:r>
        <w:rPr>
          <w:b/>
        </w:rPr>
        <w:t>Mid-Term Self-Evaluation – 3%</w:t>
      </w:r>
    </w:p>
    <w:p w14:paraId="76A7FA7C" w14:textId="77777777" w:rsidR="009C71BE" w:rsidRDefault="009C71BE" w:rsidP="009C71BE">
      <w:pPr>
        <w:widowControl/>
        <w:numPr>
          <w:ilvl w:val="0"/>
          <w:numId w:val="15"/>
        </w:numPr>
        <w:autoSpaceDE/>
        <w:autoSpaceDN/>
        <w:rPr>
          <w:b/>
        </w:rPr>
      </w:pPr>
      <w:r>
        <w:rPr>
          <w:b/>
        </w:rPr>
        <w:t>Final Self-Evaluation – 3%</w:t>
      </w:r>
    </w:p>
    <w:p w14:paraId="25416B26" w14:textId="77777777" w:rsidR="009C71BE" w:rsidRDefault="009C71BE" w:rsidP="009C71BE">
      <w:pPr>
        <w:widowControl/>
        <w:numPr>
          <w:ilvl w:val="0"/>
          <w:numId w:val="15"/>
        </w:numPr>
        <w:autoSpaceDE/>
        <w:autoSpaceDN/>
        <w:rPr>
          <w:b/>
        </w:rPr>
      </w:pPr>
      <w:r>
        <w:rPr>
          <w:b/>
        </w:rPr>
        <w:t>Field Hour Verification Form – 3%</w:t>
      </w:r>
    </w:p>
    <w:p w14:paraId="59B84D45" w14:textId="77777777" w:rsidR="009C71BE" w:rsidRPr="0003103F" w:rsidRDefault="009C71BE" w:rsidP="009C71BE">
      <w:pPr>
        <w:ind w:left="855"/>
        <w:rPr>
          <w:b/>
        </w:rPr>
      </w:pPr>
    </w:p>
    <w:p w14:paraId="0E794050" w14:textId="77777777" w:rsidR="009C71BE" w:rsidRDefault="009C71BE" w:rsidP="009C71BE">
      <w:pPr>
        <w:rPr>
          <w:b/>
        </w:rPr>
      </w:pPr>
      <w:r w:rsidRPr="00952225">
        <w:rPr>
          <w:b/>
        </w:rPr>
        <w:t xml:space="preserve">Late documents will result in a </w:t>
      </w:r>
      <w:r>
        <w:rPr>
          <w:b/>
        </w:rPr>
        <w:t>1.5</w:t>
      </w:r>
      <w:r w:rsidRPr="00952225">
        <w:rPr>
          <w:b/>
        </w:rPr>
        <w:t>% percentage point reduction per document.</w:t>
      </w:r>
    </w:p>
    <w:p w14:paraId="5CA4F449" w14:textId="77777777" w:rsidR="009C71BE" w:rsidRDefault="009C71BE" w:rsidP="009C71BE">
      <w:pPr>
        <w:rPr>
          <w:b/>
        </w:rPr>
      </w:pPr>
    </w:p>
    <w:p w14:paraId="3F3C6957" w14:textId="77777777" w:rsidR="009C71BE" w:rsidRPr="00D72B95" w:rsidRDefault="009C71BE" w:rsidP="009C71BE">
      <w:r>
        <w:t xml:space="preserve">Missing or late documents as follows: </w:t>
      </w: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14:paraId="0BA1F9C3" w14:textId="77777777" w:rsidR="009C71BE" w:rsidRPr="00A0319B" w:rsidRDefault="009C71BE" w:rsidP="009C71BE">
      <w:pPr>
        <w:rPr>
          <w:b/>
        </w:rPr>
      </w:pPr>
      <w:r>
        <w:t xml:space="preserve">           </w:t>
      </w:r>
    </w:p>
    <w:p w14:paraId="351E2D72" w14:textId="72690937" w:rsidR="009C71BE" w:rsidRDefault="009C71BE" w:rsidP="00B06F8F">
      <w:pPr>
        <w:rPr>
          <w:b/>
        </w:rPr>
      </w:pPr>
      <w:r>
        <w:t xml:space="preserve">Correspond </w:t>
      </w:r>
      <w:r>
        <w:rPr>
          <w:b/>
        </w:rPr>
        <w:t>“C”</w:t>
      </w:r>
      <w:r>
        <w:t xml:space="preserve"> to grading scale below to determine student grade.  (Scores falling in-between grade cut-offs will be rounded to the closest whole percentage point.)</w:t>
      </w:r>
    </w:p>
    <w:p w14:paraId="61C244F4" w14:textId="77777777" w:rsidR="009C71BE" w:rsidRPr="00A0319B" w:rsidRDefault="009C71BE" w:rsidP="009C71BE">
      <w:pPr>
        <w:ind w:left="360"/>
        <w:rPr>
          <w:b/>
        </w:rPr>
      </w:pPr>
    </w:p>
    <w:tbl>
      <w:tblPr>
        <w:tblpPr w:leftFromText="180" w:rightFromText="180" w:vertAnchor="text" w:horzAnchor="margin" w:tblpXSpec="center"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60"/>
      </w:tblGrid>
      <w:tr w:rsidR="009C71BE" w14:paraId="0FE0A407" w14:textId="77777777">
        <w:tc>
          <w:tcPr>
            <w:tcW w:w="828" w:type="dxa"/>
          </w:tcPr>
          <w:p w14:paraId="74DC3CF9" w14:textId="77777777" w:rsidR="009C71BE" w:rsidRDefault="009C71BE">
            <w:pPr>
              <w:ind w:right="-720"/>
            </w:pPr>
            <w:r>
              <w:t>A</w:t>
            </w:r>
          </w:p>
        </w:tc>
        <w:tc>
          <w:tcPr>
            <w:tcW w:w="3060" w:type="dxa"/>
          </w:tcPr>
          <w:p w14:paraId="401C11B8" w14:textId="77777777" w:rsidR="009C71BE" w:rsidRDefault="009C71BE">
            <w:pPr>
              <w:ind w:right="-720"/>
              <w:jc w:val="center"/>
            </w:pPr>
            <w:r>
              <w:t>95 and above</w:t>
            </w:r>
          </w:p>
        </w:tc>
      </w:tr>
      <w:tr w:rsidR="009C71BE" w14:paraId="44013000" w14:textId="77777777">
        <w:tc>
          <w:tcPr>
            <w:tcW w:w="828" w:type="dxa"/>
          </w:tcPr>
          <w:p w14:paraId="38014E66" w14:textId="77777777" w:rsidR="009C71BE" w:rsidRDefault="009C71BE">
            <w:pPr>
              <w:ind w:right="-720"/>
            </w:pPr>
            <w:r>
              <w:t>A-</w:t>
            </w:r>
          </w:p>
        </w:tc>
        <w:tc>
          <w:tcPr>
            <w:tcW w:w="3060" w:type="dxa"/>
          </w:tcPr>
          <w:p w14:paraId="25297F31" w14:textId="77777777" w:rsidR="009C71BE" w:rsidRDefault="009C71BE">
            <w:pPr>
              <w:ind w:right="-720"/>
              <w:jc w:val="center"/>
            </w:pPr>
            <w:r>
              <w:t>90-94</w:t>
            </w:r>
          </w:p>
        </w:tc>
      </w:tr>
      <w:tr w:rsidR="009C71BE" w14:paraId="5ABACFA6" w14:textId="77777777">
        <w:tc>
          <w:tcPr>
            <w:tcW w:w="828" w:type="dxa"/>
          </w:tcPr>
          <w:p w14:paraId="7C9B487D" w14:textId="77777777" w:rsidR="009C71BE" w:rsidRDefault="009C71BE">
            <w:pPr>
              <w:ind w:right="-720"/>
            </w:pPr>
            <w:r>
              <w:t>B+</w:t>
            </w:r>
          </w:p>
        </w:tc>
        <w:tc>
          <w:tcPr>
            <w:tcW w:w="3060" w:type="dxa"/>
          </w:tcPr>
          <w:p w14:paraId="6C38D11A" w14:textId="77777777" w:rsidR="009C71BE" w:rsidRDefault="009C71BE">
            <w:pPr>
              <w:ind w:right="-720"/>
              <w:jc w:val="center"/>
            </w:pPr>
            <w:r>
              <w:t>84-89</w:t>
            </w:r>
          </w:p>
        </w:tc>
      </w:tr>
      <w:tr w:rsidR="009C71BE" w14:paraId="6190EA9F" w14:textId="77777777">
        <w:tc>
          <w:tcPr>
            <w:tcW w:w="828" w:type="dxa"/>
          </w:tcPr>
          <w:p w14:paraId="4BBD0139" w14:textId="77777777" w:rsidR="009C71BE" w:rsidRDefault="009C71BE">
            <w:pPr>
              <w:ind w:right="-720"/>
            </w:pPr>
            <w:r>
              <w:t>B</w:t>
            </w:r>
          </w:p>
        </w:tc>
        <w:tc>
          <w:tcPr>
            <w:tcW w:w="3060" w:type="dxa"/>
          </w:tcPr>
          <w:p w14:paraId="2CE4D375" w14:textId="77777777" w:rsidR="009C71BE" w:rsidRDefault="009C71BE">
            <w:pPr>
              <w:ind w:right="-720"/>
              <w:jc w:val="center"/>
            </w:pPr>
            <w:r>
              <w:t>78-83</w:t>
            </w:r>
          </w:p>
        </w:tc>
      </w:tr>
      <w:tr w:rsidR="009C71BE" w14:paraId="189EB730" w14:textId="77777777">
        <w:tc>
          <w:tcPr>
            <w:tcW w:w="828" w:type="dxa"/>
          </w:tcPr>
          <w:p w14:paraId="0F85BBAB" w14:textId="77777777" w:rsidR="009C71BE" w:rsidRDefault="009C71BE">
            <w:pPr>
              <w:ind w:right="-720"/>
            </w:pPr>
            <w:r>
              <w:t>B-</w:t>
            </w:r>
          </w:p>
        </w:tc>
        <w:tc>
          <w:tcPr>
            <w:tcW w:w="3060" w:type="dxa"/>
          </w:tcPr>
          <w:p w14:paraId="187D43CC" w14:textId="77777777" w:rsidR="009C71BE" w:rsidRDefault="009C71BE">
            <w:pPr>
              <w:ind w:right="-720"/>
              <w:jc w:val="center"/>
            </w:pPr>
            <w:r>
              <w:t>72-77</w:t>
            </w:r>
          </w:p>
        </w:tc>
      </w:tr>
      <w:tr w:rsidR="009C71BE" w14:paraId="6610B283" w14:textId="77777777">
        <w:tc>
          <w:tcPr>
            <w:tcW w:w="828" w:type="dxa"/>
          </w:tcPr>
          <w:p w14:paraId="1BE66A42" w14:textId="77777777" w:rsidR="009C71BE" w:rsidRDefault="009C71BE">
            <w:pPr>
              <w:ind w:right="-720"/>
            </w:pPr>
            <w:r>
              <w:t>C+</w:t>
            </w:r>
          </w:p>
        </w:tc>
        <w:tc>
          <w:tcPr>
            <w:tcW w:w="3060" w:type="dxa"/>
          </w:tcPr>
          <w:p w14:paraId="718713D4" w14:textId="77777777" w:rsidR="009C71BE" w:rsidRDefault="009C71BE">
            <w:pPr>
              <w:ind w:right="-720"/>
              <w:jc w:val="center"/>
            </w:pPr>
            <w:r>
              <w:t>68-71</w:t>
            </w:r>
          </w:p>
        </w:tc>
      </w:tr>
      <w:tr w:rsidR="009C71BE" w14:paraId="7085139D" w14:textId="77777777">
        <w:tc>
          <w:tcPr>
            <w:tcW w:w="828" w:type="dxa"/>
          </w:tcPr>
          <w:p w14:paraId="299D273B" w14:textId="77777777" w:rsidR="009C71BE" w:rsidRDefault="009C71BE">
            <w:pPr>
              <w:ind w:right="-720"/>
            </w:pPr>
            <w:r>
              <w:t>C</w:t>
            </w:r>
          </w:p>
        </w:tc>
        <w:tc>
          <w:tcPr>
            <w:tcW w:w="3060" w:type="dxa"/>
          </w:tcPr>
          <w:p w14:paraId="0CF6BB88" w14:textId="77777777" w:rsidR="009C71BE" w:rsidRDefault="009C71BE">
            <w:pPr>
              <w:ind w:right="-720"/>
              <w:jc w:val="center"/>
            </w:pPr>
            <w:r>
              <w:t>64-67</w:t>
            </w:r>
          </w:p>
        </w:tc>
      </w:tr>
      <w:tr w:rsidR="009C71BE" w14:paraId="73AEA998" w14:textId="77777777">
        <w:tc>
          <w:tcPr>
            <w:tcW w:w="828" w:type="dxa"/>
          </w:tcPr>
          <w:p w14:paraId="3C4E6B9E" w14:textId="77777777" w:rsidR="009C71BE" w:rsidRDefault="009C71BE">
            <w:pPr>
              <w:ind w:right="-720"/>
            </w:pPr>
            <w:r>
              <w:t>C-</w:t>
            </w:r>
          </w:p>
        </w:tc>
        <w:tc>
          <w:tcPr>
            <w:tcW w:w="3060" w:type="dxa"/>
          </w:tcPr>
          <w:p w14:paraId="2783505C" w14:textId="77777777" w:rsidR="009C71BE" w:rsidRDefault="009C71BE">
            <w:pPr>
              <w:ind w:right="-720"/>
              <w:jc w:val="center"/>
            </w:pPr>
            <w:r>
              <w:t>60-63</w:t>
            </w:r>
          </w:p>
        </w:tc>
      </w:tr>
      <w:tr w:rsidR="009C71BE" w14:paraId="4F6A899F" w14:textId="77777777">
        <w:tc>
          <w:tcPr>
            <w:tcW w:w="828" w:type="dxa"/>
          </w:tcPr>
          <w:p w14:paraId="0EAD13B3" w14:textId="77777777" w:rsidR="009C71BE" w:rsidRDefault="009C71BE">
            <w:pPr>
              <w:ind w:right="-720"/>
            </w:pPr>
            <w:r>
              <w:t>D</w:t>
            </w:r>
          </w:p>
        </w:tc>
        <w:tc>
          <w:tcPr>
            <w:tcW w:w="3060" w:type="dxa"/>
          </w:tcPr>
          <w:p w14:paraId="20D967A9" w14:textId="77777777" w:rsidR="009C71BE" w:rsidRDefault="009C71BE">
            <w:pPr>
              <w:ind w:right="-720"/>
              <w:jc w:val="center"/>
            </w:pPr>
            <w:r>
              <w:t>55-59</w:t>
            </w:r>
          </w:p>
        </w:tc>
      </w:tr>
      <w:tr w:rsidR="009C71BE" w14:paraId="7083FD3B" w14:textId="77777777">
        <w:tc>
          <w:tcPr>
            <w:tcW w:w="828" w:type="dxa"/>
          </w:tcPr>
          <w:p w14:paraId="452E80B0" w14:textId="77777777" w:rsidR="009C71BE" w:rsidRDefault="009C71BE">
            <w:pPr>
              <w:ind w:right="-720"/>
            </w:pPr>
            <w:r>
              <w:t>F</w:t>
            </w:r>
          </w:p>
        </w:tc>
        <w:tc>
          <w:tcPr>
            <w:tcW w:w="3060" w:type="dxa"/>
          </w:tcPr>
          <w:p w14:paraId="240BB74E" w14:textId="77777777" w:rsidR="009C71BE" w:rsidRDefault="009C71BE">
            <w:pPr>
              <w:ind w:right="-720"/>
              <w:jc w:val="center"/>
            </w:pPr>
            <w:r>
              <w:t>&lt;55</w:t>
            </w:r>
          </w:p>
        </w:tc>
      </w:tr>
    </w:tbl>
    <w:p w14:paraId="1296AEBB" w14:textId="77777777" w:rsidR="009C71BE" w:rsidRDefault="009C71BE" w:rsidP="009C71BE">
      <w:pPr>
        <w:ind w:left="720"/>
      </w:pPr>
      <w:r>
        <w:t xml:space="preserve">                                                  Grading Scale</w:t>
      </w:r>
    </w:p>
    <w:p w14:paraId="39B9FDCC" w14:textId="77777777" w:rsidR="009C71BE" w:rsidRDefault="009C71BE" w:rsidP="009C71BE">
      <w:pPr>
        <w:ind w:left="720"/>
      </w:pPr>
    </w:p>
    <w:p w14:paraId="2F4A47FD" w14:textId="77777777" w:rsidR="009C71BE" w:rsidRDefault="009C71BE" w:rsidP="009C71BE">
      <w:pPr>
        <w:ind w:left="720"/>
      </w:pPr>
    </w:p>
    <w:p w14:paraId="4FB87652" w14:textId="77777777" w:rsidR="009C71BE" w:rsidRDefault="009C71BE" w:rsidP="009C71BE">
      <w:pPr>
        <w:ind w:left="720"/>
      </w:pPr>
    </w:p>
    <w:p w14:paraId="72A01794" w14:textId="77777777" w:rsidR="009C71BE" w:rsidRDefault="009C71BE" w:rsidP="009C71BE">
      <w:pPr>
        <w:ind w:left="720"/>
      </w:pPr>
    </w:p>
    <w:p w14:paraId="02B58946" w14:textId="77777777" w:rsidR="009C71BE" w:rsidRDefault="009C71BE" w:rsidP="009C71BE">
      <w:pPr>
        <w:ind w:left="720"/>
      </w:pPr>
    </w:p>
    <w:p w14:paraId="095FE354" w14:textId="77777777" w:rsidR="009C71BE" w:rsidRDefault="009C71BE" w:rsidP="009C71BE">
      <w:pPr>
        <w:ind w:left="720"/>
      </w:pPr>
    </w:p>
    <w:p w14:paraId="3EA0B707" w14:textId="77777777" w:rsidR="009C71BE" w:rsidRDefault="009C71BE" w:rsidP="009C71BE">
      <w:pPr>
        <w:ind w:left="720"/>
      </w:pPr>
    </w:p>
    <w:p w14:paraId="369A6A24" w14:textId="77777777" w:rsidR="009C71BE" w:rsidRDefault="009C71BE" w:rsidP="009C71BE">
      <w:pPr>
        <w:ind w:left="720"/>
      </w:pPr>
    </w:p>
    <w:p w14:paraId="5CE6B321" w14:textId="77777777" w:rsidR="009C71BE" w:rsidRDefault="009C71BE" w:rsidP="009C71BE">
      <w:pPr>
        <w:ind w:left="720"/>
      </w:pPr>
    </w:p>
    <w:p w14:paraId="1972E0D7" w14:textId="77777777" w:rsidR="009C71BE" w:rsidRDefault="009C71BE" w:rsidP="009C71BE">
      <w:pPr>
        <w:ind w:left="720"/>
      </w:pPr>
    </w:p>
    <w:p w14:paraId="67286880" w14:textId="77777777" w:rsidR="009C71BE" w:rsidRDefault="009C71BE" w:rsidP="009C71BE">
      <w:pPr>
        <w:ind w:left="720"/>
      </w:pPr>
    </w:p>
    <w:p w14:paraId="7F21E418" w14:textId="77777777" w:rsidR="00C67E64" w:rsidRDefault="00C67E64">
      <w:pPr>
        <w:pStyle w:val="BodyText"/>
        <w:rPr>
          <w:b/>
          <w:sz w:val="20"/>
        </w:rPr>
      </w:pPr>
    </w:p>
    <w:p w14:paraId="546E74E9" w14:textId="77777777" w:rsidR="00646289" w:rsidRDefault="00646289" w:rsidP="00646289">
      <w:pPr>
        <w:jc w:val="center"/>
        <w:rPr>
          <w:b/>
        </w:rPr>
      </w:pPr>
      <w:r>
        <w:rPr>
          <w:b/>
        </w:rPr>
        <w:t>Field Education Course Grading Worksheet</w:t>
      </w:r>
    </w:p>
    <w:p w14:paraId="2C87F96B" w14:textId="77777777" w:rsidR="00646289" w:rsidRDefault="00646289" w:rsidP="00646289">
      <w:pPr>
        <w:jc w:val="center"/>
        <w:rPr>
          <w:b/>
        </w:rPr>
      </w:pPr>
      <w:r>
        <w:rPr>
          <w:b/>
        </w:rPr>
        <w:t>SW 823</w:t>
      </w:r>
    </w:p>
    <w:p w14:paraId="7778517D" w14:textId="77777777" w:rsidR="00646289" w:rsidRDefault="00646289" w:rsidP="00646289">
      <w:pPr>
        <w:jc w:val="center"/>
        <w:rPr>
          <w:b/>
        </w:rPr>
      </w:pPr>
    </w:p>
    <w:p w14:paraId="5DDB1D86" w14:textId="77777777" w:rsidR="00646289" w:rsidRPr="004D1A73" w:rsidRDefault="00646289" w:rsidP="00646289">
      <w:pPr>
        <w:ind w:firstLine="360"/>
        <w:rPr>
          <w:bCs/>
        </w:rPr>
      </w:pPr>
      <w:r w:rsidRPr="004D1A73">
        <w:rPr>
          <w:bCs/>
        </w:rPr>
        <w:t xml:space="preserve">Name </w:t>
      </w:r>
      <w:r w:rsidRPr="004D1A73">
        <w:rPr>
          <w:bCs/>
        </w:rPr>
        <w:fldChar w:fldCharType="begin">
          <w:ffData>
            <w:name w:val="Text46"/>
            <w:enabled/>
            <w:calcOnExit w:val="0"/>
            <w:textInput/>
          </w:ffData>
        </w:fldChar>
      </w:r>
      <w:r w:rsidRPr="004D1A73">
        <w:rPr>
          <w:bCs/>
        </w:rPr>
        <w:instrText xml:space="preserve"> FORMTEXT </w:instrText>
      </w:r>
      <w:r w:rsidRPr="004D1A73">
        <w:rPr>
          <w:bCs/>
        </w:rPr>
      </w:r>
      <w:r w:rsidRPr="004D1A73">
        <w:rPr>
          <w:bCs/>
        </w:rPr>
        <w:fldChar w:fldCharType="separate"/>
      </w:r>
      <w:r w:rsidRPr="004D1A73">
        <w:rPr>
          <w:bCs/>
        </w:rPr>
        <w:t> </w:t>
      </w:r>
      <w:r w:rsidRPr="004D1A73">
        <w:rPr>
          <w:bCs/>
        </w:rPr>
        <w:t> </w:t>
      </w:r>
      <w:r w:rsidRPr="004D1A73">
        <w:rPr>
          <w:bCs/>
        </w:rPr>
        <w:t> </w:t>
      </w:r>
      <w:r w:rsidRPr="004D1A73">
        <w:rPr>
          <w:bCs/>
        </w:rPr>
        <w:t> </w:t>
      </w:r>
      <w:r w:rsidRPr="004D1A73">
        <w:rPr>
          <w:bCs/>
        </w:rPr>
        <w:t> </w:t>
      </w:r>
      <w:r w:rsidRPr="004D1A73">
        <w:rPr>
          <w:bCs/>
        </w:rPr>
        <w:fldChar w:fldCharType="end"/>
      </w:r>
      <w:r w:rsidRPr="004D1A73">
        <w:rPr>
          <w:bCs/>
        </w:rPr>
        <w:t xml:space="preserve"> </w:t>
      </w:r>
      <w:r w:rsidRPr="004D1A73">
        <w:rPr>
          <w:bCs/>
        </w:rPr>
        <w:tab/>
        <w:t xml:space="preserve">Final percentage </w:t>
      </w:r>
      <w:r w:rsidRPr="004D1A73">
        <w:rPr>
          <w:bCs/>
        </w:rPr>
        <w:fldChar w:fldCharType="begin">
          <w:ffData>
            <w:name w:val="Text46"/>
            <w:enabled/>
            <w:calcOnExit w:val="0"/>
            <w:textInput/>
          </w:ffData>
        </w:fldChar>
      </w:r>
      <w:r w:rsidRPr="004D1A73">
        <w:rPr>
          <w:bCs/>
        </w:rPr>
        <w:instrText xml:space="preserve"> FORMTEXT </w:instrText>
      </w:r>
      <w:r w:rsidRPr="004D1A73">
        <w:rPr>
          <w:bCs/>
        </w:rPr>
      </w:r>
      <w:r w:rsidRPr="004D1A73">
        <w:rPr>
          <w:bCs/>
        </w:rPr>
        <w:fldChar w:fldCharType="separate"/>
      </w:r>
      <w:r w:rsidRPr="004D1A73">
        <w:rPr>
          <w:bCs/>
        </w:rPr>
        <w:t> </w:t>
      </w:r>
      <w:r w:rsidRPr="004D1A73">
        <w:rPr>
          <w:bCs/>
        </w:rPr>
        <w:t> </w:t>
      </w:r>
      <w:r w:rsidRPr="004D1A73">
        <w:rPr>
          <w:bCs/>
        </w:rPr>
        <w:t> </w:t>
      </w:r>
      <w:r w:rsidRPr="004D1A73">
        <w:rPr>
          <w:bCs/>
        </w:rPr>
        <w:t> </w:t>
      </w:r>
      <w:r w:rsidRPr="004D1A73">
        <w:rPr>
          <w:bCs/>
        </w:rPr>
        <w:t> </w:t>
      </w:r>
      <w:r w:rsidRPr="004D1A73">
        <w:rPr>
          <w:bCs/>
        </w:rPr>
        <w:fldChar w:fldCharType="end"/>
      </w:r>
      <w:r w:rsidRPr="004D1A73">
        <w:rPr>
          <w:bCs/>
        </w:rPr>
        <w:t xml:space="preserve"> Grade </w:t>
      </w:r>
      <w:r w:rsidRPr="004D1A73">
        <w:rPr>
          <w:bCs/>
        </w:rPr>
        <w:fldChar w:fldCharType="begin">
          <w:ffData>
            <w:name w:val="Text46"/>
            <w:enabled/>
            <w:calcOnExit w:val="0"/>
            <w:textInput/>
          </w:ffData>
        </w:fldChar>
      </w:r>
      <w:r w:rsidRPr="004D1A73">
        <w:rPr>
          <w:bCs/>
        </w:rPr>
        <w:instrText xml:space="preserve"> FORMTEXT </w:instrText>
      </w:r>
      <w:r w:rsidRPr="004D1A73">
        <w:rPr>
          <w:bCs/>
        </w:rPr>
      </w:r>
      <w:r w:rsidRPr="004D1A73">
        <w:rPr>
          <w:bCs/>
        </w:rPr>
        <w:fldChar w:fldCharType="separate"/>
      </w:r>
      <w:r w:rsidRPr="004D1A73">
        <w:rPr>
          <w:bCs/>
        </w:rPr>
        <w:t> </w:t>
      </w:r>
      <w:r w:rsidRPr="004D1A73">
        <w:rPr>
          <w:bCs/>
        </w:rPr>
        <w:t> </w:t>
      </w:r>
      <w:r w:rsidRPr="004D1A73">
        <w:rPr>
          <w:bCs/>
        </w:rPr>
        <w:t> </w:t>
      </w:r>
      <w:r w:rsidRPr="004D1A73">
        <w:rPr>
          <w:bCs/>
        </w:rPr>
        <w:t> </w:t>
      </w:r>
      <w:r w:rsidRPr="004D1A73">
        <w:rPr>
          <w:bCs/>
        </w:rPr>
        <w:t> </w:t>
      </w:r>
      <w:r w:rsidRPr="004D1A73">
        <w:rPr>
          <w:bCs/>
        </w:rPr>
        <w:fldChar w:fldCharType="end"/>
      </w:r>
      <w:r w:rsidRPr="004D1A73">
        <w:rPr>
          <w:bCs/>
        </w:rPr>
        <w:t xml:space="preserve">   Date: </w:t>
      </w:r>
      <w:r w:rsidRPr="004D1A73">
        <w:rPr>
          <w:bCs/>
        </w:rPr>
        <w:fldChar w:fldCharType="begin">
          <w:ffData>
            <w:name w:val="Text46"/>
            <w:enabled/>
            <w:calcOnExit w:val="0"/>
            <w:textInput/>
          </w:ffData>
        </w:fldChar>
      </w:r>
      <w:r w:rsidRPr="004D1A73">
        <w:rPr>
          <w:bCs/>
        </w:rPr>
        <w:instrText xml:space="preserve"> FORMTEXT </w:instrText>
      </w:r>
      <w:r w:rsidRPr="004D1A73">
        <w:rPr>
          <w:bCs/>
        </w:rPr>
      </w:r>
      <w:r w:rsidRPr="004D1A73">
        <w:rPr>
          <w:bCs/>
        </w:rPr>
        <w:fldChar w:fldCharType="separate"/>
      </w:r>
      <w:r w:rsidRPr="004D1A73">
        <w:rPr>
          <w:bCs/>
        </w:rPr>
        <w:t> </w:t>
      </w:r>
      <w:r w:rsidRPr="004D1A73">
        <w:rPr>
          <w:bCs/>
        </w:rPr>
        <w:t> </w:t>
      </w:r>
      <w:r w:rsidRPr="004D1A73">
        <w:rPr>
          <w:bCs/>
        </w:rPr>
        <w:t> </w:t>
      </w:r>
      <w:r w:rsidRPr="004D1A73">
        <w:rPr>
          <w:bCs/>
        </w:rPr>
        <w:t> </w:t>
      </w:r>
      <w:r w:rsidRPr="004D1A73">
        <w:rPr>
          <w:bCs/>
        </w:rPr>
        <w:t> </w:t>
      </w:r>
      <w:r w:rsidRPr="004D1A73">
        <w:rPr>
          <w:bCs/>
        </w:rPr>
        <w:fldChar w:fldCharType="end"/>
      </w:r>
    </w:p>
    <w:p w14:paraId="3A0873EC" w14:textId="77777777" w:rsidR="00646289" w:rsidRDefault="00646289" w:rsidP="00646289">
      <w:pPr>
        <w:ind w:left="360"/>
      </w:pPr>
    </w:p>
    <w:p w14:paraId="71540131" w14:textId="77777777" w:rsidR="00646289" w:rsidRDefault="00646289" w:rsidP="00646289">
      <w:pPr>
        <w:ind w:left="360"/>
      </w:pPr>
      <w:r>
        <w:t xml:space="preserve">Semester: </w:t>
      </w:r>
      <w:r>
        <w:tab/>
        <w:t xml:space="preserve">Fall </w:t>
      </w:r>
      <w:r>
        <w:fldChar w:fldCharType="begin">
          <w:ffData>
            <w:name w:val="Check9"/>
            <w:enabled/>
            <w:calcOnExit w:val="0"/>
            <w:checkBox>
              <w:sizeAuto/>
              <w:default w:val="0"/>
              <w:checked w:val="0"/>
            </w:checkBox>
          </w:ffData>
        </w:fldChar>
      </w:r>
      <w:r>
        <w:instrText xml:space="preserve"> FORMCHECKBOX </w:instrText>
      </w:r>
      <w:r w:rsidR="00DA47A3">
        <w:fldChar w:fldCharType="separate"/>
      </w:r>
      <w:r>
        <w:fldChar w:fldCharType="end"/>
      </w:r>
      <w:r>
        <w:tab/>
        <w:t xml:space="preserve">Spring </w:t>
      </w:r>
      <w:r>
        <w:fldChar w:fldCharType="begin">
          <w:ffData>
            <w:name w:val="Check10"/>
            <w:enabled/>
            <w:calcOnExit w:val="0"/>
            <w:checkBox>
              <w:sizeAuto/>
              <w:default w:val="0"/>
              <w:checked w:val="0"/>
            </w:checkBox>
          </w:ffData>
        </w:fldChar>
      </w:r>
      <w:r>
        <w:instrText xml:space="preserve"> FORMCHECKBOX </w:instrText>
      </w:r>
      <w:r w:rsidR="00DA47A3">
        <w:fldChar w:fldCharType="separate"/>
      </w:r>
      <w:r>
        <w:fldChar w:fldCharType="end"/>
      </w:r>
      <w:r>
        <w:tab/>
        <w:t xml:space="preserve">Summer </w:t>
      </w:r>
      <w:r>
        <w:fldChar w:fldCharType="begin">
          <w:ffData>
            <w:name w:val="Check11"/>
            <w:enabled/>
            <w:calcOnExit w:val="0"/>
            <w:checkBox>
              <w:sizeAuto/>
              <w:default w:val="0"/>
            </w:checkBox>
          </w:ffData>
        </w:fldChar>
      </w:r>
      <w:r>
        <w:instrText xml:space="preserve"> FORMCHECKBOX </w:instrText>
      </w:r>
      <w:r w:rsidR="00DA47A3">
        <w:fldChar w:fldCharType="separate"/>
      </w:r>
      <w:r>
        <w:fldChar w:fldCharType="end"/>
      </w:r>
      <w:r>
        <w:tab/>
      </w:r>
      <w:r>
        <w:tab/>
        <w:t xml:space="preserve">Year: </w:t>
      </w:r>
      <w:r>
        <w:rPr>
          <w:bCs/>
        </w:rPr>
        <w:fldChar w:fldCharType="begin">
          <w:ffData>
            <w:name w:val="Text46"/>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p>
    <w:p w14:paraId="3EBEBA8C" w14:textId="77777777" w:rsidR="00646289" w:rsidRDefault="00646289" w:rsidP="00646289">
      <w:pPr>
        <w:ind w:left="360"/>
      </w:pPr>
    </w:p>
    <w:p w14:paraId="36076F8A" w14:textId="77777777" w:rsidR="00646289" w:rsidRDefault="00646289" w:rsidP="00646289">
      <w:pPr>
        <w:widowControl/>
        <w:numPr>
          <w:ilvl w:val="0"/>
          <w:numId w:val="18"/>
        </w:numPr>
        <w:autoSpaceDE/>
        <w:autoSpaceDN/>
        <w:ind w:left="360"/>
        <w:rPr>
          <w:b/>
        </w:rPr>
      </w:pPr>
      <w:r>
        <w:t xml:space="preserve">Student evaluation score (from Sonia) = (A) </w:t>
      </w:r>
      <w:r>
        <w:rPr>
          <w:bCs/>
        </w:rPr>
        <w:fldChar w:fldCharType="begin">
          <w:ffData>
            <w:name w:val="Text46"/>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r>
        <w:rPr>
          <w:bCs/>
        </w:rPr>
        <w:t xml:space="preserve"> x 20 = (B) </w:t>
      </w:r>
      <w:r>
        <w:rPr>
          <w:bCs/>
        </w:rPr>
        <w:fldChar w:fldCharType="begin">
          <w:ffData>
            <w:name w:val="Text46"/>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p>
    <w:p w14:paraId="564EE370" w14:textId="77777777" w:rsidR="00646289" w:rsidRDefault="00646289" w:rsidP="00646289">
      <w:pPr>
        <w:ind w:left="360"/>
        <w:rPr>
          <w:b/>
        </w:rPr>
      </w:pPr>
    </w:p>
    <w:p w14:paraId="2B782584" w14:textId="77777777" w:rsidR="00646289" w:rsidRDefault="00646289" w:rsidP="00646289">
      <w:pPr>
        <w:widowControl/>
        <w:numPr>
          <w:ilvl w:val="0"/>
          <w:numId w:val="18"/>
        </w:numPr>
        <w:autoSpaceDE/>
        <w:autoSpaceDN/>
        <w:ind w:left="360"/>
        <w:rPr>
          <w:sz w:val="20"/>
          <w:szCs w:val="20"/>
        </w:rPr>
      </w:pPr>
      <w:r>
        <w:t>(B)</w:t>
      </w:r>
      <w:r>
        <w:rPr>
          <w:bCs/>
        </w:rPr>
        <w:t xml:space="preserve"> </w:t>
      </w:r>
      <w:r>
        <w:rPr>
          <w:bCs/>
        </w:rPr>
        <w:fldChar w:fldCharType="begin">
          <w:ffData>
            <w:name w:val="Text46"/>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r>
        <w:t xml:space="preserve"> X </w:t>
      </w:r>
      <w:r>
        <w:rPr>
          <w:bCs/>
        </w:rPr>
        <w:fldChar w:fldCharType="begin">
          <w:ffData>
            <w:name w:val="Text46"/>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r>
        <w:rPr>
          <w:bCs/>
        </w:rPr>
        <w:t xml:space="preserve">  </w:t>
      </w:r>
      <w:r>
        <w:t xml:space="preserve">= </w:t>
      </w:r>
      <w:r>
        <w:rPr>
          <w:bCs/>
        </w:rPr>
        <w:t xml:space="preserve"> </w:t>
      </w:r>
      <w:r>
        <w:t>C</w:t>
      </w:r>
      <w:r>
        <w:rPr>
          <w:bCs/>
        </w:rPr>
        <w:t xml:space="preserve"> </w:t>
      </w:r>
      <w:r>
        <w:rPr>
          <w:bCs/>
        </w:rPr>
        <w:fldChar w:fldCharType="begin">
          <w:ffData>
            <w:name w:val="Text46"/>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r>
        <w:rPr>
          <w:bCs/>
        </w:rPr>
        <w:t xml:space="preserve"> (</w:t>
      </w:r>
      <w:r>
        <w:rPr>
          <w:sz w:val="20"/>
          <w:szCs w:val="20"/>
        </w:rPr>
        <w:t>student score)</w:t>
      </w:r>
    </w:p>
    <w:p w14:paraId="3B440D06" w14:textId="77777777" w:rsidR="00646289" w:rsidRDefault="00646289" w:rsidP="00646289">
      <w:pPr>
        <w:rPr>
          <w:bCs/>
          <w:sz w:val="16"/>
          <w:szCs w:val="16"/>
        </w:rPr>
      </w:pPr>
      <w:r>
        <w:rPr>
          <w:bCs/>
        </w:rPr>
        <w:t xml:space="preserve"> </w:t>
      </w:r>
      <w:r>
        <w:rPr>
          <w:bCs/>
        </w:rPr>
        <w:tab/>
        <w:t xml:space="preserve">        </w:t>
      </w:r>
      <w:r>
        <w:rPr>
          <w:bCs/>
          <w:sz w:val="16"/>
          <w:szCs w:val="16"/>
        </w:rPr>
        <w:t xml:space="preserve">Field Assignment </w:t>
      </w:r>
    </w:p>
    <w:p w14:paraId="3CB47160" w14:textId="77777777" w:rsidR="00646289" w:rsidRDefault="00646289" w:rsidP="00646289">
      <w:pPr>
        <w:rPr>
          <w:bCs/>
          <w:sz w:val="24"/>
          <w:szCs w:val="24"/>
        </w:rPr>
      </w:pPr>
      <w:r>
        <w:rPr>
          <w:bCs/>
          <w:sz w:val="16"/>
          <w:szCs w:val="16"/>
        </w:rPr>
        <w:t xml:space="preserve">                                Multiplier (below)</w:t>
      </w:r>
    </w:p>
    <w:p w14:paraId="716E53AD" w14:textId="77777777" w:rsidR="00646289" w:rsidRDefault="00646289" w:rsidP="00646289">
      <w:pPr>
        <w:rPr>
          <w:bCs/>
        </w:rPr>
      </w:pPr>
      <w:r>
        <w:rPr>
          <w:bCs/>
        </w:rPr>
        <w:t xml:space="preserve">       </w:t>
      </w:r>
    </w:p>
    <w:p w14:paraId="308D11F4" w14:textId="77777777" w:rsidR="00646289" w:rsidRDefault="00646289" w:rsidP="00646289">
      <w:pPr>
        <w:ind w:left="720"/>
        <w:rPr>
          <w:u w:val="single"/>
        </w:rPr>
      </w:pPr>
      <w:r>
        <w:rPr>
          <w:bCs/>
        </w:rPr>
        <w:t xml:space="preserve">            </w:t>
      </w:r>
      <w:r>
        <w:t xml:space="preserve">  </w:t>
      </w:r>
      <w:r>
        <w:rPr>
          <w:u w:val="single"/>
        </w:rPr>
        <w:t>Field Assignment Multiplier Chart</w:t>
      </w:r>
    </w:p>
    <w:p w14:paraId="2EF68C18" w14:textId="77777777" w:rsidR="00646289" w:rsidRDefault="00646289" w:rsidP="00646289">
      <w:pPr>
        <w:ind w:left="720"/>
      </w:pPr>
    </w:p>
    <w:tbl>
      <w:tblPr>
        <w:tblW w:w="0" w:type="auto"/>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tblGrid>
      <w:tr w:rsidR="00646289" w14:paraId="1067AA2F" w14:textId="77777777">
        <w:tc>
          <w:tcPr>
            <w:tcW w:w="2952" w:type="dxa"/>
            <w:tcBorders>
              <w:top w:val="single" w:sz="4" w:space="0" w:color="auto"/>
              <w:left w:val="single" w:sz="4" w:space="0" w:color="auto"/>
              <w:bottom w:val="single" w:sz="4" w:space="0" w:color="auto"/>
              <w:right w:val="single" w:sz="4" w:space="0" w:color="auto"/>
            </w:tcBorders>
            <w:hideMark/>
          </w:tcPr>
          <w:p w14:paraId="43692F03" w14:textId="77777777" w:rsidR="00646289" w:rsidRDefault="00646289">
            <w:pPr>
              <w:jc w:val="center"/>
              <w:rPr>
                <w:b/>
                <w:lang w:eastAsia="ja-JP"/>
              </w:rPr>
            </w:pPr>
            <w:r>
              <w:rPr>
                <w:b/>
                <w:lang w:eastAsia="ja-JP"/>
              </w:rPr>
              <w:t>Total points earned for completed field assignments</w:t>
            </w:r>
          </w:p>
        </w:tc>
        <w:tc>
          <w:tcPr>
            <w:tcW w:w="2952" w:type="dxa"/>
            <w:tcBorders>
              <w:top w:val="single" w:sz="4" w:space="0" w:color="auto"/>
              <w:left w:val="single" w:sz="4" w:space="0" w:color="auto"/>
              <w:bottom w:val="single" w:sz="4" w:space="0" w:color="auto"/>
              <w:right w:val="single" w:sz="4" w:space="0" w:color="auto"/>
            </w:tcBorders>
            <w:hideMark/>
          </w:tcPr>
          <w:p w14:paraId="353D6C11" w14:textId="77777777" w:rsidR="00646289" w:rsidRDefault="00646289">
            <w:pPr>
              <w:jc w:val="center"/>
              <w:rPr>
                <w:b/>
                <w:lang w:eastAsia="ja-JP"/>
              </w:rPr>
            </w:pPr>
            <w:r>
              <w:rPr>
                <w:b/>
                <w:lang w:eastAsia="ja-JP"/>
              </w:rPr>
              <w:t>Multiplier</w:t>
            </w:r>
          </w:p>
        </w:tc>
      </w:tr>
      <w:tr w:rsidR="00646289" w14:paraId="3F90ABEE" w14:textId="77777777">
        <w:tc>
          <w:tcPr>
            <w:tcW w:w="2952" w:type="dxa"/>
            <w:tcBorders>
              <w:top w:val="single" w:sz="4" w:space="0" w:color="auto"/>
              <w:left w:val="single" w:sz="4" w:space="0" w:color="auto"/>
              <w:bottom w:val="single" w:sz="4" w:space="0" w:color="auto"/>
              <w:right w:val="single" w:sz="4" w:space="0" w:color="auto"/>
            </w:tcBorders>
            <w:hideMark/>
          </w:tcPr>
          <w:p w14:paraId="73F89707" w14:textId="77777777" w:rsidR="00646289" w:rsidRDefault="00646289">
            <w:pPr>
              <w:jc w:val="center"/>
              <w:rPr>
                <w:lang w:eastAsia="ja-JP"/>
              </w:rPr>
            </w:pPr>
            <w:r>
              <w:rPr>
                <w:lang w:eastAsia="ja-JP"/>
              </w:rPr>
              <w:t>5</w:t>
            </w:r>
          </w:p>
        </w:tc>
        <w:tc>
          <w:tcPr>
            <w:tcW w:w="2952" w:type="dxa"/>
            <w:tcBorders>
              <w:top w:val="single" w:sz="4" w:space="0" w:color="auto"/>
              <w:left w:val="single" w:sz="4" w:space="0" w:color="auto"/>
              <w:bottom w:val="single" w:sz="4" w:space="0" w:color="auto"/>
              <w:right w:val="single" w:sz="4" w:space="0" w:color="auto"/>
            </w:tcBorders>
            <w:hideMark/>
          </w:tcPr>
          <w:p w14:paraId="22C6CC19" w14:textId="77777777" w:rsidR="00646289" w:rsidRDefault="00646289">
            <w:pPr>
              <w:jc w:val="center"/>
              <w:rPr>
                <w:lang w:eastAsia="ja-JP"/>
              </w:rPr>
            </w:pPr>
            <w:r>
              <w:rPr>
                <w:lang w:eastAsia="ja-JP"/>
              </w:rPr>
              <w:t>1.25</w:t>
            </w:r>
          </w:p>
        </w:tc>
      </w:tr>
      <w:tr w:rsidR="00646289" w14:paraId="44178BE1" w14:textId="77777777">
        <w:tc>
          <w:tcPr>
            <w:tcW w:w="2952" w:type="dxa"/>
            <w:tcBorders>
              <w:top w:val="single" w:sz="4" w:space="0" w:color="auto"/>
              <w:left w:val="single" w:sz="4" w:space="0" w:color="auto"/>
              <w:bottom w:val="single" w:sz="4" w:space="0" w:color="auto"/>
              <w:right w:val="single" w:sz="4" w:space="0" w:color="auto"/>
            </w:tcBorders>
            <w:hideMark/>
          </w:tcPr>
          <w:p w14:paraId="2C20A2ED" w14:textId="77777777" w:rsidR="00646289" w:rsidRDefault="00646289">
            <w:pPr>
              <w:jc w:val="center"/>
              <w:rPr>
                <w:lang w:eastAsia="ja-JP"/>
              </w:rPr>
            </w:pPr>
            <w:r>
              <w:rPr>
                <w:lang w:eastAsia="ja-JP"/>
              </w:rPr>
              <w:t>4</w:t>
            </w:r>
          </w:p>
        </w:tc>
        <w:tc>
          <w:tcPr>
            <w:tcW w:w="2952" w:type="dxa"/>
            <w:tcBorders>
              <w:top w:val="single" w:sz="4" w:space="0" w:color="auto"/>
              <w:left w:val="single" w:sz="4" w:space="0" w:color="auto"/>
              <w:bottom w:val="single" w:sz="4" w:space="0" w:color="auto"/>
              <w:right w:val="single" w:sz="4" w:space="0" w:color="auto"/>
            </w:tcBorders>
            <w:hideMark/>
          </w:tcPr>
          <w:p w14:paraId="7B17334A" w14:textId="77777777" w:rsidR="00646289" w:rsidRDefault="00646289">
            <w:pPr>
              <w:jc w:val="center"/>
              <w:rPr>
                <w:lang w:eastAsia="ja-JP"/>
              </w:rPr>
            </w:pPr>
            <w:r>
              <w:rPr>
                <w:lang w:eastAsia="ja-JP"/>
              </w:rPr>
              <w:t>1.20</w:t>
            </w:r>
          </w:p>
        </w:tc>
      </w:tr>
      <w:tr w:rsidR="00646289" w14:paraId="50D660C2" w14:textId="77777777">
        <w:tc>
          <w:tcPr>
            <w:tcW w:w="2952" w:type="dxa"/>
            <w:tcBorders>
              <w:top w:val="single" w:sz="4" w:space="0" w:color="auto"/>
              <w:left w:val="single" w:sz="4" w:space="0" w:color="auto"/>
              <w:bottom w:val="single" w:sz="4" w:space="0" w:color="auto"/>
              <w:right w:val="single" w:sz="4" w:space="0" w:color="auto"/>
            </w:tcBorders>
            <w:hideMark/>
          </w:tcPr>
          <w:p w14:paraId="565E0317" w14:textId="77777777" w:rsidR="00646289" w:rsidRDefault="00646289">
            <w:pPr>
              <w:jc w:val="center"/>
              <w:rPr>
                <w:lang w:eastAsia="ja-JP"/>
              </w:rPr>
            </w:pPr>
            <w:r>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6FA966B7" w14:textId="77777777" w:rsidR="00646289" w:rsidRDefault="00646289">
            <w:pPr>
              <w:jc w:val="center"/>
              <w:rPr>
                <w:lang w:eastAsia="ja-JP"/>
              </w:rPr>
            </w:pPr>
            <w:r>
              <w:rPr>
                <w:lang w:eastAsia="ja-JP"/>
              </w:rPr>
              <w:t>1.15</w:t>
            </w:r>
          </w:p>
        </w:tc>
      </w:tr>
      <w:tr w:rsidR="00646289" w14:paraId="45955CC0" w14:textId="77777777">
        <w:tc>
          <w:tcPr>
            <w:tcW w:w="2952" w:type="dxa"/>
            <w:tcBorders>
              <w:top w:val="single" w:sz="4" w:space="0" w:color="auto"/>
              <w:left w:val="single" w:sz="4" w:space="0" w:color="auto"/>
              <w:bottom w:val="single" w:sz="4" w:space="0" w:color="auto"/>
              <w:right w:val="single" w:sz="4" w:space="0" w:color="auto"/>
            </w:tcBorders>
            <w:hideMark/>
          </w:tcPr>
          <w:p w14:paraId="4B4ACA11" w14:textId="77777777" w:rsidR="00646289" w:rsidRDefault="00646289">
            <w:pPr>
              <w:jc w:val="center"/>
              <w:rPr>
                <w:lang w:eastAsia="ja-JP"/>
              </w:rPr>
            </w:pPr>
            <w:r>
              <w:rPr>
                <w:lang w:eastAsia="ja-JP"/>
              </w:rPr>
              <w:lastRenderedPageBreak/>
              <w:t>2</w:t>
            </w:r>
          </w:p>
        </w:tc>
        <w:tc>
          <w:tcPr>
            <w:tcW w:w="2952" w:type="dxa"/>
            <w:tcBorders>
              <w:top w:val="single" w:sz="4" w:space="0" w:color="auto"/>
              <w:left w:val="single" w:sz="4" w:space="0" w:color="auto"/>
              <w:bottom w:val="single" w:sz="4" w:space="0" w:color="auto"/>
              <w:right w:val="single" w:sz="4" w:space="0" w:color="auto"/>
            </w:tcBorders>
            <w:hideMark/>
          </w:tcPr>
          <w:p w14:paraId="0F36D4FB" w14:textId="77777777" w:rsidR="00646289" w:rsidRDefault="00646289">
            <w:pPr>
              <w:jc w:val="center"/>
              <w:rPr>
                <w:lang w:eastAsia="ja-JP"/>
              </w:rPr>
            </w:pPr>
            <w:r>
              <w:rPr>
                <w:lang w:eastAsia="ja-JP"/>
              </w:rPr>
              <w:t>1.10</w:t>
            </w:r>
          </w:p>
        </w:tc>
      </w:tr>
      <w:tr w:rsidR="00646289" w14:paraId="73B8C0CC" w14:textId="77777777">
        <w:tc>
          <w:tcPr>
            <w:tcW w:w="2952" w:type="dxa"/>
            <w:tcBorders>
              <w:top w:val="single" w:sz="4" w:space="0" w:color="auto"/>
              <w:left w:val="single" w:sz="4" w:space="0" w:color="auto"/>
              <w:bottom w:val="single" w:sz="4" w:space="0" w:color="auto"/>
              <w:right w:val="single" w:sz="4" w:space="0" w:color="auto"/>
            </w:tcBorders>
            <w:hideMark/>
          </w:tcPr>
          <w:p w14:paraId="0E141B1A" w14:textId="77777777" w:rsidR="00646289" w:rsidRDefault="00646289">
            <w:pPr>
              <w:jc w:val="center"/>
              <w:rPr>
                <w:lang w:eastAsia="ja-JP"/>
              </w:rPr>
            </w:pPr>
            <w:r>
              <w:rPr>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346076C2" w14:textId="77777777" w:rsidR="00646289" w:rsidRDefault="00646289">
            <w:pPr>
              <w:jc w:val="center"/>
              <w:rPr>
                <w:lang w:eastAsia="ja-JP"/>
              </w:rPr>
            </w:pPr>
            <w:r>
              <w:rPr>
                <w:lang w:eastAsia="ja-JP"/>
              </w:rPr>
              <w:t>1.05</w:t>
            </w:r>
          </w:p>
        </w:tc>
      </w:tr>
      <w:tr w:rsidR="00646289" w14:paraId="60C28D4D" w14:textId="77777777">
        <w:tc>
          <w:tcPr>
            <w:tcW w:w="2952" w:type="dxa"/>
            <w:tcBorders>
              <w:top w:val="single" w:sz="4" w:space="0" w:color="auto"/>
              <w:left w:val="single" w:sz="4" w:space="0" w:color="auto"/>
              <w:bottom w:val="single" w:sz="4" w:space="0" w:color="auto"/>
              <w:right w:val="single" w:sz="4" w:space="0" w:color="auto"/>
            </w:tcBorders>
            <w:hideMark/>
          </w:tcPr>
          <w:p w14:paraId="11C94786" w14:textId="77777777" w:rsidR="00646289" w:rsidRDefault="00646289">
            <w:pPr>
              <w:jc w:val="center"/>
              <w:rPr>
                <w:lang w:eastAsia="ja-JP"/>
              </w:rPr>
            </w:pPr>
            <w:r>
              <w:rPr>
                <w:lang w:eastAsia="ja-JP"/>
              </w:rPr>
              <w:t>0</w:t>
            </w:r>
          </w:p>
        </w:tc>
        <w:tc>
          <w:tcPr>
            <w:tcW w:w="2952" w:type="dxa"/>
            <w:tcBorders>
              <w:top w:val="single" w:sz="4" w:space="0" w:color="auto"/>
              <w:left w:val="single" w:sz="4" w:space="0" w:color="auto"/>
              <w:bottom w:val="single" w:sz="4" w:space="0" w:color="auto"/>
              <w:right w:val="single" w:sz="4" w:space="0" w:color="auto"/>
            </w:tcBorders>
            <w:hideMark/>
          </w:tcPr>
          <w:p w14:paraId="71C9AB6E" w14:textId="77777777" w:rsidR="00646289" w:rsidRDefault="00646289">
            <w:pPr>
              <w:jc w:val="center"/>
              <w:rPr>
                <w:lang w:eastAsia="ja-JP"/>
              </w:rPr>
            </w:pPr>
            <w:r>
              <w:rPr>
                <w:lang w:eastAsia="ja-JP"/>
              </w:rPr>
              <w:t>1.0</w:t>
            </w:r>
          </w:p>
        </w:tc>
      </w:tr>
    </w:tbl>
    <w:p w14:paraId="22B3A402" w14:textId="77777777" w:rsidR="00646289" w:rsidRDefault="00646289" w:rsidP="00646289">
      <w:pPr>
        <w:ind w:left="720"/>
        <w:rPr>
          <w:bCs/>
          <w:sz w:val="24"/>
          <w:szCs w:val="24"/>
        </w:rPr>
      </w:pPr>
    </w:p>
    <w:p w14:paraId="60A79CD1" w14:textId="77777777" w:rsidR="00646289" w:rsidRDefault="00646289" w:rsidP="00646289">
      <w:pPr>
        <w:pStyle w:val="ListParagraph"/>
        <w:widowControl/>
        <w:numPr>
          <w:ilvl w:val="0"/>
          <w:numId w:val="19"/>
        </w:numPr>
        <w:autoSpaceDE/>
        <w:autoSpaceDN/>
        <w:rPr>
          <w:bCs/>
        </w:rPr>
      </w:pPr>
      <w:r>
        <w:rPr>
          <w:bCs/>
        </w:rPr>
        <w:t xml:space="preserve">(C) </w:t>
      </w:r>
      <w:r>
        <w:rPr>
          <w:bCs/>
        </w:rPr>
        <w:fldChar w:fldCharType="begin">
          <w:ffData>
            <w:name w:val="Text46"/>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r>
        <w:rPr>
          <w:bCs/>
        </w:rPr>
        <w:t xml:space="preserve"> ÷ 125 =(D) </w:t>
      </w:r>
      <w:r>
        <w:rPr>
          <w:bCs/>
        </w:rPr>
        <w:fldChar w:fldCharType="begin">
          <w:ffData>
            <w:name w:val="Text46"/>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p>
    <w:p w14:paraId="1937F1B1" w14:textId="77777777" w:rsidR="00646289" w:rsidRDefault="00646289" w:rsidP="00646289">
      <w:pPr>
        <w:pStyle w:val="ListParagraph"/>
        <w:rPr>
          <w:bCs/>
        </w:rPr>
      </w:pPr>
    </w:p>
    <w:p w14:paraId="123FDF22" w14:textId="77777777" w:rsidR="00646289" w:rsidRDefault="00646289" w:rsidP="00646289">
      <w:pPr>
        <w:pStyle w:val="ListParagraph"/>
        <w:widowControl/>
        <w:numPr>
          <w:ilvl w:val="0"/>
          <w:numId w:val="19"/>
        </w:numPr>
        <w:autoSpaceDE/>
        <w:autoSpaceDN/>
        <w:rPr>
          <w:bCs/>
        </w:rPr>
      </w:pPr>
      <w:r>
        <w:rPr>
          <w:bCs/>
        </w:rPr>
        <w:t xml:space="preserve">(D) </w:t>
      </w:r>
      <w:r>
        <w:rPr>
          <w:bCs/>
        </w:rPr>
        <w:fldChar w:fldCharType="begin">
          <w:ffData>
            <w:name w:val="Text46"/>
            <w:enabled/>
            <w:calcOnExit w:val="0"/>
            <w:textInput/>
          </w:ffData>
        </w:fldChar>
      </w:r>
      <w:r>
        <w:rPr>
          <w:bCs/>
        </w:rPr>
        <w:instrText xml:space="preserve"> FORMTEXT </w:instrText>
      </w:r>
      <w:r>
        <w:rPr>
          <w:bCs/>
        </w:rPr>
      </w:r>
      <w:r>
        <w:rPr>
          <w:bCs/>
        </w:rPr>
        <w:fldChar w:fldCharType="separate"/>
      </w:r>
      <w:r>
        <w:t> </w:t>
      </w:r>
      <w:r>
        <w:t> </w:t>
      </w:r>
      <w:r>
        <w:t> </w:t>
      </w:r>
      <w:r>
        <w:t> </w:t>
      </w:r>
      <w:r>
        <w:t> </w:t>
      </w:r>
      <w:r>
        <w:rPr>
          <w:bCs/>
        </w:rPr>
        <w:fldChar w:fldCharType="end"/>
      </w:r>
      <w:r>
        <w:rPr>
          <w:bCs/>
        </w:rPr>
        <w:t xml:space="preserve"> -  </w:t>
      </w:r>
      <w:r>
        <w:rPr>
          <w:bCs/>
        </w:rPr>
        <w:fldChar w:fldCharType="begin">
          <w:ffData>
            <w:name w:val="Text46"/>
            <w:enabled/>
            <w:calcOnExit w:val="0"/>
            <w:textInput/>
          </w:ffData>
        </w:fldChar>
      </w:r>
      <w:r>
        <w:rPr>
          <w:bCs/>
        </w:rPr>
        <w:instrText xml:space="preserve"> FORMTEXT </w:instrText>
      </w:r>
      <w:r>
        <w:rPr>
          <w:bCs/>
        </w:rPr>
      </w:r>
      <w:r>
        <w:rPr>
          <w:bCs/>
        </w:rPr>
        <w:fldChar w:fldCharType="separate"/>
      </w:r>
      <w:r>
        <w:t> </w:t>
      </w:r>
      <w:r>
        <w:t> </w:t>
      </w:r>
      <w:r>
        <w:t> </w:t>
      </w:r>
      <w:r>
        <w:t> </w:t>
      </w:r>
      <w:r>
        <w:t> </w:t>
      </w:r>
      <w:r>
        <w:rPr>
          <w:bCs/>
        </w:rPr>
        <w:fldChar w:fldCharType="end"/>
      </w:r>
      <w:r>
        <w:rPr>
          <w:bCs/>
        </w:rPr>
        <w:t xml:space="preserve"> % (missing or rejected required field documents) = (E) </w:t>
      </w:r>
      <w:r>
        <w:rPr>
          <w:bCs/>
        </w:rPr>
        <w:fldChar w:fldCharType="begin">
          <w:ffData>
            <w:name w:val="Text46"/>
            <w:enabled/>
            <w:calcOnExit w:val="0"/>
            <w:textInput/>
          </w:ffData>
        </w:fldChar>
      </w:r>
      <w:r>
        <w:rPr>
          <w:bCs/>
        </w:rPr>
        <w:instrText xml:space="preserve"> FORMTEXT </w:instrText>
      </w:r>
      <w:r>
        <w:rPr>
          <w:bCs/>
        </w:rPr>
      </w:r>
      <w:r>
        <w:rPr>
          <w:bCs/>
        </w:rPr>
        <w:fldChar w:fldCharType="separate"/>
      </w:r>
      <w:r>
        <w:t> </w:t>
      </w:r>
      <w:r>
        <w:t> </w:t>
      </w:r>
      <w:r>
        <w:t> </w:t>
      </w:r>
      <w:r>
        <w:t> </w:t>
      </w:r>
      <w:r>
        <w:t> </w:t>
      </w:r>
      <w:r>
        <w:rPr>
          <w:bCs/>
        </w:rPr>
        <w:fldChar w:fldCharType="end"/>
      </w:r>
      <w:r>
        <w:rPr>
          <w:bCs/>
        </w:rPr>
        <w:t xml:space="preserve">  (Total points earned)</w:t>
      </w:r>
    </w:p>
    <w:p w14:paraId="375FC7EF" w14:textId="77777777" w:rsidR="00646289" w:rsidRDefault="00646289" w:rsidP="00646289">
      <w:pPr>
        <w:rPr>
          <w:b/>
        </w:rPr>
      </w:pPr>
    </w:p>
    <w:p w14:paraId="7085F895" w14:textId="77777777" w:rsidR="00646289" w:rsidRDefault="00646289" w:rsidP="00646289">
      <w:pPr>
        <w:rPr>
          <w:sz w:val="24"/>
        </w:rPr>
      </w:pPr>
      <w:r>
        <w:t xml:space="preserve"> (Note: Missing, </w:t>
      </w:r>
      <w:proofErr w:type="gramStart"/>
      <w:r>
        <w:t>late</w:t>
      </w:r>
      <w:proofErr w:type="gramEnd"/>
      <w:r>
        <w:t xml:space="preserve"> or unacceptable Learning Plans, Self-Evaluations, and Verification of Field Hours will result in a percentage reduction per missed document as follows)</w:t>
      </w:r>
    </w:p>
    <w:p w14:paraId="5E9E6762" w14:textId="77777777" w:rsidR="00646289" w:rsidRDefault="00646289" w:rsidP="00646289">
      <w:pPr>
        <w:widowControl/>
        <w:numPr>
          <w:ilvl w:val="0"/>
          <w:numId w:val="20"/>
        </w:numPr>
        <w:autoSpaceDE/>
        <w:autoSpaceDN/>
        <w:rPr>
          <w:b/>
        </w:rPr>
      </w:pPr>
      <w:r>
        <w:rPr>
          <w:b/>
        </w:rPr>
        <w:t>Learning Plan – 3%</w:t>
      </w:r>
    </w:p>
    <w:p w14:paraId="7DF11328" w14:textId="77777777" w:rsidR="00646289" w:rsidRDefault="00646289" w:rsidP="00646289">
      <w:pPr>
        <w:widowControl/>
        <w:numPr>
          <w:ilvl w:val="0"/>
          <w:numId w:val="20"/>
        </w:numPr>
        <w:autoSpaceDE/>
        <w:autoSpaceDN/>
        <w:rPr>
          <w:b/>
        </w:rPr>
      </w:pPr>
      <w:r>
        <w:rPr>
          <w:b/>
        </w:rPr>
        <w:t>Mid-Term Self-Evaluation – 3%</w:t>
      </w:r>
    </w:p>
    <w:p w14:paraId="2478EFB3" w14:textId="77777777" w:rsidR="00646289" w:rsidRDefault="00646289" w:rsidP="00646289">
      <w:pPr>
        <w:widowControl/>
        <w:numPr>
          <w:ilvl w:val="0"/>
          <w:numId w:val="20"/>
        </w:numPr>
        <w:autoSpaceDE/>
        <w:autoSpaceDN/>
        <w:rPr>
          <w:b/>
        </w:rPr>
      </w:pPr>
      <w:r>
        <w:rPr>
          <w:b/>
        </w:rPr>
        <w:t>Final Self-Evaluation – 3%</w:t>
      </w:r>
    </w:p>
    <w:p w14:paraId="4E907DC5" w14:textId="77777777" w:rsidR="00646289" w:rsidRDefault="00646289" w:rsidP="00646289">
      <w:pPr>
        <w:widowControl/>
        <w:numPr>
          <w:ilvl w:val="0"/>
          <w:numId w:val="20"/>
        </w:numPr>
        <w:autoSpaceDE/>
        <w:autoSpaceDN/>
        <w:rPr>
          <w:b/>
        </w:rPr>
      </w:pPr>
      <w:r>
        <w:rPr>
          <w:b/>
        </w:rPr>
        <w:t>Field Hour Verification Form – 3%</w:t>
      </w:r>
    </w:p>
    <w:p w14:paraId="1835BCF2" w14:textId="77777777" w:rsidR="00646289" w:rsidRDefault="00646289" w:rsidP="00646289">
      <w:pPr>
        <w:ind w:left="855"/>
        <w:rPr>
          <w:b/>
        </w:rPr>
      </w:pPr>
    </w:p>
    <w:p w14:paraId="609E433D" w14:textId="77777777" w:rsidR="00646289" w:rsidRDefault="00646289" w:rsidP="00646289">
      <w:pPr>
        <w:rPr>
          <w:b/>
        </w:rPr>
      </w:pPr>
      <w:r>
        <w:rPr>
          <w:b/>
        </w:rPr>
        <w:t>Late documents will result in a 1.5% percentage point reduction per document.</w:t>
      </w:r>
    </w:p>
    <w:p w14:paraId="32866542" w14:textId="77777777" w:rsidR="00646289" w:rsidRDefault="00646289" w:rsidP="00646289">
      <w:pPr>
        <w:rPr>
          <w:b/>
        </w:rPr>
      </w:pPr>
    </w:p>
    <w:p w14:paraId="68E7769B" w14:textId="77777777" w:rsidR="00646289" w:rsidRDefault="00646289" w:rsidP="00646289">
      <w:r>
        <w:t xml:space="preserve">Missing or late documents as follows: </w:t>
      </w: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14:paraId="12BE0C27" w14:textId="77777777" w:rsidR="00646289" w:rsidRDefault="00646289" w:rsidP="00646289">
      <w:pPr>
        <w:rPr>
          <w:b/>
        </w:rPr>
      </w:pPr>
      <w:r>
        <w:t xml:space="preserve">           </w:t>
      </w:r>
    </w:p>
    <w:p w14:paraId="1FE4E09A" w14:textId="77777777" w:rsidR="00646289" w:rsidRDefault="00646289" w:rsidP="00646289">
      <w:pPr>
        <w:rPr>
          <w:b/>
        </w:rPr>
      </w:pPr>
      <w:r>
        <w:t xml:space="preserve">Correspond </w:t>
      </w:r>
      <w:r>
        <w:rPr>
          <w:b/>
        </w:rPr>
        <w:t>“C”</w:t>
      </w:r>
      <w:r>
        <w:t xml:space="preserve"> to grading scale below to determine student grade.  (Scores falling in-between grade cut-offs will be rounded to the closest whole percentage point.)</w:t>
      </w:r>
    </w:p>
    <w:tbl>
      <w:tblPr>
        <w:tblpPr w:leftFromText="180" w:rightFromText="180" w:vertAnchor="text" w:horzAnchor="margin" w:tblpXSpec="center"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60"/>
      </w:tblGrid>
      <w:tr w:rsidR="00646289" w14:paraId="3D9836C3" w14:textId="77777777">
        <w:tc>
          <w:tcPr>
            <w:tcW w:w="828" w:type="dxa"/>
            <w:tcBorders>
              <w:top w:val="single" w:sz="4" w:space="0" w:color="auto"/>
              <w:left w:val="single" w:sz="4" w:space="0" w:color="auto"/>
              <w:bottom w:val="single" w:sz="4" w:space="0" w:color="auto"/>
              <w:right w:val="single" w:sz="4" w:space="0" w:color="auto"/>
            </w:tcBorders>
            <w:hideMark/>
          </w:tcPr>
          <w:p w14:paraId="2A8942C6" w14:textId="77777777" w:rsidR="00646289" w:rsidRPr="004D1A73" w:rsidRDefault="00646289">
            <w:pPr>
              <w:ind w:right="-720"/>
              <w:rPr>
                <w:sz w:val="18"/>
                <w:szCs w:val="18"/>
                <w:lang w:eastAsia="ja-JP"/>
              </w:rPr>
            </w:pPr>
            <w:r w:rsidRPr="004D1A73">
              <w:rPr>
                <w:sz w:val="18"/>
                <w:szCs w:val="18"/>
                <w:lang w:eastAsia="ja-JP"/>
              </w:rPr>
              <w:t>A</w:t>
            </w:r>
          </w:p>
        </w:tc>
        <w:tc>
          <w:tcPr>
            <w:tcW w:w="3060" w:type="dxa"/>
            <w:tcBorders>
              <w:top w:val="single" w:sz="4" w:space="0" w:color="auto"/>
              <w:left w:val="single" w:sz="4" w:space="0" w:color="auto"/>
              <w:bottom w:val="single" w:sz="4" w:space="0" w:color="auto"/>
              <w:right w:val="single" w:sz="4" w:space="0" w:color="auto"/>
            </w:tcBorders>
            <w:hideMark/>
          </w:tcPr>
          <w:p w14:paraId="6ED35CB3" w14:textId="77777777" w:rsidR="00646289" w:rsidRPr="004D1A73" w:rsidRDefault="00646289">
            <w:pPr>
              <w:ind w:right="-720"/>
              <w:jc w:val="center"/>
              <w:rPr>
                <w:sz w:val="18"/>
                <w:szCs w:val="18"/>
                <w:lang w:eastAsia="ja-JP"/>
              </w:rPr>
            </w:pPr>
            <w:r w:rsidRPr="004D1A73">
              <w:rPr>
                <w:sz w:val="18"/>
                <w:szCs w:val="18"/>
                <w:lang w:eastAsia="ja-JP"/>
              </w:rPr>
              <w:t>95 and above</w:t>
            </w:r>
          </w:p>
        </w:tc>
      </w:tr>
      <w:tr w:rsidR="00646289" w14:paraId="450AFC9F" w14:textId="77777777">
        <w:tc>
          <w:tcPr>
            <w:tcW w:w="828" w:type="dxa"/>
            <w:tcBorders>
              <w:top w:val="single" w:sz="4" w:space="0" w:color="auto"/>
              <w:left w:val="single" w:sz="4" w:space="0" w:color="auto"/>
              <w:bottom w:val="single" w:sz="4" w:space="0" w:color="auto"/>
              <w:right w:val="single" w:sz="4" w:space="0" w:color="auto"/>
            </w:tcBorders>
            <w:hideMark/>
          </w:tcPr>
          <w:p w14:paraId="1379BADF" w14:textId="77777777" w:rsidR="00646289" w:rsidRPr="004D1A73" w:rsidRDefault="00646289">
            <w:pPr>
              <w:ind w:right="-720"/>
              <w:rPr>
                <w:sz w:val="18"/>
                <w:szCs w:val="18"/>
                <w:lang w:eastAsia="ja-JP"/>
              </w:rPr>
            </w:pPr>
            <w:r w:rsidRPr="004D1A73">
              <w:rPr>
                <w:sz w:val="18"/>
                <w:szCs w:val="18"/>
                <w:lang w:eastAsia="ja-JP"/>
              </w:rPr>
              <w:t>A-</w:t>
            </w:r>
          </w:p>
        </w:tc>
        <w:tc>
          <w:tcPr>
            <w:tcW w:w="3060" w:type="dxa"/>
            <w:tcBorders>
              <w:top w:val="single" w:sz="4" w:space="0" w:color="auto"/>
              <w:left w:val="single" w:sz="4" w:space="0" w:color="auto"/>
              <w:bottom w:val="single" w:sz="4" w:space="0" w:color="auto"/>
              <w:right w:val="single" w:sz="4" w:space="0" w:color="auto"/>
            </w:tcBorders>
            <w:hideMark/>
          </w:tcPr>
          <w:p w14:paraId="4002C34B" w14:textId="77777777" w:rsidR="00646289" w:rsidRPr="004D1A73" w:rsidRDefault="00646289">
            <w:pPr>
              <w:ind w:right="-720"/>
              <w:jc w:val="center"/>
              <w:rPr>
                <w:sz w:val="18"/>
                <w:szCs w:val="18"/>
                <w:lang w:eastAsia="ja-JP"/>
              </w:rPr>
            </w:pPr>
            <w:r w:rsidRPr="004D1A73">
              <w:rPr>
                <w:sz w:val="18"/>
                <w:szCs w:val="18"/>
                <w:lang w:eastAsia="ja-JP"/>
              </w:rPr>
              <w:t>90-94</w:t>
            </w:r>
          </w:p>
        </w:tc>
      </w:tr>
      <w:tr w:rsidR="00646289" w14:paraId="7D5BD95D" w14:textId="77777777">
        <w:tc>
          <w:tcPr>
            <w:tcW w:w="828" w:type="dxa"/>
            <w:tcBorders>
              <w:top w:val="single" w:sz="4" w:space="0" w:color="auto"/>
              <w:left w:val="single" w:sz="4" w:space="0" w:color="auto"/>
              <w:bottom w:val="single" w:sz="4" w:space="0" w:color="auto"/>
              <w:right w:val="single" w:sz="4" w:space="0" w:color="auto"/>
            </w:tcBorders>
            <w:hideMark/>
          </w:tcPr>
          <w:p w14:paraId="518A3A93" w14:textId="77777777" w:rsidR="00646289" w:rsidRPr="004D1A73" w:rsidRDefault="00646289">
            <w:pPr>
              <w:ind w:right="-720"/>
              <w:rPr>
                <w:sz w:val="18"/>
                <w:szCs w:val="18"/>
                <w:lang w:eastAsia="ja-JP"/>
              </w:rPr>
            </w:pPr>
            <w:r w:rsidRPr="004D1A73">
              <w:rPr>
                <w:sz w:val="18"/>
                <w:szCs w:val="18"/>
                <w:lang w:eastAsia="ja-JP"/>
              </w:rPr>
              <w:t>B+</w:t>
            </w:r>
          </w:p>
        </w:tc>
        <w:tc>
          <w:tcPr>
            <w:tcW w:w="3060" w:type="dxa"/>
            <w:tcBorders>
              <w:top w:val="single" w:sz="4" w:space="0" w:color="auto"/>
              <w:left w:val="single" w:sz="4" w:space="0" w:color="auto"/>
              <w:bottom w:val="single" w:sz="4" w:space="0" w:color="auto"/>
              <w:right w:val="single" w:sz="4" w:space="0" w:color="auto"/>
            </w:tcBorders>
            <w:hideMark/>
          </w:tcPr>
          <w:p w14:paraId="3EF5F8F0" w14:textId="77777777" w:rsidR="00646289" w:rsidRPr="004D1A73" w:rsidRDefault="00646289">
            <w:pPr>
              <w:ind w:right="-720"/>
              <w:jc w:val="center"/>
              <w:rPr>
                <w:sz w:val="18"/>
                <w:szCs w:val="18"/>
                <w:lang w:eastAsia="ja-JP"/>
              </w:rPr>
            </w:pPr>
            <w:r w:rsidRPr="004D1A73">
              <w:rPr>
                <w:sz w:val="18"/>
                <w:szCs w:val="18"/>
                <w:lang w:eastAsia="ja-JP"/>
              </w:rPr>
              <w:t>84-89</w:t>
            </w:r>
          </w:p>
        </w:tc>
      </w:tr>
      <w:tr w:rsidR="00646289" w14:paraId="4A80A63B" w14:textId="77777777">
        <w:tc>
          <w:tcPr>
            <w:tcW w:w="828" w:type="dxa"/>
            <w:tcBorders>
              <w:top w:val="single" w:sz="4" w:space="0" w:color="auto"/>
              <w:left w:val="single" w:sz="4" w:space="0" w:color="auto"/>
              <w:bottom w:val="single" w:sz="4" w:space="0" w:color="auto"/>
              <w:right w:val="single" w:sz="4" w:space="0" w:color="auto"/>
            </w:tcBorders>
            <w:hideMark/>
          </w:tcPr>
          <w:p w14:paraId="47AEBE3E" w14:textId="77777777" w:rsidR="00646289" w:rsidRPr="004D1A73" w:rsidRDefault="00646289">
            <w:pPr>
              <w:ind w:right="-720"/>
              <w:rPr>
                <w:sz w:val="18"/>
                <w:szCs w:val="18"/>
                <w:lang w:eastAsia="ja-JP"/>
              </w:rPr>
            </w:pPr>
            <w:r w:rsidRPr="004D1A73">
              <w:rPr>
                <w:sz w:val="18"/>
                <w:szCs w:val="18"/>
                <w:lang w:eastAsia="ja-JP"/>
              </w:rPr>
              <w:t>B</w:t>
            </w:r>
          </w:p>
        </w:tc>
        <w:tc>
          <w:tcPr>
            <w:tcW w:w="3060" w:type="dxa"/>
            <w:tcBorders>
              <w:top w:val="single" w:sz="4" w:space="0" w:color="auto"/>
              <w:left w:val="single" w:sz="4" w:space="0" w:color="auto"/>
              <w:bottom w:val="single" w:sz="4" w:space="0" w:color="auto"/>
              <w:right w:val="single" w:sz="4" w:space="0" w:color="auto"/>
            </w:tcBorders>
            <w:hideMark/>
          </w:tcPr>
          <w:p w14:paraId="15C53B4D" w14:textId="77777777" w:rsidR="00646289" w:rsidRPr="004D1A73" w:rsidRDefault="00646289">
            <w:pPr>
              <w:ind w:right="-720"/>
              <w:jc w:val="center"/>
              <w:rPr>
                <w:sz w:val="18"/>
                <w:szCs w:val="18"/>
                <w:lang w:eastAsia="ja-JP"/>
              </w:rPr>
            </w:pPr>
            <w:r w:rsidRPr="004D1A73">
              <w:rPr>
                <w:sz w:val="18"/>
                <w:szCs w:val="18"/>
                <w:lang w:eastAsia="ja-JP"/>
              </w:rPr>
              <w:t>78-83</w:t>
            </w:r>
          </w:p>
        </w:tc>
      </w:tr>
      <w:tr w:rsidR="00646289" w14:paraId="46757104" w14:textId="77777777">
        <w:tc>
          <w:tcPr>
            <w:tcW w:w="828" w:type="dxa"/>
            <w:tcBorders>
              <w:top w:val="single" w:sz="4" w:space="0" w:color="auto"/>
              <w:left w:val="single" w:sz="4" w:space="0" w:color="auto"/>
              <w:bottom w:val="single" w:sz="4" w:space="0" w:color="auto"/>
              <w:right w:val="single" w:sz="4" w:space="0" w:color="auto"/>
            </w:tcBorders>
            <w:hideMark/>
          </w:tcPr>
          <w:p w14:paraId="4475F42F" w14:textId="77777777" w:rsidR="00646289" w:rsidRPr="004D1A73" w:rsidRDefault="00646289">
            <w:pPr>
              <w:ind w:right="-720"/>
              <w:rPr>
                <w:sz w:val="18"/>
                <w:szCs w:val="18"/>
                <w:lang w:eastAsia="ja-JP"/>
              </w:rPr>
            </w:pPr>
            <w:r w:rsidRPr="004D1A73">
              <w:rPr>
                <w:sz w:val="18"/>
                <w:szCs w:val="18"/>
                <w:lang w:eastAsia="ja-JP"/>
              </w:rPr>
              <w:t>B-</w:t>
            </w:r>
          </w:p>
        </w:tc>
        <w:tc>
          <w:tcPr>
            <w:tcW w:w="3060" w:type="dxa"/>
            <w:tcBorders>
              <w:top w:val="single" w:sz="4" w:space="0" w:color="auto"/>
              <w:left w:val="single" w:sz="4" w:space="0" w:color="auto"/>
              <w:bottom w:val="single" w:sz="4" w:space="0" w:color="auto"/>
              <w:right w:val="single" w:sz="4" w:space="0" w:color="auto"/>
            </w:tcBorders>
            <w:hideMark/>
          </w:tcPr>
          <w:p w14:paraId="7C25853D" w14:textId="77777777" w:rsidR="00646289" w:rsidRPr="004D1A73" w:rsidRDefault="00646289">
            <w:pPr>
              <w:ind w:right="-720"/>
              <w:jc w:val="center"/>
              <w:rPr>
                <w:sz w:val="18"/>
                <w:szCs w:val="18"/>
                <w:lang w:eastAsia="ja-JP"/>
              </w:rPr>
            </w:pPr>
            <w:r w:rsidRPr="004D1A73">
              <w:rPr>
                <w:sz w:val="18"/>
                <w:szCs w:val="18"/>
                <w:lang w:eastAsia="ja-JP"/>
              </w:rPr>
              <w:t>72-77</w:t>
            </w:r>
          </w:p>
        </w:tc>
      </w:tr>
      <w:tr w:rsidR="00646289" w14:paraId="40CC6C8C" w14:textId="77777777">
        <w:tc>
          <w:tcPr>
            <w:tcW w:w="828" w:type="dxa"/>
            <w:tcBorders>
              <w:top w:val="single" w:sz="4" w:space="0" w:color="auto"/>
              <w:left w:val="single" w:sz="4" w:space="0" w:color="auto"/>
              <w:bottom w:val="single" w:sz="4" w:space="0" w:color="auto"/>
              <w:right w:val="single" w:sz="4" w:space="0" w:color="auto"/>
            </w:tcBorders>
            <w:hideMark/>
          </w:tcPr>
          <w:p w14:paraId="227D8A09" w14:textId="77777777" w:rsidR="00646289" w:rsidRPr="004D1A73" w:rsidRDefault="00646289">
            <w:pPr>
              <w:ind w:right="-720"/>
              <w:rPr>
                <w:sz w:val="18"/>
                <w:szCs w:val="18"/>
                <w:lang w:eastAsia="ja-JP"/>
              </w:rPr>
            </w:pPr>
            <w:r w:rsidRPr="004D1A73">
              <w:rPr>
                <w:sz w:val="18"/>
                <w:szCs w:val="18"/>
                <w:lang w:eastAsia="ja-JP"/>
              </w:rPr>
              <w:t>C+</w:t>
            </w:r>
          </w:p>
        </w:tc>
        <w:tc>
          <w:tcPr>
            <w:tcW w:w="3060" w:type="dxa"/>
            <w:tcBorders>
              <w:top w:val="single" w:sz="4" w:space="0" w:color="auto"/>
              <w:left w:val="single" w:sz="4" w:space="0" w:color="auto"/>
              <w:bottom w:val="single" w:sz="4" w:space="0" w:color="auto"/>
              <w:right w:val="single" w:sz="4" w:space="0" w:color="auto"/>
            </w:tcBorders>
            <w:hideMark/>
          </w:tcPr>
          <w:p w14:paraId="45253E1B" w14:textId="77777777" w:rsidR="00646289" w:rsidRPr="004D1A73" w:rsidRDefault="00646289">
            <w:pPr>
              <w:ind w:right="-720"/>
              <w:jc w:val="center"/>
              <w:rPr>
                <w:sz w:val="18"/>
                <w:szCs w:val="18"/>
                <w:lang w:eastAsia="ja-JP"/>
              </w:rPr>
            </w:pPr>
            <w:r w:rsidRPr="004D1A73">
              <w:rPr>
                <w:sz w:val="18"/>
                <w:szCs w:val="18"/>
                <w:lang w:eastAsia="ja-JP"/>
              </w:rPr>
              <w:t>68-71</w:t>
            </w:r>
          </w:p>
        </w:tc>
      </w:tr>
      <w:tr w:rsidR="00646289" w14:paraId="77AAC859" w14:textId="77777777">
        <w:tc>
          <w:tcPr>
            <w:tcW w:w="828" w:type="dxa"/>
            <w:tcBorders>
              <w:top w:val="single" w:sz="4" w:space="0" w:color="auto"/>
              <w:left w:val="single" w:sz="4" w:space="0" w:color="auto"/>
              <w:bottom w:val="single" w:sz="4" w:space="0" w:color="auto"/>
              <w:right w:val="single" w:sz="4" w:space="0" w:color="auto"/>
            </w:tcBorders>
            <w:hideMark/>
          </w:tcPr>
          <w:p w14:paraId="7D6D0F6C" w14:textId="77777777" w:rsidR="00646289" w:rsidRPr="004D1A73" w:rsidRDefault="00646289">
            <w:pPr>
              <w:ind w:right="-720"/>
              <w:rPr>
                <w:sz w:val="18"/>
                <w:szCs w:val="18"/>
                <w:lang w:eastAsia="ja-JP"/>
              </w:rPr>
            </w:pPr>
            <w:r w:rsidRPr="004D1A73">
              <w:rPr>
                <w:sz w:val="18"/>
                <w:szCs w:val="18"/>
                <w:lang w:eastAsia="ja-JP"/>
              </w:rPr>
              <w:t>C</w:t>
            </w:r>
          </w:p>
        </w:tc>
        <w:tc>
          <w:tcPr>
            <w:tcW w:w="3060" w:type="dxa"/>
            <w:tcBorders>
              <w:top w:val="single" w:sz="4" w:space="0" w:color="auto"/>
              <w:left w:val="single" w:sz="4" w:space="0" w:color="auto"/>
              <w:bottom w:val="single" w:sz="4" w:space="0" w:color="auto"/>
              <w:right w:val="single" w:sz="4" w:space="0" w:color="auto"/>
            </w:tcBorders>
            <w:hideMark/>
          </w:tcPr>
          <w:p w14:paraId="5BF596E5" w14:textId="77777777" w:rsidR="00646289" w:rsidRPr="004D1A73" w:rsidRDefault="00646289">
            <w:pPr>
              <w:ind w:right="-720"/>
              <w:jc w:val="center"/>
              <w:rPr>
                <w:sz w:val="18"/>
                <w:szCs w:val="18"/>
                <w:lang w:eastAsia="ja-JP"/>
              </w:rPr>
            </w:pPr>
            <w:r w:rsidRPr="004D1A73">
              <w:rPr>
                <w:sz w:val="18"/>
                <w:szCs w:val="18"/>
                <w:lang w:eastAsia="ja-JP"/>
              </w:rPr>
              <w:t>64-67</w:t>
            </w:r>
          </w:p>
        </w:tc>
      </w:tr>
      <w:tr w:rsidR="00646289" w14:paraId="14C3BD97" w14:textId="77777777">
        <w:tc>
          <w:tcPr>
            <w:tcW w:w="828" w:type="dxa"/>
            <w:tcBorders>
              <w:top w:val="single" w:sz="4" w:space="0" w:color="auto"/>
              <w:left w:val="single" w:sz="4" w:space="0" w:color="auto"/>
              <w:bottom w:val="single" w:sz="4" w:space="0" w:color="auto"/>
              <w:right w:val="single" w:sz="4" w:space="0" w:color="auto"/>
            </w:tcBorders>
            <w:hideMark/>
          </w:tcPr>
          <w:p w14:paraId="6DD4F384" w14:textId="77777777" w:rsidR="00646289" w:rsidRPr="004D1A73" w:rsidRDefault="00646289">
            <w:pPr>
              <w:ind w:right="-720"/>
              <w:rPr>
                <w:sz w:val="18"/>
                <w:szCs w:val="18"/>
                <w:lang w:eastAsia="ja-JP"/>
              </w:rPr>
            </w:pPr>
            <w:r w:rsidRPr="004D1A73">
              <w:rPr>
                <w:sz w:val="18"/>
                <w:szCs w:val="18"/>
                <w:lang w:eastAsia="ja-JP"/>
              </w:rPr>
              <w:t>C-</w:t>
            </w:r>
          </w:p>
        </w:tc>
        <w:tc>
          <w:tcPr>
            <w:tcW w:w="3060" w:type="dxa"/>
            <w:tcBorders>
              <w:top w:val="single" w:sz="4" w:space="0" w:color="auto"/>
              <w:left w:val="single" w:sz="4" w:space="0" w:color="auto"/>
              <w:bottom w:val="single" w:sz="4" w:space="0" w:color="auto"/>
              <w:right w:val="single" w:sz="4" w:space="0" w:color="auto"/>
            </w:tcBorders>
            <w:hideMark/>
          </w:tcPr>
          <w:p w14:paraId="1D8F1274" w14:textId="77777777" w:rsidR="00646289" w:rsidRPr="004D1A73" w:rsidRDefault="00646289">
            <w:pPr>
              <w:ind w:right="-720"/>
              <w:jc w:val="center"/>
              <w:rPr>
                <w:sz w:val="18"/>
                <w:szCs w:val="18"/>
                <w:lang w:eastAsia="ja-JP"/>
              </w:rPr>
            </w:pPr>
            <w:r w:rsidRPr="004D1A73">
              <w:rPr>
                <w:sz w:val="18"/>
                <w:szCs w:val="18"/>
                <w:lang w:eastAsia="ja-JP"/>
              </w:rPr>
              <w:t>60-63</w:t>
            </w:r>
          </w:p>
        </w:tc>
      </w:tr>
      <w:tr w:rsidR="00646289" w14:paraId="312A1ACB" w14:textId="77777777">
        <w:tc>
          <w:tcPr>
            <w:tcW w:w="828" w:type="dxa"/>
            <w:tcBorders>
              <w:top w:val="single" w:sz="4" w:space="0" w:color="auto"/>
              <w:left w:val="single" w:sz="4" w:space="0" w:color="auto"/>
              <w:bottom w:val="single" w:sz="4" w:space="0" w:color="auto"/>
              <w:right w:val="single" w:sz="4" w:space="0" w:color="auto"/>
            </w:tcBorders>
            <w:hideMark/>
          </w:tcPr>
          <w:p w14:paraId="344D0E57" w14:textId="77777777" w:rsidR="00646289" w:rsidRPr="004D1A73" w:rsidRDefault="00646289">
            <w:pPr>
              <w:ind w:right="-720"/>
              <w:rPr>
                <w:sz w:val="18"/>
                <w:szCs w:val="18"/>
                <w:lang w:eastAsia="ja-JP"/>
              </w:rPr>
            </w:pPr>
            <w:r w:rsidRPr="004D1A73">
              <w:rPr>
                <w:sz w:val="18"/>
                <w:szCs w:val="18"/>
                <w:lang w:eastAsia="ja-JP"/>
              </w:rPr>
              <w:t>D</w:t>
            </w:r>
          </w:p>
        </w:tc>
        <w:tc>
          <w:tcPr>
            <w:tcW w:w="3060" w:type="dxa"/>
            <w:tcBorders>
              <w:top w:val="single" w:sz="4" w:space="0" w:color="auto"/>
              <w:left w:val="single" w:sz="4" w:space="0" w:color="auto"/>
              <w:bottom w:val="single" w:sz="4" w:space="0" w:color="auto"/>
              <w:right w:val="single" w:sz="4" w:space="0" w:color="auto"/>
            </w:tcBorders>
            <w:hideMark/>
          </w:tcPr>
          <w:p w14:paraId="0B2BFA33" w14:textId="77777777" w:rsidR="00646289" w:rsidRPr="004D1A73" w:rsidRDefault="00646289">
            <w:pPr>
              <w:ind w:right="-720"/>
              <w:jc w:val="center"/>
              <w:rPr>
                <w:sz w:val="18"/>
                <w:szCs w:val="18"/>
                <w:lang w:eastAsia="ja-JP"/>
              </w:rPr>
            </w:pPr>
            <w:r w:rsidRPr="004D1A73">
              <w:rPr>
                <w:sz w:val="18"/>
                <w:szCs w:val="18"/>
                <w:lang w:eastAsia="ja-JP"/>
              </w:rPr>
              <w:t>55-59</w:t>
            </w:r>
          </w:p>
        </w:tc>
      </w:tr>
      <w:tr w:rsidR="00646289" w14:paraId="4A203C75" w14:textId="77777777">
        <w:tc>
          <w:tcPr>
            <w:tcW w:w="828" w:type="dxa"/>
            <w:tcBorders>
              <w:top w:val="single" w:sz="4" w:space="0" w:color="auto"/>
              <w:left w:val="single" w:sz="4" w:space="0" w:color="auto"/>
              <w:bottom w:val="single" w:sz="4" w:space="0" w:color="auto"/>
              <w:right w:val="single" w:sz="4" w:space="0" w:color="auto"/>
            </w:tcBorders>
            <w:hideMark/>
          </w:tcPr>
          <w:p w14:paraId="3752B44A" w14:textId="77777777" w:rsidR="00646289" w:rsidRPr="004D1A73" w:rsidRDefault="00646289">
            <w:pPr>
              <w:ind w:right="-720"/>
              <w:rPr>
                <w:sz w:val="18"/>
                <w:szCs w:val="18"/>
                <w:lang w:eastAsia="ja-JP"/>
              </w:rPr>
            </w:pPr>
            <w:r w:rsidRPr="004D1A73">
              <w:rPr>
                <w:sz w:val="18"/>
                <w:szCs w:val="18"/>
                <w:lang w:eastAsia="ja-JP"/>
              </w:rPr>
              <w:t>F</w:t>
            </w:r>
          </w:p>
        </w:tc>
        <w:tc>
          <w:tcPr>
            <w:tcW w:w="3060" w:type="dxa"/>
            <w:tcBorders>
              <w:top w:val="single" w:sz="4" w:space="0" w:color="auto"/>
              <w:left w:val="single" w:sz="4" w:space="0" w:color="auto"/>
              <w:bottom w:val="single" w:sz="4" w:space="0" w:color="auto"/>
              <w:right w:val="single" w:sz="4" w:space="0" w:color="auto"/>
            </w:tcBorders>
            <w:hideMark/>
          </w:tcPr>
          <w:p w14:paraId="7ADB4CDA" w14:textId="77777777" w:rsidR="00646289" w:rsidRPr="004D1A73" w:rsidRDefault="00646289">
            <w:pPr>
              <w:ind w:right="-720"/>
              <w:jc w:val="center"/>
              <w:rPr>
                <w:sz w:val="18"/>
                <w:szCs w:val="18"/>
                <w:lang w:eastAsia="ja-JP"/>
              </w:rPr>
            </w:pPr>
            <w:r w:rsidRPr="004D1A73">
              <w:rPr>
                <w:sz w:val="18"/>
                <w:szCs w:val="18"/>
                <w:lang w:eastAsia="ja-JP"/>
              </w:rPr>
              <w:t>&lt;55</w:t>
            </w:r>
          </w:p>
        </w:tc>
      </w:tr>
    </w:tbl>
    <w:p w14:paraId="51BC38AF" w14:textId="77777777" w:rsidR="00646289" w:rsidRDefault="00646289" w:rsidP="00646289">
      <w:pPr>
        <w:ind w:left="720"/>
      </w:pPr>
      <w:r>
        <w:t xml:space="preserve">                                                  Grading Scale</w:t>
      </w:r>
    </w:p>
    <w:p w14:paraId="3CD765CB" w14:textId="77777777" w:rsidR="00646289" w:rsidRDefault="00646289" w:rsidP="00646289">
      <w:pPr>
        <w:ind w:left="720"/>
      </w:pPr>
    </w:p>
    <w:p w14:paraId="2E68FCE1" w14:textId="77777777" w:rsidR="00646289" w:rsidRDefault="00646289" w:rsidP="00646289">
      <w:pPr>
        <w:ind w:left="720"/>
      </w:pPr>
    </w:p>
    <w:p w14:paraId="0CBA1F4E" w14:textId="77777777" w:rsidR="00646289" w:rsidRDefault="00646289" w:rsidP="00646289">
      <w:pPr>
        <w:ind w:left="720"/>
      </w:pPr>
    </w:p>
    <w:p w14:paraId="5B4FA576" w14:textId="77777777" w:rsidR="00646289" w:rsidRDefault="00646289" w:rsidP="00646289">
      <w:pPr>
        <w:ind w:left="720"/>
      </w:pPr>
    </w:p>
    <w:p w14:paraId="198B8D91" w14:textId="77777777" w:rsidR="00646289" w:rsidRDefault="00646289" w:rsidP="00646289">
      <w:pPr>
        <w:ind w:left="720"/>
      </w:pPr>
    </w:p>
    <w:p w14:paraId="19C2A428" w14:textId="77777777" w:rsidR="00646289" w:rsidRDefault="00646289" w:rsidP="00646289">
      <w:pPr>
        <w:ind w:left="720"/>
      </w:pPr>
    </w:p>
    <w:p w14:paraId="5B205A03" w14:textId="77777777" w:rsidR="00646289" w:rsidRDefault="00646289" w:rsidP="00646289"/>
    <w:p w14:paraId="032A09DF" w14:textId="77777777" w:rsidR="00646289" w:rsidRDefault="00646289" w:rsidP="00646289">
      <w:pPr>
        <w:ind w:left="720"/>
      </w:pPr>
    </w:p>
    <w:p w14:paraId="7EC96F3F" w14:textId="77777777" w:rsidR="00646289" w:rsidRDefault="00646289" w:rsidP="00646289">
      <w:pPr>
        <w:ind w:left="720"/>
      </w:pPr>
    </w:p>
    <w:p w14:paraId="10BDCFC9" w14:textId="77777777" w:rsidR="00646289" w:rsidRDefault="00646289" w:rsidP="00646289">
      <w:pPr>
        <w:ind w:firstLine="360"/>
      </w:pPr>
      <w:r>
        <w:rPr>
          <w:bCs/>
        </w:rPr>
        <w:tab/>
      </w:r>
      <w:r>
        <w:rPr>
          <w:b/>
        </w:rPr>
        <w:tab/>
      </w:r>
    </w:p>
    <w:p w14:paraId="5CD8FADB" w14:textId="77777777" w:rsidR="00646289" w:rsidRDefault="00646289" w:rsidP="00646289">
      <w:pPr>
        <w:ind w:left="720"/>
      </w:pPr>
    </w:p>
    <w:p w14:paraId="7F21E419" w14:textId="77777777" w:rsidR="00C67E64" w:rsidRDefault="00C67E64">
      <w:pPr>
        <w:pStyle w:val="BodyText"/>
        <w:spacing w:before="9"/>
        <w:rPr>
          <w:b/>
          <w:sz w:val="19"/>
        </w:rPr>
      </w:pPr>
    </w:p>
    <w:sectPr w:rsidR="00C67E64">
      <w:pgSz w:w="12240" w:h="15840"/>
      <w:pgMar w:top="960" w:right="360" w:bottom="1600" w:left="960" w:header="414" w:footer="1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FB2B8E" w14:textId="77777777" w:rsidR="002F4485" w:rsidRDefault="002F4485">
      <w:r>
        <w:separator/>
      </w:r>
    </w:p>
  </w:endnote>
  <w:endnote w:type="continuationSeparator" w:id="0">
    <w:p w14:paraId="2287D9D2" w14:textId="77777777" w:rsidR="002F4485" w:rsidRDefault="002F4485">
      <w:r>
        <w:continuationSeparator/>
      </w:r>
    </w:p>
  </w:endnote>
  <w:endnote w:type="continuationNotice" w:id="1">
    <w:p w14:paraId="5C27BAD1" w14:textId="77777777" w:rsidR="002F4485" w:rsidRDefault="002F4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1E5B4" w14:textId="4A1AF114" w:rsidR="00C67E64" w:rsidRDefault="00EC1947">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7F21E5B6" wp14:editId="1A3A4FFA">
              <wp:simplePos x="0" y="0"/>
              <wp:positionH relativeFrom="page">
                <wp:posOffset>6037580</wp:posOffset>
              </wp:positionH>
              <wp:positionV relativeFrom="page">
                <wp:posOffset>9019540</wp:posOffset>
              </wp:positionV>
              <wp:extent cx="897255" cy="182245"/>
              <wp:effectExtent l="0" t="0" r="0" b="0"/>
              <wp:wrapNone/>
              <wp:docPr id="787940212" name="Text Box 787940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1E5BB" w14:textId="77777777" w:rsidR="00C67E64" w:rsidRDefault="008B4D8E">
                          <w:pPr>
                            <w:spacing w:before="13"/>
                            <w:ind w:left="20"/>
                            <w:rPr>
                              <w:b/>
                            </w:rPr>
                          </w:pPr>
                          <w:r>
                            <w:t>Page</w:t>
                          </w:r>
                          <w:r>
                            <w:rPr>
                              <w:spacing w:val="-1"/>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2"/>
                            </w:rPr>
                            <w:t xml:space="preserve"> </w:t>
                          </w:r>
                          <w:r>
                            <w:t>of</w:t>
                          </w:r>
                          <w:r>
                            <w:rPr>
                              <w:spacing w:val="1"/>
                            </w:rPr>
                            <w:t xml:space="preserve"> </w:t>
                          </w:r>
                          <w:r>
                            <w:rPr>
                              <w:b/>
                              <w:spacing w:val="-5"/>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1E5B6" id="_x0000_t202" coordsize="21600,21600" o:spt="202" path="m,l,21600r21600,l21600,xe">
              <v:stroke joinstyle="miter"/>
              <v:path gradientshapeok="t" o:connecttype="rect"/>
            </v:shapetype>
            <v:shape id="Text Box 787940212" o:spid="_x0000_s1027" type="#_x0000_t202" style="position:absolute;margin-left:475.4pt;margin-top:710.2pt;width:70.65pt;height:14.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" filled="f" stroked="f">
              <v:textbox inset="0,0,0,0">
                <w:txbxContent>
                  <w:p w14:paraId="7F21E5BB" w14:textId="77777777" w:rsidR="00C67E64" w:rsidRDefault="008B4D8E">
                    <w:pPr>
                      <w:spacing w:before="13"/>
                      <w:ind w:left="20"/>
                      <w:rPr>
                        <w:b/>
                      </w:rPr>
                    </w:pPr>
                    <w:r>
                      <w:t>Page</w:t>
                    </w:r>
                    <w:r>
                      <w:rPr>
                        <w:spacing w:val="-1"/>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2"/>
                      </w:rPr>
                      <w:t xml:space="preserve"> </w:t>
                    </w:r>
                    <w:r>
                      <w:t>of</w:t>
                    </w:r>
                    <w:r>
                      <w:rPr>
                        <w:spacing w:val="1"/>
                      </w:rPr>
                      <w:t xml:space="preserve"> </w:t>
                    </w:r>
                    <w:r>
                      <w:rPr>
                        <w:b/>
                        <w:spacing w:val="-5"/>
                      </w:rPr>
                      <w:t>56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A1659" w14:textId="77777777" w:rsidR="002F4485" w:rsidRDefault="002F4485">
      <w:r>
        <w:separator/>
      </w:r>
    </w:p>
  </w:footnote>
  <w:footnote w:type="continuationSeparator" w:id="0">
    <w:p w14:paraId="46F46E96" w14:textId="77777777" w:rsidR="002F4485" w:rsidRDefault="002F4485">
      <w:r>
        <w:continuationSeparator/>
      </w:r>
    </w:p>
  </w:footnote>
  <w:footnote w:type="continuationNotice" w:id="1">
    <w:p w14:paraId="7489F966" w14:textId="77777777" w:rsidR="002F4485" w:rsidRDefault="002F44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1E5B3" w14:textId="11DBA3AB" w:rsidR="00C67E64" w:rsidRDefault="00EC194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F21E5B5" wp14:editId="34AAA729">
              <wp:simplePos x="0" y="0"/>
              <wp:positionH relativeFrom="page">
                <wp:posOffset>1822450</wp:posOffset>
              </wp:positionH>
              <wp:positionV relativeFrom="page">
                <wp:posOffset>250190</wp:posOffset>
              </wp:positionV>
              <wp:extent cx="4418330" cy="379095"/>
              <wp:effectExtent l="0" t="0" r="0" b="0"/>
              <wp:wrapNone/>
              <wp:docPr id="1953928479" name="Text Box 1953928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1E5BA" w14:textId="77777777" w:rsidR="00C67E64" w:rsidRDefault="008B4D8E">
                          <w:pPr>
                            <w:pStyle w:val="BodyText"/>
                            <w:spacing w:before="12"/>
                            <w:ind w:left="25" w:right="25"/>
                            <w:jc w:val="center"/>
                          </w:pPr>
                          <w:r>
                            <w:t>BSW/MSW Social</w:t>
                          </w:r>
                          <w:r>
                            <w:rPr>
                              <w:spacing w:val="-12"/>
                            </w:rPr>
                            <w:t xml:space="preserve"> </w:t>
                          </w:r>
                          <w:r>
                            <w:t>Work</w:t>
                          </w:r>
                          <w:r>
                            <w:rPr>
                              <w:spacing w:val="-3"/>
                            </w:rPr>
                            <w:t xml:space="preserve"> </w:t>
                          </w:r>
                          <w:r>
                            <w:t>Field</w:t>
                          </w:r>
                          <w:r>
                            <w:rPr>
                              <w:spacing w:val="-8"/>
                            </w:rPr>
                            <w:t xml:space="preserve"> </w:t>
                          </w:r>
                          <w:r>
                            <w:t>Education</w:t>
                          </w:r>
                          <w:r>
                            <w:rPr>
                              <w:spacing w:val="-7"/>
                            </w:rPr>
                            <w:t xml:space="preserve"> </w:t>
                          </w:r>
                          <w:r>
                            <w:t>Policies</w:t>
                          </w:r>
                          <w:r>
                            <w:rPr>
                              <w:spacing w:val="-4"/>
                            </w:rPr>
                            <w:t xml:space="preserve"> </w:t>
                          </w:r>
                          <w:r>
                            <w:t>and</w:t>
                          </w:r>
                          <w:r>
                            <w:rPr>
                              <w:spacing w:val="-2"/>
                            </w:rPr>
                            <w:t xml:space="preserve">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1E5B5" id="_x0000_t202" coordsize="21600,21600" o:spt="202" path="m,l,21600r21600,l21600,xe">
              <v:stroke joinstyle="miter"/>
              <v:path gradientshapeok="t" o:connecttype="rect"/>
            </v:shapetype>
            <v:shape id="Text Box 1953928479" o:spid="_x0000_s1026" type="#_x0000_t202" style="position:absolute;margin-left:143.5pt;margin-top:19.7pt;width:347.9pt;height:2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" filled="f" stroked="f">
              <v:textbox inset="0,0,0,0">
                <w:txbxContent>
                  <w:p w14:paraId="7F21E5BA" w14:textId="77777777" w:rsidR="00C67E64" w:rsidRDefault="008B4D8E">
                    <w:pPr>
                      <w:pStyle w:val="BodyText"/>
                      <w:spacing w:before="12"/>
                      <w:ind w:left="25" w:right="25"/>
                      <w:jc w:val="center"/>
                    </w:pPr>
                    <w:r>
                      <w:t>BSW/MSW Social</w:t>
                    </w:r>
                    <w:r>
                      <w:rPr>
                        <w:spacing w:val="-12"/>
                      </w:rPr>
                      <w:t xml:space="preserve"> </w:t>
                    </w:r>
                    <w:r>
                      <w:t>Work</w:t>
                    </w:r>
                    <w:r>
                      <w:rPr>
                        <w:spacing w:val="-3"/>
                      </w:rPr>
                      <w:t xml:space="preserve"> </w:t>
                    </w:r>
                    <w:r>
                      <w:t>Field</w:t>
                    </w:r>
                    <w:r>
                      <w:rPr>
                        <w:spacing w:val="-8"/>
                      </w:rPr>
                      <w:t xml:space="preserve"> </w:t>
                    </w:r>
                    <w:r>
                      <w:t>Education</w:t>
                    </w:r>
                    <w:r>
                      <w:rPr>
                        <w:spacing w:val="-7"/>
                      </w:rPr>
                      <w:t xml:space="preserve"> </w:t>
                    </w:r>
                    <w:r>
                      <w:t>Policies</w:t>
                    </w:r>
                    <w:r>
                      <w:rPr>
                        <w:spacing w:val="-4"/>
                      </w:rPr>
                      <w:t xml:space="preserve"> </w:t>
                    </w:r>
                    <w:r>
                      <w:t>and</w:t>
                    </w:r>
                    <w:r>
                      <w:rPr>
                        <w:spacing w:val="-2"/>
                      </w:rPr>
                      <w:t xml:space="preserve"> Procedures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34C46"/>
    <w:multiLevelType w:val="hybridMultilevel"/>
    <w:tmpl w:val="D86E7A92"/>
    <w:lvl w:ilvl="0" w:tplc="C81A344E">
      <w:start w:val="1"/>
      <w:numFmt w:val="decimal"/>
      <w:lvlText w:val="%1."/>
      <w:lvlJc w:val="left"/>
      <w:pPr>
        <w:ind w:left="1200" w:hanging="360"/>
      </w:pPr>
      <w:rPr>
        <w:rFonts w:ascii="Arial" w:eastAsia="Arial" w:hAnsi="Arial" w:cs="Arial" w:hint="default"/>
        <w:b w:val="0"/>
        <w:bCs w:val="0"/>
        <w:i w:val="0"/>
        <w:iCs w:val="0"/>
        <w:w w:val="100"/>
        <w:sz w:val="24"/>
        <w:szCs w:val="24"/>
        <w:lang w:val="en-US" w:eastAsia="en-US" w:bidi="ar-SA"/>
      </w:rPr>
    </w:lvl>
    <w:lvl w:ilvl="1" w:tplc="1F125556">
      <w:numFmt w:val="bullet"/>
      <w:lvlText w:val="•"/>
      <w:lvlJc w:val="left"/>
      <w:pPr>
        <w:ind w:left="2172" w:hanging="360"/>
      </w:pPr>
      <w:rPr>
        <w:rFonts w:hint="default"/>
        <w:lang w:val="en-US" w:eastAsia="en-US" w:bidi="ar-SA"/>
      </w:rPr>
    </w:lvl>
    <w:lvl w:ilvl="2" w:tplc="57C0D05A">
      <w:numFmt w:val="bullet"/>
      <w:lvlText w:val="•"/>
      <w:lvlJc w:val="left"/>
      <w:pPr>
        <w:ind w:left="3144" w:hanging="360"/>
      </w:pPr>
      <w:rPr>
        <w:rFonts w:hint="default"/>
        <w:lang w:val="en-US" w:eastAsia="en-US" w:bidi="ar-SA"/>
      </w:rPr>
    </w:lvl>
    <w:lvl w:ilvl="3" w:tplc="A800BB94">
      <w:numFmt w:val="bullet"/>
      <w:lvlText w:val="•"/>
      <w:lvlJc w:val="left"/>
      <w:pPr>
        <w:ind w:left="4116" w:hanging="360"/>
      </w:pPr>
      <w:rPr>
        <w:rFonts w:hint="default"/>
        <w:lang w:val="en-US" w:eastAsia="en-US" w:bidi="ar-SA"/>
      </w:rPr>
    </w:lvl>
    <w:lvl w:ilvl="4" w:tplc="9F562D6C">
      <w:numFmt w:val="bullet"/>
      <w:lvlText w:val="•"/>
      <w:lvlJc w:val="left"/>
      <w:pPr>
        <w:ind w:left="5088" w:hanging="360"/>
      </w:pPr>
      <w:rPr>
        <w:rFonts w:hint="default"/>
        <w:lang w:val="en-US" w:eastAsia="en-US" w:bidi="ar-SA"/>
      </w:rPr>
    </w:lvl>
    <w:lvl w:ilvl="5" w:tplc="D1449B58">
      <w:numFmt w:val="bullet"/>
      <w:lvlText w:val="•"/>
      <w:lvlJc w:val="left"/>
      <w:pPr>
        <w:ind w:left="6060" w:hanging="360"/>
      </w:pPr>
      <w:rPr>
        <w:rFonts w:hint="default"/>
        <w:lang w:val="en-US" w:eastAsia="en-US" w:bidi="ar-SA"/>
      </w:rPr>
    </w:lvl>
    <w:lvl w:ilvl="6" w:tplc="0E96EFA2">
      <w:numFmt w:val="bullet"/>
      <w:lvlText w:val="•"/>
      <w:lvlJc w:val="left"/>
      <w:pPr>
        <w:ind w:left="7032" w:hanging="360"/>
      </w:pPr>
      <w:rPr>
        <w:rFonts w:hint="default"/>
        <w:lang w:val="en-US" w:eastAsia="en-US" w:bidi="ar-SA"/>
      </w:rPr>
    </w:lvl>
    <w:lvl w:ilvl="7" w:tplc="AEB621AC">
      <w:numFmt w:val="bullet"/>
      <w:lvlText w:val="•"/>
      <w:lvlJc w:val="left"/>
      <w:pPr>
        <w:ind w:left="8004" w:hanging="360"/>
      </w:pPr>
      <w:rPr>
        <w:rFonts w:hint="default"/>
        <w:lang w:val="en-US" w:eastAsia="en-US" w:bidi="ar-SA"/>
      </w:rPr>
    </w:lvl>
    <w:lvl w:ilvl="8" w:tplc="0D70D3F2">
      <w:numFmt w:val="bullet"/>
      <w:lvlText w:val="•"/>
      <w:lvlJc w:val="left"/>
      <w:pPr>
        <w:ind w:left="8976" w:hanging="360"/>
      </w:pPr>
      <w:rPr>
        <w:rFonts w:hint="default"/>
        <w:lang w:val="en-US" w:eastAsia="en-US" w:bidi="ar-SA"/>
      </w:rPr>
    </w:lvl>
  </w:abstractNum>
  <w:abstractNum w:abstractNumId="1" w15:restartNumberingAfterBreak="0">
    <w:nsid w:val="1ABE1767"/>
    <w:multiLevelType w:val="hybridMultilevel"/>
    <w:tmpl w:val="F9781414"/>
    <w:lvl w:ilvl="0" w:tplc="A93E326A">
      <w:start w:val="1"/>
      <w:numFmt w:val="decimal"/>
      <w:lvlText w:val="%1."/>
      <w:lvlJc w:val="left"/>
      <w:pPr>
        <w:ind w:left="2011" w:hanging="360"/>
      </w:pPr>
      <w:rPr>
        <w:rFonts w:ascii="Arial" w:eastAsia="Arial" w:hAnsi="Arial" w:cs="Arial" w:hint="default"/>
        <w:b w:val="0"/>
        <w:bCs w:val="0"/>
        <w:i w:val="0"/>
        <w:iCs w:val="0"/>
        <w:w w:val="100"/>
        <w:sz w:val="24"/>
        <w:szCs w:val="24"/>
        <w:lang w:val="en-US" w:eastAsia="en-US" w:bidi="ar-SA"/>
      </w:rPr>
    </w:lvl>
    <w:lvl w:ilvl="1" w:tplc="8E42E7EE">
      <w:numFmt w:val="bullet"/>
      <w:lvlText w:val="•"/>
      <w:lvlJc w:val="left"/>
      <w:pPr>
        <w:ind w:left="2910" w:hanging="360"/>
      </w:pPr>
      <w:rPr>
        <w:rFonts w:hint="default"/>
        <w:lang w:val="en-US" w:eastAsia="en-US" w:bidi="ar-SA"/>
      </w:rPr>
    </w:lvl>
    <w:lvl w:ilvl="2" w:tplc="2ED046D0">
      <w:numFmt w:val="bullet"/>
      <w:lvlText w:val="•"/>
      <w:lvlJc w:val="left"/>
      <w:pPr>
        <w:ind w:left="3800" w:hanging="360"/>
      </w:pPr>
      <w:rPr>
        <w:rFonts w:hint="default"/>
        <w:lang w:val="en-US" w:eastAsia="en-US" w:bidi="ar-SA"/>
      </w:rPr>
    </w:lvl>
    <w:lvl w:ilvl="3" w:tplc="1CFE9814">
      <w:numFmt w:val="bullet"/>
      <w:lvlText w:val="•"/>
      <w:lvlJc w:val="left"/>
      <w:pPr>
        <w:ind w:left="4690" w:hanging="360"/>
      </w:pPr>
      <w:rPr>
        <w:rFonts w:hint="default"/>
        <w:lang w:val="en-US" w:eastAsia="en-US" w:bidi="ar-SA"/>
      </w:rPr>
    </w:lvl>
    <w:lvl w:ilvl="4" w:tplc="DF8458A2">
      <w:numFmt w:val="bullet"/>
      <w:lvlText w:val="•"/>
      <w:lvlJc w:val="left"/>
      <w:pPr>
        <w:ind w:left="5580" w:hanging="360"/>
      </w:pPr>
      <w:rPr>
        <w:rFonts w:hint="default"/>
        <w:lang w:val="en-US" w:eastAsia="en-US" w:bidi="ar-SA"/>
      </w:rPr>
    </w:lvl>
    <w:lvl w:ilvl="5" w:tplc="9B520F86">
      <w:numFmt w:val="bullet"/>
      <w:lvlText w:val="•"/>
      <w:lvlJc w:val="left"/>
      <w:pPr>
        <w:ind w:left="6470" w:hanging="360"/>
      </w:pPr>
      <w:rPr>
        <w:rFonts w:hint="default"/>
        <w:lang w:val="en-US" w:eastAsia="en-US" w:bidi="ar-SA"/>
      </w:rPr>
    </w:lvl>
    <w:lvl w:ilvl="6" w:tplc="FAD44FF0">
      <w:numFmt w:val="bullet"/>
      <w:lvlText w:val="•"/>
      <w:lvlJc w:val="left"/>
      <w:pPr>
        <w:ind w:left="7360" w:hanging="360"/>
      </w:pPr>
      <w:rPr>
        <w:rFonts w:hint="default"/>
        <w:lang w:val="en-US" w:eastAsia="en-US" w:bidi="ar-SA"/>
      </w:rPr>
    </w:lvl>
    <w:lvl w:ilvl="7" w:tplc="06147DEC">
      <w:numFmt w:val="bullet"/>
      <w:lvlText w:val="•"/>
      <w:lvlJc w:val="left"/>
      <w:pPr>
        <w:ind w:left="8250" w:hanging="360"/>
      </w:pPr>
      <w:rPr>
        <w:rFonts w:hint="default"/>
        <w:lang w:val="en-US" w:eastAsia="en-US" w:bidi="ar-SA"/>
      </w:rPr>
    </w:lvl>
    <w:lvl w:ilvl="8" w:tplc="400C6E04">
      <w:numFmt w:val="bullet"/>
      <w:lvlText w:val="•"/>
      <w:lvlJc w:val="left"/>
      <w:pPr>
        <w:ind w:left="9140" w:hanging="360"/>
      </w:pPr>
      <w:rPr>
        <w:rFonts w:hint="default"/>
        <w:lang w:val="en-US" w:eastAsia="en-US" w:bidi="ar-SA"/>
      </w:rPr>
    </w:lvl>
  </w:abstractNum>
  <w:abstractNum w:abstractNumId="2" w15:restartNumberingAfterBreak="0">
    <w:nsid w:val="1B9967B5"/>
    <w:multiLevelType w:val="hybridMultilevel"/>
    <w:tmpl w:val="8B8AC92E"/>
    <w:lvl w:ilvl="0" w:tplc="7FB01E2A">
      <w:start w:val="3"/>
      <w:numFmt w:val="decimal"/>
      <w:lvlText w:val="%1)"/>
      <w:lvlJc w:val="left"/>
      <w:pPr>
        <w:ind w:left="1099" w:hanging="360"/>
      </w:pPr>
      <w:rPr>
        <w:rFonts w:ascii="Arial" w:eastAsia="Arial" w:hAnsi="Arial" w:cs="Arial" w:hint="default"/>
        <w:b w:val="0"/>
        <w:bCs w:val="0"/>
        <w:i w:val="0"/>
        <w:iCs w:val="0"/>
        <w:w w:val="100"/>
        <w:sz w:val="24"/>
        <w:szCs w:val="24"/>
        <w:lang w:val="en-US" w:eastAsia="en-US" w:bidi="ar-SA"/>
      </w:rPr>
    </w:lvl>
    <w:lvl w:ilvl="1" w:tplc="87D8D716">
      <w:numFmt w:val="bullet"/>
      <w:lvlText w:val=""/>
      <w:lvlJc w:val="left"/>
      <w:pPr>
        <w:ind w:left="1233" w:hanging="361"/>
      </w:pPr>
      <w:rPr>
        <w:rFonts w:ascii="Symbol" w:eastAsia="Symbol" w:hAnsi="Symbol" w:cs="Symbol" w:hint="default"/>
        <w:b w:val="0"/>
        <w:bCs w:val="0"/>
        <w:i w:val="0"/>
        <w:iCs w:val="0"/>
        <w:w w:val="100"/>
        <w:sz w:val="22"/>
        <w:szCs w:val="22"/>
        <w:lang w:val="en-US" w:eastAsia="en-US" w:bidi="ar-SA"/>
      </w:rPr>
    </w:lvl>
    <w:lvl w:ilvl="2" w:tplc="E416A05C">
      <w:numFmt w:val="bullet"/>
      <w:lvlText w:val="•"/>
      <w:lvlJc w:val="left"/>
      <w:pPr>
        <w:ind w:left="2315" w:hanging="361"/>
      </w:pPr>
      <w:rPr>
        <w:rFonts w:hint="default"/>
        <w:lang w:val="en-US" w:eastAsia="en-US" w:bidi="ar-SA"/>
      </w:rPr>
    </w:lvl>
    <w:lvl w:ilvl="3" w:tplc="5EAAF31A">
      <w:numFmt w:val="bullet"/>
      <w:lvlText w:val="•"/>
      <w:lvlJc w:val="left"/>
      <w:pPr>
        <w:ind w:left="3391" w:hanging="361"/>
      </w:pPr>
      <w:rPr>
        <w:rFonts w:hint="default"/>
        <w:lang w:val="en-US" w:eastAsia="en-US" w:bidi="ar-SA"/>
      </w:rPr>
    </w:lvl>
    <w:lvl w:ilvl="4" w:tplc="D29C45C4">
      <w:numFmt w:val="bullet"/>
      <w:lvlText w:val="•"/>
      <w:lvlJc w:val="left"/>
      <w:pPr>
        <w:ind w:left="4466" w:hanging="361"/>
      </w:pPr>
      <w:rPr>
        <w:rFonts w:hint="default"/>
        <w:lang w:val="en-US" w:eastAsia="en-US" w:bidi="ar-SA"/>
      </w:rPr>
    </w:lvl>
    <w:lvl w:ilvl="5" w:tplc="C618195C">
      <w:numFmt w:val="bullet"/>
      <w:lvlText w:val="•"/>
      <w:lvlJc w:val="left"/>
      <w:pPr>
        <w:ind w:left="5542" w:hanging="361"/>
      </w:pPr>
      <w:rPr>
        <w:rFonts w:hint="default"/>
        <w:lang w:val="en-US" w:eastAsia="en-US" w:bidi="ar-SA"/>
      </w:rPr>
    </w:lvl>
    <w:lvl w:ilvl="6" w:tplc="2DEE69A4">
      <w:numFmt w:val="bullet"/>
      <w:lvlText w:val="•"/>
      <w:lvlJc w:val="left"/>
      <w:pPr>
        <w:ind w:left="6617" w:hanging="361"/>
      </w:pPr>
      <w:rPr>
        <w:rFonts w:hint="default"/>
        <w:lang w:val="en-US" w:eastAsia="en-US" w:bidi="ar-SA"/>
      </w:rPr>
    </w:lvl>
    <w:lvl w:ilvl="7" w:tplc="4C3CF4F4">
      <w:numFmt w:val="bullet"/>
      <w:lvlText w:val="•"/>
      <w:lvlJc w:val="left"/>
      <w:pPr>
        <w:ind w:left="7693" w:hanging="361"/>
      </w:pPr>
      <w:rPr>
        <w:rFonts w:hint="default"/>
        <w:lang w:val="en-US" w:eastAsia="en-US" w:bidi="ar-SA"/>
      </w:rPr>
    </w:lvl>
    <w:lvl w:ilvl="8" w:tplc="D318DEE2">
      <w:numFmt w:val="bullet"/>
      <w:lvlText w:val="•"/>
      <w:lvlJc w:val="left"/>
      <w:pPr>
        <w:ind w:left="8768" w:hanging="361"/>
      </w:pPr>
      <w:rPr>
        <w:rFonts w:hint="default"/>
        <w:lang w:val="en-US" w:eastAsia="en-US" w:bidi="ar-SA"/>
      </w:rPr>
    </w:lvl>
  </w:abstractNum>
  <w:abstractNum w:abstractNumId="3" w15:restartNumberingAfterBreak="0">
    <w:nsid w:val="210613C4"/>
    <w:multiLevelType w:val="hybridMultilevel"/>
    <w:tmpl w:val="E7EE46FA"/>
    <w:lvl w:ilvl="0" w:tplc="76842920">
      <w:start w:val="8"/>
      <w:numFmt w:val="decimal"/>
      <w:lvlText w:val="%1)"/>
      <w:lvlJc w:val="left"/>
      <w:pPr>
        <w:ind w:left="1099" w:hanging="360"/>
      </w:pPr>
      <w:rPr>
        <w:rFonts w:ascii="Arial" w:eastAsia="Arial" w:hAnsi="Arial" w:cs="Arial" w:hint="default"/>
        <w:b w:val="0"/>
        <w:bCs w:val="0"/>
        <w:i w:val="0"/>
        <w:iCs w:val="0"/>
        <w:w w:val="100"/>
        <w:sz w:val="24"/>
        <w:szCs w:val="24"/>
        <w:lang w:val="en-US" w:eastAsia="en-US" w:bidi="ar-SA"/>
      </w:rPr>
    </w:lvl>
    <w:lvl w:ilvl="1" w:tplc="24DEAD22">
      <w:numFmt w:val="bullet"/>
      <w:lvlText w:val=""/>
      <w:lvlJc w:val="left"/>
      <w:pPr>
        <w:ind w:left="1233" w:hanging="361"/>
      </w:pPr>
      <w:rPr>
        <w:rFonts w:ascii="Symbol" w:eastAsia="Symbol" w:hAnsi="Symbol" w:cs="Symbol" w:hint="default"/>
        <w:b w:val="0"/>
        <w:bCs w:val="0"/>
        <w:i w:val="0"/>
        <w:iCs w:val="0"/>
        <w:w w:val="100"/>
        <w:sz w:val="22"/>
        <w:szCs w:val="22"/>
        <w:lang w:val="en-US" w:eastAsia="en-US" w:bidi="ar-SA"/>
      </w:rPr>
    </w:lvl>
    <w:lvl w:ilvl="2" w:tplc="A328D012">
      <w:numFmt w:val="bullet"/>
      <w:lvlText w:val="•"/>
      <w:lvlJc w:val="left"/>
      <w:pPr>
        <w:ind w:left="2080" w:hanging="361"/>
      </w:pPr>
      <w:rPr>
        <w:rFonts w:hint="default"/>
        <w:lang w:val="en-US" w:eastAsia="en-US" w:bidi="ar-SA"/>
      </w:rPr>
    </w:lvl>
    <w:lvl w:ilvl="3" w:tplc="C1069664">
      <w:numFmt w:val="bullet"/>
      <w:lvlText w:val="•"/>
      <w:lvlJc w:val="left"/>
      <w:pPr>
        <w:ind w:left="3185" w:hanging="361"/>
      </w:pPr>
      <w:rPr>
        <w:rFonts w:hint="default"/>
        <w:lang w:val="en-US" w:eastAsia="en-US" w:bidi="ar-SA"/>
      </w:rPr>
    </w:lvl>
    <w:lvl w:ilvl="4" w:tplc="F7225506">
      <w:numFmt w:val="bullet"/>
      <w:lvlText w:val="•"/>
      <w:lvlJc w:val="left"/>
      <w:pPr>
        <w:ind w:left="4290" w:hanging="361"/>
      </w:pPr>
      <w:rPr>
        <w:rFonts w:hint="default"/>
        <w:lang w:val="en-US" w:eastAsia="en-US" w:bidi="ar-SA"/>
      </w:rPr>
    </w:lvl>
    <w:lvl w:ilvl="5" w:tplc="55E6EA1C">
      <w:numFmt w:val="bullet"/>
      <w:lvlText w:val="•"/>
      <w:lvlJc w:val="left"/>
      <w:pPr>
        <w:ind w:left="5395" w:hanging="361"/>
      </w:pPr>
      <w:rPr>
        <w:rFonts w:hint="default"/>
        <w:lang w:val="en-US" w:eastAsia="en-US" w:bidi="ar-SA"/>
      </w:rPr>
    </w:lvl>
    <w:lvl w:ilvl="6" w:tplc="E44CB9C8">
      <w:numFmt w:val="bullet"/>
      <w:lvlText w:val="•"/>
      <w:lvlJc w:val="left"/>
      <w:pPr>
        <w:ind w:left="6500" w:hanging="361"/>
      </w:pPr>
      <w:rPr>
        <w:rFonts w:hint="default"/>
        <w:lang w:val="en-US" w:eastAsia="en-US" w:bidi="ar-SA"/>
      </w:rPr>
    </w:lvl>
    <w:lvl w:ilvl="7" w:tplc="C9DCA9EA">
      <w:numFmt w:val="bullet"/>
      <w:lvlText w:val="•"/>
      <w:lvlJc w:val="left"/>
      <w:pPr>
        <w:ind w:left="7605" w:hanging="361"/>
      </w:pPr>
      <w:rPr>
        <w:rFonts w:hint="default"/>
        <w:lang w:val="en-US" w:eastAsia="en-US" w:bidi="ar-SA"/>
      </w:rPr>
    </w:lvl>
    <w:lvl w:ilvl="8" w:tplc="2B1C4EF0">
      <w:numFmt w:val="bullet"/>
      <w:lvlText w:val="•"/>
      <w:lvlJc w:val="left"/>
      <w:pPr>
        <w:ind w:left="8710" w:hanging="361"/>
      </w:pPr>
      <w:rPr>
        <w:rFonts w:hint="default"/>
        <w:lang w:val="en-US" w:eastAsia="en-US" w:bidi="ar-SA"/>
      </w:rPr>
    </w:lvl>
  </w:abstractNum>
  <w:abstractNum w:abstractNumId="4" w15:restartNumberingAfterBreak="0">
    <w:nsid w:val="2A720C3B"/>
    <w:multiLevelType w:val="hybridMultilevel"/>
    <w:tmpl w:val="B07E5ED4"/>
    <w:lvl w:ilvl="0" w:tplc="78EA13A8">
      <w:start w:val="1"/>
      <w:numFmt w:val="decimal"/>
      <w:lvlText w:val="%1."/>
      <w:lvlJc w:val="left"/>
      <w:pPr>
        <w:ind w:left="1200" w:hanging="360"/>
      </w:pPr>
      <w:rPr>
        <w:rFonts w:ascii="Arial" w:eastAsia="Arial" w:hAnsi="Arial" w:cs="Arial" w:hint="default"/>
        <w:b w:val="0"/>
        <w:bCs w:val="0"/>
        <w:i w:val="0"/>
        <w:iCs w:val="0"/>
        <w:w w:val="100"/>
        <w:sz w:val="24"/>
        <w:szCs w:val="24"/>
        <w:lang w:val="en-US" w:eastAsia="en-US" w:bidi="ar-SA"/>
      </w:rPr>
    </w:lvl>
    <w:lvl w:ilvl="1" w:tplc="5920720A">
      <w:start w:val="1"/>
      <w:numFmt w:val="decimal"/>
      <w:lvlText w:val="%2."/>
      <w:lvlJc w:val="left"/>
      <w:pPr>
        <w:ind w:left="1920" w:hanging="360"/>
      </w:pPr>
      <w:rPr>
        <w:rFonts w:hint="default"/>
        <w:w w:val="100"/>
        <w:lang w:val="en-US" w:eastAsia="en-US" w:bidi="ar-SA"/>
      </w:rPr>
    </w:lvl>
    <w:lvl w:ilvl="2" w:tplc="71506C20">
      <w:numFmt w:val="bullet"/>
      <w:lvlText w:val="•"/>
      <w:lvlJc w:val="left"/>
      <w:pPr>
        <w:ind w:left="2920" w:hanging="360"/>
      </w:pPr>
      <w:rPr>
        <w:rFonts w:hint="default"/>
        <w:lang w:val="en-US" w:eastAsia="en-US" w:bidi="ar-SA"/>
      </w:rPr>
    </w:lvl>
    <w:lvl w:ilvl="3" w:tplc="79A05C0E">
      <w:numFmt w:val="bullet"/>
      <w:lvlText w:val="•"/>
      <w:lvlJc w:val="left"/>
      <w:pPr>
        <w:ind w:left="3920" w:hanging="360"/>
      </w:pPr>
      <w:rPr>
        <w:rFonts w:hint="default"/>
        <w:lang w:val="en-US" w:eastAsia="en-US" w:bidi="ar-SA"/>
      </w:rPr>
    </w:lvl>
    <w:lvl w:ilvl="4" w:tplc="0206F1D4">
      <w:numFmt w:val="bullet"/>
      <w:lvlText w:val="•"/>
      <w:lvlJc w:val="left"/>
      <w:pPr>
        <w:ind w:left="4920" w:hanging="360"/>
      </w:pPr>
      <w:rPr>
        <w:rFonts w:hint="default"/>
        <w:lang w:val="en-US" w:eastAsia="en-US" w:bidi="ar-SA"/>
      </w:rPr>
    </w:lvl>
    <w:lvl w:ilvl="5" w:tplc="1962298A">
      <w:numFmt w:val="bullet"/>
      <w:lvlText w:val="•"/>
      <w:lvlJc w:val="left"/>
      <w:pPr>
        <w:ind w:left="5920" w:hanging="360"/>
      </w:pPr>
      <w:rPr>
        <w:rFonts w:hint="default"/>
        <w:lang w:val="en-US" w:eastAsia="en-US" w:bidi="ar-SA"/>
      </w:rPr>
    </w:lvl>
    <w:lvl w:ilvl="6" w:tplc="FEC0BA10">
      <w:numFmt w:val="bullet"/>
      <w:lvlText w:val="•"/>
      <w:lvlJc w:val="left"/>
      <w:pPr>
        <w:ind w:left="6920" w:hanging="360"/>
      </w:pPr>
      <w:rPr>
        <w:rFonts w:hint="default"/>
        <w:lang w:val="en-US" w:eastAsia="en-US" w:bidi="ar-SA"/>
      </w:rPr>
    </w:lvl>
    <w:lvl w:ilvl="7" w:tplc="77FEE59E">
      <w:numFmt w:val="bullet"/>
      <w:lvlText w:val="•"/>
      <w:lvlJc w:val="left"/>
      <w:pPr>
        <w:ind w:left="7920" w:hanging="360"/>
      </w:pPr>
      <w:rPr>
        <w:rFonts w:hint="default"/>
        <w:lang w:val="en-US" w:eastAsia="en-US" w:bidi="ar-SA"/>
      </w:rPr>
    </w:lvl>
    <w:lvl w:ilvl="8" w:tplc="721C0314">
      <w:numFmt w:val="bullet"/>
      <w:lvlText w:val="•"/>
      <w:lvlJc w:val="left"/>
      <w:pPr>
        <w:ind w:left="8920" w:hanging="360"/>
      </w:pPr>
      <w:rPr>
        <w:rFonts w:hint="default"/>
        <w:lang w:val="en-US" w:eastAsia="en-US" w:bidi="ar-SA"/>
      </w:rPr>
    </w:lvl>
  </w:abstractNum>
  <w:abstractNum w:abstractNumId="5" w15:restartNumberingAfterBreak="0">
    <w:nsid w:val="42BE44C1"/>
    <w:multiLevelType w:val="hybridMultilevel"/>
    <w:tmpl w:val="B9D84534"/>
    <w:lvl w:ilvl="0" w:tplc="3112F212">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1" w:tplc="4ED823BA">
      <w:numFmt w:val="bullet"/>
      <w:lvlText w:val="•"/>
      <w:lvlJc w:val="left"/>
      <w:pPr>
        <w:ind w:left="2172" w:hanging="360"/>
      </w:pPr>
      <w:rPr>
        <w:rFonts w:hint="default"/>
        <w:lang w:val="en-US" w:eastAsia="en-US" w:bidi="ar-SA"/>
      </w:rPr>
    </w:lvl>
    <w:lvl w:ilvl="2" w:tplc="F918A250">
      <w:numFmt w:val="bullet"/>
      <w:lvlText w:val="•"/>
      <w:lvlJc w:val="left"/>
      <w:pPr>
        <w:ind w:left="3144" w:hanging="360"/>
      </w:pPr>
      <w:rPr>
        <w:rFonts w:hint="default"/>
        <w:lang w:val="en-US" w:eastAsia="en-US" w:bidi="ar-SA"/>
      </w:rPr>
    </w:lvl>
    <w:lvl w:ilvl="3" w:tplc="61C4FC3C">
      <w:numFmt w:val="bullet"/>
      <w:lvlText w:val="•"/>
      <w:lvlJc w:val="left"/>
      <w:pPr>
        <w:ind w:left="4116" w:hanging="360"/>
      </w:pPr>
      <w:rPr>
        <w:rFonts w:hint="default"/>
        <w:lang w:val="en-US" w:eastAsia="en-US" w:bidi="ar-SA"/>
      </w:rPr>
    </w:lvl>
    <w:lvl w:ilvl="4" w:tplc="158A9050">
      <w:numFmt w:val="bullet"/>
      <w:lvlText w:val="•"/>
      <w:lvlJc w:val="left"/>
      <w:pPr>
        <w:ind w:left="5088" w:hanging="360"/>
      </w:pPr>
      <w:rPr>
        <w:rFonts w:hint="default"/>
        <w:lang w:val="en-US" w:eastAsia="en-US" w:bidi="ar-SA"/>
      </w:rPr>
    </w:lvl>
    <w:lvl w:ilvl="5" w:tplc="D020D850">
      <w:numFmt w:val="bullet"/>
      <w:lvlText w:val="•"/>
      <w:lvlJc w:val="left"/>
      <w:pPr>
        <w:ind w:left="6060" w:hanging="360"/>
      </w:pPr>
      <w:rPr>
        <w:rFonts w:hint="default"/>
        <w:lang w:val="en-US" w:eastAsia="en-US" w:bidi="ar-SA"/>
      </w:rPr>
    </w:lvl>
    <w:lvl w:ilvl="6" w:tplc="1446018E">
      <w:numFmt w:val="bullet"/>
      <w:lvlText w:val="•"/>
      <w:lvlJc w:val="left"/>
      <w:pPr>
        <w:ind w:left="7032" w:hanging="360"/>
      </w:pPr>
      <w:rPr>
        <w:rFonts w:hint="default"/>
        <w:lang w:val="en-US" w:eastAsia="en-US" w:bidi="ar-SA"/>
      </w:rPr>
    </w:lvl>
    <w:lvl w:ilvl="7" w:tplc="1206EC8C">
      <w:numFmt w:val="bullet"/>
      <w:lvlText w:val="•"/>
      <w:lvlJc w:val="left"/>
      <w:pPr>
        <w:ind w:left="8004" w:hanging="360"/>
      </w:pPr>
      <w:rPr>
        <w:rFonts w:hint="default"/>
        <w:lang w:val="en-US" w:eastAsia="en-US" w:bidi="ar-SA"/>
      </w:rPr>
    </w:lvl>
    <w:lvl w:ilvl="8" w:tplc="5AD66032">
      <w:numFmt w:val="bullet"/>
      <w:lvlText w:val="•"/>
      <w:lvlJc w:val="left"/>
      <w:pPr>
        <w:ind w:left="8976" w:hanging="360"/>
      </w:pPr>
      <w:rPr>
        <w:rFonts w:hint="default"/>
        <w:lang w:val="en-US" w:eastAsia="en-US" w:bidi="ar-SA"/>
      </w:rPr>
    </w:lvl>
  </w:abstractNum>
  <w:abstractNum w:abstractNumId="6" w15:restartNumberingAfterBreak="0">
    <w:nsid w:val="4A43268A"/>
    <w:multiLevelType w:val="hybridMultilevel"/>
    <w:tmpl w:val="80001160"/>
    <w:lvl w:ilvl="0" w:tplc="003EBA10">
      <w:start w:val="1"/>
      <w:numFmt w:val="decimal"/>
      <w:lvlText w:val="%1)"/>
      <w:lvlJc w:val="left"/>
      <w:pPr>
        <w:ind w:left="1639" w:hanging="360"/>
      </w:pPr>
      <w:rPr>
        <w:rFonts w:ascii="Arial" w:eastAsia="Arial" w:hAnsi="Arial" w:cs="Arial" w:hint="default"/>
        <w:b w:val="0"/>
        <w:bCs w:val="0"/>
        <w:i w:val="0"/>
        <w:iCs w:val="0"/>
        <w:w w:val="100"/>
        <w:sz w:val="24"/>
        <w:szCs w:val="24"/>
        <w:lang w:val="en-US" w:eastAsia="en-US" w:bidi="ar-SA"/>
      </w:rPr>
    </w:lvl>
    <w:lvl w:ilvl="1" w:tplc="B2109C06">
      <w:numFmt w:val="bullet"/>
      <w:lvlText w:val="•"/>
      <w:lvlJc w:val="left"/>
      <w:pPr>
        <w:ind w:left="2568" w:hanging="360"/>
      </w:pPr>
      <w:rPr>
        <w:rFonts w:hint="default"/>
        <w:lang w:val="en-US" w:eastAsia="en-US" w:bidi="ar-SA"/>
      </w:rPr>
    </w:lvl>
    <w:lvl w:ilvl="2" w:tplc="2036115A">
      <w:numFmt w:val="bullet"/>
      <w:lvlText w:val="•"/>
      <w:lvlJc w:val="left"/>
      <w:pPr>
        <w:ind w:left="3496" w:hanging="360"/>
      </w:pPr>
      <w:rPr>
        <w:rFonts w:hint="default"/>
        <w:lang w:val="en-US" w:eastAsia="en-US" w:bidi="ar-SA"/>
      </w:rPr>
    </w:lvl>
    <w:lvl w:ilvl="3" w:tplc="E826AF46">
      <w:numFmt w:val="bullet"/>
      <w:lvlText w:val="•"/>
      <w:lvlJc w:val="left"/>
      <w:pPr>
        <w:ind w:left="4424" w:hanging="360"/>
      </w:pPr>
      <w:rPr>
        <w:rFonts w:hint="default"/>
        <w:lang w:val="en-US" w:eastAsia="en-US" w:bidi="ar-SA"/>
      </w:rPr>
    </w:lvl>
    <w:lvl w:ilvl="4" w:tplc="82A67F22">
      <w:numFmt w:val="bullet"/>
      <w:lvlText w:val="•"/>
      <w:lvlJc w:val="left"/>
      <w:pPr>
        <w:ind w:left="5352" w:hanging="360"/>
      </w:pPr>
      <w:rPr>
        <w:rFonts w:hint="default"/>
        <w:lang w:val="en-US" w:eastAsia="en-US" w:bidi="ar-SA"/>
      </w:rPr>
    </w:lvl>
    <w:lvl w:ilvl="5" w:tplc="AD1CB1E0">
      <w:numFmt w:val="bullet"/>
      <w:lvlText w:val="•"/>
      <w:lvlJc w:val="left"/>
      <w:pPr>
        <w:ind w:left="6280" w:hanging="360"/>
      </w:pPr>
      <w:rPr>
        <w:rFonts w:hint="default"/>
        <w:lang w:val="en-US" w:eastAsia="en-US" w:bidi="ar-SA"/>
      </w:rPr>
    </w:lvl>
    <w:lvl w:ilvl="6" w:tplc="57F48438">
      <w:numFmt w:val="bullet"/>
      <w:lvlText w:val="•"/>
      <w:lvlJc w:val="left"/>
      <w:pPr>
        <w:ind w:left="7208" w:hanging="360"/>
      </w:pPr>
      <w:rPr>
        <w:rFonts w:hint="default"/>
        <w:lang w:val="en-US" w:eastAsia="en-US" w:bidi="ar-SA"/>
      </w:rPr>
    </w:lvl>
    <w:lvl w:ilvl="7" w:tplc="C1824312">
      <w:numFmt w:val="bullet"/>
      <w:lvlText w:val="•"/>
      <w:lvlJc w:val="left"/>
      <w:pPr>
        <w:ind w:left="8136" w:hanging="360"/>
      </w:pPr>
      <w:rPr>
        <w:rFonts w:hint="default"/>
        <w:lang w:val="en-US" w:eastAsia="en-US" w:bidi="ar-SA"/>
      </w:rPr>
    </w:lvl>
    <w:lvl w:ilvl="8" w:tplc="833E714E">
      <w:numFmt w:val="bullet"/>
      <w:lvlText w:val="•"/>
      <w:lvlJc w:val="left"/>
      <w:pPr>
        <w:ind w:left="9064" w:hanging="360"/>
      </w:pPr>
      <w:rPr>
        <w:rFonts w:hint="default"/>
        <w:lang w:val="en-US" w:eastAsia="en-US" w:bidi="ar-SA"/>
      </w:rPr>
    </w:lvl>
  </w:abstractNum>
  <w:abstractNum w:abstractNumId="7" w15:restartNumberingAfterBreak="0">
    <w:nsid w:val="4C3129E0"/>
    <w:multiLevelType w:val="hybridMultilevel"/>
    <w:tmpl w:val="90188004"/>
    <w:lvl w:ilvl="0" w:tplc="B64293BA">
      <w:start w:val="1"/>
      <w:numFmt w:val="decimal"/>
      <w:lvlText w:val="%1)"/>
      <w:lvlJc w:val="left"/>
      <w:pPr>
        <w:tabs>
          <w:tab w:val="num" w:pos="720"/>
        </w:tabs>
        <w:ind w:left="72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A02406"/>
    <w:multiLevelType w:val="hybridMultilevel"/>
    <w:tmpl w:val="90188004"/>
    <w:lvl w:ilvl="0" w:tplc="FFFFFFFF">
      <w:start w:val="1"/>
      <w:numFmt w:val="decimal"/>
      <w:lvlText w:val="%1)"/>
      <w:lvlJc w:val="left"/>
      <w:pPr>
        <w:tabs>
          <w:tab w:val="num" w:pos="720"/>
        </w:tabs>
        <w:ind w:left="720" w:hanging="360"/>
      </w:pPr>
      <w:rPr>
        <w:rFonts w:hint="default"/>
        <w:b w:val="0"/>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1991EEB"/>
    <w:multiLevelType w:val="hybridMultilevel"/>
    <w:tmpl w:val="A8D68DE2"/>
    <w:lvl w:ilvl="0" w:tplc="A42EEA72">
      <w:start w:val="13"/>
      <w:numFmt w:val="decimal"/>
      <w:lvlText w:val="%1)"/>
      <w:lvlJc w:val="left"/>
      <w:pPr>
        <w:ind w:left="1099" w:hanging="360"/>
      </w:pPr>
      <w:rPr>
        <w:rFonts w:ascii="Arial" w:eastAsia="Arial" w:hAnsi="Arial" w:cs="Arial" w:hint="default"/>
        <w:b w:val="0"/>
        <w:bCs w:val="0"/>
        <w:i w:val="0"/>
        <w:iCs w:val="0"/>
        <w:w w:val="100"/>
        <w:sz w:val="22"/>
        <w:szCs w:val="22"/>
        <w:lang w:val="en-US" w:eastAsia="en-US" w:bidi="ar-SA"/>
      </w:rPr>
    </w:lvl>
    <w:lvl w:ilvl="1" w:tplc="CB5C1F28">
      <w:numFmt w:val="bullet"/>
      <w:lvlText w:val=""/>
      <w:lvlJc w:val="left"/>
      <w:pPr>
        <w:ind w:left="1233" w:hanging="361"/>
      </w:pPr>
      <w:rPr>
        <w:rFonts w:ascii="Symbol" w:eastAsia="Symbol" w:hAnsi="Symbol" w:cs="Symbol" w:hint="default"/>
        <w:b w:val="0"/>
        <w:bCs w:val="0"/>
        <w:i w:val="0"/>
        <w:iCs w:val="0"/>
        <w:w w:val="100"/>
        <w:sz w:val="22"/>
        <w:szCs w:val="22"/>
        <w:lang w:val="en-US" w:eastAsia="en-US" w:bidi="ar-SA"/>
      </w:rPr>
    </w:lvl>
    <w:lvl w:ilvl="2" w:tplc="AFCA5C3C">
      <w:numFmt w:val="bullet"/>
      <w:lvlText w:val="•"/>
      <w:lvlJc w:val="left"/>
      <w:pPr>
        <w:ind w:left="2315" w:hanging="361"/>
      </w:pPr>
      <w:rPr>
        <w:rFonts w:hint="default"/>
        <w:lang w:val="en-US" w:eastAsia="en-US" w:bidi="ar-SA"/>
      </w:rPr>
    </w:lvl>
    <w:lvl w:ilvl="3" w:tplc="C8E695B8">
      <w:numFmt w:val="bullet"/>
      <w:lvlText w:val="•"/>
      <w:lvlJc w:val="left"/>
      <w:pPr>
        <w:ind w:left="3391" w:hanging="361"/>
      </w:pPr>
      <w:rPr>
        <w:rFonts w:hint="default"/>
        <w:lang w:val="en-US" w:eastAsia="en-US" w:bidi="ar-SA"/>
      </w:rPr>
    </w:lvl>
    <w:lvl w:ilvl="4" w:tplc="3872D816">
      <w:numFmt w:val="bullet"/>
      <w:lvlText w:val="•"/>
      <w:lvlJc w:val="left"/>
      <w:pPr>
        <w:ind w:left="4466" w:hanging="361"/>
      </w:pPr>
      <w:rPr>
        <w:rFonts w:hint="default"/>
        <w:lang w:val="en-US" w:eastAsia="en-US" w:bidi="ar-SA"/>
      </w:rPr>
    </w:lvl>
    <w:lvl w:ilvl="5" w:tplc="5A503006">
      <w:numFmt w:val="bullet"/>
      <w:lvlText w:val="•"/>
      <w:lvlJc w:val="left"/>
      <w:pPr>
        <w:ind w:left="5542" w:hanging="361"/>
      </w:pPr>
      <w:rPr>
        <w:rFonts w:hint="default"/>
        <w:lang w:val="en-US" w:eastAsia="en-US" w:bidi="ar-SA"/>
      </w:rPr>
    </w:lvl>
    <w:lvl w:ilvl="6" w:tplc="D4D0B1EC">
      <w:numFmt w:val="bullet"/>
      <w:lvlText w:val="•"/>
      <w:lvlJc w:val="left"/>
      <w:pPr>
        <w:ind w:left="6617" w:hanging="361"/>
      </w:pPr>
      <w:rPr>
        <w:rFonts w:hint="default"/>
        <w:lang w:val="en-US" w:eastAsia="en-US" w:bidi="ar-SA"/>
      </w:rPr>
    </w:lvl>
    <w:lvl w:ilvl="7" w:tplc="247C2440">
      <w:numFmt w:val="bullet"/>
      <w:lvlText w:val="•"/>
      <w:lvlJc w:val="left"/>
      <w:pPr>
        <w:ind w:left="7693" w:hanging="361"/>
      </w:pPr>
      <w:rPr>
        <w:rFonts w:hint="default"/>
        <w:lang w:val="en-US" w:eastAsia="en-US" w:bidi="ar-SA"/>
      </w:rPr>
    </w:lvl>
    <w:lvl w:ilvl="8" w:tplc="0AC69764">
      <w:numFmt w:val="bullet"/>
      <w:lvlText w:val="•"/>
      <w:lvlJc w:val="left"/>
      <w:pPr>
        <w:ind w:left="8768" w:hanging="361"/>
      </w:pPr>
      <w:rPr>
        <w:rFonts w:hint="default"/>
        <w:lang w:val="en-US" w:eastAsia="en-US" w:bidi="ar-SA"/>
      </w:rPr>
    </w:lvl>
  </w:abstractNum>
  <w:abstractNum w:abstractNumId="10" w15:restartNumberingAfterBreak="0">
    <w:nsid w:val="52FC504F"/>
    <w:multiLevelType w:val="hybridMultilevel"/>
    <w:tmpl w:val="90188004"/>
    <w:lvl w:ilvl="0" w:tplc="FFFFFFFF">
      <w:start w:val="1"/>
      <w:numFmt w:val="decimal"/>
      <w:lvlText w:val="%1)"/>
      <w:lvlJc w:val="left"/>
      <w:pPr>
        <w:tabs>
          <w:tab w:val="num" w:pos="720"/>
        </w:tabs>
        <w:ind w:left="720" w:hanging="360"/>
      </w:pPr>
      <w:rPr>
        <w:rFonts w:hint="default"/>
        <w:b w:val="0"/>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74660D1"/>
    <w:multiLevelType w:val="hybridMultilevel"/>
    <w:tmpl w:val="FFB2F2E2"/>
    <w:lvl w:ilvl="0" w:tplc="5622ABCA">
      <w:start w:val="1"/>
      <w:numFmt w:val="decimal"/>
      <w:lvlText w:val="%1."/>
      <w:lvlJc w:val="left"/>
      <w:pPr>
        <w:ind w:left="1200" w:hanging="360"/>
      </w:pPr>
      <w:rPr>
        <w:rFonts w:ascii="Arial" w:eastAsia="Arial" w:hAnsi="Arial" w:cs="Arial" w:hint="default"/>
        <w:b w:val="0"/>
        <w:bCs w:val="0"/>
        <w:i w:val="0"/>
        <w:iCs w:val="0"/>
        <w:w w:val="100"/>
        <w:sz w:val="24"/>
        <w:szCs w:val="24"/>
        <w:lang w:val="en-US" w:eastAsia="en-US" w:bidi="ar-SA"/>
      </w:rPr>
    </w:lvl>
    <w:lvl w:ilvl="1" w:tplc="ED660D90">
      <w:start w:val="1"/>
      <w:numFmt w:val="lowerLetter"/>
      <w:lvlText w:val="%2."/>
      <w:lvlJc w:val="left"/>
      <w:pPr>
        <w:ind w:left="1560" w:hanging="363"/>
      </w:pPr>
      <w:rPr>
        <w:rFonts w:ascii="Arial" w:eastAsia="Arial" w:hAnsi="Arial" w:cs="Arial" w:hint="default"/>
        <w:b w:val="0"/>
        <w:bCs w:val="0"/>
        <w:i w:val="0"/>
        <w:iCs w:val="0"/>
        <w:w w:val="100"/>
        <w:sz w:val="24"/>
        <w:szCs w:val="24"/>
        <w:lang w:val="en-US" w:eastAsia="en-US" w:bidi="ar-SA"/>
      </w:rPr>
    </w:lvl>
    <w:lvl w:ilvl="2" w:tplc="9EE8BF46">
      <w:start w:val="1"/>
      <w:numFmt w:val="decimal"/>
      <w:lvlText w:val="%3."/>
      <w:lvlJc w:val="left"/>
      <w:pPr>
        <w:ind w:left="2011" w:hanging="360"/>
      </w:pPr>
      <w:rPr>
        <w:rFonts w:ascii="Arial" w:eastAsia="Arial" w:hAnsi="Arial" w:cs="Arial" w:hint="default"/>
        <w:b w:val="0"/>
        <w:bCs w:val="0"/>
        <w:i w:val="0"/>
        <w:iCs w:val="0"/>
        <w:w w:val="100"/>
        <w:sz w:val="24"/>
        <w:szCs w:val="24"/>
        <w:lang w:val="en-US" w:eastAsia="en-US" w:bidi="ar-SA"/>
      </w:rPr>
    </w:lvl>
    <w:lvl w:ilvl="3" w:tplc="98FEE700">
      <w:numFmt w:val="bullet"/>
      <w:lvlText w:val="•"/>
      <w:lvlJc w:val="left"/>
      <w:pPr>
        <w:ind w:left="3132" w:hanging="360"/>
      </w:pPr>
      <w:rPr>
        <w:rFonts w:hint="default"/>
        <w:lang w:val="en-US" w:eastAsia="en-US" w:bidi="ar-SA"/>
      </w:rPr>
    </w:lvl>
    <w:lvl w:ilvl="4" w:tplc="9CE0A732">
      <w:numFmt w:val="bullet"/>
      <w:lvlText w:val="•"/>
      <w:lvlJc w:val="left"/>
      <w:pPr>
        <w:ind w:left="4245" w:hanging="360"/>
      </w:pPr>
      <w:rPr>
        <w:rFonts w:hint="default"/>
        <w:lang w:val="en-US" w:eastAsia="en-US" w:bidi="ar-SA"/>
      </w:rPr>
    </w:lvl>
    <w:lvl w:ilvl="5" w:tplc="AC6E6A82">
      <w:numFmt w:val="bullet"/>
      <w:lvlText w:val="•"/>
      <w:lvlJc w:val="left"/>
      <w:pPr>
        <w:ind w:left="5357" w:hanging="360"/>
      </w:pPr>
      <w:rPr>
        <w:rFonts w:hint="default"/>
        <w:lang w:val="en-US" w:eastAsia="en-US" w:bidi="ar-SA"/>
      </w:rPr>
    </w:lvl>
    <w:lvl w:ilvl="6" w:tplc="9118DA00">
      <w:numFmt w:val="bullet"/>
      <w:lvlText w:val="•"/>
      <w:lvlJc w:val="left"/>
      <w:pPr>
        <w:ind w:left="6470" w:hanging="360"/>
      </w:pPr>
      <w:rPr>
        <w:rFonts w:hint="default"/>
        <w:lang w:val="en-US" w:eastAsia="en-US" w:bidi="ar-SA"/>
      </w:rPr>
    </w:lvl>
    <w:lvl w:ilvl="7" w:tplc="D92058E4">
      <w:numFmt w:val="bullet"/>
      <w:lvlText w:val="•"/>
      <w:lvlJc w:val="left"/>
      <w:pPr>
        <w:ind w:left="7582" w:hanging="360"/>
      </w:pPr>
      <w:rPr>
        <w:rFonts w:hint="default"/>
        <w:lang w:val="en-US" w:eastAsia="en-US" w:bidi="ar-SA"/>
      </w:rPr>
    </w:lvl>
    <w:lvl w:ilvl="8" w:tplc="9910996E">
      <w:numFmt w:val="bullet"/>
      <w:lvlText w:val="•"/>
      <w:lvlJc w:val="left"/>
      <w:pPr>
        <w:ind w:left="8695" w:hanging="360"/>
      </w:pPr>
      <w:rPr>
        <w:rFonts w:hint="default"/>
        <w:lang w:val="en-US" w:eastAsia="en-US" w:bidi="ar-SA"/>
      </w:rPr>
    </w:lvl>
  </w:abstractNum>
  <w:abstractNum w:abstractNumId="12" w15:restartNumberingAfterBreak="0">
    <w:nsid w:val="5D7E6242"/>
    <w:multiLevelType w:val="hybridMultilevel"/>
    <w:tmpl w:val="737CB832"/>
    <w:lvl w:ilvl="0" w:tplc="02E0CC12">
      <w:numFmt w:val="bullet"/>
      <w:lvlText w:val="•"/>
      <w:lvlJc w:val="left"/>
      <w:pPr>
        <w:ind w:left="739" w:hanging="360"/>
      </w:pPr>
      <w:rPr>
        <w:rFonts w:ascii="Arial" w:eastAsia="Arial" w:hAnsi="Arial" w:cs="Arial" w:hint="default"/>
        <w:b w:val="0"/>
        <w:bCs w:val="0"/>
        <w:i w:val="0"/>
        <w:iCs w:val="0"/>
        <w:w w:val="100"/>
        <w:sz w:val="24"/>
        <w:szCs w:val="24"/>
        <w:lang w:val="en-US" w:eastAsia="en-US" w:bidi="ar-SA"/>
      </w:rPr>
    </w:lvl>
    <w:lvl w:ilvl="1" w:tplc="813694C2">
      <w:numFmt w:val="bullet"/>
      <w:lvlText w:val="•"/>
      <w:lvlJc w:val="left"/>
      <w:pPr>
        <w:ind w:left="1758" w:hanging="360"/>
      </w:pPr>
      <w:rPr>
        <w:rFonts w:hint="default"/>
        <w:lang w:val="en-US" w:eastAsia="en-US" w:bidi="ar-SA"/>
      </w:rPr>
    </w:lvl>
    <w:lvl w:ilvl="2" w:tplc="482E5CB6">
      <w:numFmt w:val="bullet"/>
      <w:lvlText w:val="•"/>
      <w:lvlJc w:val="left"/>
      <w:pPr>
        <w:ind w:left="2776" w:hanging="360"/>
      </w:pPr>
      <w:rPr>
        <w:rFonts w:hint="default"/>
        <w:lang w:val="en-US" w:eastAsia="en-US" w:bidi="ar-SA"/>
      </w:rPr>
    </w:lvl>
    <w:lvl w:ilvl="3" w:tplc="37C4D542">
      <w:numFmt w:val="bullet"/>
      <w:lvlText w:val="•"/>
      <w:lvlJc w:val="left"/>
      <w:pPr>
        <w:ind w:left="3794" w:hanging="360"/>
      </w:pPr>
      <w:rPr>
        <w:rFonts w:hint="default"/>
        <w:lang w:val="en-US" w:eastAsia="en-US" w:bidi="ar-SA"/>
      </w:rPr>
    </w:lvl>
    <w:lvl w:ilvl="4" w:tplc="E2D22030">
      <w:numFmt w:val="bullet"/>
      <w:lvlText w:val="•"/>
      <w:lvlJc w:val="left"/>
      <w:pPr>
        <w:ind w:left="4812" w:hanging="360"/>
      </w:pPr>
      <w:rPr>
        <w:rFonts w:hint="default"/>
        <w:lang w:val="en-US" w:eastAsia="en-US" w:bidi="ar-SA"/>
      </w:rPr>
    </w:lvl>
    <w:lvl w:ilvl="5" w:tplc="1C542B42">
      <w:numFmt w:val="bullet"/>
      <w:lvlText w:val="•"/>
      <w:lvlJc w:val="left"/>
      <w:pPr>
        <w:ind w:left="5830" w:hanging="360"/>
      </w:pPr>
      <w:rPr>
        <w:rFonts w:hint="default"/>
        <w:lang w:val="en-US" w:eastAsia="en-US" w:bidi="ar-SA"/>
      </w:rPr>
    </w:lvl>
    <w:lvl w:ilvl="6" w:tplc="D3EEF942">
      <w:numFmt w:val="bullet"/>
      <w:lvlText w:val="•"/>
      <w:lvlJc w:val="left"/>
      <w:pPr>
        <w:ind w:left="6848" w:hanging="360"/>
      </w:pPr>
      <w:rPr>
        <w:rFonts w:hint="default"/>
        <w:lang w:val="en-US" w:eastAsia="en-US" w:bidi="ar-SA"/>
      </w:rPr>
    </w:lvl>
    <w:lvl w:ilvl="7" w:tplc="F3849708">
      <w:numFmt w:val="bullet"/>
      <w:lvlText w:val="•"/>
      <w:lvlJc w:val="left"/>
      <w:pPr>
        <w:ind w:left="7866" w:hanging="360"/>
      </w:pPr>
      <w:rPr>
        <w:rFonts w:hint="default"/>
        <w:lang w:val="en-US" w:eastAsia="en-US" w:bidi="ar-SA"/>
      </w:rPr>
    </w:lvl>
    <w:lvl w:ilvl="8" w:tplc="73D09582">
      <w:numFmt w:val="bullet"/>
      <w:lvlText w:val="•"/>
      <w:lvlJc w:val="left"/>
      <w:pPr>
        <w:ind w:left="8884" w:hanging="360"/>
      </w:pPr>
      <w:rPr>
        <w:rFonts w:hint="default"/>
        <w:lang w:val="en-US" w:eastAsia="en-US" w:bidi="ar-SA"/>
      </w:rPr>
    </w:lvl>
  </w:abstractNum>
  <w:abstractNum w:abstractNumId="13" w15:restartNumberingAfterBreak="0">
    <w:nsid w:val="5E662775"/>
    <w:multiLevelType w:val="hybridMultilevel"/>
    <w:tmpl w:val="FD3475CA"/>
    <w:lvl w:ilvl="0" w:tplc="3DBEF97C">
      <w:start w:val="1"/>
      <w:numFmt w:val="decimal"/>
      <w:lvlText w:val="%1."/>
      <w:lvlJc w:val="left"/>
      <w:pPr>
        <w:ind w:left="2640" w:hanging="363"/>
      </w:pPr>
      <w:rPr>
        <w:rFonts w:ascii="Arial" w:eastAsia="Arial" w:hAnsi="Arial" w:cs="Arial" w:hint="default"/>
        <w:b w:val="0"/>
        <w:bCs w:val="0"/>
        <w:i w:val="0"/>
        <w:iCs w:val="0"/>
        <w:w w:val="100"/>
        <w:sz w:val="24"/>
        <w:szCs w:val="24"/>
        <w:lang w:val="en-US" w:eastAsia="en-US" w:bidi="ar-SA"/>
      </w:rPr>
    </w:lvl>
    <w:lvl w:ilvl="1" w:tplc="A982926C">
      <w:numFmt w:val="bullet"/>
      <w:lvlText w:val="•"/>
      <w:lvlJc w:val="left"/>
      <w:pPr>
        <w:ind w:left="3468" w:hanging="363"/>
      </w:pPr>
      <w:rPr>
        <w:rFonts w:hint="default"/>
        <w:lang w:val="en-US" w:eastAsia="en-US" w:bidi="ar-SA"/>
      </w:rPr>
    </w:lvl>
    <w:lvl w:ilvl="2" w:tplc="E6248796">
      <w:numFmt w:val="bullet"/>
      <w:lvlText w:val="•"/>
      <w:lvlJc w:val="left"/>
      <w:pPr>
        <w:ind w:left="4296" w:hanging="363"/>
      </w:pPr>
      <w:rPr>
        <w:rFonts w:hint="default"/>
        <w:lang w:val="en-US" w:eastAsia="en-US" w:bidi="ar-SA"/>
      </w:rPr>
    </w:lvl>
    <w:lvl w:ilvl="3" w:tplc="00E4A432">
      <w:numFmt w:val="bullet"/>
      <w:lvlText w:val="•"/>
      <w:lvlJc w:val="left"/>
      <w:pPr>
        <w:ind w:left="5124" w:hanging="363"/>
      </w:pPr>
      <w:rPr>
        <w:rFonts w:hint="default"/>
        <w:lang w:val="en-US" w:eastAsia="en-US" w:bidi="ar-SA"/>
      </w:rPr>
    </w:lvl>
    <w:lvl w:ilvl="4" w:tplc="836C62EE">
      <w:numFmt w:val="bullet"/>
      <w:lvlText w:val="•"/>
      <w:lvlJc w:val="left"/>
      <w:pPr>
        <w:ind w:left="5952" w:hanging="363"/>
      </w:pPr>
      <w:rPr>
        <w:rFonts w:hint="default"/>
        <w:lang w:val="en-US" w:eastAsia="en-US" w:bidi="ar-SA"/>
      </w:rPr>
    </w:lvl>
    <w:lvl w:ilvl="5" w:tplc="CFF466C8">
      <w:numFmt w:val="bullet"/>
      <w:lvlText w:val="•"/>
      <w:lvlJc w:val="left"/>
      <w:pPr>
        <w:ind w:left="6780" w:hanging="363"/>
      </w:pPr>
      <w:rPr>
        <w:rFonts w:hint="default"/>
        <w:lang w:val="en-US" w:eastAsia="en-US" w:bidi="ar-SA"/>
      </w:rPr>
    </w:lvl>
    <w:lvl w:ilvl="6" w:tplc="9572C4D2">
      <w:numFmt w:val="bullet"/>
      <w:lvlText w:val="•"/>
      <w:lvlJc w:val="left"/>
      <w:pPr>
        <w:ind w:left="7608" w:hanging="363"/>
      </w:pPr>
      <w:rPr>
        <w:rFonts w:hint="default"/>
        <w:lang w:val="en-US" w:eastAsia="en-US" w:bidi="ar-SA"/>
      </w:rPr>
    </w:lvl>
    <w:lvl w:ilvl="7" w:tplc="2F4CF62C">
      <w:numFmt w:val="bullet"/>
      <w:lvlText w:val="•"/>
      <w:lvlJc w:val="left"/>
      <w:pPr>
        <w:ind w:left="8436" w:hanging="363"/>
      </w:pPr>
      <w:rPr>
        <w:rFonts w:hint="default"/>
        <w:lang w:val="en-US" w:eastAsia="en-US" w:bidi="ar-SA"/>
      </w:rPr>
    </w:lvl>
    <w:lvl w:ilvl="8" w:tplc="BCDE3F56">
      <w:numFmt w:val="bullet"/>
      <w:lvlText w:val="•"/>
      <w:lvlJc w:val="left"/>
      <w:pPr>
        <w:ind w:left="9264" w:hanging="363"/>
      </w:pPr>
      <w:rPr>
        <w:rFonts w:hint="default"/>
        <w:lang w:val="en-US" w:eastAsia="en-US" w:bidi="ar-SA"/>
      </w:rPr>
    </w:lvl>
  </w:abstractNum>
  <w:abstractNum w:abstractNumId="14" w15:restartNumberingAfterBreak="0">
    <w:nsid w:val="5E7C084C"/>
    <w:multiLevelType w:val="hybridMultilevel"/>
    <w:tmpl w:val="D78A7B4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5" w15:restartNumberingAfterBreak="0">
    <w:nsid w:val="779134A8"/>
    <w:multiLevelType w:val="hybridMultilevel"/>
    <w:tmpl w:val="A6DCD350"/>
    <w:lvl w:ilvl="0" w:tplc="3618C30E">
      <w:start w:val="1"/>
      <w:numFmt w:val="decimal"/>
      <w:lvlText w:val="%1."/>
      <w:lvlJc w:val="left"/>
      <w:pPr>
        <w:ind w:left="1200" w:hanging="360"/>
      </w:pPr>
      <w:rPr>
        <w:rFonts w:ascii="Arial" w:eastAsia="Arial" w:hAnsi="Arial" w:cs="Arial" w:hint="default"/>
        <w:b w:val="0"/>
        <w:bCs w:val="0"/>
        <w:i w:val="0"/>
        <w:iCs w:val="0"/>
        <w:w w:val="100"/>
        <w:sz w:val="24"/>
        <w:szCs w:val="24"/>
        <w:lang w:val="en-US" w:eastAsia="en-US" w:bidi="ar-SA"/>
      </w:rPr>
    </w:lvl>
    <w:lvl w:ilvl="1" w:tplc="7D56CE5E">
      <w:start w:val="1"/>
      <w:numFmt w:val="decimal"/>
      <w:lvlText w:val="%2."/>
      <w:lvlJc w:val="left"/>
      <w:pPr>
        <w:ind w:left="2640" w:hanging="428"/>
      </w:pPr>
      <w:rPr>
        <w:rFonts w:ascii="Arial" w:eastAsia="Arial" w:hAnsi="Arial" w:cs="Arial" w:hint="default"/>
        <w:b w:val="0"/>
        <w:bCs w:val="0"/>
        <w:i w:val="0"/>
        <w:iCs w:val="0"/>
        <w:w w:val="100"/>
        <w:sz w:val="24"/>
        <w:szCs w:val="24"/>
        <w:lang w:val="en-US" w:eastAsia="en-US" w:bidi="ar-SA"/>
      </w:rPr>
    </w:lvl>
    <w:lvl w:ilvl="2" w:tplc="8F8EC67E">
      <w:numFmt w:val="bullet"/>
      <w:lvlText w:val="•"/>
      <w:lvlJc w:val="left"/>
      <w:pPr>
        <w:ind w:left="3560" w:hanging="428"/>
      </w:pPr>
      <w:rPr>
        <w:rFonts w:hint="default"/>
        <w:lang w:val="en-US" w:eastAsia="en-US" w:bidi="ar-SA"/>
      </w:rPr>
    </w:lvl>
    <w:lvl w:ilvl="3" w:tplc="550E5E38">
      <w:numFmt w:val="bullet"/>
      <w:lvlText w:val="•"/>
      <w:lvlJc w:val="left"/>
      <w:pPr>
        <w:ind w:left="4480" w:hanging="428"/>
      </w:pPr>
      <w:rPr>
        <w:rFonts w:hint="default"/>
        <w:lang w:val="en-US" w:eastAsia="en-US" w:bidi="ar-SA"/>
      </w:rPr>
    </w:lvl>
    <w:lvl w:ilvl="4" w:tplc="15F81456">
      <w:numFmt w:val="bullet"/>
      <w:lvlText w:val="•"/>
      <w:lvlJc w:val="left"/>
      <w:pPr>
        <w:ind w:left="5400" w:hanging="428"/>
      </w:pPr>
      <w:rPr>
        <w:rFonts w:hint="default"/>
        <w:lang w:val="en-US" w:eastAsia="en-US" w:bidi="ar-SA"/>
      </w:rPr>
    </w:lvl>
    <w:lvl w:ilvl="5" w:tplc="A71A1E02">
      <w:numFmt w:val="bullet"/>
      <w:lvlText w:val="•"/>
      <w:lvlJc w:val="left"/>
      <w:pPr>
        <w:ind w:left="6320" w:hanging="428"/>
      </w:pPr>
      <w:rPr>
        <w:rFonts w:hint="default"/>
        <w:lang w:val="en-US" w:eastAsia="en-US" w:bidi="ar-SA"/>
      </w:rPr>
    </w:lvl>
    <w:lvl w:ilvl="6" w:tplc="90FED506">
      <w:numFmt w:val="bullet"/>
      <w:lvlText w:val="•"/>
      <w:lvlJc w:val="left"/>
      <w:pPr>
        <w:ind w:left="7240" w:hanging="428"/>
      </w:pPr>
      <w:rPr>
        <w:rFonts w:hint="default"/>
        <w:lang w:val="en-US" w:eastAsia="en-US" w:bidi="ar-SA"/>
      </w:rPr>
    </w:lvl>
    <w:lvl w:ilvl="7" w:tplc="F8E881A4">
      <w:numFmt w:val="bullet"/>
      <w:lvlText w:val="•"/>
      <w:lvlJc w:val="left"/>
      <w:pPr>
        <w:ind w:left="8160" w:hanging="428"/>
      </w:pPr>
      <w:rPr>
        <w:rFonts w:hint="default"/>
        <w:lang w:val="en-US" w:eastAsia="en-US" w:bidi="ar-SA"/>
      </w:rPr>
    </w:lvl>
    <w:lvl w:ilvl="8" w:tplc="16B2F940">
      <w:numFmt w:val="bullet"/>
      <w:lvlText w:val="•"/>
      <w:lvlJc w:val="left"/>
      <w:pPr>
        <w:ind w:left="9080" w:hanging="428"/>
      </w:pPr>
      <w:rPr>
        <w:rFonts w:hint="default"/>
        <w:lang w:val="en-US" w:eastAsia="en-US" w:bidi="ar-SA"/>
      </w:rPr>
    </w:lvl>
  </w:abstractNum>
  <w:abstractNum w:abstractNumId="16" w15:restartNumberingAfterBreak="0">
    <w:nsid w:val="7881482F"/>
    <w:multiLevelType w:val="hybridMultilevel"/>
    <w:tmpl w:val="DBE80672"/>
    <w:lvl w:ilvl="0" w:tplc="843A28F2">
      <w:numFmt w:val="bullet"/>
      <w:lvlText w:val="•"/>
      <w:lvlJc w:val="left"/>
      <w:pPr>
        <w:ind w:left="1999" w:hanging="226"/>
      </w:pPr>
      <w:rPr>
        <w:rFonts w:ascii="Arial" w:eastAsia="Arial" w:hAnsi="Arial" w:cs="Arial" w:hint="default"/>
        <w:b w:val="0"/>
        <w:bCs w:val="0"/>
        <w:i w:val="0"/>
        <w:iCs w:val="0"/>
        <w:w w:val="100"/>
        <w:sz w:val="24"/>
        <w:szCs w:val="24"/>
        <w:lang w:val="en-US" w:eastAsia="en-US" w:bidi="ar-SA"/>
      </w:rPr>
    </w:lvl>
    <w:lvl w:ilvl="1" w:tplc="508C7C9E">
      <w:numFmt w:val="bullet"/>
      <w:lvlText w:val="•"/>
      <w:lvlJc w:val="left"/>
      <w:pPr>
        <w:ind w:left="2892" w:hanging="226"/>
      </w:pPr>
      <w:rPr>
        <w:rFonts w:hint="default"/>
        <w:lang w:val="en-US" w:eastAsia="en-US" w:bidi="ar-SA"/>
      </w:rPr>
    </w:lvl>
    <w:lvl w:ilvl="2" w:tplc="5E0AFC68">
      <w:numFmt w:val="bullet"/>
      <w:lvlText w:val="•"/>
      <w:lvlJc w:val="left"/>
      <w:pPr>
        <w:ind w:left="3784" w:hanging="226"/>
      </w:pPr>
      <w:rPr>
        <w:rFonts w:hint="default"/>
        <w:lang w:val="en-US" w:eastAsia="en-US" w:bidi="ar-SA"/>
      </w:rPr>
    </w:lvl>
    <w:lvl w:ilvl="3" w:tplc="C2E8B50A">
      <w:numFmt w:val="bullet"/>
      <w:lvlText w:val="•"/>
      <w:lvlJc w:val="left"/>
      <w:pPr>
        <w:ind w:left="4676" w:hanging="226"/>
      </w:pPr>
      <w:rPr>
        <w:rFonts w:hint="default"/>
        <w:lang w:val="en-US" w:eastAsia="en-US" w:bidi="ar-SA"/>
      </w:rPr>
    </w:lvl>
    <w:lvl w:ilvl="4" w:tplc="CCECF006">
      <w:numFmt w:val="bullet"/>
      <w:lvlText w:val="•"/>
      <w:lvlJc w:val="left"/>
      <w:pPr>
        <w:ind w:left="5568" w:hanging="226"/>
      </w:pPr>
      <w:rPr>
        <w:rFonts w:hint="default"/>
        <w:lang w:val="en-US" w:eastAsia="en-US" w:bidi="ar-SA"/>
      </w:rPr>
    </w:lvl>
    <w:lvl w:ilvl="5" w:tplc="A1B405C4">
      <w:numFmt w:val="bullet"/>
      <w:lvlText w:val="•"/>
      <w:lvlJc w:val="left"/>
      <w:pPr>
        <w:ind w:left="6460" w:hanging="226"/>
      </w:pPr>
      <w:rPr>
        <w:rFonts w:hint="default"/>
        <w:lang w:val="en-US" w:eastAsia="en-US" w:bidi="ar-SA"/>
      </w:rPr>
    </w:lvl>
    <w:lvl w:ilvl="6" w:tplc="88941066">
      <w:numFmt w:val="bullet"/>
      <w:lvlText w:val="•"/>
      <w:lvlJc w:val="left"/>
      <w:pPr>
        <w:ind w:left="7352" w:hanging="226"/>
      </w:pPr>
      <w:rPr>
        <w:rFonts w:hint="default"/>
        <w:lang w:val="en-US" w:eastAsia="en-US" w:bidi="ar-SA"/>
      </w:rPr>
    </w:lvl>
    <w:lvl w:ilvl="7" w:tplc="890E4B5E">
      <w:numFmt w:val="bullet"/>
      <w:lvlText w:val="•"/>
      <w:lvlJc w:val="left"/>
      <w:pPr>
        <w:ind w:left="8244" w:hanging="226"/>
      </w:pPr>
      <w:rPr>
        <w:rFonts w:hint="default"/>
        <w:lang w:val="en-US" w:eastAsia="en-US" w:bidi="ar-SA"/>
      </w:rPr>
    </w:lvl>
    <w:lvl w:ilvl="8" w:tplc="D9820E4C">
      <w:numFmt w:val="bullet"/>
      <w:lvlText w:val="•"/>
      <w:lvlJc w:val="left"/>
      <w:pPr>
        <w:ind w:left="9136" w:hanging="226"/>
      </w:pPr>
      <w:rPr>
        <w:rFonts w:hint="default"/>
        <w:lang w:val="en-US" w:eastAsia="en-US" w:bidi="ar-SA"/>
      </w:rPr>
    </w:lvl>
  </w:abstractNum>
  <w:num w:numId="1" w16cid:durableId="1892306598">
    <w:abstractNumId w:val="9"/>
  </w:num>
  <w:num w:numId="2" w16cid:durableId="617100193">
    <w:abstractNumId w:val="3"/>
  </w:num>
  <w:num w:numId="3" w16cid:durableId="1482035850">
    <w:abstractNumId w:val="2"/>
  </w:num>
  <w:num w:numId="4" w16cid:durableId="1512257963">
    <w:abstractNumId w:val="16"/>
  </w:num>
  <w:num w:numId="5" w16cid:durableId="174152303">
    <w:abstractNumId w:val="6"/>
  </w:num>
  <w:num w:numId="6" w16cid:durableId="604457308">
    <w:abstractNumId w:val="12"/>
  </w:num>
  <w:num w:numId="7" w16cid:durableId="1837109491">
    <w:abstractNumId w:val="1"/>
  </w:num>
  <w:num w:numId="8" w16cid:durableId="553934402">
    <w:abstractNumId w:val="11"/>
  </w:num>
  <w:num w:numId="9" w16cid:durableId="40370662">
    <w:abstractNumId w:val="4"/>
  </w:num>
  <w:num w:numId="10" w16cid:durableId="1796481284">
    <w:abstractNumId w:val="0"/>
  </w:num>
  <w:num w:numId="11" w16cid:durableId="1650279086">
    <w:abstractNumId w:val="13"/>
  </w:num>
  <w:num w:numId="12" w16cid:durableId="1063721921">
    <w:abstractNumId w:val="15"/>
  </w:num>
  <w:num w:numId="13" w16cid:durableId="995644607">
    <w:abstractNumId w:val="5"/>
  </w:num>
  <w:num w:numId="14" w16cid:durableId="721441847">
    <w:abstractNumId w:val="7"/>
  </w:num>
  <w:num w:numId="15" w16cid:durableId="1826895490">
    <w:abstractNumId w:val="14"/>
  </w:num>
  <w:num w:numId="16" w16cid:durableId="578560988">
    <w:abstractNumId w:val="10"/>
  </w:num>
  <w:num w:numId="17" w16cid:durableId="794836250">
    <w:abstractNumId w:val="8"/>
  </w:num>
  <w:num w:numId="18" w16cid:durableId="10404754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84025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67299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eLsPUI0+Vib9diK3hIjIP5hM2xQwvRleXsga+EI0e4jC7Npx8QTGgJJAtJw9oqP4W3glClNVc9OwYm/sbT/arw==" w:salt="5eAikNUYMspISnwjikXm7w=="/>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E64"/>
    <w:rsid w:val="00011EBC"/>
    <w:rsid w:val="00053095"/>
    <w:rsid w:val="0006678D"/>
    <w:rsid w:val="00067DD5"/>
    <w:rsid w:val="00073A44"/>
    <w:rsid w:val="000A118A"/>
    <w:rsid w:val="000A2099"/>
    <w:rsid w:val="000B603B"/>
    <w:rsid w:val="001037B7"/>
    <w:rsid w:val="001047C9"/>
    <w:rsid w:val="00104813"/>
    <w:rsid w:val="001057AC"/>
    <w:rsid w:val="001357EB"/>
    <w:rsid w:val="00136B3A"/>
    <w:rsid w:val="00162DDE"/>
    <w:rsid w:val="00181A32"/>
    <w:rsid w:val="001959F2"/>
    <w:rsid w:val="001A0424"/>
    <w:rsid w:val="001A4472"/>
    <w:rsid w:val="001A559D"/>
    <w:rsid w:val="001A5F2D"/>
    <w:rsid w:val="001E51CF"/>
    <w:rsid w:val="001F230F"/>
    <w:rsid w:val="001F39C7"/>
    <w:rsid w:val="0020140E"/>
    <w:rsid w:val="00206CDE"/>
    <w:rsid w:val="00214376"/>
    <w:rsid w:val="00216B09"/>
    <w:rsid w:val="00220118"/>
    <w:rsid w:val="0023545B"/>
    <w:rsid w:val="00253378"/>
    <w:rsid w:val="00256B17"/>
    <w:rsid w:val="002630A8"/>
    <w:rsid w:val="0026659C"/>
    <w:rsid w:val="0026669A"/>
    <w:rsid w:val="00273996"/>
    <w:rsid w:val="0028032A"/>
    <w:rsid w:val="002A464A"/>
    <w:rsid w:val="002F4485"/>
    <w:rsid w:val="00305951"/>
    <w:rsid w:val="00305C8D"/>
    <w:rsid w:val="00320B5F"/>
    <w:rsid w:val="0032197A"/>
    <w:rsid w:val="0032449C"/>
    <w:rsid w:val="0032582E"/>
    <w:rsid w:val="00352D6C"/>
    <w:rsid w:val="00375913"/>
    <w:rsid w:val="003838C6"/>
    <w:rsid w:val="00383DBC"/>
    <w:rsid w:val="003858E5"/>
    <w:rsid w:val="003A07F7"/>
    <w:rsid w:val="003D1F7A"/>
    <w:rsid w:val="003D29E7"/>
    <w:rsid w:val="003F0DF6"/>
    <w:rsid w:val="004078C1"/>
    <w:rsid w:val="004637F4"/>
    <w:rsid w:val="00485161"/>
    <w:rsid w:val="00492209"/>
    <w:rsid w:val="004A5962"/>
    <w:rsid w:val="004B178F"/>
    <w:rsid w:val="004C32E5"/>
    <w:rsid w:val="004D27FA"/>
    <w:rsid w:val="005004BA"/>
    <w:rsid w:val="00501B8A"/>
    <w:rsid w:val="00543BEB"/>
    <w:rsid w:val="00556417"/>
    <w:rsid w:val="005575C8"/>
    <w:rsid w:val="00570328"/>
    <w:rsid w:val="00576D76"/>
    <w:rsid w:val="005A0B0F"/>
    <w:rsid w:val="005D5C25"/>
    <w:rsid w:val="005F4065"/>
    <w:rsid w:val="0061140A"/>
    <w:rsid w:val="00612521"/>
    <w:rsid w:val="00615AA9"/>
    <w:rsid w:val="00623938"/>
    <w:rsid w:val="00625BEB"/>
    <w:rsid w:val="0063227C"/>
    <w:rsid w:val="00633D5D"/>
    <w:rsid w:val="00646289"/>
    <w:rsid w:val="0065056E"/>
    <w:rsid w:val="006530DB"/>
    <w:rsid w:val="00653F51"/>
    <w:rsid w:val="00671B20"/>
    <w:rsid w:val="006A12B8"/>
    <w:rsid w:val="006B1D7F"/>
    <w:rsid w:val="006B4214"/>
    <w:rsid w:val="006C3C43"/>
    <w:rsid w:val="006E3C43"/>
    <w:rsid w:val="006F049A"/>
    <w:rsid w:val="007107C6"/>
    <w:rsid w:val="00734CE4"/>
    <w:rsid w:val="007360FB"/>
    <w:rsid w:val="00753756"/>
    <w:rsid w:val="007550E8"/>
    <w:rsid w:val="007617F2"/>
    <w:rsid w:val="0076308A"/>
    <w:rsid w:val="00767CE4"/>
    <w:rsid w:val="0077599C"/>
    <w:rsid w:val="00781E77"/>
    <w:rsid w:val="007C062B"/>
    <w:rsid w:val="007D09EE"/>
    <w:rsid w:val="007D1C8C"/>
    <w:rsid w:val="007F04D8"/>
    <w:rsid w:val="00804F9A"/>
    <w:rsid w:val="00811A15"/>
    <w:rsid w:val="00833257"/>
    <w:rsid w:val="0083378F"/>
    <w:rsid w:val="008418B2"/>
    <w:rsid w:val="00845BB2"/>
    <w:rsid w:val="008506AA"/>
    <w:rsid w:val="00874BF1"/>
    <w:rsid w:val="008A054D"/>
    <w:rsid w:val="008B2CFD"/>
    <w:rsid w:val="008B4D8E"/>
    <w:rsid w:val="008E0674"/>
    <w:rsid w:val="009149B5"/>
    <w:rsid w:val="0091756D"/>
    <w:rsid w:val="00942253"/>
    <w:rsid w:val="00946CD2"/>
    <w:rsid w:val="00956111"/>
    <w:rsid w:val="00976C35"/>
    <w:rsid w:val="00986552"/>
    <w:rsid w:val="00991C2C"/>
    <w:rsid w:val="00995893"/>
    <w:rsid w:val="009A10AC"/>
    <w:rsid w:val="009C71BE"/>
    <w:rsid w:val="009D6860"/>
    <w:rsid w:val="00A1173F"/>
    <w:rsid w:val="00A1207B"/>
    <w:rsid w:val="00A14CBD"/>
    <w:rsid w:val="00A16872"/>
    <w:rsid w:val="00A21A5F"/>
    <w:rsid w:val="00AB7487"/>
    <w:rsid w:val="00AC7DA2"/>
    <w:rsid w:val="00AD1C55"/>
    <w:rsid w:val="00AD3BF3"/>
    <w:rsid w:val="00AE7C0D"/>
    <w:rsid w:val="00B06416"/>
    <w:rsid w:val="00B06F8F"/>
    <w:rsid w:val="00B20D44"/>
    <w:rsid w:val="00B34FF2"/>
    <w:rsid w:val="00B37F2F"/>
    <w:rsid w:val="00B43A05"/>
    <w:rsid w:val="00B50FE3"/>
    <w:rsid w:val="00B5113C"/>
    <w:rsid w:val="00B54769"/>
    <w:rsid w:val="00B6258C"/>
    <w:rsid w:val="00B76D4E"/>
    <w:rsid w:val="00B837D1"/>
    <w:rsid w:val="00BA3E7F"/>
    <w:rsid w:val="00BC5D52"/>
    <w:rsid w:val="00BC7FC3"/>
    <w:rsid w:val="00BF1890"/>
    <w:rsid w:val="00C00514"/>
    <w:rsid w:val="00C10CFF"/>
    <w:rsid w:val="00C14EDE"/>
    <w:rsid w:val="00C1500E"/>
    <w:rsid w:val="00C20A47"/>
    <w:rsid w:val="00C45446"/>
    <w:rsid w:val="00C50109"/>
    <w:rsid w:val="00C606DE"/>
    <w:rsid w:val="00C64844"/>
    <w:rsid w:val="00C64EEE"/>
    <w:rsid w:val="00C67E64"/>
    <w:rsid w:val="00C7762B"/>
    <w:rsid w:val="00C86912"/>
    <w:rsid w:val="00C93D05"/>
    <w:rsid w:val="00C96083"/>
    <w:rsid w:val="00CA501A"/>
    <w:rsid w:val="00CA6C3A"/>
    <w:rsid w:val="00CA7D48"/>
    <w:rsid w:val="00CB44DD"/>
    <w:rsid w:val="00CC18CB"/>
    <w:rsid w:val="00CD1D63"/>
    <w:rsid w:val="00CE0B0E"/>
    <w:rsid w:val="00CF47CE"/>
    <w:rsid w:val="00D079D5"/>
    <w:rsid w:val="00D07B4B"/>
    <w:rsid w:val="00D309B0"/>
    <w:rsid w:val="00D3572A"/>
    <w:rsid w:val="00D43FA3"/>
    <w:rsid w:val="00D55AD2"/>
    <w:rsid w:val="00D62790"/>
    <w:rsid w:val="00D741A0"/>
    <w:rsid w:val="00DA47A3"/>
    <w:rsid w:val="00DC0527"/>
    <w:rsid w:val="00DE1E0A"/>
    <w:rsid w:val="00E17209"/>
    <w:rsid w:val="00E4072A"/>
    <w:rsid w:val="00E57351"/>
    <w:rsid w:val="00E72F01"/>
    <w:rsid w:val="00E733E4"/>
    <w:rsid w:val="00E81829"/>
    <w:rsid w:val="00E82138"/>
    <w:rsid w:val="00E93960"/>
    <w:rsid w:val="00E94344"/>
    <w:rsid w:val="00E97A95"/>
    <w:rsid w:val="00EA3A9E"/>
    <w:rsid w:val="00EA59E0"/>
    <w:rsid w:val="00EB6069"/>
    <w:rsid w:val="00EB6A1F"/>
    <w:rsid w:val="00EC1947"/>
    <w:rsid w:val="00EC3473"/>
    <w:rsid w:val="00EC7A09"/>
    <w:rsid w:val="00EF6003"/>
    <w:rsid w:val="00F069F6"/>
    <w:rsid w:val="00F16ECC"/>
    <w:rsid w:val="00F3167B"/>
    <w:rsid w:val="00F41D52"/>
    <w:rsid w:val="00F54BCB"/>
    <w:rsid w:val="00F56E6C"/>
    <w:rsid w:val="00F63138"/>
    <w:rsid w:val="00F6671A"/>
    <w:rsid w:val="00F742D5"/>
    <w:rsid w:val="00F76BF0"/>
    <w:rsid w:val="00F84E4E"/>
    <w:rsid w:val="00FA3338"/>
    <w:rsid w:val="00FA5419"/>
    <w:rsid w:val="00FE2D91"/>
    <w:rsid w:val="00FE5BB4"/>
    <w:rsid w:val="00FE67B7"/>
    <w:rsid w:val="00FF0208"/>
    <w:rsid w:val="00FF3BD5"/>
    <w:rsid w:val="2BF0189F"/>
    <w:rsid w:val="4F8DAE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1DFF7"/>
  <w15:docId w15:val="{4075824F-BBE3-4B79-9911-11D2D03E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1"/>
      <w:ind w:left="480"/>
      <w:outlineLvl w:val="0"/>
    </w:pPr>
    <w:rPr>
      <w:sz w:val="26"/>
      <w:szCs w:val="26"/>
      <w:u w:val="single" w:color="000000"/>
    </w:rPr>
  </w:style>
  <w:style w:type="paragraph" w:styleId="Heading2">
    <w:name w:val="heading 2"/>
    <w:basedOn w:val="Normal"/>
    <w:uiPriority w:val="9"/>
    <w:unhideWhenUsed/>
    <w:qFormat/>
    <w:pPr>
      <w:spacing w:before="1"/>
      <w:ind w:left="1639" w:right="953"/>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1"/>
      <w:ind w:left="72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200" w:hanging="360"/>
    </w:pPr>
  </w:style>
  <w:style w:type="paragraph" w:customStyle="1" w:styleId="TableParagraph">
    <w:name w:val="Table Paragraph"/>
    <w:basedOn w:val="Normal"/>
    <w:uiPriority w:val="1"/>
    <w:qFormat/>
    <w:pPr>
      <w:ind w:left="107"/>
    </w:pPr>
  </w:style>
  <w:style w:type="paragraph" w:customStyle="1" w:styleId="paragraph">
    <w:name w:val="paragraph"/>
    <w:basedOn w:val="Normal"/>
    <w:rsid w:val="00CF47C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F47CE"/>
  </w:style>
  <w:style w:type="character" w:customStyle="1" w:styleId="eop">
    <w:name w:val="eop"/>
    <w:basedOn w:val="DefaultParagraphFont"/>
    <w:rsid w:val="00CF47CE"/>
  </w:style>
  <w:style w:type="paragraph" w:styleId="NormalWeb">
    <w:name w:val="Normal (Web)"/>
    <w:basedOn w:val="Normal"/>
    <w:uiPriority w:val="99"/>
    <w:unhideWhenUsed/>
    <w:rsid w:val="00CF47C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1A15"/>
    <w:pPr>
      <w:tabs>
        <w:tab w:val="center" w:pos="4680"/>
        <w:tab w:val="right" w:pos="9360"/>
      </w:tabs>
    </w:pPr>
  </w:style>
  <w:style w:type="character" w:customStyle="1" w:styleId="HeaderChar">
    <w:name w:val="Header Char"/>
    <w:basedOn w:val="DefaultParagraphFont"/>
    <w:link w:val="Header"/>
    <w:uiPriority w:val="99"/>
    <w:rsid w:val="00811A15"/>
    <w:rPr>
      <w:rFonts w:ascii="Arial" w:eastAsia="Arial" w:hAnsi="Arial" w:cs="Arial"/>
    </w:rPr>
  </w:style>
  <w:style w:type="paragraph" w:styleId="Footer">
    <w:name w:val="footer"/>
    <w:basedOn w:val="Normal"/>
    <w:link w:val="FooterChar"/>
    <w:uiPriority w:val="99"/>
    <w:unhideWhenUsed/>
    <w:rsid w:val="00811A15"/>
    <w:pPr>
      <w:tabs>
        <w:tab w:val="center" w:pos="4680"/>
        <w:tab w:val="right" w:pos="9360"/>
      </w:tabs>
    </w:pPr>
  </w:style>
  <w:style w:type="character" w:customStyle="1" w:styleId="FooterChar">
    <w:name w:val="Footer Char"/>
    <w:basedOn w:val="DefaultParagraphFont"/>
    <w:link w:val="Footer"/>
    <w:uiPriority w:val="99"/>
    <w:rsid w:val="00811A1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593596">
      <w:bodyDiv w:val="1"/>
      <w:marLeft w:val="0"/>
      <w:marRight w:val="0"/>
      <w:marTop w:val="0"/>
      <w:marBottom w:val="0"/>
      <w:divBdr>
        <w:top w:val="none" w:sz="0" w:space="0" w:color="auto"/>
        <w:left w:val="none" w:sz="0" w:space="0" w:color="auto"/>
        <w:bottom w:val="none" w:sz="0" w:space="0" w:color="auto"/>
        <w:right w:val="none" w:sz="0" w:space="0" w:color="auto"/>
      </w:divBdr>
      <w:divsChild>
        <w:div w:id="1029722887">
          <w:marLeft w:val="0"/>
          <w:marRight w:val="0"/>
          <w:marTop w:val="0"/>
          <w:marBottom w:val="0"/>
          <w:divBdr>
            <w:top w:val="none" w:sz="0" w:space="0" w:color="auto"/>
            <w:left w:val="none" w:sz="0" w:space="0" w:color="auto"/>
            <w:bottom w:val="none" w:sz="0" w:space="0" w:color="auto"/>
            <w:right w:val="none" w:sz="0" w:space="0" w:color="auto"/>
          </w:divBdr>
        </w:div>
        <w:div w:id="1314140981">
          <w:marLeft w:val="0"/>
          <w:marRight w:val="0"/>
          <w:marTop w:val="0"/>
          <w:marBottom w:val="0"/>
          <w:divBdr>
            <w:top w:val="none" w:sz="0" w:space="0" w:color="auto"/>
            <w:left w:val="none" w:sz="0" w:space="0" w:color="auto"/>
            <w:bottom w:val="none" w:sz="0" w:space="0" w:color="auto"/>
            <w:right w:val="none" w:sz="0" w:space="0" w:color="auto"/>
          </w:divBdr>
        </w:div>
        <w:div w:id="1961571411">
          <w:marLeft w:val="0"/>
          <w:marRight w:val="0"/>
          <w:marTop w:val="0"/>
          <w:marBottom w:val="0"/>
          <w:divBdr>
            <w:top w:val="none" w:sz="0" w:space="0" w:color="auto"/>
            <w:left w:val="none" w:sz="0" w:space="0" w:color="auto"/>
            <w:bottom w:val="none" w:sz="0" w:space="0" w:color="auto"/>
            <w:right w:val="none" w:sz="0" w:space="0" w:color="auto"/>
          </w:divBdr>
        </w:div>
        <w:div w:id="2034763706">
          <w:marLeft w:val="0"/>
          <w:marRight w:val="0"/>
          <w:marTop w:val="0"/>
          <w:marBottom w:val="0"/>
          <w:divBdr>
            <w:top w:val="none" w:sz="0" w:space="0" w:color="auto"/>
            <w:left w:val="none" w:sz="0" w:space="0" w:color="auto"/>
            <w:bottom w:val="none" w:sz="0" w:space="0" w:color="auto"/>
            <w:right w:val="none" w:sz="0" w:space="0" w:color="auto"/>
          </w:divBdr>
        </w:div>
        <w:div w:id="2135714655">
          <w:marLeft w:val="0"/>
          <w:marRight w:val="0"/>
          <w:marTop w:val="0"/>
          <w:marBottom w:val="0"/>
          <w:divBdr>
            <w:top w:val="none" w:sz="0" w:space="0" w:color="auto"/>
            <w:left w:val="none" w:sz="0" w:space="0" w:color="auto"/>
            <w:bottom w:val="none" w:sz="0" w:space="0" w:color="auto"/>
            <w:right w:val="none" w:sz="0" w:space="0" w:color="auto"/>
          </w:divBdr>
          <w:divsChild>
            <w:div w:id="595287216">
              <w:marLeft w:val="-75"/>
              <w:marRight w:val="0"/>
              <w:marTop w:val="30"/>
              <w:marBottom w:val="30"/>
              <w:divBdr>
                <w:top w:val="none" w:sz="0" w:space="0" w:color="auto"/>
                <w:left w:val="none" w:sz="0" w:space="0" w:color="auto"/>
                <w:bottom w:val="none" w:sz="0" w:space="0" w:color="auto"/>
                <w:right w:val="none" w:sz="0" w:space="0" w:color="auto"/>
              </w:divBdr>
              <w:divsChild>
                <w:div w:id="642924658">
                  <w:marLeft w:val="0"/>
                  <w:marRight w:val="0"/>
                  <w:marTop w:val="0"/>
                  <w:marBottom w:val="0"/>
                  <w:divBdr>
                    <w:top w:val="none" w:sz="0" w:space="0" w:color="auto"/>
                    <w:left w:val="none" w:sz="0" w:space="0" w:color="auto"/>
                    <w:bottom w:val="none" w:sz="0" w:space="0" w:color="auto"/>
                    <w:right w:val="none" w:sz="0" w:space="0" w:color="auto"/>
                  </w:divBdr>
                  <w:divsChild>
                    <w:div w:id="1295788898">
                      <w:marLeft w:val="0"/>
                      <w:marRight w:val="0"/>
                      <w:marTop w:val="0"/>
                      <w:marBottom w:val="0"/>
                      <w:divBdr>
                        <w:top w:val="none" w:sz="0" w:space="0" w:color="auto"/>
                        <w:left w:val="none" w:sz="0" w:space="0" w:color="auto"/>
                        <w:bottom w:val="none" w:sz="0" w:space="0" w:color="auto"/>
                        <w:right w:val="none" w:sz="0" w:space="0" w:color="auto"/>
                      </w:divBdr>
                    </w:div>
                    <w:div w:id="1866550875">
                      <w:marLeft w:val="0"/>
                      <w:marRight w:val="0"/>
                      <w:marTop w:val="0"/>
                      <w:marBottom w:val="0"/>
                      <w:divBdr>
                        <w:top w:val="none" w:sz="0" w:space="0" w:color="auto"/>
                        <w:left w:val="none" w:sz="0" w:space="0" w:color="auto"/>
                        <w:bottom w:val="none" w:sz="0" w:space="0" w:color="auto"/>
                        <w:right w:val="none" w:sz="0" w:space="0" w:color="auto"/>
                      </w:divBdr>
                    </w:div>
                  </w:divsChild>
                </w:div>
                <w:div w:id="877162549">
                  <w:marLeft w:val="0"/>
                  <w:marRight w:val="0"/>
                  <w:marTop w:val="0"/>
                  <w:marBottom w:val="0"/>
                  <w:divBdr>
                    <w:top w:val="none" w:sz="0" w:space="0" w:color="auto"/>
                    <w:left w:val="none" w:sz="0" w:space="0" w:color="auto"/>
                    <w:bottom w:val="none" w:sz="0" w:space="0" w:color="auto"/>
                    <w:right w:val="none" w:sz="0" w:space="0" w:color="auto"/>
                  </w:divBdr>
                  <w:divsChild>
                    <w:div w:id="1456487373">
                      <w:marLeft w:val="0"/>
                      <w:marRight w:val="0"/>
                      <w:marTop w:val="0"/>
                      <w:marBottom w:val="0"/>
                      <w:divBdr>
                        <w:top w:val="none" w:sz="0" w:space="0" w:color="auto"/>
                        <w:left w:val="none" w:sz="0" w:space="0" w:color="auto"/>
                        <w:bottom w:val="none" w:sz="0" w:space="0" w:color="auto"/>
                        <w:right w:val="none" w:sz="0" w:space="0" w:color="auto"/>
                      </w:divBdr>
                    </w:div>
                  </w:divsChild>
                </w:div>
                <w:div w:id="942146620">
                  <w:marLeft w:val="0"/>
                  <w:marRight w:val="0"/>
                  <w:marTop w:val="0"/>
                  <w:marBottom w:val="0"/>
                  <w:divBdr>
                    <w:top w:val="none" w:sz="0" w:space="0" w:color="auto"/>
                    <w:left w:val="none" w:sz="0" w:space="0" w:color="auto"/>
                    <w:bottom w:val="none" w:sz="0" w:space="0" w:color="auto"/>
                    <w:right w:val="none" w:sz="0" w:space="0" w:color="auto"/>
                  </w:divBdr>
                  <w:divsChild>
                    <w:div w:id="1389501480">
                      <w:marLeft w:val="0"/>
                      <w:marRight w:val="0"/>
                      <w:marTop w:val="0"/>
                      <w:marBottom w:val="0"/>
                      <w:divBdr>
                        <w:top w:val="none" w:sz="0" w:space="0" w:color="auto"/>
                        <w:left w:val="none" w:sz="0" w:space="0" w:color="auto"/>
                        <w:bottom w:val="none" w:sz="0" w:space="0" w:color="auto"/>
                        <w:right w:val="none" w:sz="0" w:space="0" w:color="auto"/>
                      </w:divBdr>
                    </w:div>
                  </w:divsChild>
                </w:div>
                <w:div w:id="1058283416">
                  <w:marLeft w:val="0"/>
                  <w:marRight w:val="0"/>
                  <w:marTop w:val="0"/>
                  <w:marBottom w:val="0"/>
                  <w:divBdr>
                    <w:top w:val="none" w:sz="0" w:space="0" w:color="auto"/>
                    <w:left w:val="none" w:sz="0" w:space="0" w:color="auto"/>
                    <w:bottom w:val="none" w:sz="0" w:space="0" w:color="auto"/>
                    <w:right w:val="none" w:sz="0" w:space="0" w:color="auto"/>
                  </w:divBdr>
                  <w:divsChild>
                    <w:div w:id="3560632">
                      <w:marLeft w:val="0"/>
                      <w:marRight w:val="0"/>
                      <w:marTop w:val="0"/>
                      <w:marBottom w:val="0"/>
                      <w:divBdr>
                        <w:top w:val="none" w:sz="0" w:space="0" w:color="auto"/>
                        <w:left w:val="none" w:sz="0" w:space="0" w:color="auto"/>
                        <w:bottom w:val="none" w:sz="0" w:space="0" w:color="auto"/>
                        <w:right w:val="none" w:sz="0" w:space="0" w:color="auto"/>
                      </w:divBdr>
                    </w:div>
                  </w:divsChild>
                </w:div>
                <w:div w:id="1116483209">
                  <w:marLeft w:val="0"/>
                  <w:marRight w:val="0"/>
                  <w:marTop w:val="0"/>
                  <w:marBottom w:val="0"/>
                  <w:divBdr>
                    <w:top w:val="none" w:sz="0" w:space="0" w:color="auto"/>
                    <w:left w:val="none" w:sz="0" w:space="0" w:color="auto"/>
                    <w:bottom w:val="none" w:sz="0" w:space="0" w:color="auto"/>
                    <w:right w:val="none" w:sz="0" w:space="0" w:color="auto"/>
                  </w:divBdr>
                  <w:divsChild>
                    <w:div w:id="1947231204">
                      <w:marLeft w:val="0"/>
                      <w:marRight w:val="0"/>
                      <w:marTop w:val="0"/>
                      <w:marBottom w:val="0"/>
                      <w:divBdr>
                        <w:top w:val="none" w:sz="0" w:space="0" w:color="auto"/>
                        <w:left w:val="none" w:sz="0" w:space="0" w:color="auto"/>
                        <w:bottom w:val="none" w:sz="0" w:space="0" w:color="auto"/>
                        <w:right w:val="none" w:sz="0" w:space="0" w:color="auto"/>
                      </w:divBdr>
                    </w:div>
                  </w:divsChild>
                </w:div>
                <w:div w:id="1320157738">
                  <w:marLeft w:val="0"/>
                  <w:marRight w:val="0"/>
                  <w:marTop w:val="0"/>
                  <w:marBottom w:val="0"/>
                  <w:divBdr>
                    <w:top w:val="none" w:sz="0" w:space="0" w:color="auto"/>
                    <w:left w:val="none" w:sz="0" w:space="0" w:color="auto"/>
                    <w:bottom w:val="none" w:sz="0" w:space="0" w:color="auto"/>
                    <w:right w:val="none" w:sz="0" w:space="0" w:color="auto"/>
                  </w:divBdr>
                  <w:divsChild>
                    <w:div w:id="234508713">
                      <w:marLeft w:val="0"/>
                      <w:marRight w:val="0"/>
                      <w:marTop w:val="0"/>
                      <w:marBottom w:val="0"/>
                      <w:divBdr>
                        <w:top w:val="none" w:sz="0" w:space="0" w:color="auto"/>
                        <w:left w:val="none" w:sz="0" w:space="0" w:color="auto"/>
                        <w:bottom w:val="none" w:sz="0" w:space="0" w:color="auto"/>
                        <w:right w:val="none" w:sz="0" w:space="0" w:color="auto"/>
                      </w:divBdr>
                    </w:div>
                  </w:divsChild>
                </w:div>
                <w:div w:id="1403984872">
                  <w:marLeft w:val="0"/>
                  <w:marRight w:val="0"/>
                  <w:marTop w:val="0"/>
                  <w:marBottom w:val="0"/>
                  <w:divBdr>
                    <w:top w:val="none" w:sz="0" w:space="0" w:color="auto"/>
                    <w:left w:val="none" w:sz="0" w:space="0" w:color="auto"/>
                    <w:bottom w:val="none" w:sz="0" w:space="0" w:color="auto"/>
                    <w:right w:val="none" w:sz="0" w:space="0" w:color="auto"/>
                  </w:divBdr>
                  <w:divsChild>
                    <w:div w:id="2134247784">
                      <w:marLeft w:val="0"/>
                      <w:marRight w:val="0"/>
                      <w:marTop w:val="0"/>
                      <w:marBottom w:val="0"/>
                      <w:divBdr>
                        <w:top w:val="none" w:sz="0" w:space="0" w:color="auto"/>
                        <w:left w:val="none" w:sz="0" w:space="0" w:color="auto"/>
                        <w:bottom w:val="none" w:sz="0" w:space="0" w:color="auto"/>
                        <w:right w:val="none" w:sz="0" w:space="0" w:color="auto"/>
                      </w:divBdr>
                    </w:div>
                  </w:divsChild>
                </w:div>
                <w:div w:id="1596981867">
                  <w:marLeft w:val="0"/>
                  <w:marRight w:val="0"/>
                  <w:marTop w:val="0"/>
                  <w:marBottom w:val="0"/>
                  <w:divBdr>
                    <w:top w:val="none" w:sz="0" w:space="0" w:color="auto"/>
                    <w:left w:val="none" w:sz="0" w:space="0" w:color="auto"/>
                    <w:bottom w:val="none" w:sz="0" w:space="0" w:color="auto"/>
                    <w:right w:val="none" w:sz="0" w:space="0" w:color="auto"/>
                  </w:divBdr>
                  <w:divsChild>
                    <w:div w:id="656035704">
                      <w:marLeft w:val="0"/>
                      <w:marRight w:val="0"/>
                      <w:marTop w:val="0"/>
                      <w:marBottom w:val="0"/>
                      <w:divBdr>
                        <w:top w:val="none" w:sz="0" w:space="0" w:color="auto"/>
                        <w:left w:val="none" w:sz="0" w:space="0" w:color="auto"/>
                        <w:bottom w:val="none" w:sz="0" w:space="0" w:color="auto"/>
                        <w:right w:val="none" w:sz="0" w:space="0" w:color="auto"/>
                      </w:divBdr>
                    </w:div>
                  </w:divsChild>
                </w:div>
                <w:div w:id="1612854888">
                  <w:marLeft w:val="0"/>
                  <w:marRight w:val="0"/>
                  <w:marTop w:val="0"/>
                  <w:marBottom w:val="0"/>
                  <w:divBdr>
                    <w:top w:val="none" w:sz="0" w:space="0" w:color="auto"/>
                    <w:left w:val="none" w:sz="0" w:space="0" w:color="auto"/>
                    <w:bottom w:val="none" w:sz="0" w:space="0" w:color="auto"/>
                    <w:right w:val="none" w:sz="0" w:space="0" w:color="auto"/>
                  </w:divBdr>
                  <w:divsChild>
                    <w:div w:id="1918049985">
                      <w:marLeft w:val="0"/>
                      <w:marRight w:val="0"/>
                      <w:marTop w:val="0"/>
                      <w:marBottom w:val="0"/>
                      <w:divBdr>
                        <w:top w:val="none" w:sz="0" w:space="0" w:color="auto"/>
                        <w:left w:val="none" w:sz="0" w:space="0" w:color="auto"/>
                        <w:bottom w:val="none" w:sz="0" w:space="0" w:color="auto"/>
                        <w:right w:val="none" w:sz="0" w:space="0" w:color="auto"/>
                      </w:divBdr>
                    </w:div>
                  </w:divsChild>
                </w:div>
                <w:div w:id="1689404303">
                  <w:marLeft w:val="0"/>
                  <w:marRight w:val="0"/>
                  <w:marTop w:val="0"/>
                  <w:marBottom w:val="0"/>
                  <w:divBdr>
                    <w:top w:val="none" w:sz="0" w:space="0" w:color="auto"/>
                    <w:left w:val="none" w:sz="0" w:space="0" w:color="auto"/>
                    <w:bottom w:val="none" w:sz="0" w:space="0" w:color="auto"/>
                    <w:right w:val="none" w:sz="0" w:space="0" w:color="auto"/>
                  </w:divBdr>
                  <w:divsChild>
                    <w:div w:id="1693339346">
                      <w:marLeft w:val="0"/>
                      <w:marRight w:val="0"/>
                      <w:marTop w:val="0"/>
                      <w:marBottom w:val="0"/>
                      <w:divBdr>
                        <w:top w:val="none" w:sz="0" w:space="0" w:color="auto"/>
                        <w:left w:val="none" w:sz="0" w:space="0" w:color="auto"/>
                        <w:bottom w:val="none" w:sz="0" w:space="0" w:color="auto"/>
                        <w:right w:val="none" w:sz="0" w:space="0" w:color="auto"/>
                      </w:divBdr>
                    </w:div>
                  </w:divsChild>
                </w:div>
                <w:div w:id="1856378827">
                  <w:marLeft w:val="0"/>
                  <w:marRight w:val="0"/>
                  <w:marTop w:val="0"/>
                  <w:marBottom w:val="0"/>
                  <w:divBdr>
                    <w:top w:val="none" w:sz="0" w:space="0" w:color="auto"/>
                    <w:left w:val="none" w:sz="0" w:space="0" w:color="auto"/>
                    <w:bottom w:val="none" w:sz="0" w:space="0" w:color="auto"/>
                    <w:right w:val="none" w:sz="0" w:space="0" w:color="auto"/>
                  </w:divBdr>
                  <w:divsChild>
                    <w:div w:id="1629044450">
                      <w:marLeft w:val="0"/>
                      <w:marRight w:val="0"/>
                      <w:marTop w:val="0"/>
                      <w:marBottom w:val="0"/>
                      <w:divBdr>
                        <w:top w:val="none" w:sz="0" w:space="0" w:color="auto"/>
                        <w:left w:val="none" w:sz="0" w:space="0" w:color="auto"/>
                        <w:bottom w:val="none" w:sz="0" w:space="0" w:color="auto"/>
                        <w:right w:val="none" w:sz="0" w:space="0" w:color="auto"/>
                      </w:divBdr>
                    </w:div>
                  </w:divsChild>
                </w:div>
                <w:div w:id="1864511961">
                  <w:marLeft w:val="0"/>
                  <w:marRight w:val="0"/>
                  <w:marTop w:val="0"/>
                  <w:marBottom w:val="0"/>
                  <w:divBdr>
                    <w:top w:val="none" w:sz="0" w:space="0" w:color="auto"/>
                    <w:left w:val="none" w:sz="0" w:space="0" w:color="auto"/>
                    <w:bottom w:val="none" w:sz="0" w:space="0" w:color="auto"/>
                    <w:right w:val="none" w:sz="0" w:space="0" w:color="auto"/>
                  </w:divBdr>
                  <w:divsChild>
                    <w:div w:id="2209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661451">
      <w:bodyDiv w:val="1"/>
      <w:marLeft w:val="0"/>
      <w:marRight w:val="0"/>
      <w:marTop w:val="0"/>
      <w:marBottom w:val="0"/>
      <w:divBdr>
        <w:top w:val="none" w:sz="0" w:space="0" w:color="auto"/>
        <w:left w:val="none" w:sz="0" w:space="0" w:color="auto"/>
        <w:bottom w:val="none" w:sz="0" w:space="0" w:color="auto"/>
        <w:right w:val="none" w:sz="0" w:space="0" w:color="auto"/>
      </w:divBdr>
      <w:divsChild>
        <w:div w:id="197284405">
          <w:marLeft w:val="0"/>
          <w:marRight w:val="0"/>
          <w:marTop w:val="0"/>
          <w:marBottom w:val="0"/>
          <w:divBdr>
            <w:top w:val="none" w:sz="0" w:space="0" w:color="auto"/>
            <w:left w:val="none" w:sz="0" w:space="0" w:color="auto"/>
            <w:bottom w:val="none" w:sz="0" w:space="0" w:color="auto"/>
            <w:right w:val="none" w:sz="0" w:space="0" w:color="auto"/>
          </w:divBdr>
        </w:div>
        <w:div w:id="699623222">
          <w:marLeft w:val="0"/>
          <w:marRight w:val="0"/>
          <w:marTop w:val="0"/>
          <w:marBottom w:val="0"/>
          <w:divBdr>
            <w:top w:val="none" w:sz="0" w:space="0" w:color="auto"/>
            <w:left w:val="none" w:sz="0" w:space="0" w:color="auto"/>
            <w:bottom w:val="none" w:sz="0" w:space="0" w:color="auto"/>
            <w:right w:val="none" w:sz="0" w:space="0" w:color="auto"/>
          </w:divBdr>
        </w:div>
        <w:div w:id="1065763145">
          <w:marLeft w:val="0"/>
          <w:marRight w:val="0"/>
          <w:marTop w:val="0"/>
          <w:marBottom w:val="0"/>
          <w:divBdr>
            <w:top w:val="none" w:sz="0" w:space="0" w:color="auto"/>
            <w:left w:val="none" w:sz="0" w:space="0" w:color="auto"/>
            <w:bottom w:val="none" w:sz="0" w:space="0" w:color="auto"/>
            <w:right w:val="none" w:sz="0" w:space="0" w:color="auto"/>
          </w:divBdr>
        </w:div>
        <w:div w:id="1138574564">
          <w:marLeft w:val="0"/>
          <w:marRight w:val="0"/>
          <w:marTop w:val="0"/>
          <w:marBottom w:val="0"/>
          <w:divBdr>
            <w:top w:val="none" w:sz="0" w:space="0" w:color="auto"/>
            <w:left w:val="none" w:sz="0" w:space="0" w:color="auto"/>
            <w:bottom w:val="none" w:sz="0" w:space="0" w:color="auto"/>
            <w:right w:val="none" w:sz="0" w:space="0" w:color="auto"/>
          </w:divBdr>
          <w:divsChild>
            <w:div w:id="1180435211">
              <w:marLeft w:val="-75"/>
              <w:marRight w:val="0"/>
              <w:marTop w:val="30"/>
              <w:marBottom w:val="30"/>
              <w:divBdr>
                <w:top w:val="none" w:sz="0" w:space="0" w:color="auto"/>
                <w:left w:val="none" w:sz="0" w:space="0" w:color="auto"/>
                <w:bottom w:val="none" w:sz="0" w:space="0" w:color="auto"/>
                <w:right w:val="none" w:sz="0" w:space="0" w:color="auto"/>
              </w:divBdr>
              <w:divsChild>
                <w:div w:id="97917404">
                  <w:marLeft w:val="0"/>
                  <w:marRight w:val="0"/>
                  <w:marTop w:val="0"/>
                  <w:marBottom w:val="0"/>
                  <w:divBdr>
                    <w:top w:val="none" w:sz="0" w:space="0" w:color="auto"/>
                    <w:left w:val="none" w:sz="0" w:space="0" w:color="auto"/>
                    <w:bottom w:val="none" w:sz="0" w:space="0" w:color="auto"/>
                    <w:right w:val="none" w:sz="0" w:space="0" w:color="auto"/>
                  </w:divBdr>
                  <w:divsChild>
                    <w:div w:id="236130432">
                      <w:marLeft w:val="0"/>
                      <w:marRight w:val="0"/>
                      <w:marTop w:val="0"/>
                      <w:marBottom w:val="0"/>
                      <w:divBdr>
                        <w:top w:val="none" w:sz="0" w:space="0" w:color="auto"/>
                        <w:left w:val="none" w:sz="0" w:space="0" w:color="auto"/>
                        <w:bottom w:val="none" w:sz="0" w:space="0" w:color="auto"/>
                        <w:right w:val="none" w:sz="0" w:space="0" w:color="auto"/>
                      </w:divBdr>
                    </w:div>
                    <w:div w:id="1844080711">
                      <w:marLeft w:val="0"/>
                      <w:marRight w:val="0"/>
                      <w:marTop w:val="0"/>
                      <w:marBottom w:val="0"/>
                      <w:divBdr>
                        <w:top w:val="none" w:sz="0" w:space="0" w:color="auto"/>
                        <w:left w:val="none" w:sz="0" w:space="0" w:color="auto"/>
                        <w:bottom w:val="none" w:sz="0" w:space="0" w:color="auto"/>
                        <w:right w:val="none" w:sz="0" w:space="0" w:color="auto"/>
                      </w:divBdr>
                    </w:div>
                  </w:divsChild>
                </w:div>
                <w:div w:id="220673455">
                  <w:marLeft w:val="0"/>
                  <w:marRight w:val="0"/>
                  <w:marTop w:val="0"/>
                  <w:marBottom w:val="0"/>
                  <w:divBdr>
                    <w:top w:val="none" w:sz="0" w:space="0" w:color="auto"/>
                    <w:left w:val="none" w:sz="0" w:space="0" w:color="auto"/>
                    <w:bottom w:val="none" w:sz="0" w:space="0" w:color="auto"/>
                    <w:right w:val="none" w:sz="0" w:space="0" w:color="auto"/>
                  </w:divBdr>
                  <w:divsChild>
                    <w:div w:id="1718162260">
                      <w:marLeft w:val="0"/>
                      <w:marRight w:val="0"/>
                      <w:marTop w:val="0"/>
                      <w:marBottom w:val="0"/>
                      <w:divBdr>
                        <w:top w:val="none" w:sz="0" w:space="0" w:color="auto"/>
                        <w:left w:val="none" w:sz="0" w:space="0" w:color="auto"/>
                        <w:bottom w:val="none" w:sz="0" w:space="0" w:color="auto"/>
                        <w:right w:val="none" w:sz="0" w:space="0" w:color="auto"/>
                      </w:divBdr>
                    </w:div>
                  </w:divsChild>
                </w:div>
                <w:div w:id="334848789">
                  <w:marLeft w:val="0"/>
                  <w:marRight w:val="0"/>
                  <w:marTop w:val="0"/>
                  <w:marBottom w:val="0"/>
                  <w:divBdr>
                    <w:top w:val="none" w:sz="0" w:space="0" w:color="auto"/>
                    <w:left w:val="none" w:sz="0" w:space="0" w:color="auto"/>
                    <w:bottom w:val="none" w:sz="0" w:space="0" w:color="auto"/>
                    <w:right w:val="none" w:sz="0" w:space="0" w:color="auto"/>
                  </w:divBdr>
                  <w:divsChild>
                    <w:div w:id="231087340">
                      <w:marLeft w:val="0"/>
                      <w:marRight w:val="0"/>
                      <w:marTop w:val="0"/>
                      <w:marBottom w:val="0"/>
                      <w:divBdr>
                        <w:top w:val="none" w:sz="0" w:space="0" w:color="auto"/>
                        <w:left w:val="none" w:sz="0" w:space="0" w:color="auto"/>
                        <w:bottom w:val="none" w:sz="0" w:space="0" w:color="auto"/>
                        <w:right w:val="none" w:sz="0" w:space="0" w:color="auto"/>
                      </w:divBdr>
                    </w:div>
                  </w:divsChild>
                </w:div>
                <w:div w:id="406389658">
                  <w:marLeft w:val="0"/>
                  <w:marRight w:val="0"/>
                  <w:marTop w:val="0"/>
                  <w:marBottom w:val="0"/>
                  <w:divBdr>
                    <w:top w:val="none" w:sz="0" w:space="0" w:color="auto"/>
                    <w:left w:val="none" w:sz="0" w:space="0" w:color="auto"/>
                    <w:bottom w:val="none" w:sz="0" w:space="0" w:color="auto"/>
                    <w:right w:val="none" w:sz="0" w:space="0" w:color="auto"/>
                  </w:divBdr>
                  <w:divsChild>
                    <w:div w:id="288359495">
                      <w:marLeft w:val="0"/>
                      <w:marRight w:val="0"/>
                      <w:marTop w:val="0"/>
                      <w:marBottom w:val="0"/>
                      <w:divBdr>
                        <w:top w:val="none" w:sz="0" w:space="0" w:color="auto"/>
                        <w:left w:val="none" w:sz="0" w:space="0" w:color="auto"/>
                        <w:bottom w:val="none" w:sz="0" w:space="0" w:color="auto"/>
                        <w:right w:val="none" w:sz="0" w:space="0" w:color="auto"/>
                      </w:divBdr>
                    </w:div>
                  </w:divsChild>
                </w:div>
                <w:div w:id="667831825">
                  <w:marLeft w:val="0"/>
                  <w:marRight w:val="0"/>
                  <w:marTop w:val="0"/>
                  <w:marBottom w:val="0"/>
                  <w:divBdr>
                    <w:top w:val="none" w:sz="0" w:space="0" w:color="auto"/>
                    <w:left w:val="none" w:sz="0" w:space="0" w:color="auto"/>
                    <w:bottom w:val="none" w:sz="0" w:space="0" w:color="auto"/>
                    <w:right w:val="none" w:sz="0" w:space="0" w:color="auto"/>
                  </w:divBdr>
                  <w:divsChild>
                    <w:div w:id="1146429720">
                      <w:marLeft w:val="0"/>
                      <w:marRight w:val="0"/>
                      <w:marTop w:val="0"/>
                      <w:marBottom w:val="0"/>
                      <w:divBdr>
                        <w:top w:val="none" w:sz="0" w:space="0" w:color="auto"/>
                        <w:left w:val="none" w:sz="0" w:space="0" w:color="auto"/>
                        <w:bottom w:val="none" w:sz="0" w:space="0" w:color="auto"/>
                        <w:right w:val="none" w:sz="0" w:space="0" w:color="auto"/>
                      </w:divBdr>
                    </w:div>
                  </w:divsChild>
                </w:div>
                <w:div w:id="870410956">
                  <w:marLeft w:val="0"/>
                  <w:marRight w:val="0"/>
                  <w:marTop w:val="0"/>
                  <w:marBottom w:val="0"/>
                  <w:divBdr>
                    <w:top w:val="none" w:sz="0" w:space="0" w:color="auto"/>
                    <w:left w:val="none" w:sz="0" w:space="0" w:color="auto"/>
                    <w:bottom w:val="none" w:sz="0" w:space="0" w:color="auto"/>
                    <w:right w:val="none" w:sz="0" w:space="0" w:color="auto"/>
                  </w:divBdr>
                  <w:divsChild>
                    <w:div w:id="972636946">
                      <w:marLeft w:val="0"/>
                      <w:marRight w:val="0"/>
                      <w:marTop w:val="0"/>
                      <w:marBottom w:val="0"/>
                      <w:divBdr>
                        <w:top w:val="none" w:sz="0" w:space="0" w:color="auto"/>
                        <w:left w:val="none" w:sz="0" w:space="0" w:color="auto"/>
                        <w:bottom w:val="none" w:sz="0" w:space="0" w:color="auto"/>
                        <w:right w:val="none" w:sz="0" w:space="0" w:color="auto"/>
                      </w:divBdr>
                    </w:div>
                  </w:divsChild>
                </w:div>
                <w:div w:id="915164976">
                  <w:marLeft w:val="0"/>
                  <w:marRight w:val="0"/>
                  <w:marTop w:val="0"/>
                  <w:marBottom w:val="0"/>
                  <w:divBdr>
                    <w:top w:val="none" w:sz="0" w:space="0" w:color="auto"/>
                    <w:left w:val="none" w:sz="0" w:space="0" w:color="auto"/>
                    <w:bottom w:val="none" w:sz="0" w:space="0" w:color="auto"/>
                    <w:right w:val="none" w:sz="0" w:space="0" w:color="auto"/>
                  </w:divBdr>
                  <w:divsChild>
                    <w:div w:id="794911866">
                      <w:marLeft w:val="0"/>
                      <w:marRight w:val="0"/>
                      <w:marTop w:val="0"/>
                      <w:marBottom w:val="0"/>
                      <w:divBdr>
                        <w:top w:val="none" w:sz="0" w:space="0" w:color="auto"/>
                        <w:left w:val="none" w:sz="0" w:space="0" w:color="auto"/>
                        <w:bottom w:val="none" w:sz="0" w:space="0" w:color="auto"/>
                        <w:right w:val="none" w:sz="0" w:space="0" w:color="auto"/>
                      </w:divBdr>
                    </w:div>
                  </w:divsChild>
                </w:div>
                <w:div w:id="983505334">
                  <w:marLeft w:val="0"/>
                  <w:marRight w:val="0"/>
                  <w:marTop w:val="0"/>
                  <w:marBottom w:val="0"/>
                  <w:divBdr>
                    <w:top w:val="none" w:sz="0" w:space="0" w:color="auto"/>
                    <w:left w:val="none" w:sz="0" w:space="0" w:color="auto"/>
                    <w:bottom w:val="none" w:sz="0" w:space="0" w:color="auto"/>
                    <w:right w:val="none" w:sz="0" w:space="0" w:color="auto"/>
                  </w:divBdr>
                  <w:divsChild>
                    <w:div w:id="1009792559">
                      <w:marLeft w:val="0"/>
                      <w:marRight w:val="0"/>
                      <w:marTop w:val="0"/>
                      <w:marBottom w:val="0"/>
                      <w:divBdr>
                        <w:top w:val="none" w:sz="0" w:space="0" w:color="auto"/>
                        <w:left w:val="none" w:sz="0" w:space="0" w:color="auto"/>
                        <w:bottom w:val="none" w:sz="0" w:space="0" w:color="auto"/>
                        <w:right w:val="none" w:sz="0" w:space="0" w:color="auto"/>
                      </w:divBdr>
                    </w:div>
                  </w:divsChild>
                </w:div>
                <w:div w:id="1264000892">
                  <w:marLeft w:val="0"/>
                  <w:marRight w:val="0"/>
                  <w:marTop w:val="0"/>
                  <w:marBottom w:val="0"/>
                  <w:divBdr>
                    <w:top w:val="none" w:sz="0" w:space="0" w:color="auto"/>
                    <w:left w:val="none" w:sz="0" w:space="0" w:color="auto"/>
                    <w:bottom w:val="none" w:sz="0" w:space="0" w:color="auto"/>
                    <w:right w:val="none" w:sz="0" w:space="0" w:color="auto"/>
                  </w:divBdr>
                  <w:divsChild>
                    <w:div w:id="751514573">
                      <w:marLeft w:val="0"/>
                      <w:marRight w:val="0"/>
                      <w:marTop w:val="0"/>
                      <w:marBottom w:val="0"/>
                      <w:divBdr>
                        <w:top w:val="none" w:sz="0" w:space="0" w:color="auto"/>
                        <w:left w:val="none" w:sz="0" w:space="0" w:color="auto"/>
                        <w:bottom w:val="none" w:sz="0" w:space="0" w:color="auto"/>
                        <w:right w:val="none" w:sz="0" w:space="0" w:color="auto"/>
                      </w:divBdr>
                    </w:div>
                  </w:divsChild>
                </w:div>
                <w:div w:id="1977369221">
                  <w:marLeft w:val="0"/>
                  <w:marRight w:val="0"/>
                  <w:marTop w:val="0"/>
                  <w:marBottom w:val="0"/>
                  <w:divBdr>
                    <w:top w:val="none" w:sz="0" w:space="0" w:color="auto"/>
                    <w:left w:val="none" w:sz="0" w:space="0" w:color="auto"/>
                    <w:bottom w:val="none" w:sz="0" w:space="0" w:color="auto"/>
                    <w:right w:val="none" w:sz="0" w:space="0" w:color="auto"/>
                  </w:divBdr>
                  <w:divsChild>
                    <w:div w:id="36862264">
                      <w:marLeft w:val="0"/>
                      <w:marRight w:val="0"/>
                      <w:marTop w:val="0"/>
                      <w:marBottom w:val="0"/>
                      <w:divBdr>
                        <w:top w:val="none" w:sz="0" w:space="0" w:color="auto"/>
                        <w:left w:val="none" w:sz="0" w:space="0" w:color="auto"/>
                        <w:bottom w:val="none" w:sz="0" w:space="0" w:color="auto"/>
                        <w:right w:val="none" w:sz="0" w:space="0" w:color="auto"/>
                      </w:divBdr>
                    </w:div>
                  </w:divsChild>
                </w:div>
                <w:div w:id="2030569464">
                  <w:marLeft w:val="0"/>
                  <w:marRight w:val="0"/>
                  <w:marTop w:val="0"/>
                  <w:marBottom w:val="0"/>
                  <w:divBdr>
                    <w:top w:val="none" w:sz="0" w:space="0" w:color="auto"/>
                    <w:left w:val="none" w:sz="0" w:space="0" w:color="auto"/>
                    <w:bottom w:val="none" w:sz="0" w:space="0" w:color="auto"/>
                    <w:right w:val="none" w:sz="0" w:space="0" w:color="auto"/>
                  </w:divBdr>
                  <w:divsChild>
                    <w:div w:id="717899584">
                      <w:marLeft w:val="0"/>
                      <w:marRight w:val="0"/>
                      <w:marTop w:val="0"/>
                      <w:marBottom w:val="0"/>
                      <w:divBdr>
                        <w:top w:val="none" w:sz="0" w:space="0" w:color="auto"/>
                        <w:left w:val="none" w:sz="0" w:space="0" w:color="auto"/>
                        <w:bottom w:val="none" w:sz="0" w:space="0" w:color="auto"/>
                        <w:right w:val="none" w:sz="0" w:space="0" w:color="auto"/>
                      </w:divBdr>
                    </w:div>
                  </w:divsChild>
                </w:div>
                <w:div w:id="2061440467">
                  <w:marLeft w:val="0"/>
                  <w:marRight w:val="0"/>
                  <w:marTop w:val="0"/>
                  <w:marBottom w:val="0"/>
                  <w:divBdr>
                    <w:top w:val="none" w:sz="0" w:space="0" w:color="auto"/>
                    <w:left w:val="none" w:sz="0" w:space="0" w:color="auto"/>
                    <w:bottom w:val="none" w:sz="0" w:space="0" w:color="auto"/>
                    <w:right w:val="none" w:sz="0" w:space="0" w:color="auto"/>
                  </w:divBdr>
                  <w:divsChild>
                    <w:div w:id="5747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0732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homas92@uwm.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taylormc@uwm.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hs.wisconsin.gov/regulations/caregiver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hnpet2@uwm.edu" TargetMode="External"/><Relationship Id="rId5" Type="http://schemas.openxmlformats.org/officeDocument/2006/relationships/footnotes" Target="footnotes.xml"/><Relationship Id="rId15" Type="http://schemas.openxmlformats.org/officeDocument/2006/relationships/hyperlink" Target="mailto:jeannew@uwm.edu" TargetMode="External"/><Relationship Id="rId10" Type="http://schemas.openxmlformats.org/officeDocument/2006/relationships/hyperlink" Target="mailto:jenkins27@uwm.edu" TargetMode="External"/><Relationship Id="rId4" Type="http://schemas.openxmlformats.org/officeDocument/2006/relationships/webSettings" Target="webSettings.xml"/><Relationship Id="rId9" Type="http://schemas.openxmlformats.org/officeDocument/2006/relationships/hyperlink" Target="mailto:klhagans@uwm.edu" TargetMode="External"/><Relationship Id="rId14" Type="http://schemas.openxmlformats.org/officeDocument/2006/relationships/hyperlink" Target="mailto:barkei@u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15375</Words>
  <Characters>87643</Characters>
  <Application>Microsoft Office Word</Application>
  <DocSecurity>8</DocSecurity>
  <Lines>730</Lines>
  <Paragraphs>205</Paragraphs>
  <ScaleCrop>false</ScaleCrop>
  <Company/>
  <LinksUpToDate>false</LinksUpToDate>
  <CharactersWithSpaces>102813</CharactersWithSpaces>
  <SharedDoc>false</SharedDoc>
  <HLinks>
    <vt:vector size="312" baseType="variant">
      <vt:variant>
        <vt:i4>4849673</vt:i4>
      </vt:variant>
      <vt:variant>
        <vt:i4>153</vt:i4>
      </vt:variant>
      <vt:variant>
        <vt:i4>0</vt:i4>
      </vt:variant>
      <vt:variant>
        <vt:i4>5</vt:i4>
      </vt:variant>
      <vt:variant>
        <vt:lpwstr>https://www.dhs.wisconsin.gov/regulations/caregivers.htm</vt:lpwstr>
      </vt:variant>
      <vt:variant>
        <vt:lpwstr/>
      </vt:variant>
      <vt:variant>
        <vt:i4>7864409</vt:i4>
      </vt:variant>
      <vt:variant>
        <vt:i4>150</vt:i4>
      </vt:variant>
      <vt:variant>
        <vt:i4>0</vt:i4>
      </vt:variant>
      <vt:variant>
        <vt:i4>5</vt:i4>
      </vt:variant>
      <vt:variant>
        <vt:lpwstr>mailto:jeannew@uwm.edu</vt:lpwstr>
      </vt:variant>
      <vt:variant>
        <vt:lpwstr/>
      </vt:variant>
      <vt:variant>
        <vt:i4>6946900</vt:i4>
      </vt:variant>
      <vt:variant>
        <vt:i4>147</vt:i4>
      </vt:variant>
      <vt:variant>
        <vt:i4>0</vt:i4>
      </vt:variant>
      <vt:variant>
        <vt:i4>5</vt:i4>
      </vt:variant>
      <vt:variant>
        <vt:lpwstr>mailto:barkei@uwm.edu</vt:lpwstr>
      </vt:variant>
      <vt:variant>
        <vt:lpwstr/>
      </vt:variant>
      <vt:variant>
        <vt:i4>6029427</vt:i4>
      </vt:variant>
      <vt:variant>
        <vt:i4>144</vt:i4>
      </vt:variant>
      <vt:variant>
        <vt:i4>0</vt:i4>
      </vt:variant>
      <vt:variant>
        <vt:i4>5</vt:i4>
      </vt:variant>
      <vt:variant>
        <vt:lpwstr>mailto:thomas92@uwm.edu</vt:lpwstr>
      </vt:variant>
      <vt:variant>
        <vt:lpwstr/>
      </vt:variant>
      <vt:variant>
        <vt:i4>1048619</vt:i4>
      </vt:variant>
      <vt:variant>
        <vt:i4>141</vt:i4>
      </vt:variant>
      <vt:variant>
        <vt:i4>0</vt:i4>
      </vt:variant>
      <vt:variant>
        <vt:i4>5</vt:i4>
      </vt:variant>
      <vt:variant>
        <vt:lpwstr>mailto:taylormc@uwm.edu</vt:lpwstr>
      </vt:variant>
      <vt:variant>
        <vt:lpwstr/>
      </vt:variant>
      <vt:variant>
        <vt:i4>1572975</vt:i4>
      </vt:variant>
      <vt:variant>
        <vt:i4>138</vt:i4>
      </vt:variant>
      <vt:variant>
        <vt:i4>0</vt:i4>
      </vt:variant>
      <vt:variant>
        <vt:i4>5</vt:i4>
      </vt:variant>
      <vt:variant>
        <vt:lpwstr>mailto:kahnpet2@uwm.edu</vt:lpwstr>
      </vt:variant>
      <vt:variant>
        <vt:lpwstr/>
      </vt:variant>
      <vt:variant>
        <vt:i4>4391013</vt:i4>
      </vt:variant>
      <vt:variant>
        <vt:i4>135</vt:i4>
      </vt:variant>
      <vt:variant>
        <vt:i4>0</vt:i4>
      </vt:variant>
      <vt:variant>
        <vt:i4>5</vt:i4>
      </vt:variant>
      <vt:variant>
        <vt:lpwstr>mailto:jenkins27@uwm.edu</vt:lpwstr>
      </vt:variant>
      <vt:variant>
        <vt:lpwstr/>
      </vt:variant>
      <vt:variant>
        <vt:i4>1376296</vt:i4>
      </vt:variant>
      <vt:variant>
        <vt:i4>132</vt:i4>
      </vt:variant>
      <vt:variant>
        <vt:i4>0</vt:i4>
      </vt:variant>
      <vt:variant>
        <vt:i4>5</vt:i4>
      </vt:variant>
      <vt:variant>
        <vt:lpwstr>mailto:klhagans@uwm.edu</vt:lpwstr>
      </vt:variant>
      <vt:variant>
        <vt:lpwstr/>
      </vt:variant>
      <vt:variant>
        <vt:i4>2490449</vt:i4>
      </vt:variant>
      <vt:variant>
        <vt:i4>129</vt:i4>
      </vt:variant>
      <vt:variant>
        <vt:i4>0</vt:i4>
      </vt:variant>
      <vt:variant>
        <vt:i4>5</vt:i4>
      </vt:variant>
      <vt:variant>
        <vt:lpwstr/>
      </vt:variant>
      <vt:variant>
        <vt:lpwstr>_bookmark43</vt:lpwstr>
      </vt:variant>
      <vt:variant>
        <vt:i4>2490449</vt:i4>
      </vt:variant>
      <vt:variant>
        <vt:i4>126</vt:i4>
      </vt:variant>
      <vt:variant>
        <vt:i4>0</vt:i4>
      </vt:variant>
      <vt:variant>
        <vt:i4>5</vt:i4>
      </vt:variant>
      <vt:variant>
        <vt:lpwstr/>
      </vt:variant>
      <vt:variant>
        <vt:lpwstr>_bookmark42</vt:lpwstr>
      </vt:variant>
      <vt:variant>
        <vt:i4>2490449</vt:i4>
      </vt:variant>
      <vt:variant>
        <vt:i4>123</vt:i4>
      </vt:variant>
      <vt:variant>
        <vt:i4>0</vt:i4>
      </vt:variant>
      <vt:variant>
        <vt:i4>5</vt:i4>
      </vt:variant>
      <vt:variant>
        <vt:lpwstr/>
      </vt:variant>
      <vt:variant>
        <vt:lpwstr>_bookmark41</vt:lpwstr>
      </vt:variant>
      <vt:variant>
        <vt:i4>2490449</vt:i4>
      </vt:variant>
      <vt:variant>
        <vt:i4>120</vt:i4>
      </vt:variant>
      <vt:variant>
        <vt:i4>0</vt:i4>
      </vt:variant>
      <vt:variant>
        <vt:i4>5</vt:i4>
      </vt:variant>
      <vt:variant>
        <vt:lpwstr/>
      </vt:variant>
      <vt:variant>
        <vt:lpwstr>_bookmark40</vt:lpwstr>
      </vt:variant>
      <vt:variant>
        <vt:i4>2162769</vt:i4>
      </vt:variant>
      <vt:variant>
        <vt:i4>117</vt:i4>
      </vt:variant>
      <vt:variant>
        <vt:i4>0</vt:i4>
      </vt:variant>
      <vt:variant>
        <vt:i4>5</vt:i4>
      </vt:variant>
      <vt:variant>
        <vt:lpwstr/>
      </vt:variant>
      <vt:variant>
        <vt:lpwstr>_bookmark39</vt:lpwstr>
      </vt:variant>
      <vt:variant>
        <vt:i4>2162769</vt:i4>
      </vt:variant>
      <vt:variant>
        <vt:i4>114</vt:i4>
      </vt:variant>
      <vt:variant>
        <vt:i4>0</vt:i4>
      </vt:variant>
      <vt:variant>
        <vt:i4>5</vt:i4>
      </vt:variant>
      <vt:variant>
        <vt:lpwstr/>
      </vt:variant>
      <vt:variant>
        <vt:lpwstr>_bookmark38</vt:lpwstr>
      </vt:variant>
      <vt:variant>
        <vt:i4>2162769</vt:i4>
      </vt:variant>
      <vt:variant>
        <vt:i4>111</vt:i4>
      </vt:variant>
      <vt:variant>
        <vt:i4>0</vt:i4>
      </vt:variant>
      <vt:variant>
        <vt:i4>5</vt:i4>
      </vt:variant>
      <vt:variant>
        <vt:lpwstr/>
      </vt:variant>
      <vt:variant>
        <vt:lpwstr>_bookmark37</vt:lpwstr>
      </vt:variant>
      <vt:variant>
        <vt:i4>2162769</vt:i4>
      </vt:variant>
      <vt:variant>
        <vt:i4>108</vt:i4>
      </vt:variant>
      <vt:variant>
        <vt:i4>0</vt:i4>
      </vt:variant>
      <vt:variant>
        <vt:i4>5</vt:i4>
      </vt:variant>
      <vt:variant>
        <vt:lpwstr/>
      </vt:variant>
      <vt:variant>
        <vt:lpwstr>_bookmark36</vt:lpwstr>
      </vt:variant>
      <vt:variant>
        <vt:i4>2162769</vt:i4>
      </vt:variant>
      <vt:variant>
        <vt:i4>105</vt:i4>
      </vt:variant>
      <vt:variant>
        <vt:i4>0</vt:i4>
      </vt:variant>
      <vt:variant>
        <vt:i4>5</vt:i4>
      </vt:variant>
      <vt:variant>
        <vt:lpwstr/>
      </vt:variant>
      <vt:variant>
        <vt:lpwstr>_bookmark35</vt:lpwstr>
      </vt:variant>
      <vt:variant>
        <vt:i4>2162769</vt:i4>
      </vt:variant>
      <vt:variant>
        <vt:i4>102</vt:i4>
      </vt:variant>
      <vt:variant>
        <vt:i4>0</vt:i4>
      </vt:variant>
      <vt:variant>
        <vt:i4>5</vt:i4>
      </vt:variant>
      <vt:variant>
        <vt:lpwstr/>
      </vt:variant>
      <vt:variant>
        <vt:lpwstr>_bookmark34</vt:lpwstr>
      </vt:variant>
      <vt:variant>
        <vt:i4>2162769</vt:i4>
      </vt:variant>
      <vt:variant>
        <vt:i4>99</vt:i4>
      </vt:variant>
      <vt:variant>
        <vt:i4>0</vt:i4>
      </vt:variant>
      <vt:variant>
        <vt:i4>5</vt:i4>
      </vt:variant>
      <vt:variant>
        <vt:lpwstr/>
      </vt:variant>
      <vt:variant>
        <vt:lpwstr>_bookmark33</vt:lpwstr>
      </vt:variant>
      <vt:variant>
        <vt:i4>2162769</vt:i4>
      </vt:variant>
      <vt:variant>
        <vt:i4>96</vt:i4>
      </vt:variant>
      <vt:variant>
        <vt:i4>0</vt:i4>
      </vt:variant>
      <vt:variant>
        <vt:i4>5</vt:i4>
      </vt:variant>
      <vt:variant>
        <vt:lpwstr/>
      </vt:variant>
      <vt:variant>
        <vt:lpwstr>_bookmark32</vt:lpwstr>
      </vt:variant>
      <vt:variant>
        <vt:i4>2162769</vt:i4>
      </vt:variant>
      <vt:variant>
        <vt:i4>93</vt:i4>
      </vt:variant>
      <vt:variant>
        <vt:i4>0</vt:i4>
      </vt:variant>
      <vt:variant>
        <vt:i4>5</vt:i4>
      </vt:variant>
      <vt:variant>
        <vt:lpwstr/>
      </vt:variant>
      <vt:variant>
        <vt:lpwstr>_bookmark31</vt:lpwstr>
      </vt:variant>
      <vt:variant>
        <vt:i4>2162769</vt:i4>
      </vt:variant>
      <vt:variant>
        <vt:i4>90</vt:i4>
      </vt:variant>
      <vt:variant>
        <vt:i4>0</vt:i4>
      </vt:variant>
      <vt:variant>
        <vt:i4>5</vt:i4>
      </vt:variant>
      <vt:variant>
        <vt:lpwstr/>
      </vt:variant>
      <vt:variant>
        <vt:lpwstr>_bookmark30</vt:lpwstr>
      </vt:variant>
      <vt:variant>
        <vt:i4>2097233</vt:i4>
      </vt:variant>
      <vt:variant>
        <vt:i4>87</vt:i4>
      </vt:variant>
      <vt:variant>
        <vt:i4>0</vt:i4>
      </vt:variant>
      <vt:variant>
        <vt:i4>5</vt:i4>
      </vt:variant>
      <vt:variant>
        <vt:lpwstr/>
      </vt:variant>
      <vt:variant>
        <vt:lpwstr>_bookmark29</vt:lpwstr>
      </vt:variant>
      <vt:variant>
        <vt:i4>2097233</vt:i4>
      </vt:variant>
      <vt:variant>
        <vt:i4>84</vt:i4>
      </vt:variant>
      <vt:variant>
        <vt:i4>0</vt:i4>
      </vt:variant>
      <vt:variant>
        <vt:i4>5</vt:i4>
      </vt:variant>
      <vt:variant>
        <vt:lpwstr/>
      </vt:variant>
      <vt:variant>
        <vt:lpwstr>_bookmark28</vt:lpwstr>
      </vt:variant>
      <vt:variant>
        <vt:i4>2097233</vt:i4>
      </vt:variant>
      <vt:variant>
        <vt:i4>81</vt:i4>
      </vt:variant>
      <vt:variant>
        <vt:i4>0</vt:i4>
      </vt:variant>
      <vt:variant>
        <vt:i4>5</vt:i4>
      </vt:variant>
      <vt:variant>
        <vt:lpwstr/>
      </vt:variant>
      <vt:variant>
        <vt:lpwstr>_bookmark27</vt:lpwstr>
      </vt:variant>
      <vt:variant>
        <vt:i4>2097233</vt:i4>
      </vt:variant>
      <vt:variant>
        <vt:i4>78</vt:i4>
      </vt:variant>
      <vt:variant>
        <vt:i4>0</vt:i4>
      </vt:variant>
      <vt:variant>
        <vt:i4>5</vt:i4>
      </vt:variant>
      <vt:variant>
        <vt:lpwstr/>
      </vt:variant>
      <vt:variant>
        <vt:lpwstr>_bookmark26</vt:lpwstr>
      </vt:variant>
      <vt:variant>
        <vt:i4>2097233</vt:i4>
      </vt:variant>
      <vt:variant>
        <vt:i4>75</vt:i4>
      </vt:variant>
      <vt:variant>
        <vt:i4>0</vt:i4>
      </vt:variant>
      <vt:variant>
        <vt:i4>5</vt:i4>
      </vt:variant>
      <vt:variant>
        <vt:lpwstr/>
      </vt:variant>
      <vt:variant>
        <vt:lpwstr>_bookmark25</vt:lpwstr>
      </vt:variant>
      <vt:variant>
        <vt:i4>2097233</vt:i4>
      </vt:variant>
      <vt:variant>
        <vt:i4>72</vt:i4>
      </vt:variant>
      <vt:variant>
        <vt:i4>0</vt:i4>
      </vt:variant>
      <vt:variant>
        <vt:i4>5</vt:i4>
      </vt:variant>
      <vt:variant>
        <vt:lpwstr/>
      </vt:variant>
      <vt:variant>
        <vt:lpwstr>_bookmark24</vt:lpwstr>
      </vt:variant>
      <vt:variant>
        <vt:i4>2097233</vt:i4>
      </vt:variant>
      <vt:variant>
        <vt:i4>69</vt:i4>
      </vt:variant>
      <vt:variant>
        <vt:i4>0</vt:i4>
      </vt:variant>
      <vt:variant>
        <vt:i4>5</vt:i4>
      </vt:variant>
      <vt:variant>
        <vt:lpwstr/>
      </vt:variant>
      <vt:variant>
        <vt:lpwstr>_bookmark23</vt:lpwstr>
      </vt:variant>
      <vt:variant>
        <vt:i4>2097233</vt:i4>
      </vt:variant>
      <vt:variant>
        <vt:i4>66</vt:i4>
      </vt:variant>
      <vt:variant>
        <vt:i4>0</vt:i4>
      </vt:variant>
      <vt:variant>
        <vt:i4>5</vt:i4>
      </vt:variant>
      <vt:variant>
        <vt:lpwstr/>
      </vt:variant>
      <vt:variant>
        <vt:lpwstr>_bookmark22</vt:lpwstr>
      </vt:variant>
      <vt:variant>
        <vt:i4>2097233</vt:i4>
      </vt:variant>
      <vt:variant>
        <vt:i4>63</vt:i4>
      </vt:variant>
      <vt:variant>
        <vt:i4>0</vt:i4>
      </vt:variant>
      <vt:variant>
        <vt:i4>5</vt:i4>
      </vt:variant>
      <vt:variant>
        <vt:lpwstr/>
      </vt:variant>
      <vt:variant>
        <vt:lpwstr>_bookmark21</vt:lpwstr>
      </vt:variant>
      <vt:variant>
        <vt:i4>2293841</vt:i4>
      </vt:variant>
      <vt:variant>
        <vt:i4>60</vt:i4>
      </vt:variant>
      <vt:variant>
        <vt:i4>0</vt:i4>
      </vt:variant>
      <vt:variant>
        <vt:i4>5</vt:i4>
      </vt:variant>
      <vt:variant>
        <vt:lpwstr/>
      </vt:variant>
      <vt:variant>
        <vt:lpwstr>_bookmark17</vt:lpwstr>
      </vt:variant>
      <vt:variant>
        <vt:i4>2097233</vt:i4>
      </vt:variant>
      <vt:variant>
        <vt:i4>57</vt:i4>
      </vt:variant>
      <vt:variant>
        <vt:i4>0</vt:i4>
      </vt:variant>
      <vt:variant>
        <vt:i4>5</vt:i4>
      </vt:variant>
      <vt:variant>
        <vt:lpwstr/>
      </vt:variant>
      <vt:variant>
        <vt:lpwstr>_bookmark20</vt:lpwstr>
      </vt:variant>
      <vt:variant>
        <vt:i4>2293841</vt:i4>
      </vt:variant>
      <vt:variant>
        <vt:i4>54</vt:i4>
      </vt:variant>
      <vt:variant>
        <vt:i4>0</vt:i4>
      </vt:variant>
      <vt:variant>
        <vt:i4>5</vt:i4>
      </vt:variant>
      <vt:variant>
        <vt:lpwstr/>
      </vt:variant>
      <vt:variant>
        <vt:lpwstr>_bookmark19</vt:lpwstr>
      </vt:variant>
      <vt:variant>
        <vt:i4>2293841</vt:i4>
      </vt:variant>
      <vt:variant>
        <vt:i4>51</vt:i4>
      </vt:variant>
      <vt:variant>
        <vt:i4>0</vt:i4>
      </vt:variant>
      <vt:variant>
        <vt:i4>5</vt:i4>
      </vt:variant>
      <vt:variant>
        <vt:lpwstr/>
      </vt:variant>
      <vt:variant>
        <vt:lpwstr>_bookmark18</vt:lpwstr>
      </vt:variant>
      <vt:variant>
        <vt:i4>2293841</vt:i4>
      </vt:variant>
      <vt:variant>
        <vt:i4>48</vt:i4>
      </vt:variant>
      <vt:variant>
        <vt:i4>0</vt:i4>
      </vt:variant>
      <vt:variant>
        <vt:i4>5</vt:i4>
      </vt:variant>
      <vt:variant>
        <vt:lpwstr/>
      </vt:variant>
      <vt:variant>
        <vt:lpwstr>_bookmark16</vt:lpwstr>
      </vt:variant>
      <vt:variant>
        <vt:i4>2293841</vt:i4>
      </vt:variant>
      <vt:variant>
        <vt:i4>45</vt:i4>
      </vt:variant>
      <vt:variant>
        <vt:i4>0</vt:i4>
      </vt:variant>
      <vt:variant>
        <vt:i4>5</vt:i4>
      </vt:variant>
      <vt:variant>
        <vt:lpwstr/>
      </vt:variant>
      <vt:variant>
        <vt:lpwstr>_bookmark15</vt:lpwstr>
      </vt:variant>
      <vt:variant>
        <vt:i4>2293841</vt:i4>
      </vt:variant>
      <vt:variant>
        <vt:i4>42</vt:i4>
      </vt:variant>
      <vt:variant>
        <vt:i4>0</vt:i4>
      </vt:variant>
      <vt:variant>
        <vt:i4>5</vt:i4>
      </vt:variant>
      <vt:variant>
        <vt:lpwstr/>
      </vt:variant>
      <vt:variant>
        <vt:lpwstr>_bookmark14</vt:lpwstr>
      </vt:variant>
      <vt:variant>
        <vt:i4>2293841</vt:i4>
      </vt:variant>
      <vt:variant>
        <vt:i4>39</vt:i4>
      </vt:variant>
      <vt:variant>
        <vt:i4>0</vt:i4>
      </vt:variant>
      <vt:variant>
        <vt:i4>5</vt:i4>
      </vt:variant>
      <vt:variant>
        <vt:lpwstr/>
      </vt:variant>
      <vt:variant>
        <vt:lpwstr>_bookmark13</vt:lpwstr>
      </vt:variant>
      <vt:variant>
        <vt:i4>2293841</vt:i4>
      </vt:variant>
      <vt:variant>
        <vt:i4>36</vt:i4>
      </vt:variant>
      <vt:variant>
        <vt:i4>0</vt:i4>
      </vt:variant>
      <vt:variant>
        <vt:i4>5</vt:i4>
      </vt:variant>
      <vt:variant>
        <vt:lpwstr/>
      </vt:variant>
      <vt:variant>
        <vt:lpwstr>_bookmark12</vt:lpwstr>
      </vt:variant>
      <vt:variant>
        <vt:i4>2293841</vt:i4>
      </vt:variant>
      <vt:variant>
        <vt:i4>33</vt:i4>
      </vt:variant>
      <vt:variant>
        <vt:i4>0</vt:i4>
      </vt:variant>
      <vt:variant>
        <vt:i4>5</vt:i4>
      </vt:variant>
      <vt:variant>
        <vt:lpwstr/>
      </vt:variant>
      <vt:variant>
        <vt:lpwstr>_bookmark11</vt:lpwstr>
      </vt:variant>
      <vt:variant>
        <vt:i4>2293841</vt:i4>
      </vt:variant>
      <vt:variant>
        <vt:i4>30</vt:i4>
      </vt:variant>
      <vt:variant>
        <vt:i4>0</vt:i4>
      </vt:variant>
      <vt:variant>
        <vt:i4>5</vt:i4>
      </vt:variant>
      <vt:variant>
        <vt:lpwstr/>
      </vt:variant>
      <vt:variant>
        <vt:lpwstr>_bookmark10</vt:lpwstr>
      </vt:variant>
      <vt:variant>
        <vt:i4>2818129</vt:i4>
      </vt:variant>
      <vt:variant>
        <vt:i4>27</vt:i4>
      </vt:variant>
      <vt:variant>
        <vt:i4>0</vt:i4>
      </vt:variant>
      <vt:variant>
        <vt:i4>5</vt:i4>
      </vt:variant>
      <vt:variant>
        <vt:lpwstr/>
      </vt:variant>
      <vt:variant>
        <vt:lpwstr>_bookmark9</vt:lpwstr>
      </vt:variant>
      <vt:variant>
        <vt:i4>2752593</vt:i4>
      </vt:variant>
      <vt:variant>
        <vt:i4>24</vt:i4>
      </vt:variant>
      <vt:variant>
        <vt:i4>0</vt:i4>
      </vt:variant>
      <vt:variant>
        <vt:i4>5</vt:i4>
      </vt:variant>
      <vt:variant>
        <vt:lpwstr/>
      </vt:variant>
      <vt:variant>
        <vt:lpwstr>_bookmark8</vt:lpwstr>
      </vt:variant>
      <vt:variant>
        <vt:i4>2424913</vt:i4>
      </vt:variant>
      <vt:variant>
        <vt:i4>21</vt:i4>
      </vt:variant>
      <vt:variant>
        <vt:i4>0</vt:i4>
      </vt:variant>
      <vt:variant>
        <vt:i4>5</vt:i4>
      </vt:variant>
      <vt:variant>
        <vt:lpwstr/>
      </vt:variant>
      <vt:variant>
        <vt:lpwstr>_bookmark7</vt:lpwstr>
      </vt:variant>
      <vt:variant>
        <vt:i4>2359377</vt:i4>
      </vt:variant>
      <vt:variant>
        <vt:i4>18</vt:i4>
      </vt:variant>
      <vt:variant>
        <vt:i4>0</vt:i4>
      </vt:variant>
      <vt:variant>
        <vt:i4>5</vt:i4>
      </vt:variant>
      <vt:variant>
        <vt:lpwstr/>
      </vt:variant>
      <vt:variant>
        <vt:lpwstr>_bookmark6</vt:lpwstr>
      </vt:variant>
      <vt:variant>
        <vt:i4>2555985</vt:i4>
      </vt:variant>
      <vt:variant>
        <vt:i4>15</vt:i4>
      </vt:variant>
      <vt:variant>
        <vt:i4>0</vt:i4>
      </vt:variant>
      <vt:variant>
        <vt:i4>5</vt:i4>
      </vt:variant>
      <vt:variant>
        <vt:lpwstr/>
      </vt:variant>
      <vt:variant>
        <vt:lpwstr>_bookmark5</vt:lpwstr>
      </vt:variant>
      <vt:variant>
        <vt:i4>2490449</vt:i4>
      </vt:variant>
      <vt:variant>
        <vt:i4>12</vt:i4>
      </vt:variant>
      <vt:variant>
        <vt:i4>0</vt:i4>
      </vt:variant>
      <vt:variant>
        <vt:i4>5</vt:i4>
      </vt:variant>
      <vt:variant>
        <vt:lpwstr/>
      </vt:variant>
      <vt:variant>
        <vt:lpwstr>_bookmark4</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 Bader School of Social Welfare</dc:title>
  <dc:subject>Department of Social Work</dc:subject>
  <dc:creator>Field Education Manual</dc:creator>
  <cp:keywords/>
  <cp:lastModifiedBy>Johanna Barbara Barkei</cp:lastModifiedBy>
  <cp:revision>2</cp:revision>
  <dcterms:created xsi:type="dcterms:W3CDTF">2024-04-30T18:45:00Z</dcterms:created>
  <dcterms:modified xsi:type="dcterms:W3CDTF">2024-04-30T18:45:00Z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2022-05-06T00:00:00Z</vt:filetime>
  </property>
  <property fmtid="{D5CDD505-2E9C-101B-9397-08002B2CF9AE}" pid="3" name="Creator">
    <vt:lpwstr>Acrobat PDFMaker 22 for Word</vt:lpwstr>
  </property>
  <property fmtid="{D5CDD505-2E9C-101B-9397-08002B2CF9AE}" pid="4" name="LastSaved">
    <vt:filetime>2022-07-05T00:00:00Z</vt:filetime>
  </property>
</Properties>
</file>