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20938" w14:textId="77777777" w:rsidR="00CE1EA5" w:rsidRDefault="00CE1EA5" w:rsidP="00CE1EA5">
      <w:pPr>
        <w:pStyle w:val="paragraph"/>
        <w:spacing w:before="0" w:beforeAutospacing="0" w:after="0" w:afterAutospacing="0"/>
        <w:ind w:left="360"/>
        <w:jc w:val="center"/>
        <w:textAlignment w:val="baseline"/>
      </w:pPr>
      <w:r>
        <w:rPr>
          <w:rStyle w:val="normaltextrun"/>
          <w:rFonts w:ascii="Arial" w:eastAsiaTheme="majorEastAsia" w:hAnsi="Arial" w:cs="Arial"/>
          <w:b/>
          <w:bCs/>
          <w:sz w:val="22"/>
          <w:szCs w:val="22"/>
          <w:u w:val="single"/>
        </w:rPr>
        <w:t>Appendix B</w:t>
      </w:r>
      <w:r>
        <w:rPr>
          <w:rStyle w:val="eop"/>
          <w:rFonts w:ascii="Arial" w:eastAsiaTheme="majorEastAsia" w:hAnsi="Arial" w:cs="Arial"/>
          <w:sz w:val="22"/>
          <w:szCs w:val="22"/>
        </w:rPr>
        <w:t> </w:t>
      </w:r>
    </w:p>
    <w:p w14:paraId="3C1873AC" w14:textId="77777777" w:rsidR="00CE1EA5" w:rsidRDefault="00CE1EA5" w:rsidP="00CE1EA5">
      <w:pPr>
        <w:pStyle w:val="paragraph"/>
        <w:spacing w:before="0" w:beforeAutospacing="0" w:after="0" w:afterAutospacing="0"/>
        <w:ind w:left="360"/>
        <w:jc w:val="center"/>
        <w:textAlignment w:val="baseline"/>
      </w:pPr>
      <w:r>
        <w:rPr>
          <w:rStyle w:val="normaltextrun"/>
          <w:rFonts w:ascii="Arial" w:eastAsiaTheme="majorEastAsia" w:hAnsi="Arial" w:cs="Arial"/>
          <w:b/>
          <w:bCs/>
          <w:sz w:val="22"/>
          <w:szCs w:val="22"/>
        </w:rPr>
        <w:t>UNIVERSITY OF WISCONSIN—MILWAUKEE</w:t>
      </w:r>
      <w:r>
        <w:rPr>
          <w:rStyle w:val="eop"/>
          <w:rFonts w:ascii="Arial" w:eastAsiaTheme="majorEastAsia" w:hAnsi="Arial" w:cs="Arial"/>
          <w:sz w:val="22"/>
          <w:szCs w:val="22"/>
        </w:rPr>
        <w:t> </w:t>
      </w:r>
    </w:p>
    <w:p w14:paraId="111A6E85" w14:textId="77777777" w:rsidR="00CE1EA5" w:rsidRDefault="00CE1EA5" w:rsidP="00CE1EA5">
      <w:pPr>
        <w:pStyle w:val="paragraph"/>
        <w:spacing w:before="0" w:beforeAutospacing="0" w:after="0" w:afterAutospacing="0"/>
        <w:ind w:left="360"/>
        <w:jc w:val="center"/>
        <w:textAlignment w:val="baseline"/>
      </w:pPr>
      <w:r>
        <w:rPr>
          <w:rStyle w:val="normaltextrun"/>
          <w:rFonts w:ascii="Arial" w:eastAsiaTheme="majorEastAsia" w:hAnsi="Arial" w:cs="Arial"/>
          <w:b/>
          <w:bCs/>
          <w:sz w:val="22"/>
          <w:szCs w:val="22"/>
        </w:rPr>
        <w:t>USE OF FACILITY AGREEMENT</w:t>
      </w:r>
      <w:r>
        <w:rPr>
          <w:rStyle w:val="eop"/>
          <w:rFonts w:ascii="Arial" w:eastAsiaTheme="majorEastAsia" w:hAnsi="Arial" w:cs="Arial"/>
          <w:sz w:val="22"/>
          <w:szCs w:val="22"/>
        </w:rPr>
        <w:t> </w:t>
      </w:r>
    </w:p>
    <w:p w14:paraId="3E0EA069" w14:textId="77777777" w:rsidR="00CE1EA5" w:rsidRDefault="00CE1EA5" w:rsidP="00CE1EA5">
      <w:pPr>
        <w:pStyle w:val="paragraph"/>
        <w:spacing w:before="0" w:beforeAutospacing="0" w:after="0" w:afterAutospacing="0"/>
        <w:ind w:left="360"/>
        <w:textAlignment w:val="baseline"/>
      </w:pPr>
      <w:r>
        <w:rPr>
          <w:rStyle w:val="eop"/>
          <w:rFonts w:ascii="Arial" w:eastAsiaTheme="majorEastAsia" w:hAnsi="Arial" w:cs="Arial"/>
          <w:sz w:val="22"/>
          <w:szCs w:val="22"/>
        </w:rPr>
        <w:t> </w:t>
      </w:r>
    </w:p>
    <w:p w14:paraId="522CA98B" w14:textId="77777777" w:rsidR="00CE1EA5" w:rsidRDefault="00CE1EA5" w:rsidP="00CE1EA5">
      <w:pPr>
        <w:pStyle w:val="paragraph"/>
        <w:spacing w:before="0" w:beforeAutospacing="0" w:after="0" w:afterAutospacing="0"/>
        <w:ind w:left="360"/>
        <w:textAlignment w:val="baseline"/>
      </w:pPr>
      <w:r>
        <w:rPr>
          <w:rStyle w:val="normaltextrun"/>
          <w:rFonts w:ascii="Arial" w:eastAsiaTheme="majorEastAsia" w:hAnsi="Arial" w:cs="Arial"/>
          <w:sz w:val="21"/>
          <w:szCs w:val="21"/>
        </w:rPr>
        <w:t>This Agreement is made by and between the Board of Regents of the University of Wisconsin System on behalf of the University of Wisconsin—Milwaukee (“UWM”) and the_________________________________________________________ (the “User”), effective as of the date of execution of this Agreement by both parties.</w:t>
      </w:r>
      <w:r>
        <w:rPr>
          <w:rStyle w:val="eop"/>
          <w:rFonts w:ascii="Arial" w:eastAsiaTheme="majorEastAsia" w:hAnsi="Arial" w:cs="Arial"/>
          <w:sz w:val="21"/>
          <w:szCs w:val="21"/>
        </w:rPr>
        <w:t> </w:t>
      </w:r>
    </w:p>
    <w:p w14:paraId="16712BB1" w14:textId="77777777" w:rsidR="00CE1EA5" w:rsidRDefault="00CE1EA5" w:rsidP="00CE1EA5">
      <w:pPr>
        <w:pStyle w:val="paragraph"/>
        <w:spacing w:before="0" w:beforeAutospacing="0" w:after="0" w:afterAutospacing="0"/>
        <w:ind w:left="360"/>
        <w:textAlignment w:val="baseline"/>
      </w:pPr>
      <w:r>
        <w:rPr>
          <w:rStyle w:val="eop"/>
          <w:rFonts w:ascii="Arial" w:eastAsiaTheme="majorEastAsia" w:hAnsi="Arial" w:cs="Arial"/>
          <w:sz w:val="21"/>
          <w:szCs w:val="21"/>
        </w:rPr>
        <w:t> </w:t>
      </w:r>
    </w:p>
    <w:p w14:paraId="0EA5D1E3" w14:textId="77777777" w:rsidR="00CE1EA5" w:rsidRDefault="00CE1EA5" w:rsidP="00CE1EA5">
      <w:pPr>
        <w:pStyle w:val="paragraph"/>
        <w:spacing w:before="0" w:beforeAutospacing="0" w:after="0" w:afterAutospacing="0"/>
        <w:ind w:left="360"/>
        <w:textAlignment w:val="baseline"/>
      </w:pPr>
      <w:r>
        <w:rPr>
          <w:rStyle w:val="normaltextrun"/>
          <w:rFonts w:ascii="Arial" w:eastAsiaTheme="majorEastAsia" w:hAnsi="Arial" w:cs="Arial"/>
          <w:sz w:val="21"/>
          <w:szCs w:val="21"/>
        </w:rPr>
        <w:t>UWM and the User hereby agree that the User will use UWM’s facilities according to the following terms and conditions: </w:t>
      </w:r>
      <w:r>
        <w:rPr>
          <w:rStyle w:val="eop"/>
          <w:rFonts w:ascii="Arial" w:eastAsiaTheme="majorEastAsia" w:hAnsi="Arial" w:cs="Arial"/>
          <w:sz w:val="21"/>
          <w:szCs w:val="21"/>
        </w:rPr>
        <w:t> </w:t>
      </w:r>
    </w:p>
    <w:p w14:paraId="0A71A7DE" w14:textId="77777777" w:rsidR="00CE1EA5" w:rsidRDefault="00CE1EA5" w:rsidP="00CE1EA5">
      <w:pPr>
        <w:pStyle w:val="paragraph"/>
        <w:spacing w:before="0" w:beforeAutospacing="0" w:after="0" w:afterAutospacing="0"/>
        <w:ind w:left="360"/>
        <w:textAlignment w:val="baseline"/>
      </w:pPr>
      <w:r>
        <w:rPr>
          <w:rStyle w:val="eop"/>
          <w:rFonts w:ascii="Arial" w:eastAsiaTheme="majorEastAsia" w:hAnsi="Arial" w:cs="Arial"/>
          <w:sz w:val="21"/>
          <w:szCs w:val="21"/>
        </w:rPr>
        <w:t> </w:t>
      </w:r>
    </w:p>
    <w:p w14:paraId="45419E2E" w14:textId="77777777" w:rsidR="00CE1EA5" w:rsidRDefault="00CE1EA5" w:rsidP="00CE1EA5">
      <w:pPr>
        <w:pStyle w:val="paragraph"/>
        <w:spacing w:before="0" w:beforeAutospacing="0" w:after="0" w:afterAutospacing="0"/>
        <w:ind w:left="360"/>
        <w:textAlignment w:val="baseline"/>
      </w:pPr>
      <w:r>
        <w:rPr>
          <w:rStyle w:val="normaltextrun"/>
          <w:rFonts w:ascii="Arial" w:eastAsiaTheme="majorEastAsia" w:hAnsi="Arial" w:cs="Arial"/>
          <w:sz w:val="21"/>
          <w:szCs w:val="21"/>
        </w:rPr>
        <w:t>1. The basic details of the User’s use of facilities are as follows: </w:t>
      </w:r>
      <w:r>
        <w:rPr>
          <w:rStyle w:val="eop"/>
          <w:rFonts w:ascii="Arial" w:eastAsiaTheme="majorEastAsia" w:hAnsi="Arial" w:cs="Arial"/>
          <w:sz w:val="21"/>
          <w:szCs w:val="21"/>
        </w:rPr>
        <w:t> </w:t>
      </w:r>
    </w:p>
    <w:p w14:paraId="015E1CD6" w14:textId="77777777" w:rsidR="00CE1EA5" w:rsidRDefault="00CE1EA5" w:rsidP="00CE1EA5">
      <w:pPr>
        <w:pStyle w:val="paragraph"/>
        <w:spacing w:before="0" w:beforeAutospacing="0" w:after="0" w:afterAutospacing="0"/>
        <w:ind w:left="360"/>
        <w:textAlignment w:val="baseline"/>
      </w:pPr>
      <w:r>
        <w:rPr>
          <w:rStyle w:val="eop"/>
          <w:rFonts w:ascii="Arial" w:eastAsiaTheme="majorEastAsia" w:hAnsi="Arial" w:cs="Arial"/>
          <w:sz w:val="21"/>
          <w:szCs w:val="21"/>
        </w:rPr>
        <w:t> </w:t>
      </w:r>
    </w:p>
    <w:p w14:paraId="1284F438" w14:textId="77777777" w:rsidR="00CE1EA5" w:rsidRDefault="00CE1EA5" w:rsidP="00CE1EA5">
      <w:pPr>
        <w:pStyle w:val="paragraph"/>
        <w:spacing w:before="0" w:beforeAutospacing="0" w:after="0" w:afterAutospacing="0"/>
        <w:ind w:left="720"/>
        <w:textAlignment w:val="baseline"/>
      </w:pPr>
      <w:r>
        <w:rPr>
          <w:rStyle w:val="normaltextrun"/>
          <w:rFonts w:ascii="Arial" w:eastAsiaTheme="majorEastAsia" w:hAnsi="Arial" w:cs="Arial"/>
          <w:sz w:val="21"/>
          <w:szCs w:val="21"/>
        </w:rPr>
        <w:t>a. Facility to be used: __________________________________ </w:t>
      </w:r>
      <w:r>
        <w:rPr>
          <w:rStyle w:val="eop"/>
          <w:rFonts w:ascii="Arial" w:eastAsiaTheme="majorEastAsia" w:hAnsi="Arial" w:cs="Arial"/>
          <w:sz w:val="21"/>
          <w:szCs w:val="21"/>
        </w:rPr>
        <w:t> </w:t>
      </w:r>
    </w:p>
    <w:p w14:paraId="1199BDD9" w14:textId="77777777" w:rsidR="00CE1EA5" w:rsidRDefault="00CE1EA5" w:rsidP="00CE1EA5">
      <w:pPr>
        <w:pStyle w:val="paragraph"/>
        <w:spacing w:before="0" w:beforeAutospacing="0" w:after="0" w:afterAutospacing="0"/>
        <w:ind w:left="720"/>
        <w:textAlignment w:val="baseline"/>
      </w:pPr>
      <w:r>
        <w:rPr>
          <w:rStyle w:val="normaltextrun"/>
          <w:rFonts w:ascii="Arial" w:eastAsiaTheme="majorEastAsia" w:hAnsi="Arial" w:cs="Arial"/>
          <w:sz w:val="21"/>
          <w:szCs w:val="21"/>
        </w:rPr>
        <w:t>b. Date of use: __________________________________ </w:t>
      </w:r>
      <w:r>
        <w:rPr>
          <w:rStyle w:val="eop"/>
          <w:rFonts w:ascii="Arial" w:eastAsiaTheme="majorEastAsia" w:hAnsi="Arial" w:cs="Arial"/>
          <w:sz w:val="21"/>
          <w:szCs w:val="21"/>
        </w:rPr>
        <w:t> </w:t>
      </w:r>
    </w:p>
    <w:p w14:paraId="5214E0F8" w14:textId="77777777" w:rsidR="00CE1EA5" w:rsidRDefault="00CE1EA5" w:rsidP="00CE1EA5">
      <w:pPr>
        <w:pStyle w:val="paragraph"/>
        <w:spacing w:before="0" w:beforeAutospacing="0" w:after="0" w:afterAutospacing="0"/>
        <w:ind w:left="4680" w:hanging="3960"/>
        <w:textAlignment w:val="baseline"/>
      </w:pPr>
      <w:r>
        <w:rPr>
          <w:rStyle w:val="normaltextrun"/>
          <w:rFonts w:ascii="Arial" w:eastAsiaTheme="majorEastAsia" w:hAnsi="Arial" w:cs="Arial"/>
          <w:sz w:val="21"/>
          <w:szCs w:val="21"/>
        </w:rPr>
        <w:t>c. Purpose of use:</w:t>
      </w:r>
      <w:r>
        <w:rPr>
          <w:rStyle w:val="tabchar"/>
          <w:rFonts w:eastAsiaTheme="majorEastAsia"/>
          <w:sz w:val="21"/>
          <w:szCs w:val="21"/>
        </w:rPr>
        <w:t xml:space="preserve"> </w:t>
      </w:r>
      <w:r>
        <w:rPr>
          <w:rStyle w:val="normaltextrun"/>
          <w:rFonts w:ascii="Arial" w:eastAsiaTheme="majorEastAsia" w:hAnsi="Arial" w:cs="Arial"/>
          <w:sz w:val="21"/>
          <w:szCs w:val="21"/>
        </w:rPr>
        <w:t>__________________________________ __________________________________ </w:t>
      </w:r>
      <w:r>
        <w:rPr>
          <w:rStyle w:val="eop"/>
          <w:rFonts w:ascii="Arial" w:eastAsiaTheme="majorEastAsia" w:hAnsi="Arial" w:cs="Arial"/>
          <w:sz w:val="21"/>
          <w:szCs w:val="21"/>
        </w:rPr>
        <w:t> </w:t>
      </w:r>
    </w:p>
    <w:p w14:paraId="060775F5" w14:textId="77777777" w:rsidR="00CE1EA5" w:rsidRDefault="00CE1EA5" w:rsidP="00CE1EA5">
      <w:pPr>
        <w:pStyle w:val="paragraph"/>
        <w:spacing w:before="0" w:beforeAutospacing="0" w:after="0" w:afterAutospacing="0"/>
        <w:ind w:left="720"/>
        <w:textAlignment w:val="baseline"/>
      </w:pPr>
      <w:r>
        <w:rPr>
          <w:rStyle w:val="normaltextrun"/>
          <w:rFonts w:ascii="Arial" w:eastAsiaTheme="majorEastAsia" w:hAnsi="Arial" w:cs="Arial"/>
          <w:sz w:val="21"/>
          <w:szCs w:val="21"/>
        </w:rPr>
        <w:t>d. Starting time of event: __________________________________ </w:t>
      </w:r>
      <w:r>
        <w:rPr>
          <w:rStyle w:val="eop"/>
          <w:rFonts w:ascii="Arial" w:eastAsiaTheme="majorEastAsia" w:hAnsi="Arial" w:cs="Arial"/>
          <w:sz w:val="21"/>
          <w:szCs w:val="21"/>
        </w:rPr>
        <w:t> </w:t>
      </w:r>
    </w:p>
    <w:p w14:paraId="6744EA6E" w14:textId="77777777" w:rsidR="00CE1EA5" w:rsidRDefault="00CE1EA5" w:rsidP="00CE1EA5">
      <w:pPr>
        <w:pStyle w:val="paragraph"/>
        <w:spacing w:before="0" w:beforeAutospacing="0" w:after="0" w:afterAutospacing="0"/>
        <w:ind w:left="720"/>
        <w:textAlignment w:val="baseline"/>
      </w:pPr>
      <w:r>
        <w:rPr>
          <w:rStyle w:val="normaltextrun"/>
          <w:rFonts w:ascii="Arial" w:eastAsiaTheme="majorEastAsia" w:hAnsi="Arial" w:cs="Arial"/>
          <w:sz w:val="21"/>
          <w:szCs w:val="21"/>
        </w:rPr>
        <w:t>e. Ending time of event: __________________________________ </w:t>
      </w:r>
      <w:r>
        <w:rPr>
          <w:rStyle w:val="eop"/>
          <w:rFonts w:ascii="Arial" w:eastAsiaTheme="majorEastAsia" w:hAnsi="Arial" w:cs="Arial"/>
          <w:sz w:val="21"/>
          <w:szCs w:val="21"/>
        </w:rPr>
        <w:t> </w:t>
      </w:r>
    </w:p>
    <w:p w14:paraId="59E2612A" w14:textId="77777777" w:rsidR="00CE1EA5" w:rsidRDefault="00CE1EA5" w:rsidP="00CE1EA5">
      <w:pPr>
        <w:pStyle w:val="paragraph"/>
        <w:spacing w:before="0" w:beforeAutospacing="0" w:after="0" w:afterAutospacing="0"/>
        <w:ind w:left="720"/>
        <w:textAlignment w:val="baseline"/>
      </w:pPr>
      <w:r>
        <w:rPr>
          <w:rStyle w:val="normaltextrun"/>
          <w:rFonts w:ascii="Arial" w:eastAsiaTheme="majorEastAsia" w:hAnsi="Arial" w:cs="Arial"/>
          <w:sz w:val="21"/>
          <w:szCs w:val="21"/>
        </w:rPr>
        <w:t>f. Is the event open to the public? __________________________________ </w:t>
      </w:r>
      <w:r>
        <w:rPr>
          <w:rStyle w:val="eop"/>
          <w:rFonts w:ascii="Arial" w:eastAsiaTheme="majorEastAsia" w:hAnsi="Arial" w:cs="Arial"/>
          <w:sz w:val="21"/>
          <w:szCs w:val="21"/>
        </w:rPr>
        <w:t> </w:t>
      </w:r>
    </w:p>
    <w:p w14:paraId="5CB674FA" w14:textId="77777777" w:rsidR="00CE1EA5" w:rsidRDefault="00CE1EA5" w:rsidP="00CE1EA5">
      <w:pPr>
        <w:pStyle w:val="paragraph"/>
        <w:spacing w:before="0" w:beforeAutospacing="0" w:after="0" w:afterAutospacing="0"/>
        <w:ind w:left="720"/>
        <w:textAlignment w:val="baseline"/>
      </w:pPr>
      <w:r>
        <w:rPr>
          <w:rStyle w:val="normaltextrun"/>
          <w:rFonts w:ascii="Arial" w:eastAsiaTheme="majorEastAsia" w:hAnsi="Arial" w:cs="Arial"/>
          <w:sz w:val="21"/>
          <w:szCs w:val="21"/>
        </w:rPr>
        <w:t>g. List any restrictions on the public’s __________________________________     </w:t>
      </w:r>
      <w:r>
        <w:rPr>
          <w:rStyle w:val="eop"/>
          <w:rFonts w:ascii="Arial" w:eastAsiaTheme="majorEastAsia" w:hAnsi="Arial" w:cs="Arial"/>
          <w:sz w:val="21"/>
          <w:szCs w:val="21"/>
        </w:rPr>
        <w:t> </w:t>
      </w:r>
    </w:p>
    <w:p w14:paraId="5EB28A2A" w14:textId="77777777" w:rsidR="00CE1EA5" w:rsidRDefault="00CE1EA5" w:rsidP="00CE1EA5">
      <w:pPr>
        <w:pStyle w:val="paragraph"/>
        <w:spacing w:before="0" w:beforeAutospacing="0" w:after="0" w:afterAutospacing="0"/>
        <w:ind w:left="720"/>
        <w:textAlignment w:val="baseline"/>
      </w:pPr>
      <w:r>
        <w:rPr>
          <w:rStyle w:val="normaltextrun"/>
          <w:rFonts w:ascii="Arial" w:eastAsiaTheme="majorEastAsia" w:hAnsi="Arial" w:cs="Arial"/>
          <w:sz w:val="21"/>
          <w:szCs w:val="21"/>
        </w:rPr>
        <w:t>   access to the event:</w:t>
      </w:r>
      <w:r>
        <w:rPr>
          <w:rStyle w:val="tabchar"/>
          <w:rFonts w:eastAsiaTheme="majorEastAsia"/>
          <w:sz w:val="21"/>
          <w:szCs w:val="21"/>
        </w:rPr>
        <w:t xml:space="preserve"> </w:t>
      </w:r>
      <w:r>
        <w:rPr>
          <w:rStyle w:val="normaltextrun"/>
          <w:rFonts w:ascii="Arial" w:eastAsiaTheme="majorEastAsia" w:hAnsi="Arial" w:cs="Arial"/>
          <w:sz w:val="21"/>
          <w:szCs w:val="21"/>
        </w:rPr>
        <w:t>__________________________________ </w:t>
      </w:r>
      <w:r>
        <w:rPr>
          <w:rStyle w:val="eop"/>
          <w:rFonts w:ascii="Arial" w:eastAsiaTheme="majorEastAsia" w:hAnsi="Arial" w:cs="Arial"/>
          <w:sz w:val="21"/>
          <w:szCs w:val="21"/>
        </w:rPr>
        <w:t> </w:t>
      </w:r>
    </w:p>
    <w:p w14:paraId="026B43F4" w14:textId="77777777" w:rsidR="00CE1EA5" w:rsidRDefault="00CE1EA5" w:rsidP="00CE1EA5">
      <w:pPr>
        <w:pStyle w:val="paragraph"/>
        <w:spacing w:before="0" w:beforeAutospacing="0" w:after="0" w:afterAutospacing="0"/>
        <w:ind w:left="720"/>
        <w:textAlignment w:val="baseline"/>
      </w:pPr>
      <w:r>
        <w:rPr>
          <w:rStyle w:val="normaltextrun"/>
          <w:rFonts w:ascii="Arial" w:eastAsiaTheme="majorEastAsia" w:hAnsi="Arial" w:cs="Arial"/>
          <w:sz w:val="21"/>
          <w:szCs w:val="21"/>
        </w:rPr>
        <w:t>h. Anticipated attendance: __________________________________ </w:t>
      </w:r>
      <w:r>
        <w:rPr>
          <w:rStyle w:val="eop"/>
          <w:rFonts w:ascii="Arial" w:eastAsiaTheme="majorEastAsia" w:hAnsi="Arial" w:cs="Arial"/>
          <w:sz w:val="21"/>
          <w:szCs w:val="21"/>
        </w:rPr>
        <w:t> </w:t>
      </w:r>
    </w:p>
    <w:p w14:paraId="681AA12F" w14:textId="77777777" w:rsidR="00CE1EA5" w:rsidRDefault="00CE1EA5" w:rsidP="00CE1EA5">
      <w:pPr>
        <w:pStyle w:val="paragraph"/>
        <w:spacing w:before="0" w:beforeAutospacing="0" w:after="0" w:afterAutospacing="0"/>
        <w:ind w:left="720"/>
        <w:textAlignment w:val="baseline"/>
      </w:pPr>
      <w:proofErr w:type="spellStart"/>
      <w:r>
        <w:rPr>
          <w:rStyle w:val="normaltextrun"/>
          <w:rFonts w:ascii="Arial" w:eastAsiaTheme="majorEastAsia" w:hAnsi="Arial" w:cs="Arial"/>
          <w:sz w:val="21"/>
          <w:szCs w:val="21"/>
        </w:rPr>
        <w:t>i</w:t>
      </w:r>
      <w:proofErr w:type="spellEnd"/>
      <w:r>
        <w:rPr>
          <w:rStyle w:val="normaltextrun"/>
          <w:rFonts w:ascii="Arial" w:eastAsiaTheme="majorEastAsia" w:hAnsi="Arial" w:cs="Arial"/>
          <w:sz w:val="21"/>
          <w:szCs w:val="21"/>
        </w:rPr>
        <w:t>. Is the event catered? __________________________________ </w:t>
      </w:r>
      <w:r>
        <w:rPr>
          <w:rStyle w:val="eop"/>
          <w:rFonts w:ascii="Arial" w:eastAsiaTheme="majorEastAsia" w:hAnsi="Arial" w:cs="Arial"/>
          <w:sz w:val="21"/>
          <w:szCs w:val="21"/>
        </w:rPr>
        <w:t> </w:t>
      </w:r>
    </w:p>
    <w:p w14:paraId="60A67518" w14:textId="77777777" w:rsidR="00CE1EA5" w:rsidRDefault="00CE1EA5" w:rsidP="00CE1EA5">
      <w:pPr>
        <w:pStyle w:val="paragraph"/>
        <w:spacing w:before="0" w:beforeAutospacing="0" w:after="0" w:afterAutospacing="0"/>
        <w:ind w:left="720"/>
        <w:textAlignment w:val="baseline"/>
      </w:pPr>
      <w:r>
        <w:rPr>
          <w:rStyle w:val="normaltextrun"/>
          <w:rFonts w:ascii="Arial" w:eastAsiaTheme="majorEastAsia" w:hAnsi="Arial" w:cs="Arial"/>
          <w:sz w:val="21"/>
          <w:szCs w:val="21"/>
        </w:rPr>
        <w:t>j. Name of caterer __________________________________ </w:t>
      </w:r>
      <w:r>
        <w:rPr>
          <w:rStyle w:val="eop"/>
          <w:rFonts w:ascii="Arial" w:eastAsiaTheme="majorEastAsia" w:hAnsi="Arial" w:cs="Arial"/>
          <w:sz w:val="21"/>
          <w:szCs w:val="21"/>
        </w:rPr>
        <w:t> </w:t>
      </w:r>
    </w:p>
    <w:p w14:paraId="6CE71593" w14:textId="77777777" w:rsidR="00CE1EA5" w:rsidRDefault="00CE1EA5" w:rsidP="00CE1EA5">
      <w:pPr>
        <w:pStyle w:val="paragraph"/>
        <w:spacing w:before="0" w:beforeAutospacing="0" w:after="0" w:afterAutospacing="0"/>
        <w:ind w:left="720"/>
        <w:textAlignment w:val="baseline"/>
      </w:pPr>
      <w:r>
        <w:rPr>
          <w:rStyle w:val="normaltextrun"/>
          <w:rFonts w:ascii="Arial" w:eastAsiaTheme="majorEastAsia" w:hAnsi="Arial" w:cs="Arial"/>
          <w:sz w:val="21"/>
          <w:szCs w:val="21"/>
        </w:rPr>
        <w:t>k. Individual in charge of event: __________________________________ </w:t>
      </w:r>
      <w:r>
        <w:rPr>
          <w:rStyle w:val="eop"/>
          <w:rFonts w:ascii="Arial" w:eastAsiaTheme="majorEastAsia" w:hAnsi="Arial" w:cs="Arial"/>
          <w:sz w:val="21"/>
          <w:szCs w:val="21"/>
        </w:rPr>
        <w:t> </w:t>
      </w:r>
    </w:p>
    <w:p w14:paraId="78338BE7" w14:textId="77777777" w:rsidR="00CE1EA5" w:rsidRDefault="00CE1EA5" w:rsidP="00CE1EA5">
      <w:pPr>
        <w:pStyle w:val="paragraph"/>
        <w:spacing w:before="0" w:beforeAutospacing="0" w:after="0" w:afterAutospacing="0"/>
        <w:ind w:left="720"/>
        <w:textAlignment w:val="baseline"/>
      </w:pPr>
      <w:r>
        <w:rPr>
          <w:rStyle w:val="normaltextrun"/>
          <w:rFonts w:ascii="Arial" w:eastAsiaTheme="majorEastAsia" w:hAnsi="Arial" w:cs="Arial"/>
          <w:sz w:val="21"/>
          <w:szCs w:val="21"/>
        </w:rPr>
        <w:t>   (Address) __________________________________ </w:t>
      </w:r>
      <w:r>
        <w:rPr>
          <w:rStyle w:val="eop"/>
          <w:rFonts w:ascii="Arial" w:eastAsiaTheme="majorEastAsia" w:hAnsi="Arial" w:cs="Arial"/>
          <w:sz w:val="21"/>
          <w:szCs w:val="21"/>
        </w:rPr>
        <w:t> </w:t>
      </w:r>
    </w:p>
    <w:p w14:paraId="6C8B2583" w14:textId="77777777" w:rsidR="00CE1EA5" w:rsidRDefault="00CE1EA5" w:rsidP="00CE1EA5">
      <w:pPr>
        <w:pStyle w:val="paragraph"/>
        <w:spacing w:before="0" w:beforeAutospacing="0" w:after="0" w:afterAutospacing="0"/>
        <w:ind w:left="720"/>
        <w:textAlignment w:val="baseline"/>
      </w:pPr>
      <w:r>
        <w:rPr>
          <w:rStyle w:val="normaltextrun"/>
          <w:rFonts w:ascii="Arial" w:eastAsiaTheme="majorEastAsia" w:hAnsi="Arial" w:cs="Arial"/>
          <w:sz w:val="21"/>
          <w:szCs w:val="21"/>
        </w:rPr>
        <w:t>   (Daytime telephone number) __________________________________ </w:t>
      </w:r>
      <w:r>
        <w:rPr>
          <w:rStyle w:val="eop"/>
          <w:rFonts w:ascii="Arial" w:eastAsiaTheme="majorEastAsia" w:hAnsi="Arial" w:cs="Arial"/>
          <w:sz w:val="21"/>
          <w:szCs w:val="21"/>
        </w:rPr>
        <w:t> </w:t>
      </w:r>
    </w:p>
    <w:p w14:paraId="312AF186" w14:textId="77777777" w:rsidR="00CE1EA5" w:rsidRDefault="00CE1EA5" w:rsidP="00CE1EA5">
      <w:pPr>
        <w:pStyle w:val="paragraph"/>
        <w:spacing w:before="0" w:beforeAutospacing="0" w:after="0" w:afterAutospacing="0"/>
        <w:ind w:left="720"/>
        <w:textAlignment w:val="baseline"/>
      </w:pPr>
      <w:r>
        <w:rPr>
          <w:rStyle w:val="normaltextrun"/>
          <w:rFonts w:ascii="Arial" w:eastAsiaTheme="majorEastAsia" w:hAnsi="Arial" w:cs="Arial"/>
          <w:sz w:val="21"/>
          <w:szCs w:val="21"/>
        </w:rPr>
        <w:t>l. UWM Sponsoring Org.: __________________________________ </w:t>
      </w:r>
      <w:r>
        <w:rPr>
          <w:rStyle w:val="eop"/>
          <w:rFonts w:ascii="Arial" w:eastAsiaTheme="majorEastAsia" w:hAnsi="Arial" w:cs="Arial"/>
          <w:sz w:val="21"/>
          <w:szCs w:val="21"/>
        </w:rPr>
        <w:t> </w:t>
      </w:r>
    </w:p>
    <w:p w14:paraId="578080EA" w14:textId="77777777" w:rsidR="00CE1EA5" w:rsidRDefault="00CE1EA5" w:rsidP="00CE1EA5">
      <w:pPr>
        <w:pStyle w:val="paragraph"/>
        <w:spacing w:before="0" w:beforeAutospacing="0" w:after="0" w:afterAutospacing="0"/>
        <w:ind w:left="720"/>
        <w:textAlignment w:val="baseline"/>
      </w:pPr>
      <w:r>
        <w:rPr>
          <w:rStyle w:val="normaltextrun"/>
          <w:rFonts w:ascii="Arial" w:eastAsiaTheme="majorEastAsia" w:hAnsi="Arial" w:cs="Arial"/>
          <w:sz w:val="21"/>
          <w:szCs w:val="21"/>
        </w:rPr>
        <w:t>m. Contact at Sponsoring Org.: __________________________________ </w:t>
      </w:r>
      <w:r>
        <w:rPr>
          <w:rStyle w:val="eop"/>
          <w:rFonts w:ascii="Arial" w:eastAsiaTheme="majorEastAsia" w:hAnsi="Arial" w:cs="Arial"/>
          <w:sz w:val="21"/>
          <w:szCs w:val="21"/>
        </w:rPr>
        <w:t> </w:t>
      </w:r>
    </w:p>
    <w:p w14:paraId="77DE65AC" w14:textId="77777777" w:rsidR="00CE1EA5" w:rsidRDefault="00CE1EA5" w:rsidP="00CE1EA5">
      <w:pPr>
        <w:pStyle w:val="paragraph"/>
        <w:spacing w:before="0" w:beforeAutospacing="0" w:after="0" w:afterAutospacing="0"/>
        <w:ind w:left="720"/>
        <w:textAlignment w:val="baseline"/>
      </w:pPr>
      <w:r>
        <w:rPr>
          <w:rStyle w:val="eop"/>
          <w:rFonts w:ascii="Arial" w:eastAsiaTheme="majorEastAsia" w:hAnsi="Arial" w:cs="Arial"/>
          <w:sz w:val="21"/>
          <w:szCs w:val="21"/>
        </w:rPr>
        <w:t> </w:t>
      </w:r>
    </w:p>
    <w:p w14:paraId="29EF816E" w14:textId="77777777" w:rsidR="00CE1EA5" w:rsidRDefault="00CE1EA5" w:rsidP="00CE1EA5">
      <w:pPr>
        <w:pStyle w:val="paragraph"/>
        <w:spacing w:before="0" w:beforeAutospacing="0" w:after="0" w:afterAutospacing="0"/>
        <w:ind w:left="720"/>
        <w:textAlignment w:val="baseline"/>
      </w:pPr>
      <w:r>
        <w:rPr>
          <w:rStyle w:val="normaltextrun"/>
          <w:rFonts w:ascii="Arial" w:eastAsiaTheme="majorEastAsia" w:hAnsi="Arial" w:cs="Arial"/>
          <w:sz w:val="21"/>
          <w:szCs w:val="21"/>
        </w:rPr>
        <w:t>2. The User agrees to pay the following costs and rental fees, as described below:</w:t>
      </w:r>
      <w:r>
        <w:rPr>
          <w:rStyle w:val="eop"/>
          <w:rFonts w:ascii="Arial" w:eastAsiaTheme="majorEastAsia" w:hAnsi="Arial" w:cs="Arial"/>
          <w:sz w:val="21"/>
          <w:szCs w:val="21"/>
        </w:rPr>
        <w:t> </w:t>
      </w:r>
    </w:p>
    <w:p w14:paraId="64451BDF" w14:textId="77777777" w:rsidR="00CE1EA5" w:rsidRDefault="00CE1EA5" w:rsidP="00CE1EA5">
      <w:pPr>
        <w:pStyle w:val="paragraph"/>
        <w:spacing w:before="0" w:beforeAutospacing="0" w:after="0" w:afterAutospacing="0"/>
        <w:ind w:left="720"/>
        <w:textAlignment w:val="baseline"/>
      </w:pPr>
      <w:r>
        <w:rPr>
          <w:rStyle w:val="eop"/>
          <w:rFonts w:ascii="Arial" w:eastAsiaTheme="majorEastAsia" w:hAnsi="Arial" w:cs="Arial"/>
          <w:sz w:val="21"/>
          <w:szCs w:val="21"/>
        </w:rPr>
        <w:t> </w:t>
      </w:r>
    </w:p>
    <w:p w14:paraId="4A4B1BB8" w14:textId="77777777" w:rsidR="00CE1EA5" w:rsidRDefault="00CE1EA5" w:rsidP="00CE1EA5">
      <w:pPr>
        <w:pStyle w:val="paragraph"/>
        <w:spacing w:before="0" w:beforeAutospacing="0" w:after="0" w:afterAutospacing="0"/>
        <w:ind w:left="720" w:firstLine="1440"/>
        <w:textAlignment w:val="baseline"/>
      </w:pPr>
      <w:r>
        <w:rPr>
          <w:rStyle w:val="normaltextrun"/>
          <w:rFonts w:ascii="Arial" w:eastAsiaTheme="majorEastAsia" w:hAnsi="Arial" w:cs="Arial"/>
          <w:sz w:val="21"/>
          <w:szCs w:val="21"/>
        </w:rPr>
        <w:t>Direct costs: _________________ </w:t>
      </w:r>
      <w:r>
        <w:rPr>
          <w:rStyle w:val="eop"/>
          <w:rFonts w:ascii="Arial" w:eastAsiaTheme="majorEastAsia" w:hAnsi="Arial" w:cs="Arial"/>
          <w:sz w:val="21"/>
          <w:szCs w:val="21"/>
        </w:rPr>
        <w:t> </w:t>
      </w:r>
    </w:p>
    <w:p w14:paraId="3E73364A" w14:textId="77777777" w:rsidR="00CE1EA5" w:rsidRDefault="00CE1EA5" w:rsidP="00CE1EA5">
      <w:pPr>
        <w:pStyle w:val="paragraph"/>
        <w:spacing w:before="0" w:beforeAutospacing="0" w:after="0" w:afterAutospacing="0"/>
        <w:ind w:left="720" w:firstLine="1440"/>
        <w:textAlignment w:val="baseline"/>
      </w:pPr>
      <w:r>
        <w:rPr>
          <w:rStyle w:val="normaltextrun"/>
          <w:rFonts w:ascii="Arial" w:eastAsiaTheme="majorEastAsia" w:hAnsi="Arial" w:cs="Arial"/>
          <w:sz w:val="21"/>
          <w:szCs w:val="21"/>
        </w:rPr>
        <w:t>Indirect costs: _________________ </w:t>
      </w:r>
      <w:r>
        <w:rPr>
          <w:rStyle w:val="eop"/>
          <w:rFonts w:ascii="Arial" w:eastAsiaTheme="majorEastAsia" w:hAnsi="Arial" w:cs="Arial"/>
          <w:sz w:val="21"/>
          <w:szCs w:val="21"/>
        </w:rPr>
        <w:t> </w:t>
      </w:r>
    </w:p>
    <w:p w14:paraId="64F6838E" w14:textId="77777777" w:rsidR="00CE1EA5" w:rsidRDefault="00CE1EA5" w:rsidP="00CE1EA5">
      <w:pPr>
        <w:pStyle w:val="paragraph"/>
        <w:spacing w:before="0" w:beforeAutospacing="0" w:after="0" w:afterAutospacing="0"/>
        <w:ind w:left="720" w:firstLine="1440"/>
        <w:textAlignment w:val="baseline"/>
      </w:pPr>
      <w:r>
        <w:rPr>
          <w:rStyle w:val="normaltextrun"/>
          <w:rFonts w:ascii="Arial" w:eastAsiaTheme="majorEastAsia" w:hAnsi="Arial" w:cs="Arial"/>
          <w:sz w:val="21"/>
          <w:szCs w:val="21"/>
        </w:rPr>
        <w:t>Additional rental fee: _________________ </w:t>
      </w:r>
      <w:r>
        <w:rPr>
          <w:rStyle w:val="eop"/>
          <w:rFonts w:ascii="Arial" w:eastAsiaTheme="majorEastAsia" w:hAnsi="Arial" w:cs="Arial"/>
          <w:sz w:val="21"/>
          <w:szCs w:val="21"/>
        </w:rPr>
        <w:t> </w:t>
      </w:r>
    </w:p>
    <w:p w14:paraId="6021D426" w14:textId="77777777" w:rsidR="00CE1EA5" w:rsidRDefault="00CE1EA5" w:rsidP="00CE1EA5">
      <w:pPr>
        <w:pStyle w:val="paragraph"/>
        <w:spacing w:before="0" w:beforeAutospacing="0" w:after="0" w:afterAutospacing="0"/>
        <w:ind w:left="720" w:firstLine="1440"/>
        <w:textAlignment w:val="baseline"/>
      </w:pPr>
      <w:r>
        <w:rPr>
          <w:rStyle w:val="normaltextrun"/>
          <w:rFonts w:ascii="Arial" w:eastAsiaTheme="majorEastAsia" w:hAnsi="Arial" w:cs="Arial"/>
          <w:sz w:val="21"/>
          <w:szCs w:val="21"/>
        </w:rPr>
        <w:t>Total amount due:</w:t>
      </w:r>
      <w:r>
        <w:rPr>
          <w:rStyle w:val="tabchar"/>
          <w:rFonts w:eastAsiaTheme="majorEastAsia"/>
          <w:sz w:val="21"/>
          <w:szCs w:val="21"/>
        </w:rPr>
        <w:t xml:space="preserve"> </w:t>
      </w:r>
      <w:r>
        <w:rPr>
          <w:rStyle w:val="normaltextrun"/>
          <w:rFonts w:ascii="Arial" w:eastAsiaTheme="majorEastAsia" w:hAnsi="Arial" w:cs="Arial"/>
          <w:sz w:val="21"/>
          <w:szCs w:val="21"/>
        </w:rPr>
        <w:t>_________________ </w:t>
      </w:r>
      <w:r>
        <w:rPr>
          <w:rStyle w:val="eop"/>
          <w:rFonts w:ascii="Arial" w:eastAsiaTheme="majorEastAsia" w:hAnsi="Arial" w:cs="Arial"/>
          <w:sz w:val="21"/>
          <w:szCs w:val="21"/>
        </w:rPr>
        <w:t> </w:t>
      </w:r>
    </w:p>
    <w:p w14:paraId="0CD48F6C" w14:textId="77777777" w:rsidR="00CE1EA5" w:rsidRDefault="00CE1EA5" w:rsidP="00CE1EA5">
      <w:pPr>
        <w:pStyle w:val="paragraph"/>
        <w:spacing w:before="0" w:beforeAutospacing="0" w:after="0" w:afterAutospacing="0"/>
        <w:ind w:left="720"/>
        <w:textAlignment w:val="baseline"/>
      </w:pPr>
      <w:r>
        <w:rPr>
          <w:rStyle w:val="eop"/>
          <w:rFonts w:ascii="Arial" w:eastAsiaTheme="majorEastAsia" w:hAnsi="Arial" w:cs="Arial"/>
          <w:sz w:val="21"/>
          <w:szCs w:val="21"/>
        </w:rPr>
        <w:t> </w:t>
      </w:r>
    </w:p>
    <w:p w14:paraId="518EDF00" w14:textId="77777777" w:rsidR="00CE1EA5" w:rsidRDefault="00CE1EA5" w:rsidP="00CE1EA5">
      <w:pPr>
        <w:pStyle w:val="paragraph"/>
        <w:spacing w:before="0" w:beforeAutospacing="0" w:after="0" w:afterAutospacing="0"/>
        <w:ind w:left="720"/>
        <w:textAlignment w:val="baseline"/>
      </w:pPr>
      <w:r>
        <w:rPr>
          <w:rStyle w:val="normaltextrun"/>
          <w:rFonts w:ascii="Arial" w:eastAsiaTheme="majorEastAsia" w:hAnsi="Arial" w:cs="Arial"/>
          <w:sz w:val="21"/>
          <w:szCs w:val="21"/>
        </w:rPr>
        <w:t>The total amount due shall be paid no later than ___ days prior to the Date of Use, as described in section 1.b. above. </w:t>
      </w:r>
      <w:r>
        <w:rPr>
          <w:rStyle w:val="eop"/>
          <w:rFonts w:ascii="Arial" w:eastAsiaTheme="majorEastAsia" w:hAnsi="Arial" w:cs="Arial"/>
          <w:sz w:val="21"/>
          <w:szCs w:val="21"/>
        </w:rPr>
        <w:t> </w:t>
      </w:r>
    </w:p>
    <w:p w14:paraId="710DE8C0" w14:textId="77777777" w:rsidR="00CE1EA5" w:rsidRDefault="00CE1EA5" w:rsidP="00CE1EA5">
      <w:pPr>
        <w:pStyle w:val="paragraph"/>
        <w:spacing w:before="0" w:beforeAutospacing="0" w:after="0" w:afterAutospacing="0"/>
        <w:ind w:left="720"/>
        <w:textAlignment w:val="baseline"/>
      </w:pPr>
      <w:r>
        <w:rPr>
          <w:rStyle w:val="eop"/>
          <w:rFonts w:ascii="Arial" w:eastAsiaTheme="majorEastAsia" w:hAnsi="Arial" w:cs="Arial"/>
          <w:sz w:val="21"/>
          <w:szCs w:val="21"/>
        </w:rPr>
        <w:t> </w:t>
      </w:r>
    </w:p>
    <w:p w14:paraId="3DA70137" w14:textId="77777777" w:rsidR="00CE1EA5" w:rsidRDefault="00CE1EA5" w:rsidP="00CE1EA5">
      <w:pPr>
        <w:pStyle w:val="paragraph"/>
        <w:spacing w:before="0" w:beforeAutospacing="0" w:after="0" w:afterAutospacing="0"/>
        <w:ind w:left="720"/>
        <w:textAlignment w:val="baseline"/>
      </w:pPr>
      <w:r>
        <w:rPr>
          <w:rStyle w:val="normaltextrun"/>
          <w:rFonts w:ascii="Arial" w:eastAsiaTheme="majorEastAsia" w:hAnsi="Arial" w:cs="Arial"/>
          <w:sz w:val="21"/>
          <w:szCs w:val="21"/>
        </w:rPr>
        <w:t>3. The following equipment and services are included in the fees described above: ______________________________________________________________________ ______________________________________________________________________ ______________________________________________________________________. </w:t>
      </w:r>
      <w:r>
        <w:rPr>
          <w:rStyle w:val="eop"/>
          <w:rFonts w:ascii="Arial" w:eastAsiaTheme="majorEastAsia" w:hAnsi="Arial" w:cs="Arial"/>
          <w:sz w:val="21"/>
          <w:szCs w:val="21"/>
        </w:rPr>
        <w:t> </w:t>
      </w:r>
    </w:p>
    <w:p w14:paraId="4AE6715F" w14:textId="77777777" w:rsidR="00CE1EA5" w:rsidRDefault="00CE1EA5" w:rsidP="00CE1EA5">
      <w:pPr>
        <w:pStyle w:val="paragraph"/>
        <w:spacing w:before="0" w:beforeAutospacing="0" w:after="0" w:afterAutospacing="0"/>
        <w:ind w:left="720"/>
        <w:textAlignment w:val="baseline"/>
      </w:pPr>
      <w:r>
        <w:rPr>
          <w:rStyle w:val="eop"/>
          <w:rFonts w:ascii="Arial" w:eastAsiaTheme="majorEastAsia" w:hAnsi="Arial" w:cs="Arial"/>
          <w:sz w:val="21"/>
          <w:szCs w:val="21"/>
        </w:rPr>
        <w:t> </w:t>
      </w:r>
    </w:p>
    <w:p w14:paraId="059833EA" w14:textId="77777777" w:rsidR="00CE1EA5" w:rsidRDefault="00CE1EA5" w:rsidP="00CE1EA5">
      <w:pPr>
        <w:pStyle w:val="paragraph"/>
        <w:spacing w:before="0" w:beforeAutospacing="0" w:after="0" w:afterAutospacing="0"/>
        <w:ind w:left="720"/>
        <w:textAlignment w:val="baseline"/>
      </w:pPr>
      <w:r>
        <w:rPr>
          <w:rStyle w:val="normaltextrun"/>
          <w:rFonts w:ascii="Arial" w:eastAsiaTheme="majorEastAsia" w:hAnsi="Arial" w:cs="Arial"/>
          <w:sz w:val="21"/>
          <w:szCs w:val="21"/>
        </w:rPr>
        <w:t>4. Both UWM and the User acknowledge and agree that neither the University Organization’s sponsorship of the requested use, nor UWM’s approval of the requested use, constitutes endorsement by UWM or the State of Wisconsin of the views, objectives, philosophy or ideology expressed or otherwise propounded by the User. </w:t>
      </w:r>
      <w:r>
        <w:rPr>
          <w:rStyle w:val="eop"/>
          <w:rFonts w:ascii="Arial" w:eastAsiaTheme="majorEastAsia" w:hAnsi="Arial" w:cs="Arial"/>
          <w:sz w:val="21"/>
          <w:szCs w:val="21"/>
        </w:rPr>
        <w:t> </w:t>
      </w:r>
    </w:p>
    <w:p w14:paraId="3B0C48C9" w14:textId="77777777" w:rsidR="00CE1EA5" w:rsidRDefault="00CE1EA5" w:rsidP="00CE1EA5">
      <w:pPr>
        <w:pStyle w:val="paragraph"/>
        <w:spacing w:before="0" w:beforeAutospacing="0" w:after="0" w:afterAutospacing="0"/>
        <w:ind w:left="720"/>
        <w:textAlignment w:val="baseline"/>
      </w:pPr>
      <w:r>
        <w:rPr>
          <w:rStyle w:val="eop"/>
          <w:rFonts w:ascii="Arial" w:eastAsiaTheme="majorEastAsia" w:hAnsi="Arial" w:cs="Arial"/>
          <w:sz w:val="21"/>
          <w:szCs w:val="21"/>
        </w:rPr>
        <w:t> </w:t>
      </w:r>
    </w:p>
    <w:p w14:paraId="61512A5F" w14:textId="77777777" w:rsidR="00CE1EA5" w:rsidRDefault="00CE1EA5" w:rsidP="00CE1EA5">
      <w:pPr>
        <w:pStyle w:val="paragraph"/>
        <w:spacing w:before="0" w:beforeAutospacing="0" w:after="0" w:afterAutospacing="0"/>
        <w:ind w:left="720"/>
        <w:textAlignment w:val="baseline"/>
      </w:pPr>
      <w:r>
        <w:rPr>
          <w:rStyle w:val="normaltextrun"/>
          <w:rFonts w:ascii="Arial" w:eastAsiaTheme="majorEastAsia" w:hAnsi="Arial" w:cs="Arial"/>
          <w:sz w:val="21"/>
          <w:szCs w:val="21"/>
        </w:rPr>
        <w:lastRenderedPageBreak/>
        <w:t>5. The User hereby assumes full financial responsibility for the use of the UWM facilities, and agrees to indemnify and hold harmless the Board of Regents for the University of Wisconsin System on behalf of the University of Wisconsin—Milwaukee, and all of its officers, employees, and agents from any actions or causes of action, claims, demands, liabilities, loss, damage, injury, cost or expense of whatever kind or injuries or the death of any person(s) or damage to any property caused by, arising out of, or in connection with the use of UWM’s facilities. </w:t>
      </w:r>
      <w:r>
        <w:rPr>
          <w:rStyle w:val="eop"/>
          <w:rFonts w:ascii="Arial" w:eastAsiaTheme="majorEastAsia" w:hAnsi="Arial" w:cs="Arial"/>
          <w:sz w:val="21"/>
          <w:szCs w:val="21"/>
        </w:rPr>
        <w:t> </w:t>
      </w:r>
    </w:p>
    <w:p w14:paraId="01D3792C" w14:textId="77777777" w:rsidR="00CE1EA5" w:rsidRDefault="00CE1EA5" w:rsidP="00CE1EA5">
      <w:pPr>
        <w:pStyle w:val="paragraph"/>
        <w:spacing w:before="0" w:beforeAutospacing="0" w:after="0" w:afterAutospacing="0"/>
        <w:ind w:left="720"/>
        <w:textAlignment w:val="baseline"/>
      </w:pPr>
      <w:r>
        <w:rPr>
          <w:rStyle w:val="eop"/>
          <w:rFonts w:ascii="Arial" w:eastAsiaTheme="majorEastAsia" w:hAnsi="Arial" w:cs="Arial"/>
          <w:sz w:val="21"/>
          <w:szCs w:val="21"/>
        </w:rPr>
        <w:t> </w:t>
      </w:r>
    </w:p>
    <w:p w14:paraId="28DC4DB9" w14:textId="77777777" w:rsidR="00CE1EA5" w:rsidRDefault="00CE1EA5" w:rsidP="00CE1EA5">
      <w:pPr>
        <w:pStyle w:val="paragraph"/>
        <w:spacing w:before="0" w:beforeAutospacing="0" w:after="0" w:afterAutospacing="0"/>
        <w:ind w:left="720"/>
        <w:textAlignment w:val="baseline"/>
      </w:pPr>
      <w:r>
        <w:rPr>
          <w:rStyle w:val="normaltextrun"/>
          <w:rFonts w:ascii="Arial" w:eastAsiaTheme="majorEastAsia" w:hAnsi="Arial" w:cs="Arial"/>
          <w:sz w:val="21"/>
          <w:szCs w:val="21"/>
        </w:rPr>
        <w:t>6. No later than 14 days prior to the Date of Use, the User will provide proof of financial responsibility in the form of a certificate of insurance that names both the Board of Regents and UWM as named insureds, and that is deemed to be acceptable by the UWM Risk Management Office. </w:t>
      </w:r>
      <w:r>
        <w:rPr>
          <w:rStyle w:val="eop"/>
          <w:rFonts w:ascii="Arial" w:eastAsiaTheme="majorEastAsia" w:hAnsi="Arial" w:cs="Arial"/>
          <w:sz w:val="21"/>
          <w:szCs w:val="21"/>
        </w:rPr>
        <w:t> </w:t>
      </w:r>
    </w:p>
    <w:p w14:paraId="269E89A7" w14:textId="77777777" w:rsidR="00CE1EA5" w:rsidRDefault="00CE1EA5" w:rsidP="00CE1EA5">
      <w:pPr>
        <w:pStyle w:val="paragraph"/>
        <w:spacing w:before="0" w:beforeAutospacing="0" w:after="0" w:afterAutospacing="0"/>
        <w:ind w:left="720"/>
        <w:textAlignment w:val="baseline"/>
      </w:pPr>
      <w:r>
        <w:rPr>
          <w:rStyle w:val="eop"/>
          <w:rFonts w:ascii="Arial" w:eastAsiaTheme="majorEastAsia" w:hAnsi="Arial" w:cs="Arial"/>
          <w:sz w:val="21"/>
          <w:szCs w:val="21"/>
        </w:rPr>
        <w:t> </w:t>
      </w:r>
    </w:p>
    <w:p w14:paraId="2B13952D" w14:textId="77777777" w:rsidR="00CE1EA5" w:rsidRDefault="00CE1EA5" w:rsidP="00CE1EA5">
      <w:pPr>
        <w:pStyle w:val="paragraph"/>
        <w:spacing w:before="0" w:beforeAutospacing="0" w:after="0" w:afterAutospacing="0"/>
        <w:ind w:left="720"/>
        <w:textAlignment w:val="baseline"/>
      </w:pPr>
      <w:r>
        <w:rPr>
          <w:rStyle w:val="normaltextrun"/>
          <w:rFonts w:ascii="Arial" w:eastAsiaTheme="majorEastAsia" w:hAnsi="Arial" w:cs="Arial"/>
          <w:sz w:val="21"/>
          <w:szCs w:val="21"/>
        </w:rPr>
        <w:t>7. The User shall not cause or permit anything to be done to injure, mar or deface the premises. The User shall obtain prior approval for any decorations. The User shall leave the premises in the same condition as at the commencement of the use, excepting ordinary wear and use. </w:t>
      </w:r>
      <w:r>
        <w:rPr>
          <w:rStyle w:val="eop"/>
          <w:rFonts w:ascii="Arial" w:eastAsiaTheme="majorEastAsia" w:hAnsi="Arial" w:cs="Arial"/>
          <w:sz w:val="21"/>
          <w:szCs w:val="21"/>
        </w:rPr>
        <w:t> </w:t>
      </w:r>
    </w:p>
    <w:p w14:paraId="294E9A18" w14:textId="77777777" w:rsidR="00CE1EA5" w:rsidRDefault="00CE1EA5" w:rsidP="00CE1EA5">
      <w:pPr>
        <w:pStyle w:val="paragraph"/>
        <w:spacing w:before="0" w:beforeAutospacing="0" w:after="0" w:afterAutospacing="0"/>
        <w:ind w:left="720"/>
        <w:textAlignment w:val="baseline"/>
      </w:pPr>
      <w:r>
        <w:rPr>
          <w:rStyle w:val="eop"/>
          <w:rFonts w:ascii="Arial" w:eastAsiaTheme="majorEastAsia" w:hAnsi="Arial" w:cs="Arial"/>
          <w:sz w:val="21"/>
          <w:szCs w:val="21"/>
        </w:rPr>
        <w:t> </w:t>
      </w:r>
    </w:p>
    <w:p w14:paraId="477A4DC8" w14:textId="77777777" w:rsidR="00CE1EA5" w:rsidRDefault="00CE1EA5" w:rsidP="00CE1EA5">
      <w:pPr>
        <w:pStyle w:val="paragraph"/>
        <w:spacing w:before="0" w:beforeAutospacing="0" w:after="0" w:afterAutospacing="0"/>
        <w:ind w:left="720"/>
        <w:textAlignment w:val="baseline"/>
      </w:pPr>
      <w:r>
        <w:rPr>
          <w:rStyle w:val="normaltextrun"/>
          <w:rFonts w:ascii="Arial" w:eastAsiaTheme="majorEastAsia" w:hAnsi="Arial" w:cs="Arial"/>
          <w:sz w:val="21"/>
          <w:szCs w:val="21"/>
        </w:rPr>
        <w:t>8. The User agrees that it is solely responsible for the payment of any federal, state, or local taxes which may be levied against the activity for which the facilities are being used. </w:t>
      </w:r>
      <w:r>
        <w:rPr>
          <w:rStyle w:val="eop"/>
          <w:rFonts w:ascii="Arial" w:eastAsiaTheme="majorEastAsia" w:hAnsi="Arial" w:cs="Arial"/>
          <w:sz w:val="21"/>
          <w:szCs w:val="21"/>
        </w:rPr>
        <w:t> </w:t>
      </w:r>
    </w:p>
    <w:p w14:paraId="3A06BAF0" w14:textId="77777777" w:rsidR="00CE1EA5" w:rsidRDefault="00CE1EA5" w:rsidP="00CE1EA5">
      <w:pPr>
        <w:pStyle w:val="paragraph"/>
        <w:spacing w:before="0" w:beforeAutospacing="0" w:after="0" w:afterAutospacing="0"/>
        <w:ind w:left="720"/>
        <w:textAlignment w:val="baseline"/>
      </w:pPr>
      <w:r>
        <w:rPr>
          <w:rStyle w:val="eop"/>
          <w:rFonts w:ascii="Arial" w:eastAsiaTheme="majorEastAsia" w:hAnsi="Arial" w:cs="Arial"/>
          <w:sz w:val="21"/>
          <w:szCs w:val="21"/>
        </w:rPr>
        <w:t> </w:t>
      </w:r>
    </w:p>
    <w:p w14:paraId="2F3E5564" w14:textId="77777777" w:rsidR="00CE1EA5" w:rsidRDefault="00CE1EA5" w:rsidP="00CE1EA5">
      <w:pPr>
        <w:pStyle w:val="paragraph"/>
        <w:spacing w:before="0" w:beforeAutospacing="0" w:after="0" w:afterAutospacing="0"/>
        <w:ind w:left="720"/>
        <w:textAlignment w:val="baseline"/>
      </w:pPr>
      <w:r>
        <w:rPr>
          <w:rStyle w:val="normaltextrun"/>
          <w:rFonts w:ascii="Arial" w:eastAsiaTheme="majorEastAsia" w:hAnsi="Arial" w:cs="Arial"/>
          <w:sz w:val="21"/>
          <w:szCs w:val="21"/>
        </w:rPr>
        <w:t>9. The User agrees to comply with all applicable policies of the University of Wisconsin System and UWM, including any policies pertaining specifically to the use of the facilities named in this Agreement.</w:t>
      </w:r>
      <w:r>
        <w:rPr>
          <w:rStyle w:val="eop"/>
          <w:rFonts w:ascii="Arial" w:eastAsiaTheme="majorEastAsia" w:hAnsi="Arial" w:cs="Arial"/>
          <w:sz w:val="21"/>
          <w:szCs w:val="21"/>
        </w:rPr>
        <w:t> </w:t>
      </w:r>
    </w:p>
    <w:p w14:paraId="055EACC2" w14:textId="77777777" w:rsidR="00CE1EA5" w:rsidRDefault="00CE1EA5" w:rsidP="00CE1EA5">
      <w:pPr>
        <w:pStyle w:val="paragraph"/>
        <w:spacing w:before="0" w:beforeAutospacing="0" w:after="0" w:afterAutospacing="0"/>
        <w:ind w:left="720"/>
        <w:textAlignment w:val="baseline"/>
      </w:pPr>
      <w:r>
        <w:rPr>
          <w:rStyle w:val="eop"/>
          <w:rFonts w:ascii="Arial" w:eastAsiaTheme="majorEastAsia" w:hAnsi="Arial" w:cs="Arial"/>
          <w:sz w:val="21"/>
          <w:szCs w:val="21"/>
        </w:rPr>
        <w:t> </w:t>
      </w:r>
    </w:p>
    <w:p w14:paraId="1C163046" w14:textId="77777777" w:rsidR="00CE1EA5" w:rsidRDefault="00CE1EA5" w:rsidP="00CE1EA5">
      <w:pPr>
        <w:pStyle w:val="paragraph"/>
        <w:spacing w:before="0" w:beforeAutospacing="0" w:after="0" w:afterAutospacing="0"/>
        <w:ind w:left="720"/>
        <w:textAlignment w:val="baseline"/>
      </w:pPr>
      <w:r>
        <w:rPr>
          <w:rStyle w:val="normaltextrun"/>
          <w:rFonts w:ascii="Arial" w:eastAsiaTheme="majorEastAsia" w:hAnsi="Arial" w:cs="Arial"/>
          <w:sz w:val="21"/>
          <w:szCs w:val="21"/>
        </w:rPr>
        <w:t>10. By signing this agreement, User agrees that, pursuant to UWM’s Criminal Background Check Policy (SAAP 7-4), if it is using UWM lands or facilities to operate multi-day or overnight programs for minors, it represents that all of its employees, affiliates, and volunteers with access to minors have satisfied a criminal background check by a criminal background check vendor that includes a check of the vendor’s proprietary national criminal background check database.</w:t>
      </w:r>
      <w:r>
        <w:rPr>
          <w:rStyle w:val="eop"/>
          <w:rFonts w:ascii="Arial" w:eastAsiaTheme="majorEastAsia" w:hAnsi="Arial" w:cs="Arial"/>
          <w:sz w:val="21"/>
          <w:szCs w:val="21"/>
        </w:rPr>
        <w:t> </w:t>
      </w:r>
    </w:p>
    <w:p w14:paraId="1A469DD6" w14:textId="77777777" w:rsidR="00CE1EA5" w:rsidRDefault="00CE1EA5" w:rsidP="00CE1EA5">
      <w:pPr>
        <w:pStyle w:val="paragraph"/>
        <w:spacing w:before="0" w:beforeAutospacing="0" w:after="0" w:afterAutospacing="0"/>
        <w:ind w:left="720"/>
        <w:textAlignment w:val="baseline"/>
      </w:pPr>
      <w:r>
        <w:rPr>
          <w:rStyle w:val="eop"/>
          <w:rFonts w:ascii="Arial" w:eastAsiaTheme="majorEastAsia" w:hAnsi="Arial" w:cs="Arial"/>
          <w:sz w:val="21"/>
          <w:szCs w:val="21"/>
        </w:rPr>
        <w:t> </w:t>
      </w:r>
    </w:p>
    <w:p w14:paraId="2221DB42" w14:textId="77777777" w:rsidR="00CE1EA5" w:rsidRDefault="00CE1EA5" w:rsidP="00CE1EA5">
      <w:pPr>
        <w:pStyle w:val="paragraph"/>
        <w:spacing w:before="0" w:beforeAutospacing="0" w:after="0" w:afterAutospacing="0"/>
        <w:ind w:left="720"/>
        <w:textAlignment w:val="baseline"/>
      </w:pPr>
      <w:r>
        <w:rPr>
          <w:rStyle w:val="normaltextrun"/>
          <w:rFonts w:ascii="Arial" w:eastAsiaTheme="majorEastAsia" w:hAnsi="Arial" w:cs="Arial"/>
          <w:sz w:val="21"/>
          <w:szCs w:val="21"/>
        </w:rPr>
        <w:t>11. In connection with the performance of work under this Agreement, to the extent required by law, the User agrees: (a) not to discriminate against any employee or applicant for employment because of age, race, religion, color, handicap, sex, physical condition, developmental disability as defined in Wis. Stat. s. 51.05(5), sexual orientation or national origin, including in, but not limited to, the following: employment, upgrading, demotion or transfer, recruitment or recruitment advertising, layoff or termination, rates of pay or other forms of compensation, and selection for training, including apprenticeship; (b) except with respect to sexual orientation, to take affirmative action to ensure equal employment opportunities; and (c) to post in conspicuous places, available for employees and applicants for employment, notices to be provided by the contracting officer setting forth the provisions of the nondiscrimination clause. </w:t>
      </w:r>
      <w:r>
        <w:rPr>
          <w:rStyle w:val="eop"/>
          <w:rFonts w:ascii="Arial" w:eastAsiaTheme="majorEastAsia" w:hAnsi="Arial" w:cs="Arial"/>
          <w:sz w:val="21"/>
          <w:szCs w:val="21"/>
        </w:rPr>
        <w:t> </w:t>
      </w:r>
    </w:p>
    <w:p w14:paraId="07E53584" w14:textId="77777777" w:rsidR="00CE1EA5" w:rsidRDefault="00CE1EA5" w:rsidP="00CE1EA5">
      <w:pPr>
        <w:pStyle w:val="paragraph"/>
        <w:spacing w:before="0" w:beforeAutospacing="0" w:after="0" w:afterAutospacing="0"/>
        <w:ind w:left="720"/>
        <w:textAlignment w:val="baseline"/>
      </w:pPr>
      <w:r>
        <w:rPr>
          <w:rStyle w:val="eop"/>
          <w:rFonts w:ascii="Arial" w:eastAsiaTheme="majorEastAsia" w:hAnsi="Arial" w:cs="Arial"/>
          <w:sz w:val="21"/>
          <w:szCs w:val="21"/>
        </w:rPr>
        <w:t> </w:t>
      </w:r>
    </w:p>
    <w:p w14:paraId="7F42C7D0" w14:textId="77777777" w:rsidR="00CE1EA5" w:rsidRDefault="00CE1EA5" w:rsidP="00CE1EA5">
      <w:pPr>
        <w:pStyle w:val="paragraph"/>
        <w:spacing w:before="0" w:beforeAutospacing="0" w:after="0" w:afterAutospacing="0"/>
        <w:ind w:left="720"/>
        <w:textAlignment w:val="baseline"/>
      </w:pPr>
      <w:r>
        <w:rPr>
          <w:rStyle w:val="normaltextrun"/>
          <w:rFonts w:ascii="Arial" w:eastAsiaTheme="majorEastAsia" w:hAnsi="Arial" w:cs="Arial"/>
          <w:sz w:val="21"/>
          <w:szCs w:val="21"/>
        </w:rPr>
        <w:t xml:space="preserve">12. UWM hereby certifies and agrees that the above-described use </w:t>
      </w:r>
      <w:proofErr w:type="gramStart"/>
      <w:r>
        <w:rPr>
          <w:rStyle w:val="normaltextrun"/>
          <w:rFonts w:ascii="Arial" w:eastAsiaTheme="majorEastAsia" w:hAnsi="Arial" w:cs="Arial"/>
          <w:sz w:val="21"/>
          <w:szCs w:val="21"/>
        </w:rPr>
        <w:t>does not does not</w:t>
      </w:r>
      <w:proofErr w:type="gramEnd"/>
      <w:r>
        <w:rPr>
          <w:rStyle w:val="normaltextrun"/>
          <w:rFonts w:ascii="Arial" w:eastAsiaTheme="majorEastAsia" w:hAnsi="Arial" w:cs="Arial"/>
          <w:sz w:val="21"/>
          <w:szCs w:val="21"/>
        </w:rPr>
        <w:t xml:space="preserve"> detract from the university purposes for the facility, the missions of the university, and the intended functions of the facility. </w:t>
      </w:r>
      <w:r>
        <w:rPr>
          <w:rStyle w:val="eop"/>
          <w:rFonts w:ascii="Arial" w:eastAsiaTheme="majorEastAsia" w:hAnsi="Arial" w:cs="Arial"/>
          <w:sz w:val="21"/>
          <w:szCs w:val="21"/>
        </w:rPr>
        <w:t> </w:t>
      </w:r>
    </w:p>
    <w:p w14:paraId="3FF885FA" w14:textId="77777777" w:rsidR="00CE1EA5" w:rsidRDefault="00CE1EA5" w:rsidP="00CE1EA5">
      <w:pPr>
        <w:pStyle w:val="paragraph"/>
        <w:spacing w:before="0" w:beforeAutospacing="0" w:after="0" w:afterAutospacing="0"/>
        <w:ind w:left="720"/>
        <w:textAlignment w:val="baseline"/>
      </w:pPr>
      <w:r>
        <w:rPr>
          <w:rStyle w:val="eop"/>
          <w:rFonts w:ascii="Arial" w:eastAsiaTheme="majorEastAsia" w:hAnsi="Arial" w:cs="Arial"/>
          <w:sz w:val="21"/>
          <w:szCs w:val="21"/>
        </w:rPr>
        <w:t> </w:t>
      </w:r>
    </w:p>
    <w:p w14:paraId="3C38949F" w14:textId="77777777" w:rsidR="00CE1EA5" w:rsidRDefault="00CE1EA5" w:rsidP="00CE1EA5">
      <w:pPr>
        <w:pStyle w:val="paragraph"/>
        <w:spacing w:before="0" w:beforeAutospacing="0" w:after="0" w:afterAutospacing="0"/>
        <w:ind w:left="720"/>
        <w:textAlignment w:val="baseline"/>
      </w:pPr>
      <w:r>
        <w:rPr>
          <w:rStyle w:val="normaltextrun"/>
          <w:rFonts w:ascii="Arial" w:eastAsiaTheme="majorEastAsia" w:hAnsi="Arial" w:cs="Arial"/>
          <w:b/>
          <w:bCs/>
          <w:sz w:val="19"/>
          <w:szCs w:val="19"/>
        </w:rPr>
        <w:t>By the Board of Regents of the University</w:t>
      </w:r>
      <w:r>
        <w:rPr>
          <w:rStyle w:val="tabchar"/>
          <w:rFonts w:eastAsiaTheme="majorEastAsia"/>
          <w:sz w:val="19"/>
          <w:szCs w:val="19"/>
        </w:rPr>
        <w:t xml:space="preserve"> </w:t>
      </w:r>
      <w:proofErr w:type="gramStart"/>
      <w:r>
        <w:rPr>
          <w:rStyle w:val="normaltextrun"/>
          <w:rFonts w:ascii="Arial" w:eastAsiaTheme="majorEastAsia" w:hAnsi="Arial" w:cs="Arial"/>
          <w:b/>
          <w:bCs/>
          <w:sz w:val="19"/>
          <w:szCs w:val="19"/>
        </w:rPr>
        <w:t>By</w:t>
      </w:r>
      <w:proofErr w:type="gramEnd"/>
      <w:r>
        <w:rPr>
          <w:rStyle w:val="normaltextrun"/>
          <w:rFonts w:ascii="Arial" w:eastAsiaTheme="majorEastAsia" w:hAnsi="Arial" w:cs="Arial"/>
          <w:b/>
          <w:bCs/>
          <w:sz w:val="19"/>
          <w:szCs w:val="19"/>
        </w:rPr>
        <w:t xml:space="preserve"> the User: </w:t>
      </w:r>
      <w:r>
        <w:rPr>
          <w:rStyle w:val="eop"/>
          <w:rFonts w:ascii="Arial" w:eastAsiaTheme="majorEastAsia" w:hAnsi="Arial" w:cs="Arial"/>
          <w:sz w:val="19"/>
          <w:szCs w:val="19"/>
        </w:rPr>
        <w:t> </w:t>
      </w:r>
    </w:p>
    <w:p w14:paraId="61AA7891" w14:textId="77777777" w:rsidR="00CE1EA5" w:rsidRDefault="00CE1EA5" w:rsidP="00CE1EA5">
      <w:pPr>
        <w:pStyle w:val="paragraph"/>
        <w:spacing w:before="0" w:beforeAutospacing="0" w:after="0" w:afterAutospacing="0"/>
        <w:ind w:left="720"/>
        <w:textAlignment w:val="baseline"/>
      </w:pPr>
      <w:r>
        <w:rPr>
          <w:rStyle w:val="normaltextrun"/>
          <w:rFonts w:ascii="Arial" w:eastAsiaTheme="majorEastAsia" w:hAnsi="Arial" w:cs="Arial"/>
          <w:b/>
          <w:bCs/>
          <w:sz w:val="19"/>
          <w:szCs w:val="19"/>
        </w:rPr>
        <w:t>of Wisconsin System on behalf of the</w:t>
      </w:r>
      <w:r>
        <w:rPr>
          <w:rStyle w:val="eop"/>
          <w:rFonts w:ascii="Arial" w:eastAsiaTheme="majorEastAsia" w:hAnsi="Arial" w:cs="Arial"/>
          <w:sz w:val="19"/>
          <w:szCs w:val="19"/>
        </w:rPr>
        <w:t> </w:t>
      </w:r>
    </w:p>
    <w:p w14:paraId="63E04697" w14:textId="77777777" w:rsidR="00CE1EA5" w:rsidRDefault="00CE1EA5" w:rsidP="00CE1EA5">
      <w:pPr>
        <w:pStyle w:val="paragraph"/>
        <w:spacing w:before="0" w:beforeAutospacing="0" w:after="0" w:afterAutospacing="0"/>
        <w:ind w:left="720"/>
        <w:textAlignment w:val="baseline"/>
      </w:pPr>
      <w:r>
        <w:rPr>
          <w:rStyle w:val="normaltextrun"/>
          <w:rFonts w:ascii="Arial" w:eastAsiaTheme="majorEastAsia" w:hAnsi="Arial" w:cs="Arial"/>
          <w:b/>
          <w:bCs/>
          <w:sz w:val="19"/>
          <w:szCs w:val="19"/>
        </w:rPr>
        <w:t>University of Wisconsin—Milwaukee:</w:t>
      </w:r>
      <w:r>
        <w:rPr>
          <w:rStyle w:val="eop"/>
          <w:rFonts w:ascii="Arial" w:eastAsiaTheme="majorEastAsia" w:hAnsi="Arial" w:cs="Arial"/>
          <w:sz w:val="19"/>
          <w:szCs w:val="19"/>
        </w:rPr>
        <w:t> </w:t>
      </w:r>
    </w:p>
    <w:p w14:paraId="2E00E89F" w14:textId="77777777" w:rsidR="00CE1EA5" w:rsidRDefault="00CE1EA5" w:rsidP="00CE1EA5">
      <w:pPr>
        <w:pStyle w:val="paragraph"/>
        <w:spacing w:before="0" w:beforeAutospacing="0" w:after="0" w:afterAutospacing="0"/>
        <w:ind w:left="720"/>
        <w:textAlignment w:val="baseline"/>
      </w:pPr>
      <w:r>
        <w:rPr>
          <w:rStyle w:val="normaltextrun"/>
          <w:rFonts w:ascii="Arial" w:eastAsiaTheme="majorEastAsia" w:hAnsi="Arial" w:cs="Arial"/>
          <w:sz w:val="19"/>
          <w:szCs w:val="19"/>
        </w:rPr>
        <w:t>______________________________ ___________________________________ </w:t>
      </w:r>
      <w:r>
        <w:rPr>
          <w:rStyle w:val="eop"/>
          <w:rFonts w:ascii="Arial" w:eastAsiaTheme="majorEastAsia" w:hAnsi="Arial" w:cs="Arial"/>
          <w:sz w:val="19"/>
          <w:szCs w:val="19"/>
        </w:rPr>
        <w:t> </w:t>
      </w:r>
    </w:p>
    <w:p w14:paraId="73E8E676" w14:textId="77777777" w:rsidR="00CE1EA5" w:rsidRDefault="00CE1EA5" w:rsidP="00CE1EA5">
      <w:pPr>
        <w:pStyle w:val="paragraph"/>
        <w:spacing w:before="0" w:beforeAutospacing="0" w:after="0" w:afterAutospacing="0"/>
        <w:ind w:left="720"/>
        <w:textAlignment w:val="baseline"/>
      </w:pPr>
      <w:r>
        <w:rPr>
          <w:rStyle w:val="normaltextrun"/>
          <w:rFonts w:ascii="Arial" w:eastAsiaTheme="majorEastAsia" w:hAnsi="Arial" w:cs="Arial"/>
          <w:sz w:val="19"/>
          <w:szCs w:val="19"/>
        </w:rPr>
        <w:t>Title: _________________________ Title: ____________________________ </w:t>
      </w:r>
      <w:r>
        <w:rPr>
          <w:rStyle w:val="eop"/>
          <w:rFonts w:ascii="Arial" w:eastAsiaTheme="majorEastAsia" w:hAnsi="Arial" w:cs="Arial"/>
          <w:sz w:val="19"/>
          <w:szCs w:val="19"/>
        </w:rPr>
        <w:t> </w:t>
      </w:r>
    </w:p>
    <w:p w14:paraId="7C2923D8" w14:textId="23105A0B" w:rsidR="00B73F90" w:rsidRDefault="00CE1EA5" w:rsidP="00CE1EA5">
      <w:pPr>
        <w:pStyle w:val="paragraph"/>
        <w:spacing w:before="0" w:beforeAutospacing="0" w:after="0" w:afterAutospacing="0"/>
        <w:ind w:left="720"/>
        <w:textAlignment w:val="baseline"/>
      </w:pPr>
      <w:r>
        <w:rPr>
          <w:rStyle w:val="normaltextrun"/>
          <w:rFonts w:ascii="Arial" w:eastAsiaTheme="majorEastAsia" w:hAnsi="Arial" w:cs="Arial"/>
          <w:sz w:val="19"/>
          <w:szCs w:val="19"/>
        </w:rPr>
        <w:t>Date: _________________________ Date: _____________________________</w:t>
      </w:r>
      <w:r>
        <w:rPr>
          <w:rStyle w:val="eop"/>
          <w:rFonts w:ascii="Arial" w:eastAsiaTheme="majorEastAsia" w:hAnsi="Arial" w:cs="Arial"/>
          <w:sz w:val="19"/>
          <w:szCs w:val="19"/>
        </w:rPr>
        <w:t> </w:t>
      </w:r>
    </w:p>
    <w:sectPr w:rsidR="00B73F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EA5"/>
    <w:rsid w:val="003D3C1F"/>
    <w:rsid w:val="00B73F90"/>
    <w:rsid w:val="00BD3DD3"/>
    <w:rsid w:val="00CE1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7B7548"/>
  <w15:chartTrackingRefBased/>
  <w15:docId w15:val="{1A7861C9-4CF9-9E47-8024-9C5404DD9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1E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1E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1E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1E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1E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1E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1E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1E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1E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E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1E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1E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1E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1E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1E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1E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1E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1EA5"/>
    <w:rPr>
      <w:rFonts w:eastAsiaTheme="majorEastAsia" w:cstheme="majorBidi"/>
      <w:color w:val="272727" w:themeColor="text1" w:themeTint="D8"/>
    </w:rPr>
  </w:style>
  <w:style w:type="paragraph" w:styleId="Title">
    <w:name w:val="Title"/>
    <w:basedOn w:val="Normal"/>
    <w:next w:val="Normal"/>
    <w:link w:val="TitleChar"/>
    <w:uiPriority w:val="10"/>
    <w:qFormat/>
    <w:rsid w:val="00CE1E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1E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1E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1E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1EA5"/>
    <w:pPr>
      <w:spacing w:before="160"/>
      <w:jc w:val="center"/>
    </w:pPr>
    <w:rPr>
      <w:i/>
      <w:iCs/>
      <w:color w:val="404040" w:themeColor="text1" w:themeTint="BF"/>
    </w:rPr>
  </w:style>
  <w:style w:type="character" w:customStyle="1" w:styleId="QuoteChar">
    <w:name w:val="Quote Char"/>
    <w:basedOn w:val="DefaultParagraphFont"/>
    <w:link w:val="Quote"/>
    <w:uiPriority w:val="29"/>
    <w:rsid w:val="00CE1EA5"/>
    <w:rPr>
      <w:i/>
      <w:iCs/>
      <w:color w:val="404040" w:themeColor="text1" w:themeTint="BF"/>
    </w:rPr>
  </w:style>
  <w:style w:type="paragraph" w:styleId="ListParagraph">
    <w:name w:val="List Paragraph"/>
    <w:basedOn w:val="Normal"/>
    <w:uiPriority w:val="34"/>
    <w:qFormat/>
    <w:rsid w:val="00CE1EA5"/>
    <w:pPr>
      <w:ind w:left="720"/>
      <w:contextualSpacing/>
    </w:pPr>
  </w:style>
  <w:style w:type="character" w:styleId="IntenseEmphasis">
    <w:name w:val="Intense Emphasis"/>
    <w:basedOn w:val="DefaultParagraphFont"/>
    <w:uiPriority w:val="21"/>
    <w:qFormat/>
    <w:rsid w:val="00CE1EA5"/>
    <w:rPr>
      <w:i/>
      <w:iCs/>
      <w:color w:val="0F4761" w:themeColor="accent1" w:themeShade="BF"/>
    </w:rPr>
  </w:style>
  <w:style w:type="paragraph" w:styleId="IntenseQuote">
    <w:name w:val="Intense Quote"/>
    <w:basedOn w:val="Normal"/>
    <w:next w:val="Normal"/>
    <w:link w:val="IntenseQuoteChar"/>
    <w:uiPriority w:val="30"/>
    <w:qFormat/>
    <w:rsid w:val="00CE1E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1EA5"/>
    <w:rPr>
      <w:i/>
      <w:iCs/>
      <w:color w:val="0F4761" w:themeColor="accent1" w:themeShade="BF"/>
    </w:rPr>
  </w:style>
  <w:style w:type="character" w:styleId="IntenseReference">
    <w:name w:val="Intense Reference"/>
    <w:basedOn w:val="DefaultParagraphFont"/>
    <w:uiPriority w:val="32"/>
    <w:qFormat/>
    <w:rsid w:val="00CE1EA5"/>
    <w:rPr>
      <w:b/>
      <w:bCs/>
      <w:smallCaps/>
      <w:color w:val="0F4761" w:themeColor="accent1" w:themeShade="BF"/>
      <w:spacing w:val="5"/>
    </w:rPr>
  </w:style>
  <w:style w:type="paragraph" w:customStyle="1" w:styleId="paragraph">
    <w:name w:val="paragraph"/>
    <w:basedOn w:val="Normal"/>
    <w:rsid w:val="00CE1EA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CE1EA5"/>
  </w:style>
  <w:style w:type="character" w:customStyle="1" w:styleId="eop">
    <w:name w:val="eop"/>
    <w:basedOn w:val="DefaultParagraphFont"/>
    <w:rsid w:val="00CE1EA5"/>
  </w:style>
  <w:style w:type="character" w:customStyle="1" w:styleId="tabchar">
    <w:name w:val="tabchar"/>
    <w:basedOn w:val="DefaultParagraphFont"/>
    <w:rsid w:val="00CE1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848</Words>
  <Characters>5284</Characters>
  <Application>Microsoft Office Word</Application>
  <DocSecurity>0</DocSecurity>
  <Lines>110</Lines>
  <Paragraphs>51</Paragraphs>
  <ScaleCrop>false</ScaleCrop>
  <Company/>
  <LinksUpToDate>false</LinksUpToDate>
  <CharactersWithSpaces>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Russell</dc:creator>
  <cp:keywords/>
  <dc:description/>
  <cp:lastModifiedBy>Katie Russell</cp:lastModifiedBy>
  <cp:revision>1</cp:revision>
  <dcterms:created xsi:type="dcterms:W3CDTF">2026-01-16T21:36:00Z</dcterms:created>
  <dcterms:modified xsi:type="dcterms:W3CDTF">2026-01-16T21:37:00Z</dcterms:modified>
</cp:coreProperties>
</file>