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EF1BD0E" wp14:paraId="1E28483A" wp14:textId="4A873713">
      <w:pPr>
        <w:spacing w:after="160" w:line="259" w:lineRule="auto"/>
        <w:rPr>
          <w:rFonts w:ascii="Calibri" w:hAnsi="Calibri" w:eastAsia="Calibri" w:cs="Calibri"/>
          <w:b w:val="0"/>
          <w:bCs w:val="0"/>
          <w:i w:val="1"/>
          <w:iCs w:val="1"/>
          <w:caps w:val="0"/>
          <w:smallCaps w:val="0"/>
          <w:noProof w:val="0"/>
          <w:color w:val="000000" w:themeColor="text1" w:themeTint="FF" w:themeShade="FF"/>
          <w:sz w:val="32"/>
          <w:szCs w:val="32"/>
          <w:lang w:val="en-US"/>
        </w:rPr>
      </w:pPr>
      <w:r w:rsidRPr="2EF1BD0E" w:rsidR="1465C50C">
        <w:rPr>
          <w:rFonts w:ascii="Calibri" w:hAnsi="Calibri" w:eastAsia="Calibri" w:cs="Calibri"/>
          <w:b w:val="1"/>
          <w:bCs w:val="1"/>
          <w:i w:val="1"/>
          <w:iCs w:val="1"/>
          <w:caps w:val="0"/>
          <w:smallCaps w:val="0"/>
          <w:noProof w:val="0"/>
          <w:color w:val="000000" w:themeColor="text1" w:themeTint="FF" w:themeShade="FF"/>
          <w:sz w:val="32"/>
          <w:szCs w:val="32"/>
          <w:lang w:val="en-US"/>
        </w:rPr>
        <w:t xml:space="preserve">IEP 70 - </w:t>
      </w:r>
      <w:r w:rsidRPr="2EF1BD0E" w:rsidR="58EB0F66">
        <w:rPr>
          <w:rFonts w:ascii="Calibri" w:hAnsi="Calibri" w:eastAsia="Calibri" w:cs="Calibri"/>
          <w:b w:val="1"/>
          <w:bCs w:val="1"/>
          <w:i w:val="1"/>
          <w:iCs w:val="1"/>
          <w:caps w:val="0"/>
          <w:smallCaps w:val="0"/>
          <w:noProof w:val="0"/>
          <w:color w:val="000000" w:themeColor="text1" w:themeTint="FF" w:themeShade="FF"/>
          <w:sz w:val="32"/>
          <w:szCs w:val="32"/>
          <w:lang w:val="en-US"/>
        </w:rPr>
        <w:t>B1 Listening and Speaking</w:t>
      </w:r>
    </w:p>
    <w:p xmlns:wp14="http://schemas.microsoft.com/office/word/2010/wordml" w:rsidP="37315A91" wp14:paraId="30D38537" wp14:textId="4B46A80A">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7315A91" w:rsidR="58EB0F66">
        <w:rPr>
          <w:rFonts w:ascii="Calibri" w:hAnsi="Calibri" w:eastAsia="Calibri" w:cs="Calibri"/>
          <w:b w:val="1"/>
          <w:bCs w:val="1"/>
          <w:i w:val="0"/>
          <w:iCs w:val="0"/>
          <w:caps w:val="0"/>
          <w:smallCaps w:val="0"/>
          <w:noProof w:val="0"/>
          <w:color w:val="000000" w:themeColor="text1" w:themeTint="FF" w:themeShade="FF"/>
          <w:sz w:val="28"/>
          <w:szCs w:val="28"/>
          <w:lang w:val="en-US"/>
        </w:rPr>
        <w:t xml:space="preserve">Course Description </w:t>
      </w:r>
    </w:p>
    <w:p xmlns:wp14="http://schemas.microsoft.com/office/word/2010/wordml" w:rsidP="37315A91" wp14:paraId="73A965D9" wp14:textId="1EAD58E2">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7315A91" w:rsidR="58EB0F6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Students can </w:t>
      </w:r>
      <w:r w:rsidRPr="37315A91" w:rsidR="58EB0F6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demonstrate</w:t>
      </w:r>
      <w:r w:rsidRPr="37315A91" w:rsidR="58EB0F6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 xml:space="preserve"> through the spoken</w:t>
      </w:r>
      <w:r w:rsidRPr="37315A91" w:rsidR="3E3C505C">
        <w:rPr>
          <w:rFonts w:ascii="Arial" w:hAnsi="Arial" w:eastAsia="Arial" w:cs="Arial"/>
          <w:b w:val="0"/>
          <w:bCs w:val="0"/>
          <w:i w:val="0"/>
          <w:iCs w:val="0"/>
          <w:caps w:val="0"/>
          <w:smallCaps w:val="0"/>
          <w:noProof w:val="0"/>
          <w:color w:val="000000" w:themeColor="text1" w:themeTint="FF" w:themeShade="FF"/>
          <w:sz w:val="24"/>
          <w:szCs w:val="24"/>
          <w:lang w:val="en"/>
        </w:rPr>
        <w:t xml:space="preserve"> or written</w:t>
      </w: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 xml:space="preserve"> production, that they can recognize and interpret most moderately complex formal and informal communication, including some abstract concepts and ideas related to personal and student life experiences. </w:t>
      </w:r>
    </w:p>
    <w:p xmlns:wp14="http://schemas.microsoft.com/office/word/2010/wordml" w:rsidP="37315A91" wp14:paraId="3D9D7E38" wp14:textId="7104230C">
      <w:pPr>
        <w:pStyle w:val="ListParagraph"/>
        <w:numPr>
          <w:ilvl w:val="0"/>
          <w:numId w:val="1"/>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 xml:space="preserve">Students can demonstrate, through spoken production, that they can communicate, with some confidence, in routine social and academic situations and present information in some detail about familiar topics of personal and academic relevance. </w:t>
      </w:r>
    </w:p>
    <w:p xmlns:wp14="http://schemas.microsoft.com/office/word/2010/wordml" w:rsidP="37315A91" wp14:paraId="304E7FB5" wp14:textId="30ED198D">
      <w:pPr>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 xml:space="preserve">      "Moderately complex communication" is identified as: </w:t>
      </w:r>
    </w:p>
    <w:p xmlns:wp14="http://schemas.microsoft.com/office/word/2010/wordml" w:rsidP="37315A91" wp14:paraId="15B66164" wp14:textId="73BDB093">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Mostly concrete, factual, and descriptive</w:t>
      </w:r>
    </w:p>
    <w:p xmlns:wp14="http://schemas.microsoft.com/office/word/2010/wordml" w:rsidP="37315A91" wp14:paraId="2290B834" wp14:textId="3C8D0814">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Using mostly common vocabulary with some abstract specialized vocabulary and idioms</w:t>
      </w:r>
    </w:p>
    <w:p xmlns:wp14="http://schemas.microsoft.com/office/word/2010/wordml" w:rsidP="37315A91" wp14:paraId="3414E3A9" wp14:textId="7DA9EEEC">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Occasionally supported by visuals</w:t>
      </w:r>
    </w:p>
    <w:p xmlns:wp14="http://schemas.microsoft.com/office/word/2010/wordml" w:rsidP="37315A91" wp14:paraId="049CC7A9" wp14:textId="7D7105F0">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 xml:space="preserve">Relatively short, </w:t>
      </w:r>
      <w:r w:rsidRPr="37315A91" w:rsidR="5D22BD1C">
        <w:rPr>
          <w:rFonts w:ascii="Arial" w:hAnsi="Arial" w:eastAsia="Arial" w:cs="Arial"/>
          <w:b w:val="0"/>
          <w:bCs w:val="0"/>
          <w:i w:val="0"/>
          <w:iCs w:val="0"/>
          <w:caps w:val="0"/>
          <w:smallCaps w:val="0"/>
          <w:noProof w:val="0"/>
          <w:color w:val="000000" w:themeColor="text1" w:themeTint="FF" w:themeShade="FF"/>
          <w:sz w:val="24"/>
          <w:szCs w:val="24"/>
          <w:lang w:val="en"/>
        </w:rPr>
        <w:t>about 3-</w:t>
      </w: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5 minute listening and speaking tasks</w:t>
      </w:r>
    </w:p>
    <w:p xmlns:wp14="http://schemas.microsoft.com/office/word/2010/wordml" w:rsidP="37315A91" wp14:paraId="5E5E99BA" wp14:textId="585FBD10">
      <w:pPr>
        <w:pStyle w:val="ListParagraph"/>
        <w:numPr>
          <w:ilvl w:val="0"/>
          <w:numId w:val="3"/>
        </w:numPr>
        <w:spacing w:before="0" w:beforeAutospacing="off" w:after="0" w:afterAutospacing="off"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7315A91" w:rsidR="58EB0F66">
        <w:rPr>
          <w:rFonts w:ascii="Arial" w:hAnsi="Arial" w:eastAsia="Arial" w:cs="Arial"/>
          <w:b w:val="0"/>
          <w:bCs w:val="0"/>
          <w:i w:val="0"/>
          <w:iCs w:val="0"/>
          <w:caps w:val="0"/>
          <w:smallCaps w:val="0"/>
          <w:noProof w:val="0"/>
          <w:color w:val="000000" w:themeColor="text1" w:themeTint="FF" w:themeShade="FF"/>
          <w:sz w:val="24"/>
          <w:szCs w:val="24"/>
          <w:lang w:val="en"/>
        </w:rPr>
        <w:t>Speech presented in standard language or in a familiar variety, provided the delivery is relatively slow and clear.</w:t>
      </w:r>
    </w:p>
    <w:p xmlns:wp14="http://schemas.microsoft.com/office/word/2010/wordml" w:rsidP="37315A91" wp14:paraId="7D0894B7" wp14:textId="0F3CEDA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7315A91" wp14:paraId="68DC0ACA" wp14:textId="62E3D115">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7315A91" w:rsidR="58EB0F66">
        <w:rPr>
          <w:rFonts w:ascii="Calibri" w:hAnsi="Calibri" w:eastAsia="Calibri" w:cs="Calibri"/>
          <w:b w:val="1"/>
          <w:bCs w:val="1"/>
          <w:i w:val="1"/>
          <w:iCs w:val="1"/>
          <w:caps w:val="0"/>
          <w:smallCaps w:val="0"/>
          <w:noProof w:val="0"/>
          <w:color w:val="000000" w:themeColor="text1" w:themeTint="FF" w:themeShade="FF"/>
          <w:sz w:val="28"/>
          <w:szCs w:val="28"/>
          <w:lang w:val="en-US"/>
        </w:rPr>
        <w:t xml:space="preserve">Listening- Noninteractive Communication </w:t>
      </w:r>
    </w:p>
    <w:p xmlns:wp14="http://schemas.microsoft.com/office/word/2010/wordml" w:rsidP="37315A91" wp14:paraId="2B3FAD87" wp14:textId="2C10E17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LNC1: </w:t>
      </w:r>
      <w:r w:rsidRPr="37315A91" w:rsidR="7CE1358D">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nterpret </w:t>
      </w:r>
      <w:r w:rsidRPr="37315A91" w:rsidR="62287F0B">
        <w:rPr>
          <w:rFonts w:ascii="Calibri" w:hAnsi="Calibri" w:eastAsia="Calibri" w:cs="Calibri"/>
          <w:b w:val="0"/>
          <w:bCs w:val="0"/>
          <w:i w:val="0"/>
          <w:iCs w:val="0"/>
          <w:caps w:val="0"/>
          <w:smallCaps w:val="0"/>
          <w:noProof w:val="0"/>
          <w:color w:val="000000" w:themeColor="text1" w:themeTint="FF" w:themeShade="FF"/>
          <w:sz w:val="24"/>
          <w:szCs w:val="24"/>
          <w:lang w:val="en-US"/>
        </w:rPr>
        <w:t>interactions about everyday situations in a variety of moderately complex contexts</w:t>
      </w:r>
      <w:r w:rsidRPr="37315A91" w:rsidR="47CF1565">
        <w:rPr>
          <w:rFonts w:ascii="Calibri" w:hAnsi="Calibri" w:eastAsia="Calibri" w:cs="Calibri"/>
          <w:b w:val="0"/>
          <w:bCs w:val="0"/>
          <w:i w:val="0"/>
          <w:iCs w:val="0"/>
          <w:caps w:val="0"/>
          <w:smallCaps w:val="0"/>
          <w:noProof w:val="0"/>
          <w:color w:val="000000" w:themeColor="text1" w:themeTint="FF" w:themeShade="FF"/>
          <w:sz w:val="24"/>
          <w:szCs w:val="24"/>
          <w:lang w:val="en-US"/>
        </w:rPr>
        <w:t>.</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7315A91" w:rsidTr="37315A91" w14:paraId="44912595">
        <w:trPr>
          <w:trHeight w:val="300"/>
        </w:trPr>
        <w:tc>
          <w:tcPr>
            <w:tcW w:w="4680" w:type="dxa"/>
            <w:tcMar>
              <w:left w:w="105" w:type="dxa"/>
              <w:right w:w="105" w:type="dxa"/>
            </w:tcMar>
            <w:vAlign w:val="top"/>
          </w:tcPr>
          <w:p w:rsidR="37315A91" w:rsidP="37315A91" w:rsidRDefault="37315A91" w14:paraId="1F4D7886" w14:textId="60E27856">
            <w:pPr>
              <w:spacing w:line="259" w:lineRule="auto"/>
              <w:rPr>
                <w:rFonts w:ascii="Calibri" w:hAnsi="Calibri" w:eastAsia="Calibri" w:cs="Calibri"/>
                <w:b w:val="0"/>
                <w:bCs w:val="0"/>
                <w:i w:val="0"/>
                <w:iCs w:val="0"/>
                <w:color w:val="000000" w:themeColor="text1" w:themeTint="FF" w:themeShade="FF"/>
                <w:sz w:val="24"/>
                <w:szCs w:val="24"/>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 xml:space="preserve">Instructional Objectives </w:t>
            </w:r>
          </w:p>
          <w:p w:rsidR="37315A91" w:rsidP="37315A91" w:rsidRDefault="37315A91" w14:paraId="611CC5A3" w14:textId="4A439C41">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Follow and identify main details of a conversation between multiple speakers on a variety of topics </w:t>
            </w:r>
          </w:p>
          <w:p w:rsidR="37315A91" w:rsidP="37315A91" w:rsidRDefault="37315A91" w14:paraId="78A85BFC" w14:textId="00AAC8E4">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Identify</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7315A91" w:rsidR="3CC3D8B1">
              <w:rPr>
                <w:rFonts w:ascii="Calibri" w:hAnsi="Calibri" w:eastAsia="Calibri" w:cs="Calibri"/>
                <w:b w:val="0"/>
                <w:bCs w:val="0"/>
                <w:i w:val="0"/>
                <w:iCs w:val="0"/>
                <w:caps w:val="0"/>
                <w:smallCaps w:val="0"/>
                <w:color w:val="000000" w:themeColor="text1" w:themeTint="FF" w:themeShade="FF"/>
                <w:sz w:val="22"/>
                <w:szCs w:val="22"/>
                <w:lang w:val="en-US"/>
              </w:rPr>
              <w:t xml:space="preserve">the </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purpose of conversation between multiple conversation partners</w:t>
            </w:r>
            <w:r w:rsidRPr="37315A91" w:rsidR="58F94067">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7315A91" w:rsidR="58F94067">
              <w:rPr>
                <w:rFonts w:ascii="Calibri" w:hAnsi="Calibri" w:eastAsia="Calibri" w:cs="Calibri"/>
                <w:b w:val="0"/>
                <w:bCs w:val="0"/>
                <w:i w:val="0"/>
                <w:iCs w:val="0"/>
                <w:caps w:val="0"/>
                <w:smallCaps w:val="0"/>
                <w:color w:val="000000" w:themeColor="text1" w:themeTint="FF" w:themeShade="FF"/>
                <w:sz w:val="22"/>
                <w:szCs w:val="22"/>
                <w:lang w:val="en-US"/>
              </w:rPr>
              <w:t>e.g.</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making plans, solving a problem, sharing info, etc. </w:t>
            </w:r>
          </w:p>
          <w:p w:rsidR="37315A91" w:rsidP="37315A91" w:rsidRDefault="37315A91" w14:paraId="7AA3BDCF" w14:textId="7AB5C180">
            <w:pPr>
              <w:spacing w:line="259" w:lineRule="auto"/>
              <w:rPr>
                <w:rFonts w:ascii="Calibri" w:hAnsi="Calibri" w:eastAsia="Calibri" w:cs="Calibri"/>
                <w:b w:val="0"/>
                <w:bCs w:val="0"/>
                <w:i w:val="0"/>
                <w:iCs w:val="0"/>
                <w:color w:val="000000" w:themeColor="text1" w:themeTint="FF" w:themeShade="FF"/>
                <w:sz w:val="24"/>
                <w:szCs w:val="24"/>
              </w:rPr>
            </w:pPr>
          </w:p>
          <w:p w:rsidR="37315A91" w:rsidP="37315A91" w:rsidRDefault="37315A91" w14:paraId="4267C4FE" w14:textId="2AB9D267">
            <w:pPr>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7315A91" w:rsidP="37315A91" w:rsidRDefault="37315A91" w14:paraId="77FBC9B6" w14:textId="7E4BD21E">
            <w:pPr>
              <w:spacing w:line="259" w:lineRule="auto"/>
              <w:rPr>
                <w:rFonts w:ascii="Calibri" w:hAnsi="Calibri" w:eastAsia="Calibri" w:cs="Calibri"/>
                <w:b w:val="0"/>
                <w:bCs w:val="0"/>
                <w:i w:val="0"/>
                <w:iCs w:val="0"/>
                <w:color w:val="000000" w:themeColor="text1" w:themeTint="FF" w:themeShade="FF"/>
                <w:sz w:val="24"/>
                <w:szCs w:val="24"/>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 xml:space="preserve">Suggested Methods of Assessment </w:t>
            </w:r>
          </w:p>
          <w:p w:rsidR="37315A91" w:rsidP="37315A91" w:rsidRDefault="37315A91" w14:paraId="15C57A22" w14:textId="089D1EF5">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Students indicate “who said it?”</w:t>
            </w:r>
          </w:p>
          <w:p w:rsidR="37315A91" w:rsidP="37315A91" w:rsidRDefault="37315A91" w14:paraId="6670E154" w14:textId="4AA380FA">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True or false quiz</w:t>
            </w:r>
          </w:p>
          <w:p w:rsidR="37315A91" w:rsidP="37315A91" w:rsidRDefault="37315A91" w14:paraId="7E9F51D2" w14:textId="083CD17D">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Multiple choice comprehension check-off</w:t>
            </w:r>
          </w:p>
          <w:p w:rsidR="37315A91" w:rsidP="37315A91" w:rsidRDefault="37315A91" w14:paraId="6DD4C506" w14:textId="22A8F94A">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Prepare a Venn Diagram, comparing and contrasting opposing points of view</w:t>
            </w:r>
          </w:p>
          <w:p w:rsidR="37315A91" w:rsidP="37315A91" w:rsidRDefault="37315A91" w14:paraId="1F25D0FD" w14:textId="104476E4">
            <w:pPr>
              <w:pStyle w:val="ListParagraph"/>
              <w:numPr>
                <w:ilvl w:val="0"/>
                <w:numId w:val="11"/>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Invent an alternative ending to a story or dialogue</w:t>
            </w:r>
          </w:p>
          <w:p w:rsidR="37315A91" w:rsidP="37315A91" w:rsidRDefault="37315A91" w14:paraId="147F7111" w14:textId="0BC09F8C">
            <w:pPr>
              <w:spacing w:line="259" w:lineRule="auto"/>
              <w:ind w:left="0"/>
              <w:rPr>
                <w:rFonts w:ascii="Calibri" w:hAnsi="Calibri" w:eastAsia="Calibri" w:cs="Calibri"/>
                <w:b w:val="0"/>
                <w:bCs w:val="0"/>
                <w:i w:val="0"/>
                <w:iCs w:val="0"/>
                <w:color w:val="000000" w:themeColor="text1" w:themeTint="FF" w:themeShade="FF"/>
                <w:sz w:val="24"/>
                <w:szCs w:val="24"/>
              </w:rPr>
            </w:pPr>
          </w:p>
          <w:p w:rsidR="37315A91" w:rsidP="37315A91" w:rsidRDefault="37315A91" w14:paraId="5047237C" w14:textId="459CE2F3">
            <w:pPr>
              <w:spacing w:line="259" w:lineRule="auto"/>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37315A91" wp14:paraId="759F92ED" wp14:textId="6BB7EDE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343E7F30" wp14:textId="291E5F3E">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3D2C7D62" wp14:textId="36367E77">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22DE4438" w:rsidP="22DE4438" w:rsidRDefault="22DE4438" w14:paraId="33A1CCD9" w14:textId="18E184C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20B6B80D" wp14:textId="3E41609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LNC2: </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Identify</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7315A91" w:rsidR="2E54C19F">
        <w:rPr>
          <w:rFonts w:ascii="Calibri" w:hAnsi="Calibri" w:eastAsia="Calibri" w:cs="Calibri"/>
          <w:b w:val="0"/>
          <w:bCs w:val="0"/>
          <w:i w:val="0"/>
          <w:iCs w:val="0"/>
          <w:caps w:val="0"/>
          <w:smallCaps w:val="0"/>
          <w:noProof w:val="0"/>
          <w:color w:val="000000" w:themeColor="text1" w:themeTint="FF" w:themeShade="FF"/>
          <w:sz w:val="24"/>
          <w:szCs w:val="24"/>
          <w:lang w:val="en-US"/>
        </w:rPr>
        <w:t>the main idea and</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details of lectures given by a singular speaker on a variety of</w:t>
      </w:r>
      <w:r w:rsidRPr="37315A91" w:rsidR="213F23B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routine social and academic topics.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7315A91" w:rsidTr="37315A91" w14:paraId="189F9322">
        <w:trPr>
          <w:trHeight w:val="300"/>
        </w:trPr>
        <w:tc>
          <w:tcPr>
            <w:tcW w:w="4680" w:type="dxa"/>
            <w:tcMar>
              <w:left w:w="105" w:type="dxa"/>
              <w:right w:w="105" w:type="dxa"/>
            </w:tcMar>
            <w:vAlign w:val="top"/>
          </w:tcPr>
          <w:p w:rsidR="37315A91" w:rsidP="37315A91" w:rsidRDefault="37315A91" w14:paraId="4F7724DE" w14:textId="5AEDDA7A">
            <w:pPr>
              <w:spacing w:line="259" w:lineRule="auto"/>
              <w:rPr>
                <w:rFonts w:ascii="Calibri" w:hAnsi="Calibri" w:eastAsia="Calibri" w:cs="Calibri"/>
                <w:b w:val="0"/>
                <w:bCs w:val="0"/>
                <w:i w:val="0"/>
                <w:iCs w:val="0"/>
                <w:color w:val="000000" w:themeColor="text1" w:themeTint="FF" w:themeShade="FF"/>
                <w:sz w:val="24"/>
                <w:szCs w:val="24"/>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 xml:space="preserve">Instructional Objectives </w:t>
            </w:r>
            <w:r w:rsidRPr="37315A91" w:rsidR="50E4D8AA">
              <w:rPr>
                <w:rFonts w:ascii="Calibri" w:hAnsi="Calibri" w:eastAsia="Calibri" w:cs="Calibri"/>
                <w:b w:val="1"/>
                <w:bCs w:val="1"/>
                <w:i w:val="0"/>
                <w:iCs w:val="0"/>
                <w:caps w:val="0"/>
                <w:smallCaps w:val="0"/>
                <w:color w:val="000000" w:themeColor="text1" w:themeTint="FF" w:themeShade="FF"/>
                <w:sz w:val="24"/>
                <w:szCs w:val="24"/>
                <w:lang w:val="en-US"/>
              </w:rPr>
              <w:t>:</w:t>
            </w:r>
          </w:p>
          <w:p w:rsidR="37315A91" w:rsidP="37315A91" w:rsidRDefault="37315A91" w14:paraId="7C841C97" w14:textId="3438BC09">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Identify</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the main idea of a recorded lecture or presentation on a variety of</w:t>
            </w:r>
            <w:r w:rsidRPr="37315A91" w:rsidR="54ACFEEE">
              <w:rPr>
                <w:rFonts w:ascii="Calibri" w:hAnsi="Calibri" w:eastAsia="Calibri" w:cs="Calibri"/>
                <w:b w:val="0"/>
                <w:bCs w:val="0"/>
                <w:i w:val="0"/>
                <w:iCs w:val="0"/>
                <w:caps w:val="0"/>
                <w:smallCaps w:val="0"/>
                <w:color w:val="000000" w:themeColor="text1" w:themeTint="FF" w:themeShade="FF"/>
                <w:sz w:val="22"/>
                <w:szCs w:val="22"/>
                <w:lang w:val="en-US"/>
              </w:rPr>
              <w:t xml:space="preserve"> routine</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academic or personal topics </w:t>
            </w:r>
          </w:p>
          <w:p w:rsidR="37315A91" w:rsidP="37315A91" w:rsidRDefault="37315A91" w14:paraId="4A6ACBCD" w14:textId="3D4EC605">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Identify</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7315A91" w:rsidR="32694EBE">
              <w:rPr>
                <w:rFonts w:ascii="Calibri" w:hAnsi="Calibri" w:eastAsia="Calibri" w:cs="Calibri"/>
                <w:b w:val="0"/>
                <w:bCs w:val="0"/>
                <w:i w:val="0"/>
                <w:iCs w:val="0"/>
                <w:caps w:val="0"/>
                <w:smallCaps w:val="0"/>
                <w:color w:val="000000" w:themeColor="text1" w:themeTint="FF" w:themeShade="FF"/>
                <w:sz w:val="22"/>
                <w:szCs w:val="22"/>
                <w:lang w:val="en-US"/>
              </w:rPr>
              <w:t xml:space="preserve">basic details </w:t>
            </w:r>
          </w:p>
          <w:p w:rsidR="32694EBE" w:rsidP="37315A91" w:rsidRDefault="32694EBE" w14:paraId="44F1C3FF" w14:textId="46E87319">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37315A91" w:rsidR="32694EBE">
              <w:rPr>
                <w:rFonts w:ascii="Calibri" w:hAnsi="Calibri" w:eastAsia="Calibri" w:cs="Calibri"/>
                <w:b w:val="0"/>
                <w:bCs w:val="0"/>
                <w:i w:val="0"/>
                <w:iCs w:val="0"/>
                <w:caps w:val="0"/>
                <w:smallCaps w:val="0"/>
                <w:color w:val="000000" w:themeColor="text1" w:themeTint="FF" w:themeShade="FF"/>
                <w:sz w:val="22"/>
                <w:szCs w:val="22"/>
                <w:lang w:val="en-US"/>
              </w:rPr>
              <w:t>Identify</w:t>
            </w:r>
            <w:r w:rsidRPr="37315A91" w:rsidR="32694EBE">
              <w:rPr>
                <w:rFonts w:ascii="Calibri" w:hAnsi="Calibri" w:eastAsia="Calibri" w:cs="Calibri"/>
                <w:b w:val="0"/>
                <w:bCs w:val="0"/>
                <w:i w:val="0"/>
                <w:iCs w:val="0"/>
                <w:caps w:val="0"/>
                <w:smallCaps w:val="0"/>
                <w:color w:val="000000" w:themeColor="text1" w:themeTint="FF" w:themeShade="FF"/>
                <w:sz w:val="22"/>
                <w:szCs w:val="22"/>
                <w:lang w:val="en-US"/>
              </w:rPr>
              <w:t xml:space="preserve"> essential information to focus on for effective </w:t>
            </w:r>
            <w:r w:rsidRPr="37315A91" w:rsidR="32694EBE">
              <w:rPr>
                <w:rFonts w:ascii="Calibri" w:hAnsi="Calibri" w:eastAsia="Calibri" w:cs="Calibri"/>
                <w:b w:val="0"/>
                <w:bCs w:val="0"/>
                <w:i w:val="0"/>
                <w:iCs w:val="0"/>
                <w:caps w:val="0"/>
                <w:smallCaps w:val="0"/>
                <w:color w:val="000000" w:themeColor="text1" w:themeTint="FF" w:themeShade="FF"/>
                <w:sz w:val="22"/>
                <w:szCs w:val="22"/>
                <w:lang w:val="en-US"/>
              </w:rPr>
              <w:t>notetaking</w:t>
            </w:r>
          </w:p>
          <w:p w:rsidR="32694EBE" w:rsidP="37315A91" w:rsidRDefault="32694EBE" w14:paraId="0D899183" w14:textId="5CDFCB89">
            <w:pPr>
              <w:pStyle w:val="ListParagraph"/>
              <w:numPr>
                <w:ilvl w:val="0"/>
                <w:numId w:val="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37315A91" w:rsidR="32694EBE">
              <w:rPr>
                <w:rFonts w:ascii="Calibri" w:hAnsi="Calibri" w:eastAsia="Calibri" w:cs="Calibri"/>
                <w:b w:val="0"/>
                <w:bCs w:val="0"/>
                <w:i w:val="0"/>
                <w:iCs w:val="0"/>
                <w:caps w:val="0"/>
                <w:smallCaps w:val="0"/>
                <w:color w:val="000000" w:themeColor="text1" w:themeTint="FF" w:themeShade="FF"/>
                <w:sz w:val="22"/>
                <w:szCs w:val="22"/>
                <w:lang w:val="en-US"/>
              </w:rPr>
              <w:t xml:space="preserve">Complete guided notetaking templates on a variety of standard types of notetaking methods, </w:t>
            </w:r>
            <w:r w:rsidRPr="37315A91" w:rsidR="32694EBE">
              <w:rPr>
                <w:rFonts w:ascii="Calibri" w:hAnsi="Calibri" w:eastAsia="Calibri" w:cs="Calibri"/>
                <w:b w:val="0"/>
                <w:bCs w:val="0"/>
                <w:i w:val="0"/>
                <w:iCs w:val="0"/>
                <w:caps w:val="0"/>
                <w:smallCaps w:val="0"/>
                <w:color w:val="000000" w:themeColor="text1" w:themeTint="FF" w:themeShade="FF"/>
                <w:sz w:val="22"/>
                <w:szCs w:val="22"/>
                <w:lang w:val="en-US"/>
              </w:rPr>
              <w:t>e.g.</w:t>
            </w:r>
            <w:r w:rsidRPr="37315A91" w:rsidR="32694EBE">
              <w:rPr>
                <w:rFonts w:ascii="Calibri" w:hAnsi="Calibri" w:eastAsia="Calibri" w:cs="Calibri"/>
                <w:b w:val="0"/>
                <w:bCs w:val="0"/>
                <w:i w:val="0"/>
                <w:iCs w:val="0"/>
                <w:caps w:val="0"/>
                <w:smallCaps w:val="0"/>
                <w:color w:val="000000" w:themeColor="text1" w:themeTint="FF" w:themeShade="FF"/>
                <w:sz w:val="22"/>
                <w:szCs w:val="22"/>
                <w:lang w:val="en-US"/>
              </w:rPr>
              <w:t xml:space="preserve"> Cornell method, mapping, </w:t>
            </w:r>
            <w:r w:rsidRPr="37315A91" w:rsidR="09A0293C">
              <w:rPr>
                <w:rFonts w:ascii="Calibri" w:hAnsi="Calibri" w:eastAsia="Calibri" w:cs="Calibri"/>
                <w:b w:val="0"/>
                <w:bCs w:val="0"/>
                <w:i w:val="0"/>
                <w:iCs w:val="0"/>
                <w:caps w:val="0"/>
                <w:smallCaps w:val="0"/>
                <w:color w:val="000000" w:themeColor="text1" w:themeTint="FF" w:themeShade="FF"/>
                <w:sz w:val="22"/>
                <w:szCs w:val="22"/>
                <w:lang w:val="en-US"/>
              </w:rPr>
              <w:t xml:space="preserve">the outline method, a hybrid, etc. </w:t>
            </w:r>
          </w:p>
          <w:p w:rsidR="37315A91" w:rsidP="37315A91" w:rsidRDefault="37315A91" w14:paraId="23791D33" w14:textId="15E474E5">
            <w:pPr>
              <w:pStyle w:val="Normal"/>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p>
        </w:tc>
        <w:tc>
          <w:tcPr>
            <w:tcW w:w="4680" w:type="dxa"/>
            <w:tcMar>
              <w:left w:w="105" w:type="dxa"/>
              <w:right w:w="105" w:type="dxa"/>
            </w:tcMar>
            <w:vAlign w:val="top"/>
          </w:tcPr>
          <w:p w:rsidR="37315A91" w:rsidP="37315A91" w:rsidRDefault="37315A91" w14:paraId="16A266BC" w14:textId="63C3C678">
            <w:pPr>
              <w:spacing w:line="259" w:lineRule="auto"/>
              <w:rPr>
                <w:rFonts w:ascii="Calibri" w:hAnsi="Calibri" w:eastAsia="Calibri" w:cs="Calibri"/>
                <w:b w:val="0"/>
                <w:bCs w:val="0"/>
                <w:i w:val="0"/>
                <w:iCs w:val="0"/>
                <w:color w:val="000000" w:themeColor="text1" w:themeTint="FF" w:themeShade="FF"/>
                <w:sz w:val="24"/>
                <w:szCs w:val="24"/>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Suggested Methods of Assessment</w:t>
            </w:r>
            <w:r w:rsidRPr="37315A91" w:rsidR="0E28AD05">
              <w:rPr>
                <w:rFonts w:ascii="Calibri" w:hAnsi="Calibri" w:eastAsia="Calibri" w:cs="Calibri"/>
                <w:b w:val="1"/>
                <w:bCs w:val="1"/>
                <w:i w:val="0"/>
                <w:iCs w:val="0"/>
                <w:caps w:val="0"/>
                <w:smallCaps w:val="0"/>
                <w:color w:val="000000" w:themeColor="text1" w:themeTint="FF" w:themeShade="FF"/>
                <w:sz w:val="24"/>
                <w:szCs w:val="24"/>
                <w:lang w:val="en-US"/>
              </w:rPr>
              <w:t>:</w:t>
            </w:r>
          </w:p>
          <w:p w:rsidR="37315A91" w:rsidP="37315A91" w:rsidRDefault="37315A91" w14:paraId="28E76F36" w14:textId="1316C796">
            <w:pPr>
              <w:pStyle w:val="ListParagraph"/>
              <w:numPr>
                <w:ilvl w:val="0"/>
                <w:numId w:val="18"/>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Answer comprehension questions about a recording (short answer, multiple choice, T/F, etc.)</w:t>
            </w:r>
          </w:p>
          <w:p w:rsidR="68F29BD4" w:rsidP="37315A91" w:rsidRDefault="68F29BD4" w14:paraId="62DAF77C" w14:textId="2FDE60EF">
            <w:pPr>
              <w:pStyle w:val="ListParagraph"/>
              <w:numPr>
                <w:ilvl w:val="0"/>
                <w:numId w:val="18"/>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37315A91" w:rsidR="68F29BD4">
              <w:rPr>
                <w:rFonts w:ascii="Calibri" w:hAnsi="Calibri" w:eastAsia="Calibri" w:cs="Calibri"/>
                <w:b w:val="0"/>
                <w:bCs w:val="0"/>
                <w:i w:val="0"/>
                <w:iCs w:val="0"/>
                <w:caps w:val="0"/>
                <w:smallCaps w:val="0"/>
                <w:color w:val="000000" w:themeColor="text1" w:themeTint="FF" w:themeShade="FF"/>
                <w:sz w:val="22"/>
                <w:szCs w:val="22"/>
                <w:lang w:val="en-US"/>
              </w:rPr>
              <w:t xml:space="preserve">Use notes to write </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a summary </w:t>
            </w:r>
            <w:r w:rsidRPr="37315A91" w:rsidR="38F1BA30">
              <w:rPr>
                <w:rFonts w:ascii="Calibri" w:hAnsi="Calibri" w:eastAsia="Calibri" w:cs="Calibri"/>
                <w:b w:val="0"/>
                <w:bCs w:val="0"/>
                <w:i w:val="0"/>
                <w:iCs w:val="0"/>
                <w:caps w:val="0"/>
                <w:smallCaps w:val="0"/>
                <w:color w:val="000000" w:themeColor="text1" w:themeTint="FF" w:themeShade="FF"/>
                <w:sz w:val="22"/>
                <w:szCs w:val="22"/>
                <w:lang w:val="en-US"/>
              </w:rPr>
              <w:t>of</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the lecture</w:t>
            </w:r>
            <w:r w:rsidRPr="37315A91" w:rsidR="7DDB60B7">
              <w:rPr>
                <w:rFonts w:ascii="Calibri" w:hAnsi="Calibri" w:eastAsia="Calibri" w:cs="Calibri"/>
                <w:b w:val="0"/>
                <w:bCs w:val="0"/>
                <w:i w:val="0"/>
                <w:iCs w:val="0"/>
                <w:caps w:val="0"/>
                <w:smallCaps w:val="0"/>
                <w:color w:val="000000" w:themeColor="text1" w:themeTint="FF" w:themeShade="FF"/>
                <w:sz w:val="22"/>
                <w:szCs w:val="22"/>
                <w:lang w:val="en-US"/>
              </w:rPr>
              <w:t>,</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w:t>
            </w:r>
            <w:r w:rsidRPr="37315A91" w:rsidR="515C0247">
              <w:rPr>
                <w:rFonts w:ascii="Calibri" w:hAnsi="Calibri" w:eastAsia="Calibri" w:cs="Calibri"/>
                <w:b w:val="0"/>
                <w:bCs w:val="0"/>
                <w:i w:val="0"/>
                <w:iCs w:val="0"/>
                <w:caps w:val="0"/>
                <w:smallCaps w:val="0"/>
                <w:color w:val="000000" w:themeColor="text1" w:themeTint="FF" w:themeShade="FF"/>
                <w:sz w:val="22"/>
                <w:szCs w:val="22"/>
                <w:lang w:val="en-US"/>
              </w:rPr>
              <w:t>presentation</w:t>
            </w:r>
            <w:r w:rsidRPr="37315A91" w:rsidR="213B63C4">
              <w:rPr>
                <w:rFonts w:ascii="Calibri" w:hAnsi="Calibri" w:eastAsia="Calibri" w:cs="Calibri"/>
                <w:b w:val="0"/>
                <w:bCs w:val="0"/>
                <w:i w:val="0"/>
                <w:iCs w:val="0"/>
                <w:caps w:val="0"/>
                <w:smallCaps w:val="0"/>
                <w:color w:val="000000" w:themeColor="text1" w:themeTint="FF" w:themeShade="FF"/>
                <w:sz w:val="22"/>
                <w:szCs w:val="22"/>
                <w:lang w:val="en-US"/>
              </w:rPr>
              <w:t>, or recording</w:t>
            </w:r>
          </w:p>
          <w:p w:rsidR="37315A91" w:rsidP="37315A91" w:rsidRDefault="37315A91" w14:paraId="1A0F958A" w14:textId="761A1BBA">
            <w:pPr>
              <w:spacing w:line="259" w:lineRule="auto"/>
              <w:ind w:left="0"/>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37315A91" wp14:paraId="30CE3AF3" wp14:textId="6372F0E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4E20B03D" wp14:textId="64F0E8C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LNC3: Follow</w:t>
      </w:r>
      <w:r w:rsidRPr="37315A91" w:rsidR="31E1B81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moderately complex multistep</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7315A91" w:rsidR="156C221E">
        <w:rPr>
          <w:rFonts w:ascii="Calibri" w:hAnsi="Calibri" w:eastAsia="Calibri" w:cs="Calibri"/>
          <w:b w:val="0"/>
          <w:bCs w:val="0"/>
          <w:i w:val="0"/>
          <w:iCs w:val="0"/>
          <w:caps w:val="0"/>
          <w:smallCaps w:val="0"/>
          <w:noProof w:val="0"/>
          <w:color w:val="000000" w:themeColor="text1" w:themeTint="FF" w:themeShade="FF"/>
          <w:sz w:val="24"/>
          <w:szCs w:val="24"/>
          <w:lang w:val="en-US"/>
        </w:rPr>
        <w:t>i</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nstructions </w:t>
      </w:r>
      <w:r w:rsidRPr="37315A91" w:rsidR="3DC829A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a variety of social and academic </w:t>
      </w:r>
      <w:r w:rsidRPr="37315A91" w:rsidR="3DC829AE">
        <w:rPr>
          <w:rFonts w:ascii="Calibri" w:hAnsi="Calibri" w:eastAsia="Calibri" w:cs="Calibri"/>
          <w:b w:val="0"/>
          <w:bCs w:val="0"/>
          <w:i w:val="0"/>
          <w:iCs w:val="0"/>
          <w:caps w:val="0"/>
          <w:smallCaps w:val="0"/>
          <w:noProof w:val="0"/>
          <w:color w:val="000000" w:themeColor="text1" w:themeTint="FF" w:themeShade="FF"/>
          <w:sz w:val="24"/>
          <w:szCs w:val="24"/>
          <w:lang w:val="en-US"/>
        </w:rPr>
        <w:t>purpos</w:t>
      </w:r>
      <w:r w:rsidRPr="37315A91" w:rsidR="3DC829AE">
        <w:rPr>
          <w:rFonts w:ascii="Calibri" w:hAnsi="Calibri" w:eastAsia="Calibri" w:cs="Calibri"/>
          <w:b w:val="0"/>
          <w:bCs w:val="0"/>
          <w:i w:val="0"/>
          <w:iCs w:val="0"/>
          <w:caps w:val="0"/>
          <w:smallCaps w:val="0"/>
          <w:noProof w:val="0"/>
          <w:color w:val="000000" w:themeColor="text1" w:themeTint="FF" w:themeShade="FF"/>
          <w:sz w:val="24"/>
          <w:szCs w:val="24"/>
          <w:lang w:val="en-US"/>
        </w:rPr>
        <w:t>es.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7315A91" w:rsidTr="37315A91" w14:paraId="51828D62">
        <w:trPr>
          <w:trHeight w:val="300"/>
        </w:trPr>
        <w:tc>
          <w:tcPr>
            <w:tcW w:w="4680" w:type="dxa"/>
            <w:tcMar>
              <w:left w:w="105" w:type="dxa"/>
              <w:right w:w="105" w:type="dxa"/>
            </w:tcMar>
            <w:vAlign w:val="top"/>
          </w:tcPr>
          <w:p w:rsidR="37315A91" w:rsidP="37315A91" w:rsidRDefault="37315A91" w14:paraId="6032218D" w14:textId="4A60D500">
            <w:pPr>
              <w:spacing w:line="259" w:lineRule="auto"/>
              <w:rPr>
                <w:rFonts w:ascii="Calibri" w:hAnsi="Calibri" w:eastAsia="Calibri" w:cs="Calibri"/>
                <w:b w:val="0"/>
                <w:bCs w:val="0"/>
                <w:i w:val="0"/>
                <w:iCs w:val="0"/>
                <w:color w:val="000000" w:themeColor="text1" w:themeTint="FF" w:themeShade="FF"/>
                <w:sz w:val="24"/>
                <w:szCs w:val="24"/>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Instructional Objectives</w:t>
            </w:r>
            <w:r w:rsidRPr="37315A91" w:rsidR="13A1B6EF">
              <w:rPr>
                <w:rFonts w:ascii="Calibri" w:hAnsi="Calibri" w:eastAsia="Calibri" w:cs="Calibri"/>
                <w:b w:val="1"/>
                <w:bCs w:val="1"/>
                <w:i w:val="0"/>
                <w:iCs w:val="0"/>
                <w:caps w:val="0"/>
                <w:smallCaps w:val="0"/>
                <w:color w:val="000000" w:themeColor="text1" w:themeTint="FF" w:themeShade="FF"/>
                <w:sz w:val="24"/>
                <w:szCs w:val="24"/>
                <w:lang w:val="en-US"/>
              </w:rPr>
              <w:t>:</w:t>
            </w:r>
          </w:p>
          <w:p w:rsidR="37315A91" w:rsidP="37315A91" w:rsidRDefault="37315A91" w14:paraId="0F0D4E59" w14:textId="6135C4A1">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37315A91" w:rsidR="37315A91">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Follow a series of instructions</w:t>
            </w:r>
            <w:r w:rsidRPr="37315A91" w:rsidR="229ADC43">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with 8-10 steps, occasionally accompanied by photos or visuals</w:t>
            </w: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w:t>
            </w: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e.g.</w:t>
            </w: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how to complete a project, how to apply to an academic program, instructions from the doctor's office for </w:t>
            </w: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preparation</w:t>
            </w: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before an appointment</w:t>
            </w:r>
          </w:p>
          <w:p w:rsidR="0C4F561D" w:rsidP="37315A91" w:rsidRDefault="0C4F561D" w14:paraId="3A0C2319" w14:textId="2131CFDA">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Identify</w:t>
            </w: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some accompanying details, such as detail related times, places, quantities, etc. </w:t>
            </w:r>
          </w:p>
          <w:p w:rsidR="0C4F561D" w:rsidP="37315A91" w:rsidRDefault="0C4F561D" w14:paraId="26D648CB" w14:textId="35CFCE9E">
            <w:pPr>
              <w:pStyle w:val="ListParagraph"/>
              <w:numPr>
                <w:ilvl w:val="0"/>
                <w:numId w:val="8"/>
              </w:numPr>
              <w:spacing w:line="259" w:lineRule="auto"/>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pP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Identify</w:t>
            </w:r>
            <w:r w:rsidRPr="37315A91" w:rsidR="0C4F561D">
              <w:rPr>
                <w:rFonts w:ascii="Calibri" w:hAnsi="Calibri" w:eastAsia="Calibri" w:cs="Calibri"/>
                <w:b w:val="0"/>
                <w:bCs w:val="0"/>
                <w:i w:val="0"/>
                <w:iCs w:val="0"/>
                <w:caps w:val="0"/>
                <w:smallCaps w:val="0"/>
                <w:strike w:val="0"/>
                <w:dstrike w:val="0"/>
                <w:color w:val="000000" w:themeColor="text1" w:themeTint="FF" w:themeShade="FF"/>
                <w:sz w:val="22"/>
                <w:szCs w:val="22"/>
                <w:u w:val="none"/>
                <w:lang w:val="en-US"/>
              </w:rPr>
              <w:t xml:space="preserve"> order of steps accurately by following sequential language</w:t>
            </w:r>
          </w:p>
          <w:p w:rsidR="37315A91" w:rsidP="37315A91" w:rsidRDefault="37315A91" w14:paraId="0D326661" w14:textId="44347595">
            <w:pPr>
              <w:pStyle w:val="Normal"/>
              <w:spacing w:line="259" w:lineRule="auto"/>
              <w:ind w:left="0"/>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7315A91" w:rsidP="37315A91" w:rsidRDefault="37315A91" w14:paraId="7CCD6EF9" w14:textId="3C6FEE19">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 xml:space="preserve">Suggested Methods of </w:t>
            </w:r>
            <w:r w:rsidRPr="37315A91" w:rsidR="2A46ADE7">
              <w:rPr>
                <w:rFonts w:ascii="Calibri" w:hAnsi="Calibri" w:eastAsia="Calibri" w:cs="Calibri"/>
                <w:b w:val="1"/>
                <w:bCs w:val="1"/>
                <w:i w:val="0"/>
                <w:iCs w:val="0"/>
                <w:caps w:val="0"/>
                <w:smallCaps w:val="0"/>
                <w:color w:val="000000" w:themeColor="text1" w:themeTint="FF" w:themeShade="FF"/>
                <w:sz w:val="24"/>
                <w:szCs w:val="24"/>
                <w:lang w:val="en-US"/>
              </w:rPr>
              <w:t>Assessment:</w:t>
            </w:r>
          </w:p>
          <w:p w:rsidR="37315A91" w:rsidP="37315A91" w:rsidRDefault="37315A91" w14:paraId="7A167EC4" w14:textId="7D9B9009">
            <w:pPr>
              <w:pStyle w:val="ListParagraph"/>
              <w:numPr>
                <w:ilvl w:val="0"/>
                <w:numId w:val="25"/>
              </w:numPr>
              <w:spacing w:line="259" w:lineRule="auto"/>
              <w:rPr>
                <w:rFonts w:ascii="Calibri" w:hAnsi="Calibri" w:eastAsia="Calibri" w:cs="Calibri"/>
                <w:b w:val="0"/>
                <w:bCs w:val="0"/>
                <w:i w:val="0"/>
                <w:iCs w:val="0"/>
                <w:color w:val="000000" w:themeColor="text1" w:themeTint="FF" w:themeShade="FF"/>
                <w:sz w:val="22"/>
                <w:szCs w:val="22"/>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Perform a task as orally directed</w:t>
            </w:r>
          </w:p>
          <w:p w:rsidR="37315A91" w:rsidP="37315A91" w:rsidRDefault="37315A91" w14:paraId="3AE434BE" w14:textId="14BAB997">
            <w:pPr>
              <w:pStyle w:val="ListParagraph"/>
              <w:numPr>
                <w:ilvl w:val="0"/>
                <w:numId w:val="25"/>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Put detailed </w:t>
            </w:r>
            <w:r w:rsidRPr="37315A91" w:rsidR="64607376">
              <w:rPr>
                <w:rFonts w:ascii="Calibri" w:hAnsi="Calibri" w:eastAsia="Calibri" w:cs="Calibri"/>
                <w:b w:val="0"/>
                <w:bCs w:val="0"/>
                <w:i w:val="0"/>
                <w:iCs w:val="0"/>
                <w:caps w:val="0"/>
                <w:smallCaps w:val="0"/>
                <w:color w:val="000000" w:themeColor="text1" w:themeTint="FF" w:themeShade="FF"/>
                <w:sz w:val="22"/>
                <w:szCs w:val="22"/>
                <w:lang w:val="en-US"/>
              </w:rPr>
              <w:t>instructions</w:t>
            </w:r>
            <w:r w:rsidRPr="37315A91" w:rsidR="37315A91">
              <w:rPr>
                <w:rFonts w:ascii="Calibri" w:hAnsi="Calibri" w:eastAsia="Calibri" w:cs="Calibri"/>
                <w:b w:val="0"/>
                <w:bCs w:val="0"/>
                <w:i w:val="0"/>
                <w:iCs w:val="0"/>
                <w:caps w:val="0"/>
                <w:smallCaps w:val="0"/>
                <w:color w:val="000000" w:themeColor="text1" w:themeTint="FF" w:themeShade="FF"/>
                <w:sz w:val="22"/>
                <w:szCs w:val="22"/>
                <w:lang w:val="en-US"/>
              </w:rPr>
              <w:t xml:space="preserve"> in chronological order</w:t>
            </w:r>
          </w:p>
          <w:p w:rsidR="6DB7BA87" w:rsidP="37315A91" w:rsidRDefault="6DB7BA87" w14:paraId="1582AE7B" w14:textId="0A195439">
            <w:pPr>
              <w:pStyle w:val="ListParagraph"/>
              <w:numPr>
                <w:ilvl w:val="0"/>
                <w:numId w:val="25"/>
              </w:numPr>
              <w:spacing w:line="259" w:lineRule="auto"/>
              <w:rPr>
                <w:rFonts w:ascii="Calibri" w:hAnsi="Calibri" w:eastAsia="Calibri" w:cs="Calibri"/>
                <w:b w:val="0"/>
                <w:bCs w:val="0"/>
                <w:i w:val="0"/>
                <w:iCs w:val="0"/>
                <w:caps w:val="0"/>
                <w:smallCaps w:val="0"/>
                <w:color w:val="000000" w:themeColor="text1" w:themeTint="FF" w:themeShade="FF"/>
                <w:sz w:val="22"/>
                <w:szCs w:val="22"/>
                <w:lang w:val="en-US"/>
              </w:rPr>
            </w:pPr>
            <w:r w:rsidRPr="37315A91" w:rsidR="6DB7BA87">
              <w:rPr>
                <w:rFonts w:ascii="Calibri" w:hAnsi="Calibri" w:eastAsia="Calibri" w:cs="Calibri"/>
                <w:b w:val="0"/>
                <w:bCs w:val="0"/>
                <w:i w:val="0"/>
                <w:iCs w:val="0"/>
                <w:caps w:val="0"/>
                <w:smallCaps w:val="0"/>
                <w:color w:val="000000" w:themeColor="text1" w:themeTint="FF" w:themeShade="FF"/>
                <w:sz w:val="22"/>
                <w:szCs w:val="22"/>
                <w:lang w:val="en-US"/>
              </w:rPr>
              <w:t xml:space="preserve">Use a map to track directions given orally, circling key features as outlined in directions, </w:t>
            </w:r>
            <w:r w:rsidRPr="37315A91" w:rsidR="6DB7BA87">
              <w:rPr>
                <w:rFonts w:ascii="Calibri" w:hAnsi="Calibri" w:eastAsia="Calibri" w:cs="Calibri"/>
                <w:b w:val="0"/>
                <w:bCs w:val="0"/>
                <w:i w:val="0"/>
                <w:iCs w:val="0"/>
                <w:caps w:val="0"/>
                <w:smallCaps w:val="0"/>
                <w:color w:val="000000" w:themeColor="text1" w:themeTint="FF" w:themeShade="FF"/>
                <w:sz w:val="22"/>
                <w:szCs w:val="22"/>
                <w:lang w:val="en-US"/>
              </w:rPr>
              <w:t>e.g.</w:t>
            </w:r>
            <w:r w:rsidRPr="37315A91" w:rsidR="6DB7BA87">
              <w:rPr>
                <w:rFonts w:ascii="Calibri" w:hAnsi="Calibri" w:eastAsia="Calibri" w:cs="Calibri"/>
                <w:b w:val="0"/>
                <w:bCs w:val="0"/>
                <w:i w:val="0"/>
                <w:iCs w:val="0"/>
                <w:caps w:val="0"/>
                <w:smallCaps w:val="0"/>
                <w:color w:val="000000" w:themeColor="text1" w:themeTint="FF" w:themeShade="FF"/>
                <w:sz w:val="22"/>
                <w:szCs w:val="22"/>
                <w:lang w:val="en-US"/>
              </w:rPr>
              <w:t xml:space="preserve"> a corner on which they are told to turn left</w:t>
            </w:r>
          </w:p>
          <w:p w:rsidR="37315A91" w:rsidP="37315A91" w:rsidRDefault="37315A91" w14:paraId="1DF56C1A" w14:textId="084D9C55">
            <w:pPr>
              <w:spacing w:line="259" w:lineRule="auto"/>
              <w:ind w:left="0"/>
              <w:rPr>
                <w:rFonts w:ascii="Calibri" w:hAnsi="Calibri" w:eastAsia="Calibri" w:cs="Calibri"/>
                <w:b w:val="0"/>
                <w:bCs w:val="0"/>
                <w:i w:val="0"/>
                <w:iCs w:val="0"/>
                <w:color w:val="000000" w:themeColor="text1" w:themeTint="FF" w:themeShade="FF"/>
                <w:sz w:val="24"/>
                <w:szCs w:val="24"/>
              </w:rPr>
            </w:pPr>
          </w:p>
          <w:p w:rsidR="37315A91" w:rsidP="37315A91" w:rsidRDefault="37315A91" w14:paraId="3C2BA74D" w14:textId="2128CF9A">
            <w:pPr>
              <w:spacing w:line="259" w:lineRule="auto"/>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37315A91" wp14:paraId="11EE1D55" wp14:textId="29D6777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6982FF13" wp14:textId="41FB6075">
      <w:pPr>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37315A91" wp14:paraId="1F9FB714" wp14:textId="620A81CE">
      <w:pPr>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37315A91" wp14:paraId="044A1D89" wp14:textId="6532E015">
      <w:pPr>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37315A91" wp14:paraId="3BF121F5" wp14:textId="35E18CD1">
      <w:pPr>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37315A91" wp14:paraId="1372FEFB" wp14:textId="1561E9BA">
      <w:pPr>
        <w:spacing w:after="160" w:line="259" w:lineRule="auto"/>
        <w:rPr>
          <w:rFonts w:ascii="Calibri" w:hAnsi="Calibri" w:eastAsia="Calibri" w:cs="Calibri"/>
          <w:b w:val="1"/>
          <w:bCs w:val="1"/>
          <w:i w:val="1"/>
          <w:iCs w:val="1"/>
          <w:caps w:val="0"/>
          <w:smallCaps w:val="0"/>
          <w:noProof w:val="0"/>
          <w:color w:val="000000" w:themeColor="text1" w:themeTint="FF" w:themeShade="FF"/>
          <w:sz w:val="28"/>
          <w:szCs w:val="28"/>
          <w:lang w:val="en-US"/>
        </w:rPr>
      </w:pPr>
    </w:p>
    <w:p xmlns:wp14="http://schemas.microsoft.com/office/word/2010/wordml" w:rsidP="37315A91" wp14:paraId="7DB98193" wp14:textId="41B504FC">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37315A91" w:rsidR="58EB0F66">
        <w:rPr>
          <w:rFonts w:ascii="Calibri" w:hAnsi="Calibri" w:eastAsia="Calibri" w:cs="Calibri"/>
          <w:b w:val="1"/>
          <w:bCs w:val="1"/>
          <w:i w:val="1"/>
          <w:iCs w:val="1"/>
          <w:caps w:val="0"/>
          <w:smallCaps w:val="0"/>
          <w:noProof w:val="0"/>
          <w:color w:val="000000" w:themeColor="text1" w:themeTint="FF" w:themeShade="FF"/>
          <w:sz w:val="28"/>
          <w:szCs w:val="28"/>
          <w:lang w:val="en-US"/>
        </w:rPr>
        <w:t xml:space="preserve">Speaking- Noninteractive Communication </w:t>
      </w:r>
    </w:p>
    <w:p xmlns:wp14="http://schemas.microsoft.com/office/word/2010/wordml" w:rsidP="37315A91" wp14:paraId="12816487" wp14:textId="4AAEC8E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524DCC7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SNC1: Describe experiences or stories </w:t>
      </w:r>
      <w:r w:rsidRPr="37315A91" w:rsidR="1F74E02F">
        <w:rPr>
          <w:rFonts w:ascii="Calibri" w:hAnsi="Calibri" w:eastAsia="Calibri" w:cs="Calibri"/>
          <w:b w:val="0"/>
          <w:bCs w:val="0"/>
          <w:i w:val="0"/>
          <w:iCs w:val="0"/>
          <w:caps w:val="0"/>
          <w:smallCaps w:val="0"/>
          <w:noProof w:val="0"/>
          <w:color w:val="000000" w:themeColor="text1" w:themeTint="FF" w:themeShade="FF"/>
          <w:sz w:val="24"/>
          <w:szCs w:val="24"/>
          <w:lang w:val="en-US"/>
        </w:rPr>
        <w:t>through oral monologue of at least 5 minutes.</w:t>
      </w:r>
    </w:p>
    <w:tbl>
      <w:tblPr>
        <w:tblStyle w:val="TableGrid"/>
        <w:tblW w:w="0" w:type="auto"/>
        <w:tblLayout w:type="fixed"/>
        <w:tblLook w:val="06A0" w:firstRow="1" w:lastRow="0" w:firstColumn="1" w:lastColumn="0" w:noHBand="1" w:noVBand="1"/>
      </w:tblPr>
      <w:tblGrid>
        <w:gridCol w:w="4680"/>
        <w:gridCol w:w="4680"/>
      </w:tblGrid>
      <w:tr w:rsidR="37315A91" w:rsidTr="37315A91" w14:paraId="2D0233C4">
        <w:trPr>
          <w:trHeight w:val="300"/>
        </w:trPr>
        <w:tc>
          <w:tcPr>
            <w:tcW w:w="4680" w:type="dxa"/>
            <w:tcMar/>
          </w:tcPr>
          <w:p w:rsidR="1F74E02F" w:rsidP="37315A91" w:rsidRDefault="1F74E02F" w14:paraId="35496C7D" w14:textId="625097C7">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1F74E0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Instructional Objectives: </w:t>
            </w:r>
          </w:p>
          <w:p w:rsidR="4B6A3456" w:rsidP="37315A91" w:rsidRDefault="4B6A3456" w14:paraId="28953628" w14:textId="2D8F55FC">
            <w:pPr>
              <w:pStyle w:val="ListParagraph"/>
              <w:numPr>
                <w:ilvl w:val="0"/>
                <w:numId w:val="33"/>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4B6A345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Narrate a story, </w:t>
            </w:r>
            <w:r w:rsidRPr="37315A91" w:rsidR="4B6A3456">
              <w:rPr>
                <w:rFonts w:ascii="Calibri" w:hAnsi="Calibri" w:eastAsia="Calibri" w:cs="Calibri"/>
                <w:b w:val="0"/>
                <w:bCs w:val="0"/>
                <w:i w:val="0"/>
                <w:iCs w:val="0"/>
                <w:caps w:val="0"/>
                <w:smallCaps w:val="0"/>
                <w:noProof w:val="0"/>
                <w:color w:val="000000" w:themeColor="text1" w:themeTint="FF" w:themeShade="FF"/>
                <w:sz w:val="24"/>
                <w:szCs w:val="24"/>
                <w:lang w:val="en-US"/>
              </w:rPr>
              <w:t>fiction</w:t>
            </w:r>
            <w:r w:rsidRPr="37315A91" w:rsidR="4B6A345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nonfiction, that includes details</w:t>
            </w:r>
          </w:p>
          <w:p w:rsidR="4B6A3456" w:rsidP="37315A91" w:rsidRDefault="4B6A3456" w14:paraId="23D9B55B" w14:textId="1BBA1E0E">
            <w:pPr>
              <w:pStyle w:val="ListParagraph"/>
              <w:numPr>
                <w:ilvl w:val="0"/>
                <w:numId w:val="33"/>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4B6A345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Express </w:t>
            </w:r>
            <w:r w:rsidRPr="37315A91" w:rsidR="01F3816D">
              <w:rPr>
                <w:rFonts w:ascii="Calibri" w:hAnsi="Calibri" w:eastAsia="Calibri" w:cs="Calibri"/>
                <w:b w:val="0"/>
                <w:bCs w:val="0"/>
                <w:i w:val="0"/>
                <w:iCs w:val="0"/>
                <w:caps w:val="0"/>
                <w:smallCaps w:val="0"/>
                <w:noProof w:val="0"/>
                <w:color w:val="000000" w:themeColor="text1" w:themeTint="FF" w:themeShade="FF"/>
                <w:sz w:val="24"/>
                <w:szCs w:val="24"/>
                <w:lang w:val="en-US"/>
              </w:rPr>
              <w:t>and describe emotions/feelings</w:t>
            </w:r>
          </w:p>
          <w:p w:rsidR="01F3816D" w:rsidP="37315A91" w:rsidRDefault="01F3816D" w14:paraId="019991F0" w14:textId="62C06102">
            <w:pPr>
              <w:pStyle w:val="ListParagraph"/>
              <w:numPr>
                <w:ilvl w:val="0"/>
                <w:numId w:val="33"/>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1F3816D">
              <w:rPr>
                <w:rFonts w:ascii="Calibri" w:hAnsi="Calibri" w:eastAsia="Calibri" w:cs="Calibri"/>
                <w:b w:val="0"/>
                <w:bCs w:val="0"/>
                <w:i w:val="0"/>
                <w:iCs w:val="0"/>
                <w:caps w:val="0"/>
                <w:smallCaps w:val="0"/>
                <w:noProof w:val="0"/>
                <w:color w:val="000000" w:themeColor="text1" w:themeTint="FF" w:themeShade="FF"/>
                <w:sz w:val="24"/>
                <w:szCs w:val="24"/>
                <w:lang w:val="en-US"/>
              </w:rPr>
              <w:t>Use chronological connecting devices to link events in a story</w:t>
            </w:r>
          </w:p>
          <w:p w:rsidR="01F3816D" w:rsidP="37315A91" w:rsidRDefault="01F3816D" w14:paraId="63B8596F" w14:textId="2F81F3AF">
            <w:pPr>
              <w:pStyle w:val="ListParagraph"/>
              <w:numPr>
                <w:ilvl w:val="0"/>
                <w:numId w:val="33"/>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1F3816D">
              <w:rPr>
                <w:rFonts w:ascii="Calibri" w:hAnsi="Calibri" w:eastAsia="Calibri" w:cs="Calibri"/>
                <w:b w:val="0"/>
                <w:bCs w:val="0"/>
                <w:i w:val="0"/>
                <w:iCs w:val="0"/>
                <w:caps w:val="0"/>
                <w:smallCaps w:val="0"/>
                <w:noProof w:val="0"/>
                <w:color w:val="000000" w:themeColor="text1" w:themeTint="FF" w:themeShade="FF"/>
                <w:sz w:val="24"/>
                <w:szCs w:val="24"/>
                <w:lang w:val="en-US"/>
              </w:rPr>
              <w:t>Use tone to engage audience</w:t>
            </w:r>
          </w:p>
          <w:p w:rsidR="01F3816D" w:rsidP="37315A91" w:rsidRDefault="01F3816D" w14:paraId="22AD36A4" w14:textId="02DB8EBF">
            <w:pPr>
              <w:pStyle w:val="ListParagraph"/>
              <w:numPr>
                <w:ilvl w:val="0"/>
                <w:numId w:val="33"/>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1F3816D">
              <w:rPr>
                <w:rFonts w:ascii="Calibri" w:hAnsi="Calibri" w:eastAsia="Calibri" w:cs="Calibri"/>
                <w:b w:val="0"/>
                <w:bCs w:val="0"/>
                <w:i w:val="0"/>
                <w:iCs w:val="0"/>
                <w:caps w:val="0"/>
                <w:smallCaps w:val="0"/>
                <w:noProof w:val="0"/>
                <w:color w:val="000000" w:themeColor="text1" w:themeTint="FF" w:themeShade="FF"/>
                <w:sz w:val="24"/>
                <w:szCs w:val="24"/>
                <w:lang w:val="en-US"/>
              </w:rPr>
              <w:t>Give reasons to explain or justify viewpoint, experience, or actions</w:t>
            </w:r>
          </w:p>
          <w:p w:rsidR="01F3816D" w:rsidP="37315A91" w:rsidRDefault="01F3816D" w14:paraId="50C59BBC" w14:textId="53E66EE1">
            <w:pPr>
              <w:pStyle w:val="ListParagraph"/>
              <w:numPr>
                <w:ilvl w:val="0"/>
                <w:numId w:val="33"/>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1F3816D">
              <w:rPr>
                <w:rFonts w:ascii="Calibri" w:hAnsi="Calibri" w:eastAsia="Calibri" w:cs="Calibri"/>
                <w:b w:val="0"/>
                <w:bCs w:val="0"/>
                <w:i w:val="0"/>
                <w:iCs w:val="0"/>
                <w:caps w:val="0"/>
                <w:smallCaps w:val="0"/>
                <w:noProof w:val="0"/>
                <w:color w:val="000000" w:themeColor="text1" w:themeTint="FF" w:themeShade="FF"/>
                <w:sz w:val="24"/>
                <w:szCs w:val="24"/>
                <w:lang w:val="en-US"/>
              </w:rPr>
              <w:t>Use descriptive vocabulary, adjectives, and adverbs</w:t>
            </w:r>
          </w:p>
          <w:p w:rsidR="37315A91" w:rsidP="37315A91" w:rsidRDefault="37315A91" w14:paraId="2068C697" w14:textId="3461D5AC">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tc>
        <w:tc>
          <w:tcPr>
            <w:tcW w:w="4680" w:type="dxa"/>
            <w:tcMar/>
          </w:tcPr>
          <w:p w:rsidR="1F74E02F" w:rsidP="37315A91" w:rsidRDefault="1F74E02F" w14:paraId="294CFB90" w14:textId="65FC9CF5">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1F74E02F">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Suggested Methods of Assessment: </w:t>
            </w:r>
          </w:p>
          <w:p w:rsidR="0758E3EB" w:rsidP="37315A91" w:rsidRDefault="0758E3EB" w14:paraId="014A1F16" w14:textId="534A8420">
            <w:pPr>
              <w:pStyle w:val="ListParagraph"/>
              <w:numPr>
                <w:ilvl w:val="0"/>
                <w:numId w:val="34"/>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758E3EB">
              <w:rPr>
                <w:rFonts w:ascii="Calibri" w:hAnsi="Calibri" w:eastAsia="Calibri" w:cs="Calibri"/>
                <w:b w:val="0"/>
                <w:bCs w:val="0"/>
                <w:i w:val="0"/>
                <w:iCs w:val="0"/>
                <w:caps w:val="0"/>
                <w:smallCaps w:val="0"/>
                <w:noProof w:val="0"/>
                <w:color w:val="000000" w:themeColor="text1" w:themeTint="FF" w:themeShade="FF"/>
                <w:sz w:val="24"/>
                <w:szCs w:val="24"/>
                <w:lang w:val="en-US"/>
              </w:rPr>
              <w:t>Students will retell a story from their home culture in English</w:t>
            </w:r>
          </w:p>
          <w:p w:rsidR="0758E3EB" w:rsidP="37315A91" w:rsidRDefault="0758E3EB" w14:paraId="70DE8F82" w14:textId="304BB810">
            <w:pPr>
              <w:pStyle w:val="ListParagraph"/>
              <w:numPr>
                <w:ilvl w:val="0"/>
                <w:numId w:val="34"/>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758E3EB">
              <w:rPr>
                <w:rFonts w:ascii="Calibri" w:hAnsi="Calibri" w:eastAsia="Calibri" w:cs="Calibri"/>
                <w:b w:val="0"/>
                <w:bCs w:val="0"/>
                <w:i w:val="0"/>
                <w:iCs w:val="0"/>
                <w:caps w:val="0"/>
                <w:smallCaps w:val="0"/>
                <w:noProof w:val="0"/>
                <w:color w:val="000000" w:themeColor="text1" w:themeTint="FF" w:themeShade="FF"/>
                <w:sz w:val="24"/>
                <w:szCs w:val="24"/>
                <w:lang w:val="en-US"/>
              </w:rPr>
              <w:t>Students will retell the plot from their favorite book or movie</w:t>
            </w:r>
          </w:p>
          <w:p w:rsidR="0758E3EB" w:rsidP="37315A91" w:rsidRDefault="0758E3EB" w14:paraId="18F1C39F" w14:textId="0B4DBB21">
            <w:pPr>
              <w:pStyle w:val="ListParagraph"/>
              <w:numPr>
                <w:ilvl w:val="0"/>
                <w:numId w:val="34"/>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758E3E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Students will tell the story of how they met their best friend </w:t>
            </w:r>
          </w:p>
          <w:p w:rsidR="0758E3EB" w:rsidP="37315A91" w:rsidRDefault="0758E3EB" w14:paraId="3E6DC166" w14:textId="7F31E16C">
            <w:pPr>
              <w:pStyle w:val="ListParagraph"/>
              <w:numPr>
                <w:ilvl w:val="0"/>
                <w:numId w:val="34"/>
              </w:numPr>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0758E3EB">
              <w:rPr>
                <w:rFonts w:ascii="Calibri" w:hAnsi="Calibri" w:eastAsia="Calibri" w:cs="Calibri"/>
                <w:b w:val="0"/>
                <w:bCs w:val="0"/>
                <w:i w:val="0"/>
                <w:iCs w:val="0"/>
                <w:caps w:val="0"/>
                <w:smallCaps w:val="0"/>
                <w:noProof w:val="0"/>
                <w:color w:val="000000" w:themeColor="text1" w:themeTint="FF" w:themeShade="FF"/>
                <w:sz w:val="24"/>
                <w:szCs w:val="24"/>
                <w:lang w:val="en-US"/>
              </w:rPr>
              <w:t>Students will tell the story of why they came to Milwaukee</w:t>
            </w:r>
          </w:p>
        </w:tc>
      </w:tr>
    </w:tbl>
    <w:p xmlns:wp14="http://schemas.microsoft.com/office/word/2010/wordml" w:rsidP="37315A91" wp14:paraId="3A46C7F0" wp14:textId="3241659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53F300F5" wp14:textId="6A84EB4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SNC</w:t>
      </w:r>
      <w:r w:rsidRPr="37315A91" w:rsidR="0DC6830B">
        <w:rPr>
          <w:rFonts w:ascii="Calibri" w:hAnsi="Calibri" w:eastAsia="Calibri" w:cs="Calibri"/>
          <w:b w:val="0"/>
          <w:bCs w:val="0"/>
          <w:i w:val="0"/>
          <w:iCs w:val="0"/>
          <w:caps w:val="0"/>
          <w:smallCaps w:val="0"/>
          <w:noProof w:val="0"/>
          <w:color w:val="000000" w:themeColor="text1" w:themeTint="FF" w:themeShade="FF"/>
          <w:sz w:val="24"/>
          <w:szCs w:val="24"/>
          <w:lang w:val="en-US"/>
        </w:rPr>
        <w:t>2</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7315A91" w:rsidR="604BC8D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Give a short academic presentation of about 3-5 minutes on a routine social or academic topic. </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7315A91" w:rsidTr="37315A91" w14:paraId="2658CA20">
        <w:trPr>
          <w:trHeight w:val="300"/>
        </w:trPr>
        <w:tc>
          <w:tcPr>
            <w:tcW w:w="4680" w:type="dxa"/>
            <w:tcMar>
              <w:left w:w="105" w:type="dxa"/>
              <w:right w:w="105" w:type="dxa"/>
            </w:tcMar>
            <w:vAlign w:val="top"/>
          </w:tcPr>
          <w:p w:rsidR="37315A91" w:rsidP="37315A91" w:rsidRDefault="37315A91" w14:paraId="7C457033" w14:textId="425D5DA7">
            <w:pPr>
              <w:spacing w:line="259" w:lineRule="auto"/>
              <w:rPr>
                <w:rFonts w:ascii="Calibri" w:hAnsi="Calibri" w:eastAsia="Calibri" w:cs="Calibri"/>
                <w:b w:val="0"/>
                <w:bCs w:val="0"/>
                <w:i w:val="0"/>
                <w:iCs w:val="0"/>
                <w:color w:val="000000" w:themeColor="text1" w:themeTint="FF" w:themeShade="FF"/>
                <w:sz w:val="24"/>
                <w:szCs w:val="24"/>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 xml:space="preserve">Instructional Objectives </w:t>
            </w:r>
          </w:p>
          <w:p w:rsidR="5837611E" w:rsidP="37315A91" w:rsidRDefault="5837611E" w14:paraId="3E5AE540" w14:textId="2A7CF448">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4"/>
                <w:szCs w:val="24"/>
              </w:rPr>
            </w:pPr>
            <w:r w:rsidRPr="37315A91" w:rsidR="5837611E">
              <w:rPr>
                <w:rFonts w:ascii="Calibri" w:hAnsi="Calibri" w:eastAsia="Calibri" w:cs="Calibri"/>
                <w:b w:val="0"/>
                <w:bCs w:val="0"/>
                <w:i w:val="0"/>
                <w:iCs w:val="0"/>
                <w:color w:val="000000" w:themeColor="text1" w:themeTint="FF" w:themeShade="FF"/>
                <w:sz w:val="24"/>
                <w:szCs w:val="24"/>
              </w:rPr>
              <w:t>Identify</w:t>
            </w:r>
            <w:r w:rsidRPr="37315A91" w:rsidR="5837611E">
              <w:rPr>
                <w:rFonts w:ascii="Calibri" w:hAnsi="Calibri" w:eastAsia="Calibri" w:cs="Calibri"/>
                <w:b w:val="0"/>
                <w:bCs w:val="0"/>
                <w:i w:val="0"/>
                <w:iCs w:val="0"/>
                <w:color w:val="000000" w:themeColor="text1" w:themeTint="FF" w:themeShade="FF"/>
                <w:sz w:val="24"/>
                <w:szCs w:val="24"/>
              </w:rPr>
              <w:t xml:space="preserve"> key parts of a good presentation: organization (with a clear main idea), delivery, pronunciation, body language, etc. </w:t>
            </w:r>
          </w:p>
          <w:p w:rsidR="5837611E" w:rsidP="37315A91" w:rsidRDefault="5837611E" w14:paraId="06D17DEE" w14:textId="54846013">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4"/>
                <w:szCs w:val="24"/>
              </w:rPr>
            </w:pPr>
            <w:r w:rsidRPr="37315A91" w:rsidR="5837611E">
              <w:rPr>
                <w:rFonts w:ascii="Calibri" w:hAnsi="Calibri" w:eastAsia="Calibri" w:cs="Calibri"/>
                <w:b w:val="0"/>
                <w:bCs w:val="0"/>
                <w:i w:val="0"/>
                <w:iCs w:val="0"/>
                <w:caps w:val="0"/>
                <w:smallCaps w:val="0"/>
                <w:color w:val="000000" w:themeColor="text1" w:themeTint="FF" w:themeShade="FF"/>
                <w:sz w:val="24"/>
                <w:szCs w:val="24"/>
                <w:lang w:val="en-US"/>
              </w:rPr>
              <w:t>G</w:t>
            </w:r>
            <w:r w:rsidRPr="37315A91" w:rsidR="37315A91">
              <w:rPr>
                <w:rFonts w:ascii="Calibri" w:hAnsi="Calibri" w:eastAsia="Calibri" w:cs="Calibri"/>
                <w:b w:val="0"/>
                <w:bCs w:val="0"/>
                <w:i w:val="0"/>
                <w:iCs w:val="0"/>
                <w:caps w:val="0"/>
                <w:smallCaps w:val="0"/>
                <w:color w:val="000000" w:themeColor="text1" w:themeTint="FF" w:themeShade="FF"/>
                <w:sz w:val="24"/>
                <w:szCs w:val="24"/>
                <w:lang w:val="en-US"/>
              </w:rPr>
              <w:t>ive simple reasons to justify a viewpoint.</w:t>
            </w:r>
          </w:p>
          <w:p w:rsidR="37315A91" w:rsidP="37315A91" w:rsidRDefault="37315A91" w14:paraId="7F88B447" w14:textId="55FBE718">
            <w:pPr>
              <w:pStyle w:val="Normal"/>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7315A91" w:rsidP="37315A91" w:rsidRDefault="37315A91" w14:paraId="5F340DCE" w14:textId="18E1F50A">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Suggested Methods of Assessment</w:t>
            </w:r>
            <w:r w:rsidRPr="37315A91" w:rsidR="608E54F5">
              <w:rPr>
                <w:rFonts w:ascii="Calibri" w:hAnsi="Calibri" w:eastAsia="Calibri" w:cs="Calibri"/>
                <w:b w:val="1"/>
                <w:bCs w:val="1"/>
                <w:i w:val="0"/>
                <w:iCs w:val="0"/>
                <w:caps w:val="0"/>
                <w:smallCaps w:val="0"/>
                <w:color w:val="000000" w:themeColor="text1" w:themeTint="FF" w:themeShade="FF"/>
                <w:sz w:val="24"/>
                <w:szCs w:val="24"/>
                <w:lang w:val="en-US"/>
              </w:rPr>
              <w:t xml:space="preserve">: </w:t>
            </w:r>
          </w:p>
          <w:p w:rsidR="37FDADE5" w:rsidP="37315A91" w:rsidRDefault="37FDADE5" w14:paraId="1E7AE3BB" w14:textId="1E4DDAC3">
            <w:pPr>
              <w:pStyle w:val="ListParagraph"/>
              <w:numPr>
                <w:ilvl w:val="0"/>
                <w:numId w:val="35"/>
              </w:numPr>
              <w:spacing w:line="259" w:lineRule="auto"/>
              <w:rPr>
                <w:rFonts w:ascii="Calibri" w:hAnsi="Calibri" w:eastAsia="Calibri" w:cs="Calibri"/>
                <w:b w:val="0"/>
                <w:bCs w:val="0"/>
                <w:i w:val="0"/>
                <w:iCs w:val="0"/>
                <w:color w:val="000000" w:themeColor="text1" w:themeTint="FF" w:themeShade="FF"/>
                <w:sz w:val="24"/>
                <w:szCs w:val="24"/>
              </w:rPr>
            </w:pPr>
            <w:r w:rsidRPr="37315A91" w:rsidR="37FDADE5">
              <w:rPr>
                <w:rFonts w:ascii="Calibri" w:hAnsi="Calibri" w:eastAsia="Calibri" w:cs="Calibri"/>
                <w:b w:val="0"/>
                <w:bCs w:val="0"/>
                <w:i w:val="0"/>
                <w:iCs w:val="0"/>
                <w:color w:val="000000" w:themeColor="text1" w:themeTint="FF" w:themeShade="FF"/>
                <w:sz w:val="24"/>
                <w:szCs w:val="24"/>
              </w:rPr>
              <w:t>Students give a presentation on their favorite lifestyle, describing the characteristics of the</w:t>
            </w:r>
            <w:r w:rsidRPr="37315A91" w:rsidR="61606F01">
              <w:rPr>
                <w:rFonts w:ascii="Calibri" w:hAnsi="Calibri" w:eastAsia="Calibri" w:cs="Calibri"/>
                <w:b w:val="0"/>
                <w:bCs w:val="0"/>
                <w:i w:val="0"/>
                <w:iCs w:val="0"/>
                <w:color w:val="000000" w:themeColor="text1" w:themeTint="FF" w:themeShade="FF"/>
                <w:sz w:val="24"/>
                <w:szCs w:val="24"/>
              </w:rPr>
              <w:t xml:space="preserve"> lifestyle and </w:t>
            </w:r>
            <w:r w:rsidRPr="37315A91" w:rsidR="37FDADE5">
              <w:rPr>
                <w:rFonts w:ascii="Calibri" w:hAnsi="Calibri" w:eastAsia="Calibri" w:cs="Calibri"/>
                <w:b w:val="0"/>
                <w:bCs w:val="0"/>
                <w:i w:val="0"/>
                <w:iCs w:val="0"/>
                <w:color w:val="000000" w:themeColor="text1" w:themeTint="FF" w:themeShade="FF"/>
                <w:sz w:val="24"/>
                <w:szCs w:val="24"/>
              </w:rPr>
              <w:t>giving their opinions and reasons why they like it</w:t>
            </w:r>
          </w:p>
          <w:p w:rsidR="199EBDCF" w:rsidP="37315A91" w:rsidRDefault="199EBDCF" w14:paraId="6DBD9979" w14:textId="33A2C515">
            <w:pPr>
              <w:pStyle w:val="ListParagraph"/>
              <w:numPr>
                <w:ilvl w:val="0"/>
                <w:numId w:val="35"/>
              </w:numPr>
              <w:spacing w:line="259" w:lineRule="auto"/>
              <w:rPr>
                <w:rFonts w:ascii="Calibri" w:hAnsi="Calibri" w:eastAsia="Calibri" w:cs="Calibri"/>
                <w:b w:val="0"/>
                <w:bCs w:val="0"/>
                <w:i w:val="0"/>
                <w:iCs w:val="0"/>
                <w:color w:val="000000" w:themeColor="text1" w:themeTint="FF" w:themeShade="FF"/>
                <w:sz w:val="24"/>
                <w:szCs w:val="24"/>
              </w:rPr>
            </w:pPr>
            <w:r w:rsidRPr="37315A91" w:rsidR="199EBDCF">
              <w:rPr>
                <w:rFonts w:ascii="Calibri" w:hAnsi="Calibri" w:eastAsia="Calibri" w:cs="Calibri"/>
                <w:b w:val="0"/>
                <w:bCs w:val="0"/>
                <w:i w:val="0"/>
                <w:iCs w:val="0"/>
                <w:color w:val="000000" w:themeColor="text1" w:themeTint="FF" w:themeShade="FF"/>
                <w:sz w:val="24"/>
                <w:szCs w:val="24"/>
              </w:rPr>
              <w:t>Students give a presentation on how to apply to a university in their home country, giving some details on cultural aspects of univ</w:t>
            </w:r>
            <w:r w:rsidRPr="37315A91" w:rsidR="142B2237">
              <w:rPr>
                <w:rFonts w:ascii="Calibri" w:hAnsi="Calibri" w:eastAsia="Calibri" w:cs="Calibri"/>
                <w:b w:val="0"/>
                <w:bCs w:val="0"/>
                <w:i w:val="0"/>
                <w:iCs w:val="0"/>
                <w:color w:val="000000" w:themeColor="text1" w:themeTint="FF" w:themeShade="FF"/>
                <w:sz w:val="24"/>
                <w:szCs w:val="24"/>
              </w:rPr>
              <w:t>ersity life in their home culture</w:t>
            </w:r>
          </w:p>
          <w:p w:rsidR="37315A91" w:rsidP="37315A91" w:rsidRDefault="37315A91" w14:paraId="74724E40" w14:textId="4CCEF8C1">
            <w:pPr>
              <w:spacing w:line="259" w:lineRule="auto"/>
              <w:rPr>
                <w:rFonts w:ascii="Calibri" w:hAnsi="Calibri" w:eastAsia="Calibri" w:cs="Calibri"/>
                <w:b w:val="0"/>
                <w:bCs w:val="0"/>
                <w:i w:val="0"/>
                <w:iCs w:val="0"/>
                <w:color w:val="000000" w:themeColor="text1" w:themeTint="FF" w:themeShade="FF"/>
                <w:sz w:val="24"/>
                <w:szCs w:val="24"/>
              </w:rPr>
            </w:pPr>
          </w:p>
        </w:tc>
      </w:tr>
    </w:tbl>
    <w:p xmlns:wp14="http://schemas.microsoft.com/office/word/2010/wordml" w:rsidP="37315A91" wp14:paraId="0297BEC4" wp14:textId="4FBF985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6A7E3067" wp14:textId="2DD49A9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1172614A" wp14:textId="2EBE5A5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064420BA" wp14:textId="1CFBE5E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33973E57" wp14:textId="62882FC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53B6B506" wp14:textId="45A221B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6B864E15" wp14:textId="708C3E6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SNC</w:t>
      </w:r>
      <w:r w:rsidRPr="37315A91" w:rsidR="6A26FC83">
        <w:rPr>
          <w:rFonts w:ascii="Calibri" w:hAnsi="Calibri" w:eastAsia="Calibri" w:cs="Calibri"/>
          <w:b w:val="0"/>
          <w:bCs w:val="0"/>
          <w:i w:val="0"/>
          <w:iCs w:val="0"/>
          <w:caps w:val="0"/>
          <w:smallCaps w:val="0"/>
          <w:noProof w:val="0"/>
          <w:color w:val="000000" w:themeColor="text1" w:themeTint="FF" w:themeShade="FF"/>
          <w:sz w:val="24"/>
          <w:szCs w:val="24"/>
          <w:lang w:val="en-US"/>
        </w:rPr>
        <w:t>3</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Giv</w:t>
      </w:r>
      <w:r w:rsidRPr="37315A91" w:rsidR="5856ED9E">
        <w:rPr>
          <w:rFonts w:ascii="Calibri" w:hAnsi="Calibri" w:eastAsia="Calibri" w:cs="Calibri"/>
          <w:b w:val="0"/>
          <w:bCs w:val="0"/>
          <w:i w:val="0"/>
          <w:iCs w:val="0"/>
          <w:caps w:val="0"/>
          <w:smallCaps w:val="0"/>
          <w:noProof w:val="0"/>
          <w:color w:val="000000" w:themeColor="text1" w:themeTint="FF" w:themeShade="FF"/>
          <w:sz w:val="24"/>
          <w:szCs w:val="24"/>
          <w:lang w:val="en-US"/>
        </w:rPr>
        <w:t>e</w:t>
      </w:r>
      <w:r w:rsidRPr="37315A91"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7315A91" w:rsidR="6FD46466">
        <w:rPr>
          <w:rFonts w:ascii="Calibri" w:hAnsi="Calibri" w:eastAsia="Calibri" w:cs="Calibri"/>
          <w:b w:val="0"/>
          <w:bCs w:val="0"/>
          <w:i w:val="0"/>
          <w:iCs w:val="0"/>
          <w:caps w:val="0"/>
          <w:smallCaps w:val="0"/>
          <w:noProof w:val="0"/>
          <w:color w:val="000000" w:themeColor="text1" w:themeTint="FF" w:themeShade="FF"/>
          <w:sz w:val="24"/>
          <w:szCs w:val="24"/>
          <w:lang w:val="en-US"/>
        </w:rPr>
        <w:t>moderately complex multistep instructions of 10 or more steps for a variety of social and academic purposes.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7315A91" w:rsidTr="37315A91" w14:paraId="4A69F322">
        <w:trPr>
          <w:trHeight w:val="300"/>
        </w:trPr>
        <w:tc>
          <w:tcPr>
            <w:tcW w:w="4680" w:type="dxa"/>
            <w:tcMar>
              <w:left w:w="105" w:type="dxa"/>
              <w:right w:w="105" w:type="dxa"/>
            </w:tcMar>
            <w:vAlign w:val="top"/>
          </w:tcPr>
          <w:p w:rsidR="37315A91" w:rsidP="37315A91" w:rsidRDefault="37315A91" w14:paraId="0D994734" w14:textId="057B837B">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Instructional Objectives</w:t>
            </w:r>
            <w:r w:rsidRPr="37315A91" w:rsidR="763AFACA">
              <w:rPr>
                <w:rFonts w:ascii="Calibri" w:hAnsi="Calibri" w:eastAsia="Calibri" w:cs="Calibri"/>
                <w:b w:val="1"/>
                <w:bCs w:val="1"/>
                <w:i w:val="0"/>
                <w:iCs w:val="0"/>
                <w:caps w:val="0"/>
                <w:smallCaps w:val="0"/>
                <w:color w:val="000000" w:themeColor="text1" w:themeTint="FF" w:themeShade="FF"/>
                <w:sz w:val="24"/>
                <w:szCs w:val="24"/>
                <w:lang w:val="en-US"/>
              </w:rPr>
              <w:t xml:space="preserve">: </w:t>
            </w:r>
          </w:p>
          <w:p w:rsidR="763AFACA" w:rsidP="37315A91" w:rsidRDefault="763AFACA" w14:paraId="652EA9F5" w14:textId="14394DE0">
            <w:pPr>
              <w:pStyle w:val="ListParagraph"/>
              <w:numPr>
                <w:ilvl w:val="0"/>
                <w:numId w:val="36"/>
              </w:numPr>
              <w:spacing w:line="259" w:lineRule="auto"/>
              <w:rPr>
                <w:rFonts w:ascii="Calibri" w:hAnsi="Calibri" w:eastAsia="Calibri" w:cs="Calibri"/>
                <w:b w:val="0"/>
                <w:bCs w:val="0"/>
                <w:i w:val="0"/>
                <w:iCs w:val="0"/>
                <w:color w:val="000000" w:themeColor="text1" w:themeTint="FF" w:themeShade="FF"/>
                <w:sz w:val="24"/>
                <w:szCs w:val="24"/>
              </w:rPr>
            </w:pPr>
            <w:r w:rsidRPr="37315A91" w:rsidR="763AFACA">
              <w:rPr>
                <w:rFonts w:ascii="Calibri" w:hAnsi="Calibri" w:eastAsia="Calibri" w:cs="Calibri"/>
                <w:b w:val="0"/>
                <w:bCs w:val="0"/>
                <w:i w:val="0"/>
                <w:iCs w:val="0"/>
                <w:color w:val="000000" w:themeColor="text1" w:themeTint="FF" w:themeShade="FF"/>
                <w:sz w:val="24"/>
                <w:szCs w:val="24"/>
              </w:rPr>
              <w:t>Use the imperative accurately for a variety of verbs to give instructions</w:t>
            </w:r>
          </w:p>
          <w:p w:rsidR="763AFACA" w:rsidP="37315A91" w:rsidRDefault="763AFACA" w14:paraId="5F9663DA" w14:textId="6C4D03CC">
            <w:pPr>
              <w:pStyle w:val="ListParagraph"/>
              <w:numPr>
                <w:ilvl w:val="0"/>
                <w:numId w:val="36"/>
              </w:numPr>
              <w:spacing w:line="259" w:lineRule="auto"/>
              <w:rPr>
                <w:rFonts w:ascii="Calibri" w:hAnsi="Calibri" w:eastAsia="Calibri" w:cs="Calibri"/>
                <w:b w:val="0"/>
                <w:bCs w:val="0"/>
                <w:i w:val="0"/>
                <w:iCs w:val="0"/>
                <w:color w:val="000000" w:themeColor="text1" w:themeTint="FF" w:themeShade="FF"/>
                <w:sz w:val="24"/>
                <w:szCs w:val="24"/>
              </w:rPr>
            </w:pPr>
            <w:r w:rsidRPr="37315A91" w:rsidR="763AFACA">
              <w:rPr>
                <w:rFonts w:ascii="Calibri" w:hAnsi="Calibri" w:eastAsia="Calibri" w:cs="Calibri"/>
                <w:b w:val="0"/>
                <w:bCs w:val="0"/>
                <w:i w:val="0"/>
                <w:iCs w:val="0"/>
                <w:color w:val="000000" w:themeColor="text1" w:themeTint="FF" w:themeShade="FF"/>
                <w:sz w:val="24"/>
                <w:szCs w:val="24"/>
              </w:rPr>
              <w:t xml:space="preserve">Use a variety of sequential and connecting vocabulary words and phrases, i.e. First, then, next, after that, while doing that, etc. </w:t>
            </w:r>
          </w:p>
          <w:p w:rsidR="558D6D63" w:rsidP="37315A91" w:rsidRDefault="558D6D63" w14:paraId="5E15947E" w14:textId="0DC576C1">
            <w:pPr>
              <w:pStyle w:val="ListParagraph"/>
              <w:numPr>
                <w:ilvl w:val="0"/>
                <w:numId w:val="36"/>
              </w:numPr>
              <w:spacing w:line="259" w:lineRule="auto"/>
              <w:rPr>
                <w:rFonts w:ascii="Calibri" w:hAnsi="Calibri" w:eastAsia="Calibri" w:cs="Calibri"/>
                <w:b w:val="0"/>
                <w:bCs w:val="0"/>
                <w:i w:val="0"/>
                <w:iCs w:val="0"/>
                <w:color w:val="000000" w:themeColor="text1" w:themeTint="FF" w:themeShade="FF"/>
                <w:sz w:val="24"/>
                <w:szCs w:val="24"/>
              </w:rPr>
            </w:pPr>
            <w:r w:rsidRPr="37315A91" w:rsidR="558D6D63">
              <w:rPr>
                <w:rFonts w:ascii="Calibri" w:hAnsi="Calibri" w:eastAsia="Calibri" w:cs="Calibri"/>
                <w:b w:val="0"/>
                <w:bCs w:val="0"/>
                <w:i w:val="0"/>
                <w:iCs w:val="0"/>
                <w:color w:val="000000" w:themeColor="text1" w:themeTint="FF" w:themeShade="FF"/>
                <w:sz w:val="24"/>
                <w:szCs w:val="24"/>
              </w:rPr>
              <w:t xml:space="preserve">Use descriptive adjectives and adverbs to </w:t>
            </w:r>
            <w:r w:rsidRPr="37315A91" w:rsidR="16FF7ED0">
              <w:rPr>
                <w:rFonts w:ascii="Calibri" w:hAnsi="Calibri" w:eastAsia="Calibri" w:cs="Calibri"/>
                <w:b w:val="0"/>
                <w:bCs w:val="0"/>
                <w:i w:val="0"/>
                <w:iCs w:val="0"/>
                <w:color w:val="000000" w:themeColor="text1" w:themeTint="FF" w:themeShade="FF"/>
                <w:sz w:val="24"/>
                <w:szCs w:val="24"/>
              </w:rPr>
              <w:t xml:space="preserve">expand on the specifics </w:t>
            </w:r>
            <w:r w:rsidRPr="37315A91" w:rsidR="16FF7ED0">
              <w:rPr>
                <w:rFonts w:ascii="Calibri" w:hAnsi="Calibri" w:eastAsia="Calibri" w:cs="Calibri"/>
                <w:b w:val="0"/>
                <w:bCs w:val="0"/>
                <w:i w:val="0"/>
                <w:iCs w:val="0"/>
                <w:color w:val="000000" w:themeColor="text1" w:themeTint="FF" w:themeShade="FF"/>
                <w:sz w:val="24"/>
                <w:szCs w:val="24"/>
              </w:rPr>
              <w:t>o</w:t>
            </w:r>
            <w:r w:rsidRPr="37315A91" w:rsidR="16FF7ED0">
              <w:rPr>
                <w:rFonts w:ascii="Calibri" w:hAnsi="Calibri" w:eastAsia="Calibri" w:cs="Calibri"/>
                <w:b w:val="0"/>
                <w:bCs w:val="0"/>
                <w:i w:val="0"/>
                <w:iCs w:val="0"/>
                <w:color w:val="000000" w:themeColor="text1" w:themeTint="FF" w:themeShade="FF"/>
                <w:sz w:val="24"/>
                <w:szCs w:val="24"/>
              </w:rPr>
              <w:t>f how to follow the instructions.</w:t>
            </w:r>
          </w:p>
          <w:p w:rsidR="16FF7ED0" w:rsidP="37315A91" w:rsidRDefault="16FF7ED0" w14:paraId="338DF31E" w14:textId="3F439168">
            <w:pPr>
              <w:pStyle w:val="ListParagraph"/>
              <w:numPr>
                <w:ilvl w:val="0"/>
                <w:numId w:val="36"/>
              </w:numPr>
              <w:spacing w:line="259" w:lineRule="auto"/>
              <w:rPr>
                <w:rFonts w:ascii="Calibri" w:hAnsi="Calibri" w:eastAsia="Calibri" w:cs="Calibri"/>
                <w:b w:val="0"/>
                <w:bCs w:val="0"/>
                <w:i w:val="0"/>
                <w:iCs w:val="0"/>
                <w:color w:val="000000" w:themeColor="text1" w:themeTint="FF" w:themeShade="FF"/>
                <w:sz w:val="24"/>
                <w:szCs w:val="24"/>
              </w:rPr>
            </w:pPr>
            <w:r w:rsidRPr="37315A91" w:rsidR="16FF7ED0">
              <w:rPr>
                <w:rFonts w:ascii="Calibri" w:hAnsi="Calibri" w:eastAsia="Calibri" w:cs="Calibri"/>
                <w:b w:val="0"/>
                <w:bCs w:val="0"/>
                <w:i w:val="0"/>
                <w:iCs w:val="0"/>
                <w:color w:val="000000" w:themeColor="text1" w:themeTint="FF" w:themeShade="FF"/>
                <w:sz w:val="24"/>
                <w:szCs w:val="24"/>
              </w:rPr>
              <w:t>Use a variety of vocabulary related to the context of the instructions</w:t>
            </w:r>
          </w:p>
          <w:p w:rsidR="37315A91" w:rsidP="37315A91" w:rsidRDefault="37315A91" w14:paraId="7404E2B3" w14:textId="0698F41A">
            <w:pPr>
              <w:pStyle w:val="Normal"/>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7315A91" w:rsidP="37315A91" w:rsidRDefault="37315A91" w14:paraId="186D2A76" w14:textId="6B5B4DEF">
            <w:pPr>
              <w:spacing w:line="259" w:lineRule="auto"/>
              <w:rPr>
                <w:rFonts w:ascii="Calibri" w:hAnsi="Calibri" w:eastAsia="Calibri" w:cs="Calibri"/>
                <w:b w:val="1"/>
                <w:bCs w:val="1"/>
                <w:i w:val="0"/>
                <w:iCs w:val="0"/>
                <w:caps w:val="0"/>
                <w:smallCaps w:val="0"/>
                <w:color w:val="000000" w:themeColor="text1" w:themeTint="FF" w:themeShade="FF"/>
                <w:sz w:val="24"/>
                <w:szCs w:val="24"/>
                <w:lang w:val="en-US"/>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Suggested Methods of Assessment</w:t>
            </w:r>
            <w:r w:rsidRPr="37315A91" w:rsidR="563CA93B">
              <w:rPr>
                <w:rFonts w:ascii="Calibri" w:hAnsi="Calibri" w:eastAsia="Calibri" w:cs="Calibri"/>
                <w:b w:val="1"/>
                <w:bCs w:val="1"/>
                <w:i w:val="0"/>
                <w:iCs w:val="0"/>
                <w:caps w:val="0"/>
                <w:smallCaps w:val="0"/>
                <w:color w:val="000000" w:themeColor="text1" w:themeTint="FF" w:themeShade="FF"/>
                <w:sz w:val="24"/>
                <w:szCs w:val="24"/>
                <w:lang w:val="en-US"/>
              </w:rPr>
              <w:t xml:space="preserve">: </w:t>
            </w:r>
          </w:p>
          <w:p w:rsidR="67CFC2E9" w:rsidP="37315A91" w:rsidRDefault="67CFC2E9" w14:paraId="6CAD2579" w14:textId="13E32B0B">
            <w:pPr>
              <w:pStyle w:val="ListParagraph"/>
              <w:numPr>
                <w:ilvl w:val="0"/>
                <w:numId w:val="37"/>
              </w:numPr>
              <w:spacing w:line="259" w:lineRule="auto"/>
              <w:rPr>
                <w:rFonts w:ascii="Calibri" w:hAnsi="Calibri" w:eastAsia="Calibri" w:cs="Calibri"/>
                <w:b w:val="0"/>
                <w:bCs w:val="0"/>
                <w:i w:val="0"/>
                <w:iCs w:val="0"/>
                <w:color w:val="000000" w:themeColor="text1" w:themeTint="FF" w:themeShade="FF"/>
                <w:sz w:val="24"/>
                <w:szCs w:val="24"/>
              </w:rPr>
            </w:pPr>
            <w:r w:rsidRPr="37315A91" w:rsidR="67CFC2E9">
              <w:rPr>
                <w:rFonts w:ascii="Calibri" w:hAnsi="Calibri" w:eastAsia="Calibri" w:cs="Calibri"/>
                <w:b w:val="0"/>
                <w:bCs w:val="0"/>
                <w:i w:val="0"/>
                <w:iCs w:val="0"/>
                <w:color w:val="000000" w:themeColor="text1" w:themeTint="FF" w:themeShade="FF"/>
                <w:sz w:val="24"/>
                <w:szCs w:val="24"/>
              </w:rPr>
              <w:t xml:space="preserve">Students will </w:t>
            </w:r>
            <w:r w:rsidRPr="37315A91" w:rsidR="2E313DCC">
              <w:rPr>
                <w:rFonts w:ascii="Calibri" w:hAnsi="Calibri" w:eastAsia="Calibri" w:cs="Calibri"/>
                <w:b w:val="0"/>
                <w:bCs w:val="0"/>
                <w:i w:val="0"/>
                <w:iCs w:val="0"/>
                <w:color w:val="000000" w:themeColor="text1" w:themeTint="FF" w:themeShade="FF"/>
                <w:sz w:val="24"/>
                <w:szCs w:val="24"/>
              </w:rPr>
              <w:t>give instructions on</w:t>
            </w:r>
            <w:r w:rsidRPr="37315A91" w:rsidR="67CFC2E9">
              <w:rPr>
                <w:rFonts w:ascii="Calibri" w:hAnsi="Calibri" w:eastAsia="Calibri" w:cs="Calibri"/>
                <w:b w:val="0"/>
                <w:bCs w:val="0"/>
                <w:i w:val="0"/>
                <w:iCs w:val="0"/>
                <w:color w:val="000000" w:themeColor="text1" w:themeTint="FF" w:themeShade="FF"/>
                <w:sz w:val="24"/>
                <w:szCs w:val="24"/>
              </w:rPr>
              <w:t xml:space="preserve"> how to apply to a university in their home country</w:t>
            </w:r>
          </w:p>
          <w:p w:rsidR="0E40526B" w:rsidP="37315A91" w:rsidRDefault="0E40526B" w14:paraId="32C94C14" w14:textId="6DDB968B">
            <w:pPr>
              <w:pStyle w:val="ListParagraph"/>
              <w:numPr>
                <w:ilvl w:val="0"/>
                <w:numId w:val="37"/>
              </w:numPr>
              <w:spacing w:line="259" w:lineRule="auto"/>
              <w:rPr>
                <w:rFonts w:ascii="Calibri" w:hAnsi="Calibri" w:eastAsia="Calibri" w:cs="Calibri"/>
                <w:b w:val="0"/>
                <w:bCs w:val="0"/>
                <w:i w:val="0"/>
                <w:iCs w:val="0"/>
                <w:color w:val="000000" w:themeColor="text1" w:themeTint="FF" w:themeShade="FF"/>
                <w:sz w:val="24"/>
                <w:szCs w:val="24"/>
              </w:rPr>
            </w:pPr>
            <w:r w:rsidRPr="37315A91" w:rsidR="0E40526B">
              <w:rPr>
                <w:rFonts w:ascii="Calibri" w:hAnsi="Calibri" w:eastAsia="Calibri" w:cs="Calibri"/>
                <w:b w:val="0"/>
                <w:bCs w:val="0"/>
                <w:i w:val="0"/>
                <w:iCs w:val="0"/>
                <w:color w:val="000000" w:themeColor="text1" w:themeTint="FF" w:themeShade="FF"/>
                <w:sz w:val="24"/>
                <w:szCs w:val="24"/>
              </w:rPr>
              <w:t xml:space="preserve">Students will </w:t>
            </w:r>
            <w:r w:rsidRPr="37315A91" w:rsidR="505B5FBC">
              <w:rPr>
                <w:rFonts w:ascii="Calibri" w:hAnsi="Calibri" w:eastAsia="Calibri" w:cs="Calibri"/>
                <w:b w:val="0"/>
                <w:bCs w:val="0"/>
                <w:i w:val="0"/>
                <w:iCs w:val="0"/>
                <w:color w:val="000000" w:themeColor="text1" w:themeTint="FF" w:themeShade="FF"/>
                <w:sz w:val="24"/>
                <w:szCs w:val="24"/>
              </w:rPr>
              <w:t>give instructions on how to play a favorite sports, board, or card game</w:t>
            </w:r>
          </w:p>
        </w:tc>
      </w:tr>
    </w:tbl>
    <w:p xmlns:wp14="http://schemas.microsoft.com/office/word/2010/wordml" w:rsidP="37315A91" wp14:paraId="7B0CC961" wp14:textId="10E328A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7CF68567" wp14:textId="4D6F640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7315A91" w:rsidR="58EB0F66">
        <w:rPr>
          <w:rFonts w:ascii="Calibri" w:hAnsi="Calibri" w:eastAsia="Calibri" w:cs="Calibri"/>
          <w:b w:val="1"/>
          <w:bCs w:val="1"/>
          <w:i w:val="1"/>
          <w:iCs w:val="1"/>
          <w:caps w:val="0"/>
          <w:smallCaps w:val="0"/>
          <w:noProof w:val="0"/>
          <w:color w:val="000000" w:themeColor="text1" w:themeTint="FF" w:themeShade="FF"/>
          <w:sz w:val="24"/>
          <w:szCs w:val="24"/>
          <w:lang w:val="en-US"/>
        </w:rPr>
        <w:t xml:space="preserve">Interactive Communication </w:t>
      </w:r>
    </w:p>
    <w:p xmlns:wp14="http://schemas.microsoft.com/office/word/2010/wordml" w:rsidP="22DE4438" wp14:paraId="52B7212A" wp14:textId="5D9DE08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2DE4438"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IC1: </w:t>
      </w:r>
      <w:r w:rsidRPr="22DE4438" w:rsidR="413F137B">
        <w:rPr>
          <w:rFonts w:ascii="Calibri" w:hAnsi="Calibri" w:eastAsia="Calibri" w:cs="Calibri"/>
          <w:b w:val="0"/>
          <w:bCs w:val="0"/>
          <w:i w:val="0"/>
          <w:iCs w:val="0"/>
          <w:caps w:val="0"/>
          <w:smallCaps w:val="0"/>
          <w:noProof w:val="0"/>
          <w:color w:val="000000" w:themeColor="text1" w:themeTint="FF" w:themeShade="FF"/>
          <w:sz w:val="24"/>
          <w:szCs w:val="24"/>
          <w:lang w:val="en-US"/>
        </w:rPr>
        <w:t>P</w:t>
      </w:r>
      <w:r w:rsidRPr="22DE4438" w:rsidR="58EB0F66">
        <w:rPr>
          <w:rFonts w:ascii="Calibri" w:hAnsi="Calibri" w:eastAsia="Calibri" w:cs="Calibri"/>
          <w:b w:val="0"/>
          <w:bCs w:val="0"/>
          <w:i w:val="0"/>
          <w:iCs w:val="0"/>
          <w:caps w:val="0"/>
          <w:smallCaps w:val="0"/>
          <w:noProof w:val="0"/>
          <w:color w:val="000000" w:themeColor="text1" w:themeTint="FF" w:themeShade="FF"/>
          <w:sz w:val="24"/>
          <w:szCs w:val="24"/>
          <w:lang w:val="en-US"/>
        </w:rPr>
        <w:t>articipate</w:t>
      </w:r>
      <w:r w:rsidRPr="22DE4438"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discussions </w:t>
      </w:r>
      <w:r w:rsidRPr="22DE4438" w:rsidR="43E70FFE">
        <w:rPr>
          <w:rFonts w:ascii="Calibri" w:hAnsi="Calibri" w:eastAsia="Calibri" w:cs="Calibri"/>
          <w:b w:val="0"/>
          <w:bCs w:val="0"/>
          <w:i w:val="0"/>
          <w:iCs w:val="0"/>
          <w:caps w:val="0"/>
          <w:smallCaps w:val="0"/>
          <w:noProof w:val="0"/>
          <w:color w:val="000000" w:themeColor="text1" w:themeTint="FF" w:themeShade="FF"/>
          <w:sz w:val="24"/>
          <w:szCs w:val="24"/>
          <w:lang w:val="en-US"/>
        </w:rPr>
        <w:t>on</w:t>
      </w:r>
      <w:r w:rsidRPr="22DE4438"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range of</w:t>
      </w:r>
      <w:r w:rsidRPr="22DE4438" w:rsidR="4B07455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moderately complex</w:t>
      </w:r>
      <w:r w:rsidRPr="22DE4438" w:rsidR="58EB0F6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2DE4438" w:rsidR="307D479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personal and academic </w:t>
      </w:r>
      <w:r w:rsidRPr="22DE4438" w:rsidR="58EB0F66">
        <w:rPr>
          <w:rFonts w:ascii="Calibri" w:hAnsi="Calibri" w:eastAsia="Calibri" w:cs="Calibri"/>
          <w:b w:val="0"/>
          <w:bCs w:val="0"/>
          <w:i w:val="0"/>
          <w:iCs w:val="0"/>
          <w:caps w:val="0"/>
          <w:smallCaps w:val="0"/>
          <w:noProof w:val="0"/>
          <w:color w:val="000000" w:themeColor="text1" w:themeTint="FF" w:themeShade="FF"/>
          <w:sz w:val="24"/>
          <w:szCs w:val="24"/>
          <w:lang w:val="en-US"/>
        </w:rPr>
        <w:t>topics</w:t>
      </w:r>
      <w:r w:rsidRPr="22DE4438" w:rsidR="7EC3987E">
        <w:rPr>
          <w:rFonts w:ascii="Calibri" w:hAnsi="Calibri" w:eastAsia="Calibri" w:cs="Calibri"/>
          <w:b w:val="0"/>
          <w:bCs w:val="0"/>
          <w:i w:val="0"/>
          <w:iCs w:val="0"/>
          <w:caps w:val="0"/>
          <w:smallCaps w:val="0"/>
          <w:noProof w:val="0"/>
          <w:color w:val="000000" w:themeColor="text1" w:themeTint="FF" w:themeShade="FF"/>
          <w:sz w:val="24"/>
          <w:szCs w:val="24"/>
          <w:lang w:val="en-US"/>
        </w:rPr>
        <w:t>.</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4680"/>
        <w:gridCol w:w="4680"/>
      </w:tblGrid>
      <w:tr w:rsidR="37315A91" w:rsidTr="22DE4438" w14:paraId="4B82DC1D">
        <w:trPr>
          <w:trHeight w:val="300"/>
        </w:trPr>
        <w:tc>
          <w:tcPr>
            <w:tcW w:w="4680" w:type="dxa"/>
            <w:tcMar>
              <w:left w:w="105" w:type="dxa"/>
              <w:right w:w="105" w:type="dxa"/>
            </w:tcMar>
            <w:vAlign w:val="top"/>
          </w:tcPr>
          <w:p w:rsidR="37315A91" w:rsidP="22DE4438" w:rsidRDefault="37315A91" w14:paraId="401F7828" w14:textId="5065FBD0">
            <w:pPr>
              <w:spacing w:line="259" w:lineRule="auto"/>
              <w:rPr>
                <w:rFonts w:ascii="Calibri" w:hAnsi="Calibri" w:eastAsia="Calibri" w:cs="Calibri"/>
                <w:b w:val="0"/>
                <w:bCs w:val="0"/>
                <w:i w:val="0"/>
                <w:iCs w:val="0"/>
                <w:color w:val="000000" w:themeColor="text1" w:themeTint="FF" w:themeShade="FF"/>
                <w:sz w:val="24"/>
                <w:szCs w:val="24"/>
              </w:rPr>
            </w:pPr>
            <w:r w:rsidRPr="22DE4438" w:rsidR="3006AF5F">
              <w:rPr>
                <w:rFonts w:ascii="Calibri" w:hAnsi="Calibri" w:eastAsia="Calibri" w:cs="Calibri"/>
                <w:b w:val="1"/>
                <w:bCs w:val="1"/>
                <w:i w:val="0"/>
                <w:iCs w:val="0"/>
                <w:caps w:val="0"/>
                <w:smallCaps w:val="0"/>
                <w:color w:val="000000" w:themeColor="text1" w:themeTint="FF" w:themeShade="FF"/>
                <w:sz w:val="24"/>
                <w:szCs w:val="24"/>
                <w:lang w:val="en-US"/>
              </w:rPr>
              <w:t>Instructional Objectives</w:t>
            </w:r>
            <w:r w:rsidRPr="22DE4438" w:rsidR="6381E04D">
              <w:rPr>
                <w:rFonts w:ascii="Calibri" w:hAnsi="Calibri" w:eastAsia="Calibri" w:cs="Calibri"/>
                <w:b w:val="1"/>
                <w:bCs w:val="1"/>
                <w:i w:val="0"/>
                <w:iCs w:val="0"/>
                <w:caps w:val="0"/>
                <w:smallCaps w:val="0"/>
                <w:color w:val="000000" w:themeColor="text1" w:themeTint="FF" w:themeShade="FF"/>
                <w:sz w:val="24"/>
                <w:szCs w:val="24"/>
                <w:lang w:val="en-US"/>
              </w:rPr>
              <w:t>:</w:t>
            </w:r>
            <w:r w:rsidRPr="22DE4438" w:rsidR="3006AF5F">
              <w:rPr>
                <w:rFonts w:ascii="Calibri" w:hAnsi="Calibri" w:eastAsia="Calibri" w:cs="Calibri"/>
                <w:b w:val="1"/>
                <w:bCs w:val="1"/>
                <w:i w:val="0"/>
                <w:iCs w:val="0"/>
                <w:caps w:val="0"/>
                <w:smallCaps w:val="0"/>
                <w:color w:val="000000" w:themeColor="text1" w:themeTint="FF" w:themeShade="FF"/>
                <w:sz w:val="24"/>
                <w:szCs w:val="24"/>
                <w:lang w:val="en-US"/>
              </w:rPr>
              <w:t xml:space="preserve"> </w:t>
            </w:r>
          </w:p>
          <w:p w:rsidR="37315A91" w:rsidP="22DE4438" w:rsidRDefault="37315A91" w14:paraId="06AA6C07" w14:textId="7C981AE9">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4"/>
                <w:szCs w:val="24"/>
              </w:rPr>
            </w:pPr>
            <w:r w:rsidRPr="22DE4438" w:rsidR="5BE70048">
              <w:rPr>
                <w:rFonts w:ascii="Calibri" w:hAnsi="Calibri" w:eastAsia="Calibri" w:cs="Calibri"/>
                <w:b w:val="0"/>
                <w:bCs w:val="0"/>
                <w:i w:val="0"/>
                <w:iCs w:val="0"/>
                <w:color w:val="000000" w:themeColor="text1" w:themeTint="FF" w:themeShade="FF"/>
                <w:sz w:val="24"/>
                <w:szCs w:val="24"/>
              </w:rPr>
              <w:t>Ask relevant follow-up questions to keep discussion going</w:t>
            </w:r>
          </w:p>
          <w:p w:rsidR="37315A91" w:rsidP="22DE4438" w:rsidRDefault="37315A91" w14:paraId="62141B94" w14:textId="11D796E0">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4"/>
                <w:szCs w:val="24"/>
              </w:rPr>
            </w:pPr>
            <w:r w:rsidRPr="22DE4438" w:rsidR="5BE70048">
              <w:rPr>
                <w:rFonts w:ascii="Calibri" w:hAnsi="Calibri" w:eastAsia="Calibri" w:cs="Calibri"/>
                <w:b w:val="0"/>
                <w:bCs w:val="0"/>
                <w:i w:val="0"/>
                <w:iCs w:val="0"/>
                <w:color w:val="000000" w:themeColor="text1" w:themeTint="FF" w:themeShade="FF"/>
                <w:sz w:val="24"/>
                <w:szCs w:val="24"/>
              </w:rPr>
              <w:t xml:space="preserve">Use strategies to ensure comprehensibility, even when exact vocabulary is unknown, </w:t>
            </w:r>
            <w:r w:rsidRPr="22DE4438" w:rsidR="5BE70048">
              <w:rPr>
                <w:rFonts w:ascii="Calibri" w:hAnsi="Calibri" w:eastAsia="Calibri" w:cs="Calibri"/>
                <w:b w:val="0"/>
                <w:bCs w:val="0"/>
                <w:i w:val="0"/>
                <w:iCs w:val="0"/>
                <w:color w:val="000000" w:themeColor="text1" w:themeTint="FF" w:themeShade="FF"/>
                <w:sz w:val="24"/>
                <w:szCs w:val="24"/>
              </w:rPr>
              <w:t>i.e.</w:t>
            </w:r>
            <w:r w:rsidRPr="22DE4438" w:rsidR="5BE70048">
              <w:rPr>
                <w:rFonts w:ascii="Calibri" w:hAnsi="Calibri" w:eastAsia="Calibri" w:cs="Calibri"/>
                <w:b w:val="0"/>
                <w:bCs w:val="0"/>
                <w:i w:val="0"/>
                <w:iCs w:val="0"/>
                <w:color w:val="000000" w:themeColor="text1" w:themeTint="FF" w:themeShade="FF"/>
                <w:sz w:val="24"/>
                <w:szCs w:val="24"/>
              </w:rPr>
              <w:t xml:space="preserve"> circumlocution. </w:t>
            </w:r>
          </w:p>
          <w:p w:rsidR="37315A91" w:rsidP="22DE4438" w:rsidRDefault="37315A91" w14:paraId="339E2DA9" w14:textId="17270B42">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4"/>
                <w:szCs w:val="24"/>
              </w:rPr>
            </w:pPr>
            <w:r w:rsidRPr="22DE4438" w:rsidR="0F5921F8">
              <w:rPr>
                <w:rFonts w:ascii="Calibri" w:hAnsi="Calibri" w:eastAsia="Calibri" w:cs="Calibri"/>
                <w:b w:val="0"/>
                <w:bCs w:val="0"/>
                <w:i w:val="0"/>
                <w:iCs w:val="0"/>
                <w:color w:val="000000" w:themeColor="text1" w:themeTint="FF" w:themeShade="FF"/>
                <w:sz w:val="24"/>
                <w:szCs w:val="24"/>
              </w:rPr>
              <w:t>Identify and practice responsibilities of being a group leader, i.e. initiating conversation, ensuring all members can contribute, keeping conversation on task, etc.</w:t>
            </w:r>
          </w:p>
          <w:p w:rsidR="37315A91" w:rsidP="22DE4438" w:rsidRDefault="37315A91" w14:paraId="6CB09492" w14:textId="5B0CAACF">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4"/>
                <w:szCs w:val="24"/>
              </w:rPr>
            </w:pPr>
            <w:r w:rsidRPr="22DE4438" w:rsidR="5BE70048">
              <w:rPr>
                <w:rFonts w:ascii="Calibri" w:hAnsi="Calibri" w:eastAsia="Calibri" w:cs="Calibri"/>
                <w:b w:val="0"/>
                <w:bCs w:val="0"/>
                <w:i w:val="0"/>
                <w:iCs w:val="0"/>
                <w:color w:val="000000" w:themeColor="text1" w:themeTint="FF" w:themeShade="FF"/>
                <w:sz w:val="24"/>
                <w:szCs w:val="24"/>
              </w:rPr>
              <w:t>Give and support opinions</w:t>
            </w:r>
            <w:r w:rsidRPr="22DE4438" w:rsidR="2604C145">
              <w:rPr>
                <w:rFonts w:ascii="Calibri" w:hAnsi="Calibri" w:eastAsia="Calibri" w:cs="Calibri"/>
                <w:b w:val="0"/>
                <w:bCs w:val="0"/>
                <w:i w:val="0"/>
                <w:iCs w:val="0"/>
                <w:color w:val="000000" w:themeColor="text1" w:themeTint="FF" w:themeShade="FF"/>
                <w:sz w:val="24"/>
                <w:szCs w:val="24"/>
              </w:rPr>
              <w:t xml:space="preserve"> relevant to the discussion</w:t>
            </w:r>
          </w:p>
          <w:p w:rsidR="37315A91" w:rsidP="22DE4438" w:rsidRDefault="37315A91" w14:paraId="5A97E208" w14:textId="53FDF6FA">
            <w:pPr>
              <w:pStyle w:val="ListParagraph"/>
              <w:numPr>
                <w:ilvl w:val="0"/>
                <w:numId w:val="8"/>
              </w:numPr>
              <w:spacing w:line="259" w:lineRule="auto"/>
              <w:rPr>
                <w:rFonts w:ascii="Calibri" w:hAnsi="Calibri" w:eastAsia="Calibri" w:cs="Calibri"/>
                <w:b w:val="0"/>
                <w:bCs w:val="0"/>
                <w:i w:val="0"/>
                <w:iCs w:val="0"/>
                <w:color w:val="000000" w:themeColor="text1" w:themeTint="FF" w:themeShade="FF"/>
                <w:sz w:val="24"/>
                <w:szCs w:val="24"/>
              </w:rPr>
            </w:pPr>
            <w:r w:rsidRPr="22DE4438" w:rsidR="5BE70048">
              <w:rPr>
                <w:rFonts w:ascii="Calibri" w:hAnsi="Calibri" w:eastAsia="Calibri" w:cs="Calibri"/>
                <w:b w:val="0"/>
                <w:bCs w:val="0"/>
                <w:i w:val="0"/>
                <w:iCs w:val="0"/>
                <w:color w:val="000000" w:themeColor="text1" w:themeTint="FF" w:themeShade="FF"/>
                <w:sz w:val="24"/>
                <w:szCs w:val="24"/>
              </w:rPr>
              <w:t>Describe experiences relevant to the discussion</w:t>
            </w:r>
          </w:p>
          <w:p w:rsidR="37315A91" w:rsidP="37315A91" w:rsidRDefault="37315A91" w14:paraId="40AFC141" w14:textId="160C3AC5">
            <w:pPr>
              <w:spacing w:line="259" w:lineRule="auto"/>
              <w:rPr>
                <w:rFonts w:ascii="Calibri" w:hAnsi="Calibri" w:eastAsia="Calibri" w:cs="Calibri"/>
                <w:b w:val="0"/>
                <w:bCs w:val="0"/>
                <w:i w:val="0"/>
                <w:iCs w:val="0"/>
                <w:color w:val="000000" w:themeColor="text1" w:themeTint="FF" w:themeShade="FF"/>
                <w:sz w:val="24"/>
                <w:szCs w:val="24"/>
              </w:rPr>
            </w:pPr>
          </w:p>
        </w:tc>
        <w:tc>
          <w:tcPr>
            <w:tcW w:w="4680" w:type="dxa"/>
            <w:tcMar>
              <w:left w:w="105" w:type="dxa"/>
              <w:right w:w="105" w:type="dxa"/>
            </w:tcMar>
            <w:vAlign w:val="top"/>
          </w:tcPr>
          <w:p w:rsidR="37315A91" w:rsidP="37315A91" w:rsidRDefault="37315A91" w14:paraId="450019BC" w14:textId="28BBEA15">
            <w:pPr>
              <w:spacing w:line="259" w:lineRule="auto"/>
              <w:rPr>
                <w:rFonts w:ascii="Calibri" w:hAnsi="Calibri" w:eastAsia="Calibri" w:cs="Calibri"/>
                <w:b w:val="0"/>
                <w:bCs w:val="0"/>
                <w:i w:val="0"/>
                <w:iCs w:val="0"/>
                <w:color w:val="000000" w:themeColor="text1" w:themeTint="FF" w:themeShade="FF"/>
                <w:sz w:val="24"/>
                <w:szCs w:val="24"/>
              </w:rPr>
            </w:pPr>
            <w:r w:rsidRPr="37315A91" w:rsidR="37315A91">
              <w:rPr>
                <w:rFonts w:ascii="Calibri" w:hAnsi="Calibri" w:eastAsia="Calibri" w:cs="Calibri"/>
                <w:b w:val="1"/>
                <w:bCs w:val="1"/>
                <w:i w:val="0"/>
                <w:iCs w:val="0"/>
                <w:caps w:val="0"/>
                <w:smallCaps w:val="0"/>
                <w:color w:val="000000" w:themeColor="text1" w:themeTint="FF" w:themeShade="FF"/>
                <w:sz w:val="24"/>
                <w:szCs w:val="24"/>
                <w:lang w:val="en-US"/>
              </w:rPr>
              <w:t xml:space="preserve">Suggested Methods of Assessment </w:t>
            </w:r>
          </w:p>
          <w:p w:rsidR="37315A91" w:rsidP="22DE4438" w:rsidRDefault="37315A91" w14:paraId="1367352C" w14:textId="008FE118">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4"/>
                <w:szCs w:val="24"/>
              </w:rPr>
            </w:pPr>
            <w:r w:rsidRPr="22DE4438" w:rsidR="53E06B6B">
              <w:rPr>
                <w:rFonts w:ascii="Calibri" w:hAnsi="Calibri" w:eastAsia="Calibri" w:cs="Calibri"/>
                <w:b w:val="0"/>
                <w:bCs w:val="0"/>
                <w:i w:val="0"/>
                <w:iCs w:val="0"/>
                <w:color w:val="000000" w:themeColor="text1" w:themeTint="FF" w:themeShade="FF"/>
                <w:sz w:val="24"/>
                <w:szCs w:val="24"/>
              </w:rPr>
              <w:t>Students will act out role plays from scenarios on a specific topic</w:t>
            </w:r>
          </w:p>
          <w:p w:rsidR="37315A91" w:rsidP="22DE4438" w:rsidRDefault="37315A91" w14:paraId="175F9D4A" w14:textId="12E9F938">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4"/>
                <w:szCs w:val="24"/>
              </w:rPr>
            </w:pPr>
            <w:r w:rsidRPr="22DE4438" w:rsidR="53E06B6B">
              <w:rPr>
                <w:rFonts w:ascii="Calibri" w:hAnsi="Calibri" w:eastAsia="Calibri" w:cs="Calibri"/>
                <w:b w:val="0"/>
                <w:bCs w:val="0"/>
                <w:i w:val="0"/>
                <w:iCs w:val="0"/>
                <w:color w:val="000000" w:themeColor="text1" w:themeTint="FF" w:themeShade="FF"/>
                <w:sz w:val="24"/>
                <w:szCs w:val="24"/>
              </w:rPr>
              <w:t xml:space="preserve">Students will discuss a video or a movie they watched, discussing main ideas, giving their </w:t>
            </w:r>
            <w:r w:rsidRPr="22DE4438" w:rsidR="53E06B6B">
              <w:rPr>
                <w:rFonts w:ascii="Calibri" w:hAnsi="Calibri" w:eastAsia="Calibri" w:cs="Calibri"/>
                <w:b w:val="0"/>
                <w:bCs w:val="0"/>
                <w:i w:val="0"/>
                <w:iCs w:val="0"/>
                <w:color w:val="000000" w:themeColor="text1" w:themeTint="FF" w:themeShade="FF"/>
                <w:sz w:val="24"/>
                <w:szCs w:val="24"/>
              </w:rPr>
              <w:t>opinions, etc</w:t>
            </w:r>
            <w:r w:rsidRPr="22DE4438" w:rsidR="53E06B6B">
              <w:rPr>
                <w:rFonts w:ascii="Calibri" w:hAnsi="Calibri" w:eastAsia="Calibri" w:cs="Calibri"/>
                <w:b w:val="0"/>
                <w:bCs w:val="0"/>
                <w:i w:val="0"/>
                <w:iCs w:val="0"/>
                <w:color w:val="000000" w:themeColor="text1" w:themeTint="FF" w:themeShade="FF"/>
                <w:sz w:val="24"/>
                <w:szCs w:val="24"/>
              </w:rPr>
              <w:t>.</w:t>
            </w:r>
          </w:p>
          <w:p w:rsidR="37315A91" w:rsidP="22DE4438" w:rsidRDefault="37315A91" w14:paraId="53EEB110" w14:textId="29571CB6">
            <w:pPr>
              <w:pStyle w:val="ListParagraph"/>
              <w:numPr>
                <w:ilvl w:val="0"/>
                <w:numId w:val="39"/>
              </w:numPr>
              <w:spacing w:line="259" w:lineRule="auto"/>
              <w:rPr>
                <w:rFonts w:ascii="Calibri" w:hAnsi="Calibri" w:eastAsia="Calibri" w:cs="Calibri"/>
                <w:b w:val="0"/>
                <w:bCs w:val="0"/>
                <w:i w:val="0"/>
                <w:iCs w:val="0"/>
                <w:color w:val="000000" w:themeColor="text1" w:themeTint="FF" w:themeShade="FF"/>
                <w:sz w:val="24"/>
                <w:szCs w:val="24"/>
              </w:rPr>
            </w:pPr>
            <w:r w:rsidRPr="22DE4438" w:rsidR="53E06B6B">
              <w:rPr>
                <w:rFonts w:ascii="Calibri" w:hAnsi="Calibri" w:eastAsia="Calibri" w:cs="Calibri"/>
                <w:b w:val="0"/>
                <w:bCs w:val="0"/>
                <w:i w:val="0"/>
                <w:iCs w:val="0"/>
                <w:color w:val="000000" w:themeColor="text1" w:themeTint="FF" w:themeShade="FF"/>
                <w:sz w:val="24"/>
                <w:szCs w:val="24"/>
              </w:rPr>
              <w:t>Students will be assigned to be the leader in the above assessments and assessed on leadership skills (rotate who is the assigned leader in when scenario or topic is changed)</w:t>
            </w:r>
          </w:p>
        </w:tc>
      </w:tr>
    </w:tbl>
    <w:p xmlns:wp14="http://schemas.microsoft.com/office/word/2010/wordml" w:rsidP="37315A91" wp14:paraId="724B0C3F" wp14:textId="3EEB792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7315A91" wp14:paraId="2C078E63" wp14:textId="11211B3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9">
    <w:nsid w:val="2a2324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fe0e3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2570e9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388b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7f0a2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18dd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4a1cc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47904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7b05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fb15a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1f31b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45b5b5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1a31e3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9ef09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1665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be538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8678b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239c7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5465f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dc3f3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2e14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e315e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103fc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fa5e0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df5b4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bad9b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0b9c6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af838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a66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d2c53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a9026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e870f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ea8a5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88410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f901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aa96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25122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888a24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e136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839946"/>
    <w:rsid w:val="00BDC4D6"/>
    <w:rsid w:val="00F44B92"/>
    <w:rsid w:val="01839946"/>
    <w:rsid w:val="018AD297"/>
    <w:rsid w:val="01F3816D"/>
    <w:rsid w:val="03E81531"/>
    <w:rsid w:val="053563E9"/>
    <w:rsid w:val="0758E3EB"/>
    <w:rsid w:val="09A0293C"/>
    <w:rsid w:val="0B31B4DD"/>
    <w:rsid w:val="0C4F561D"/>
    <w:rsid w:val="0CDB1213"/>
    <w:rsid w:val="0DC6830B"/>
    <w:rsid w:val="0E28AD05"/>
    <w:rsid w:val="0E40526B"/>
    <w:rsid w:val="0E76E274"/>
    <w:rsid w:val="0F5921F8"/>
    <w:rsid w:val="10052600"/>
    <w:rsid w:val="10052600"/>
    <w:rsid w:val="134A5397"/>
    <w:rsid w:val="13A1B6EF"/>
    <w:rsid w:val="142B2237"/>
    <w:rsid w:val="1465C50C"/>
    <w:rsid w:val="150336C5"/>
    <w:rsid w:val="150336C5"/>
    <w:rsid w:val="156C221E"/>
    <w:rsid w:val="16FF7ED0"/>
    <w:rsid w:val="18299CB0"/>
    <w:rsid w:val="18FC71F9"/>
    <w:rsid w:val="199EBDCF"/>
    <w:rsid w:val="1A72036E"/>
    <w:rsid w:val="1DAD08C7"/>
    <w:rsid w:val="1F74E02F"/>
    <w:rsid w:val="2030C425"/>
    <w:rsid w:val="213B63C4"/>
    <w:rsid w:val="213F23BC"/>
    <w:rsid w:val="229ADC43"/>
    <w:rsid w:val="22DE4438"/>
    <w:rsid w:val="246D5112"/>
    <w:rsid w:val="246D5112"/>
    <w:rsid w:val="2604C145"/>
    <w:rsid w:val="283FC07A"/>
    <w:rsid w:val="283FC07A"/>
    <w:rsid w:val="28838879"/>
    <w:rsid w:val="28838879"/>
    <w:rsid w:val="28E7CDE8"/>
    <w:rsid w:val="2A46ADE7"/>
    <w:rsid w:val="2C275C30"/>
    <w:rsid w:val="2E313DCC"/>
    <w:rsid w:val="2E54C19F"/>
    <w:rsid w:val="2EF1BD0E"/>
    <w:rsid w:val="3006AF5F"/>
    <w:rsid w:val="304AD25F"/>
    <w:rsid w:val="307D479C"/>
    <w:rsid w:val="30E1A4F6"/>
    <w:rsid w:val="30FACD53"/>
    <w:rsid w:val="31E1B819"/>
    <w:rsid w:val="32694EBE"/>
    <w:rsid w:val="368C4C18"/>
    <w:rsid w:val="37315A91"/>
    <w:rsid w:val="37FDADE5"/>
    <w:rsid w:val="3855E444"/>
    <w:rsid w:val="38F1BA30"/>
    <w:rsid w:val="39C3ECDA"/>
    <w:rsid w:val="39C3ECDA"/>
    <w:rsid w:val="3CC3D8B1"/>
    <w:rsid w:val="3DC829AE"/>
    <w:rsid w:val="3E3C505C"/>
    <w:rsid w:val="403692F5"/>
    <w:rsid w:val="403692F5"/>
    <w:rsid w:val="413F137B"/>
    <w:rsid w:val="42D376B0"/>
    <w:rsid w:val="43E70FFE"/>
    <w:rsid w:val="45FDC70B"/>
    <w:rsid w:val="460B1772"/>
    <w:rsid w:val="47AAD243"/>
    <w:rsid w:val="47AAD243"/>
    <w:rsid w:val="47CF1565"/>
    <w:rsid w:val="4841A4DA"/>
    <w:rsid w:val="49298FD7"/>
    <w:rsid w:val="49F7FE5E"/>
    <w:rsid w:val="4AC56038"/>
    <w:rsid w:val="4B07455D"/>
    <w:rsid w:val="4B6A3456"/>
    <w:rsid w:val="4F98D15B"/>
    <w:rsid w:val="505B5FBC"/>
    <w:rsid w:val="50E4D8AA"/>
    <w:rsid w:val="515C0247"/>
    <w:rsid w:val="524DCC7E"/>
    <w:rsid w:val="52DC4A13"/>
    <w:rsid w:val="53E06B6B"/>
    <w:rsid w:val="54781A74"/>
    <w:rsid w:val="54781A74"/>
    <w:rsid w:val="54ACFEEE"/>
    <w:rsid w:val="558D6D63"/>
    <w:rsid w:val="563CA93B"/>
    <w:rsid w:val="57044931"/>
    <w:rsid w:val="580CAB92"/>
    <w:rsid w:val="5837611E"/>
    <w:rsid w:val="5856ED9E"/>
    <w:rsid w:val="58EB0F66"/>
    <w:rsid w:val="58F94067"/>
    <w:rsid w:val="5964B3F4"/>
    <w:rsid w:val="5BE70048"/>
    <w:rsid w:val="5D22BD1C"/>
    <w:rsid w:val="604BC8DB"/>
    <w:rsid w:val="608E54F5"/>
    <w:rsid w:val="615E8B02"/>
    <w:rsid w:val="61606F01"/>
    <w:rsid w:val="62287F0B"/>
    <w:rsid w:val="62D55B10"/>
    <w:rsid w:val="6381E04D"/>
    <w:rsid w:val="641F3F25"/>
    <w:rsid w:val="64607376"/>
    <w:rsid w:val="647D0367"/>
    <w:rsid w:val="66156F31"/>
    <w:rsid w:val="67B4A429"/>
    <w:rsid w:val="67B4A429"/>
    <w:rsid w:val="67CFC2E9"/>
    <w:rsid w:val="67DF075D"/>
    <w:rsid w:val="68F29BD4"/>
    <w:rsid w:val="6950748A"/>
    <w:rsid w:val="6A26FC83"/>
    <w:rsid w:val="6AFD7FC2"/>
    <w:rsid w:val="6CB27880"/>
    <w:rsid w:val="6DB7BA87"/>
    <w:rsid w:val="6E208116"/>
    <w:rsid w:val="6E208116"/>
    <w:rsid w:val="6EC06771"/>
    <w:rsid w:val="6FBC5177"/>
    <w:rsid w:val="6FD46466"/>
    <w:rsid w:val="74A46208"/>
    <w:rsid w:val="74A46208"/>
    <w:rsid w:val="74AC4F8E"/>
    <w:rsid w:val="763AFACA"/>
    <w:rsid w:val="79669854"/>
    <w:rsid w:val="7A7D359C"/>
    <w:rsid w:val="7CE1358D"/>
    <w:rsid w:val="7DDB60B7"/>
    <w:rsid w:val="7EC3987E"/>
    <w:rsid w:val="7F25D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9946"/>
  <w15:chartTrackingRefBased/>
  <w15:docId w15:val="{06B11E22-D305-4AC8-8E68-739EFA7CD9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2738439613147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5A8434DEDB324A822700CAD04D549E" ma:contentTypeVersion="12" ma:contentTypeDescription="Create a new document." ma:contentTypeScope="" ma:versionID="f40648331798eb000e36b1fdf53dae05">
  <xsd:schema xmlns:xsd="http://www.w3.org/2001/XMLSchema" xmlns:xs="http://www.w3.org/2001/XMLSchema" xmlns:p="http://schemas.microsoft.com/office/2006/metadata/properties" xmlns:ns2="b24e8867-bc04-436d-8bf8-747c69339a35" xmlns:ns3="18dc86b4-6536-4df9-a403-ff172f883161" targetNamespace="http://schemas.microsoft.com/office/2006/metadata/properties" ma:root="true" ma:fieldsID="e2f47ef9da31e2e415ca500b2f5faa1d" ns2:_="" ns3:_="">
    <xsd:import namespace="b24e8867-bc04-436d-8bf8-747c69339a35"/>
    <xsd:import namespace="18dc86b4-6536-4df9-a403-ff172f88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8867-bc04-436d-8bf8-747c69339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dc86b4-6536-4df9-a403-ff172f883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4621A-AA21-4FD2-B5CE-FD97D2F21A8B}"/>
</file>

<file path=customXml/itemProps2.xml><?xml version="1.0" encoding="utf-8"?>
<ds:datastoreItem xmlns:ds="http://schemas.openxmlformats.org/officeDocument/2006/customXml" ds:itemID="{77CA2EC0-D57C-4712-AA71-5B389B2F1C14}"/>
</file>

<file path=customXml/itemProps3.xml><?xml version="1.0" encoding="utf-8"?>
<ds:datastoreItem xmlns:ds="http://schemas.openxmlformats.org/officeDocument/2006/customXml" ds:itemID="{FD833776-2E94-4DC6-8F22-7F591585D4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Lindsey Erin Hill</dc:creator>
  <keywords/>
  <dc:description/>
  <lastModifiedBy>Lindsey Erin Hill</lastModifiedBy>
  <dcterms:created xsi:type="dcterms:W3CDTF">2024-01-12T18:04:09.0000000Z</dcterms:created>
  <dcterms:modified xsi:type="dcterms:W3CDTF">2024-01-12T21:13:02.1215750Z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0x0101007C5A8434DEDB324A822700CAD04D549E</vt:lpwstr>
  </property>
</Properties>
</file>